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C60" w:rsidRDefault="00A57C60" w:rsidP="00A57C60">
      <w:pPr>
        <w:pStyle w:val="NormalWeb"/>
        <w:tabs>
          <w:tab w:val="left" w:pos="851"/>
          <w:tab w:val="left" w:pos="993"/>
        </w:tabs>
        <w:spacing w:before="0" w:beforeAutospacing="0" w:after="0" w:afterAutospacing="0" w:line="360" w:lineRule="auto"/>
        <w:jc w:val="right"/>
        <w:rPr>
          <w:rStyle w:val="Strong"/>
          <w:rFonts w:ascii="GHEA Grapalat" w:hAnsi="GHEA Grapalat" w:cs="Sylfaen"/>
          <w:b w:val="0"/>
          <w:lang w:val="hy-AM"/>
        </w:rPr>
      </w:pPr>
      <w:bookmarkStart w:id="0" w:name="_GoBack"/>
      <w:bookmarkEnd w:id="0"/>
      <w:r w:rsidRPr="00BB4B70">
        <w:rPr>
          <w:rStyle w:val="Strong"/>
          <w:rFonts w:ascii="GHEA Grapalat" w:hAnsi="GHEA Grapalat" w:cs="Sylfaen"/>
          <w:b w:val="0"/>
          <w:lang w:val="hy-AM"/>
        </w:rPr>
        <w:t>ՆԱԽԱԳԻԾ</w:t>
      </w:r>
    </w:p>
    <w:p w:rsidR="00BA2E68" w:rsidRPr="00BB4B70" w:rsidRDefault="00BA2E68" w:rsidP="00A57C60">
      <w:pPr>
        <w:pStyle w:val="NormalWeb"/>
        <w:tabs>
          <w:tab w:val="left" w:pos="851"/>
          <w:tab w:val="left" w:pos="993"/>
        </w:tabs>
        <w:spacing w:before="0" w:beforeAutospacing="0" w:after="0" w:afterAutospacing="0" w:line="360" w:lineRule="auto"/>
        <w:jc w:val="right"/>
        <w:rPr>
          <w:rStyle w:val="Strong"/>
          <w:rFonts w:ascii="GHEA Grapalat" w:hAnsi="GHEA Grapalat" w:cs="Sylfaen"/>
          <w:b w:val="0"/>
          <w:lang w:val="hy-AM"/>
        </w:rPr>
      </w:pPr>
    </w:p>
    <w:p w:rsidR="00A57C60" w:rsidRPr="00BB4B70" w:rsidRDefault="00A57C60" w:rsidP="00A57C60">
      <w:pPr>
        <w:pStyle w:val="NormalWeb"/>
        <w:tabs>
          <w:tab w:val="left" w:pos="851"/>
          <w:tab w:val="left" w:pos="993"/>
        </w:tabs>
        <w:spacing w:before="0" w:beforeAutospacing="0" w:after="0" w:afterAutospacing="0" w:line="360" w:lineRule="auto"/>
        <w:ind w:firstLine="567"/>
        <w:jc w:val="center"/>
        <w:rPr>
          <w:rStyle w:val="Strong"/>
          <w:rFonts w:ascii="GHEA Grapalat" w:hAnsi="GHEA Grapalat" w:cs="Sylfaen"/>
          <w:b w:val="0"/>
          <w:lang w:val="hy-AM"/>
        </w:rPr>
      </w:pPr>
      <w:r w:rsidRPr="00BB4B70">
        <w:rPr>
          <w:rStyle w:val="Strong"/>
          <w:rFonts w:ascii="GHEA Grapalat" w:hAnsi="GHEA Grapalat" w:cs="Sylfaen"/>
          <w:b w:val="0"/>
          <w:lang w:val="hy-AM"/>
        </w:rPr>
        <w:t>ՀԱՅԱՍՏԱՆԻ</w:t>
      </w:r>
      <w:r w:rsidRPr="00BB4B70">
        <w:rPr>
          <w:rStyle w:val="Strong"/>
          <w:rFonts w:ascii="GHEA Grapalat" w:hAnsi="GHEA Grapalat"/>
          <w:b w:val="0"/>
          <w:lang w:val="hy-AM"/>
        </w:rPr>
        <w:t xml:space="preserve"> </w:t>
      </w:r>
      <w:r w:rsidRPr="00BB4B70">
        <w:rPr>
          <w:rStyle w:val="Strong"/>
          <w:rFonts w:ascii="GHEA Grapalat" w:hAnsi="GHEA Grapalat" w:cs="Sylfaen"/>
          <w:b w:val="0"/>
          <w:lang w:val="hy-AM"/>
        </w:rPr>
        <w:t>ՀԱՆՐԱՊԵՏՈՒԹՅԱՆ</w:t>
      </w:r>
      <w:r w:rsidRPr="00BB4B70">
        <w:rPr>
          <w:rStyle w:val="Strong"/>
          <w:rFonts w:ascii="GHEA Grapalat" w:hAnsi="GHEA Grapalat"/>
          <w:b w:val="0"/>
          <w:lang w:val="hy-AM"/>
        </w:rPr>
        <w:t xml:space="preserve"> </w:t>
      </w:r>
      <w:r w:rsidRPr="00BB4B70">
        <w:rPr>
          <w:rStyle w:val="Strong"/>
          <w:rFonts w:ascii="GHEA Grapalat" w:hAnsi="GHEA Grapalat" w:cs="Sylfaen"/>
          <w:b w:val="0"/>
          <w:lang w:val="hy-AM"/>
        </w:rPr>
        <w:t>ԿԱՌԱՎԱՐՈՒԹՅՈՒՆ</w:t>
      </w:r>
    </w:p>
    <w:p w:rsidR="00A57C60" w:rsidRPr="00BB4B70" w:rsidRDefault="00A57C60" w:rsidP="00A57C60">
      <w:pPr>
        <w:pStyle w:val="NormalWeb"/>
        <w:tabs>
          <w:tab w:val="left" w:pos="851"/>
          <w:tab w:val="left" w:pos="993"/>
        </w:tabs>
        <w:spacing w:before="0" w:beforeAutospacing="0" w:after="0" w:afterAutospacing="0" w:line="360" w:lineRule="auto"/>
        <w:jc w:val="center"/>
        <w:rPr>
          <w:rStyle w:val="Strong"/>
          <w:rFonts w:ascii="GHEA Grapalat" w:hAnsi="GHEA Grapalat" w:cs="Sylfaen"/>
          <w:b w:val="0"/>
          <w:lang w:val="hy-AM"/>
        </w:rPr>
      </w:pPr>
      <w:r w:rsidRPr="00BB4B70">
        <w:rPr>
          <w:rStyle w:val="Strong"/>
          <w:rFonts w:ascii="GHEA Grapalat" w:hAnsi="GHEA Grapalat" w:cs="Sylfaen"/>
          <w:b w:val="0"/>
          <w:lang w:val="hy-AM"/>
        </w:rPr>
        <w:t>ՈՐՈՇՈՒՄ</w:t>
      </w:r>
    </w:p>
    <w:p w:rsidR="00A57C60" w:rsidRPr="00BA2E68" w:rsidRDefault="00B646F8" w:rsidP="00A57C60">
      <w:pPr>
        <w:pStyle w:val="NormalWeb"/>
        <w:tabs>
          <w:tab w:val="left" w:pos="851"/>
          <w:tab w:val="left" w:pos="993"/>
        </w:tabs>
        <w:spacing w:before="0" w:beforeAutospacing="0" w:after="0" w:afterAutospacing="0" w:line="360" w:lineRule="auto"/>
        <w:jc w:val="center"/>
        <w:rPr>
          <w:rFonts w:ascii="GHEA Grapalat" w:hAnsi="GHEA Grapalat"/>
        </w:rPr>
      </w:pPr>
      <w:r w:rsidRPr="00BB4B70">
        <w:rPr>
          <w:rFonts w:ascii="GHEA Grapalat" w:hAnsi="GHEA Grapalat"/>
          <w:lang w:val="hy-AM"/>
        </w:rPr>
        <w:t>202</w:t>
      </w:r>
      <w:r w:rsidR="00BE4CE6" w:rsidRPr="00BB4B70">
        <w:rPr>
          <w:rFonts w:ascii="GHEA Grapalat" w:hAnsi="GHEA Grapalat"/>
          <w:lang w:val="hy-AM"/>
        </w:rPr>
        <w:t>5</w:t>
      </w:r>
      <w:r w:rsidR="00A57C60" w:rsidRPr="00BB4B70">
        <w:rPr>
          <w:rFonts w:ascii="GHEA Grapalat" w:hAnsi="GHEA Grapalat"/>
          <w:lang w:val="hy-AM"/>
        </w:rPr>
        <w:t xml:space="preserve"> </w:t>
      </w:r>
      <w:r w:rsidR="00A57C60" w:rsidRPr="00BB4B70">
        <w:rPr>
          <w:rFonts w:ascii="GHEA Grapalat" w:hAnsi="GHEA Grapalat" w:cs="Sylfaen"/>
          <w:lang w:val="hy-AM"/>
        </w:rPr>
        <w:t>թվականի ______</w:t>
      </w:r>
      <w:r w:rsidR="00A57C60" w:rsidRPr="00BB4B70">
        <w:rPr>
          <w:rFonts w:ascii="GHEA Grapalat" w:hAnsi="GHEA Grapalat"/>
          <w:lang w:val="hy-AM"/>
        </w:rPr>
        <w:t xml:space="preserve"> N__-</w:t>
      </w:r>
      <w:r w:rsidR="00A57C60" w:rsidRPr="00BB4B70">
        <w:rPr>
          <w:rFonts w:ascii="GHEA Grapalat" w:hAnsi="GHEA Grapalat" w:cs="Sylfaen"/>
          <w:lang w:val="hy-AM"/>
        </w:rPr>
        <w:t>Ն</w:t>
      </w:r>
    </w:p>
    <w:p w:rsidR="00C13D86" w:rsidRPr="00BB4B70" w:rsidRDefault="00C13D86" w:rsidP="00C50BFB">
      <w:pPr>
        <w:shd w:val="clear" w:color="auto" w:fill="FFFFFF"/>
        <w:spacing w:after="0" w:line="360" w:lineRule="auto"/>
        <w:jc w:val="center"/>
        <w:rPr>
          <w:rFonts w:ascii="GHEA Grapalat" w:hAnsi="GHEA Grapalat" w:cs="Sylfaen"/>
          <w:sz w:val="24"/>
          <w:szCs w:val="24"/>
        </w:rPr>
      </w:pPr>
    </w:p>
    <w:p w:rsidR="00C50BFB" w:rsidRPr="00BB4B70" w:rsidRDefault="00C50BFB" w:rsidP="00C50BFB">
      <w:pPr>
        <w:shd w:val="clear" w:color="auto" w:fill="FFFFFF"/>
        <w:spacing w:after="0" w:line="360" w:lineRule="auto"/>
        <w:jc w:val="center"/>
        <w:rPr>
          <w:rFonts w:ascii="GHEA Grapalat" w:hAnsi="GHEA Grapalat" w:cs="Sylfaen"/>
          <w:sz w:val="24"/>
          <w:szCs w:val="24"/>
        </w:rPr>
      </w:pPr>
      <w:r w:rsidRPr="00BB4B70">
        <w:rPr>
          <w:rFonts w:ascii="GHEA Grapalat" w:hAnsi="GHEA Grapalat" w:cs="Sylfaen"/>
          <w:sz w:val="24"/>
          <w:szCs w:val="24"/>
        </w:rPr>
        <w:t>ՀԱՅԱՍՏԱՆԻ ՀԱՆՐԱՊԵՏՈՒԹՅԱՆ ԿԱՌԱՎԱՐՈՒԹՅԱՆ 20</w:t>
      </w:r>
      <w:r w:rsidR="00BE4CE6" w:rsidRPr="00BB4B70">
        <w:rPr>
          <w:rFonts w:ascii="GHEA Grapalat" w:hAnsi="GHEA Grapalat" w:cs="Sylfaen"/>
          <w:sz w:val="24"/>
          <w:szCs w:val="24"/>
        </w:rPr>
        <w:t>22</w:t>
      </w:r>
      <w:r w:rsidRPr="00BB4B70">
        <w:rPr>
          <w:rFonts w:ascii="GHEA Grapalat" w:hAnsi="GHEA Grapalat" w:cs="Sylfaen"/>
          <w:sz w:val="24"/>
          <w:szCs w:val="24"/>
        </w:rPr>
        <w:t xml:space="preserve"> ԹՎԱԿԱՆԻ </w:t>
      </w:r>
      <w:r w:rsidR="00BE4CE6" w:rsidRPr="00BB4B70">
        <w:rPr>
          <w:rFonts w:ascii="GHEA Grapalat" w:hAnsi="GHEA Grapalat" w:cs="Sylfaen"/>
          <w:sz w:val="24"/>
          <w:szCs w:val="24"/>
        </w:rPr>
        <w:t>ՆՈՅԵՄԲԵՐԻ 24</w:t>
      </w:r>
      <w:r w:rsidRPr="00BB4B70">
        <w:rPr>
          <w:rFonts w:ascii="GHEA Grapalat" w:hAnsi="GHEA Grapalat" w:cs="Sylfaen"/>
          <w:sz w:val="24"/>
          <w:szCs w:val="24"/>
        </w:rPr>
        <w:t xml:space="preserve">-Ի N </w:t>
      </w:r>
      <w:r w:rsidR="00BE4CE6" w:rsidRPr="00BB4B70">
        <w:rPr>
          <w:rFonts w:ascii="GHEA Grapalat" w:hAnsi="GHEA Grapalat" w:cs="Sylfaen"/>
          <w:sz w:val="24"/>
          <w:szCs w:val="24"/>
        </w:rPr>
        <w:t>1820</w:t>
      </w:r>
      <w:r w:rsidRPr="00BB4B70">
        <w:rPr>
          <w:rFonts w:ascii="GHEA Grapalat" w:hAnsi="GHEA Grapalat" w:cs="Sylfaen"/>
          <w:sz w:val="24"/>
          <w:szCs w:val="24"/>
        </w:rPr>
        <w:t xml:space="preserve">-Ն ՈՐՈՇՄԱՆ ՄԵՋ </w:t>
      </w:r>
      <w:r w:rsidR="004414EA" w:rsidRPr="00BB4B70">
        <w:rPr>
          <w:rFonts w:ascii="GHEA Grapalat" w:hAnsi="GHEA Grapalat" w:cs="Sylfaen"/>
          <w:sz w:val="24"/>
          <w:szCs w:val="24"/>
        </w:rPr>
        <w:t xml:space="preserve">ԼՐԱՑՈՒՄՆԵՐ ԵՎ </w:t>
      </w:r>
      <w:r w:rsidRPr="00BB4B70">
        <w:rPr>
          <w:rFonts w:ascii="GHEA Grapalat" w:hAnsi="GHEA Grapalat" w:cs="Sylfaen"/>
          <w:sz w:val="24"/>
          <w:szCs w:val="24"/>
        </w:rPr>
        <w:t>ՓՈՓՈԽՈՒԹՅՈՒՆ</w:t>
      </w:r>
      <w:r w:rsidR="0046104D" w:rsidRPr="00BB4B70">
        <w:rPr>
          <w:rFonts w:ascii="GHEA Grapalat" w:hAnsi="GHEA Grapalat" w:cs="Sylfaen"/>
          <w:sz w:val="24"/>
          <w:szCs w:val="24"/>
        </w:rPr>
        <w:t>ՆԵՐ</w:t>
      </w:r>
      <w:r w:rsidRPr="00BB4B70">
        <w:rPr>
          <w:rFonts w:ascii="GHEA Grapalat" w:hAnsi="GHEA Grapalat" w:cs="Sylfaen"/>
          <w:sz w:val="24"/>
          <w:szCs w:val="24"/>
        </w:rPr>
        <w:t xml:space="preserve"> ԿԱՏԱՐԵԼՈՒ ՄԱՍԻՆ</w:t>
      </w:r>
    </w:p>
    <w:p w:rsidR="00BE4CE6" w:rsidRPr="00BB4B70" w:rsidRDefault="00BE4CE6" w:rsidP="00C50BFB">
      <w:pPr>
        <w:shd w:val="clear" w:color="auto" w:fill="FFFFFF"/>
        <w:spacing w:after="0" w:line="360" w:lineRule="auto"/>
        <w:jc w:val="center"/>
        <w:rPr>
          <w:rFonts w:ascii="GHEA Grapalat" w:hAnsi="GHEA Grapalat" w:cs="Sylfaen"/>
          <w:sz w:val="24"/>
          <w:szCs w:val="24"/>
        </w:rPr>
      </w:pPr>
    </w:p>
    <w:p w:rsidR="00DB090A" w:rsidRPr="00BB4B70" w:rsidRDefault="00DF6E27" w:rsidP="00A77A66">
      <w:pPr>
        <w:shd w:val="clear" w:color="auto" w:fill="FFFFFF"/>
        <w:tabs>
          <w:tab w:val="left" w:pos="1080"/>
        </w:tabs>
        <w:spacing w:after="0" w:line="360" w:lineRule="auto"/>
        <w:ind w:firstLine="720"/>
        <w:jc w:val="both"/>
        <w:rPr>
          <w:rFonts w:ascii="GHEA Grapalat" w:hAnsi="GHEA Grapalat"/>
          <w:color w:val="000000"/>
          <w:sz w:val="24"/>
          <w:szCs w:val="24"/>
          <w:lang w:eastAsia="hy-AM"/>
        </w:rPr>
      </w:pPr>
      <w:r w:rsidRPr="00BB4B70">
        <w:rPr>
          <w:rFonts w:ascii="GHEA Grapalat" w:hAnsi="GHEA Grapalat"/>
          <w:color w:val="000000"/>
          <w:sz w:val="24"/>
          <w:szCs w:val="24"/>
          <w:lang w:eastAsia="hy-AM"/>
        </w:rPr>
        <w:t>«Նորմատիվ իրավական ակտերի մասին» օրենքի 33-րդ և 34-րդ հոդվածներին</w:t>
      </w:r>
      <w:r w:rsidR="00C30EB2" w:rsidRPr="00BB4B70">
        <w:rPr>
          <w:rFonts w:ascii="GHEA Grapalat" w:hAnsi="GHEA Grapalat"/>
          <w:color w:val="000000"/>
          <w:sz w:val="24"/>
          <w:szCs w:val="24"/>
          <w:lang w:eastAsia="hy-AM"/>
        </w:rPr>
        <w:t xml:space="preserve"> համապատասխան՝ Հայաստանի Հանրապետության կառավարությունը</w:t>
      </w:r>
      <w:r w:rsidR="00C30EB2" w:rsidRPr="00BB4B70">
        <w:rPr>
          <w:rFonts w:ascii="Calibri" w:hAnsi="Calibri" w:cs="Calibri"/>
          <w:color w:val="000000"/>
          <w:sz w:val="24"/>
          <w:szCs w:val="24"/>
          <w:lang w:eastAsia="hy-AM"/>
        </w:rPr>
        <w:t> </w:t>
      </w:r>
      <w:r w:rsidR="00C30EB2" w:rsidRPr="00BB4B70">
        <w:rPr>
          <w:rFonts w:ascii="GHEA Grapalat" w:hAnsi="GHEA Grapalat"/>
          <w:color w:val="000000"/>
          <w:sz w:val="24"/>
          <w:szCs w:val="24"/>
          <w:lang w:eastAsia="hy-AM"/>
        </w:rPr>
        <w:t>որոշում է.</w:t>
      </w:r>
    </w:p>
    <w:p w:rsidR="00E66124" w:rsidRPr="00A77A66" w:rsidRDefault="00DF6E27" w:rsidP="00A77A66">
      <w:pPr>
        <w:pStyle w:val="ListParagraph"/>
        <w:numPr>
          <w:ilvl w:val="0"/>
          <w:numId w:val="23"/>
        </w:numPr>
        <w:shd w:val="clear" w:color="auto" w:fill="FFFFFF"/>
        <w:tabs>
          <w:tab w:val="left" w:pos="1080"/>
        </w:tabs>
        <w:spacing w:after="0" w:line="360" w:lineRule="auto"/>
        <w:ind w:left="0" w:firstLine="720"/>
        <w:jc w:val="both"/>
        <w:rPr>
          <w:rFonts w:ascii="GHEA Grapalat" w:hAnsi="GHEA Grapalat" w:cs="Cambria Math"/>
          <w:color w:val="000000"/>
          <w:sz w:val="24"/>
          <w:szCs w:val="24"/>
          <w:lang w:eastAsia="hy-AM"/>
        </w:rPr>
      </w:pPr>
      <w:r w:rsidRPr="00A77A66">
        <w:rPr>
          <w:rFonts w:ascii="GHEA Grapalat" w:hAnsi="GHEA Grapalat"/>
          <w:color w:val="000000"/>
          <w:sz w:val="24"/>
          <w:szCs w:val="24"/>
          <w:lang w:eastAsia="hy-AM"/>
        </w:rPr>
        <w:t xml:space="preserve">Հայաստանի Հանրապետության կառավարության </w:t>
      </w:r>
      <w:r w:rsidR="00C50BFB" w:rsidRPr="00A77A66">
        <w:rPr>
          <w:rFonts w:ascii="GHEA Grapalat" w:hAnsi="GHEA Grapalat"/>
          <w:color w:val="000000"/>
          <w:sz w:val="24"/>
          <w:szCs w:val="24"/>
          <w:lang w:eastAsia="hy-AM"/>
        </w:rPr>
        <w:t>20</w:t>
      </w:r>
      <w:r w:rsidR="00BE4CE6" w:rsidRPr="00A77A66">
        <w:rPr>
          <w:rFonts w:ascii="GHEA Grapalat" w:hAnsi="GHEA Grapalat"/>
          <w:color w:val="000000"/>
          <w:sz w:val="24"/>
          <w:szCs w:val="24"/>
          <w:lang w:eastAsia="hy-AM"/>
        </w:rPr>
        <w:t>22</w:t>
      </w:r>
      <w:r w:rsidR="00C50BFB" w:rsidRPr="00A77A66">
        <w:rPr>
          <w:rFonts w:ascii="GHEA Grapalat" w:hAnsi="GHEA Grapalat"/>
          <w:color w:val="000000"/>
          <w:sz w:val="24"/>
          <w:szCs w:val="24"/>
          <w:lang w:eastAsia="hy-AM"/>
        </w:rPr>
        <w:t xml:space="preserve"> թվականի </w:t>
      </w:r>
      <w:r w:rsidR="00BE4CE6" w:rsidRPr="00A77A66">
        <w:rPr>
          <w:rFonts w:ascii="GHEA Grapalat" w:hAnsi="GHEA Grapalat"/>
          <w:color w:val="000000"/>
          <w:sz w:val="24"/>
          <w:szCs w:val="24"/>
          <w:lang w:eastAsia="hy-AM"/>
        </w:rPr>
        <w:t xml:space="preserve">նոյեմբերի 24-ի </w:t>
      </w:r>
      <w:r w:rsidR="00C50BFB" w:rsidRPr="00A77A66">
        <w:rPr>
          <w:rFonts w:ascii="GHEA Grapalat" w:hAnsi="GHEA Grapalat"/>
          <w:color w:val="000000"/>
          <w:sz w:val="24"/>
          <w:szCs w:val="24"/>
          <w:lang w:eastAsia="hy-AM"/>
        </w:rPr>
        <w:t>«</w:t>
      </w:r>
      <w:r w:rsidR="00BE4CE6" w:rsidRPr="00A77A66">
        <w:rPr>
          <w:rFonts w:ascii="GHEA Grapalat" w:hAnsi="GHEA Grapalat"/>
          <w:color w:val="000000"/>
          <w:sz w:val="24"/>
          <w:szCs w:val="24"/>
          <w:lang w:eastAsia="hy-AM"/>
        </w:rPr>
        <w:t>Եվրասիական տնտեսական միության մաքսային սահմանով չհավաքված կամ կազմատված, այդ թվում՝ չկոմպլեկտավորված կամ անավարտ վիճակում տեղափոխվող ապրանքների դասակարգման վերաբերյալ որոշման ընդունման, այդպիսի որոշման մեջ փոփոխություններ կատարելու, դրա գործողության դադարեցման կարգը և ժամկետները, ինչպես նաև ապրանքների դասակարգման վերաբերյալ որոշման, այդպիսի որոշման մեջ փոփոխություններ կատարելու և դրա գործողությունը դադարեցնելու որոշումների, ինչպես նաև նշված որոշումների ընդունման համար մաքսային մարմիններ ներկայացվող դիմումների ձևերը սահմանելու մասին</w:t>
      </w:r>
      <w:r w:rsidR="00C50BFB" w:rsidRPr="00A77A66">
        <w:rPr>
          <w:rFonts w:ascii="GHEA Grapalat" w:hAnsi="GHEA Grapalat"/>
          <w:color w:val="000000"/>
          <w:sz w:val="24"/>
          <w:szCs w:val="24"/>
          <w:lang w:eastAsia="hy-AM"/>
        </w:rPr>
        <w:t xml:space="preserve">» </w:t>
      </w:r>
      <w:r w:rsidRPr="00A77A66">
        <w:rPr>
          <w:rFonts w:ascii="GHEA Grapalat" w:hAnsi="GHEA Grapalat"/>
          <w:color w:val="000000"/>
          <w:sz w:val="24"/>
          <w:szCs w:val="24"/>
          <w:lang w:eastAsia="hy-AM"/>
        </w:rPr>
        <w:t>N</w:t>
      </w:r>
      <w:r w:rsidR="00D5151E" w:rsidRPr="00A77A66">
        <w:rPr>
          <w:rFonts w:ascii="GHEA Grapalat" w:hAnsi="GHEA Grapalat"/>
          <w:color w:val="000000"/>
          <w:sz w:val="24"/>
          <w:szCs w:val="24"/>
          <w:lang w:eastAsia="hy-AM"/>
        </w:rPr>
        <w:t xml:space="preserve"> </w:t>
      </w:r>
      <w:r w:rsidR="00BE4CE6" w:rsidRPr="00A77A66">
        <w:rPr>
          <w:rFonts w:ascii="GHEA Grapalat" w:hAnsi="GHEA Grapalat"/>
          <w:color w:val="000000"/>
          <w:sz w:val="24"/>
          <w:szCs w:val="24"/>
          <w:lang w:eastAsia="hy-AM"/>
        </w:rPr>
        <w:t>1820</w:t>
      </w:r>
      <w:r w:rsidRPr="00A77A66">
        <w:rPr>
          <w:rFonts w:ascii="GHEA Grapalat" w:hAnsi="GHEA Grapalat"/>
          <w:color w:val="000000"/>
          <w:sz w:val="24"/>
          <w:szCs w:val="24"/>
          <w:lang w:eastAsia="hy-AM"/>
        </w:rPr>
        <w:t>-Ն որոշման</w:t>
      </w:r>
      <w:r w:rsidR="00752515" w:rsidRPr="00A77A66">
        <w:rPr>
          <w:rFonts w:ascii="GHEA Grapalat" w:hAnsi="GHEA Grapalat"/>
          <w:color w:val="000000"/>
          <w:sz w:val="24"/>
          <w:szCs w:val="24"/>
          <w:lang w:eastAsia="hy-AM"/>
        </w:rPr>
        <w:t xml:space="preserve"> (այսուհետ՝ Որոշում)</w:t>
      </w:r>
      <w:r w:rsidR="00E66124" w:rsidRPr="00A77A66">
        <w:rPr>
          <w:rFonts w:ascii="GHEA Grapalat" w:hAnsi="GHEA Grapalat"/>
          <w:color w:val="000000"/>
          <w:sz w:val="24"/>
          <w:szCs w:val="24"/>
          <w:lang w:eastAsia="hy-AM"/>
        </w:rPr>
        <w:t xml:space="preserve"> մեջ կատարել հետևյալ </w:t>
      </w:r>
      <w:r w:rsidR="004414EA" w:rsidRPr="00A77A66">
        <w:rPr>
          <w:rFonts w:ascii="GHEA Grapalat" w:hAnsi="GHEA Grapalat"/>
          <w:color w:val="000000"/>
          <w:sz w:val="24"/>
          <w:szCs w:val="24"/>
          <w:lang w:eastAsia="hy-AM"/>
        </w:rPr>
        <w:t xml:space="preserve">լրացումները և </w:t>
      </w:r>
      <w:r w:rsidR="00E66124" w:rsidRPr="00A77A66">
        <w:rPr>
          <w:rFonts w:ascii="GHEA Grapalat" w:hAnsi="GHEA Grapalat"/>
          <w:color w:val="000000"/>
          <w:sz w:val="24"/>
          <w:szCs w:val="24"/>
          <w:lang w:eastAsia="hy-AM"/>
        </w:rPr>
        <w:t>փոփոխությունները</w:t>
      </w:r>
      <w:r w:rsidR="00E66124" w:rsidRPr="00A77A66">
        <w:rPr>
          <w:rFonts w:ascii="Cambria Math" w:hAnsi="Cambria Math" w:cs="Cambria Math"/>
          <w:color w:val="000000"/>
          <w:sz w:val="24"/>
          <w:szCs w:val="24"/>
          <w:lang w:eastAsia="hy-AM"/>
        </w:rPr>
        <w:t>․</w:t>
      </w:r>
    </w:p>
    <w:p w:rsidR="00B977BB" w:rsidRDefault="00EE28FD" w:rsidP="00A77A66">
      <w:pPr>
        <w:pStyle w:val="ListParagraph"/>
        <w:numPr>
          <w:ilvl w:val="0"/>
          <w:numId w:val="8"/>
        </w:numPr>
        <w:shd w:val="clear" w:color="auto" w:fill="FFFFFF"/>
        <w:tabs>
          <w:tab w:val="left" w:pos="1080"/>
          <w:tab w:val="left" w:pos="1170"/>
        </w:tabs>
        <w:spacing w:after="0" w:line="360" w:lineRule="auto"/>
        <w:ind w:left="0" w:firstLine="720"/>
        <w:jc w:val="both"/>
        <w:rPr>
          <w:rFonts w:ascii="GHEA Grapalat" w:hAnsi="GHEA Grapalat"/>
          <w:color w:val="000000"/>
          <w:sz w:val="24"/>
          <w:szCs w:val="24"/>
          <w:lang w:eastAsia="hy-AM"/>
        </w:rPr>
      </w:pPr>
      <w:r w:rsidRPr="00EE28FD">
        <w:rPr>
          <w:rFonts w:ascii="GHEA Grapalat" w:hAnsi="GHEA Grapalat"/>
          <w:color w:val="000000"/>
          <w:sz w:val="24"/>
          <w:szCs w:val="24"/>
          <w:lang w:eastAsia="hy-AM"/>
        </w:rPr>
        <w:t xml:space="preserve">Որոշման 1-ին հավելվածի </w:t>
      </w:r>
      <w:r>
        <w:rPr>
          <w:rFonts w:ascii="GHEA Grapalat" w:hAnsi="GHEA Grapalat"/>
          <w:color w:val="000000"/>
          <w:sz w:val="24"/>
          <w:szCs w:val="24"/>
          <w:lang w:eastAsia="hy-AM"/>
        </w:rPr>
        <w:t>6</w:t>
      </w:r>
      <w:r w:rsidRPr="00EE28FD">
        <w:rPr>
          <w:rFonts w:ascii="GHEA Grapalat" w:hAnsi="GHEA Grapalat"/>
          <w:color w:val="000000"/>
          <w:sz w:val="24"/>
          <w:szCs w:val="24"/>
          <w:lang w:eastAsia="hy-AM"/>
        </w:rPr>
        <w:t>-րդ կետ</w:t>
      </w:r>
      <w:r>
        <w:rPr>
          <w:rFonts w:ascii="GHEA Grapalat" w:hAnsi="GHEA Grapalat"/>
          <w:color w:val="000000"/>
          <w:sz w:val="24"/>
          <w:szCs w:val="24"/>
          <w:lang w:eastAsia="hy-AM"/>
        </w:rPr>
        <w:t>ը շարադրել հետևյալ խմբագրությամբ՝</w:t>
      </w:r>
    </w:p>
    <w:p w:rsidR="002B3ECA" w:rsidRDefault="00EE28FD" w:rsidP="00EE28FD">
      <w:pPr>
        <w:pStyle w:val="ListParagraph"/>
        <w:shd w:val="clear" w:color="auto" w:fill="FFFFFF"/>
        <w:tabs>
          <w:tab w:val="left" w:pos="1080"/>
          <w:tab w:val="left" w:pos="1170"/>
        </w:tabs>
        <w:spacing w:after="0" w:line="360" w:lineRule="auto"/>
        <w:ind w:left="0" w:firstLine="720"/>
        <w:jc w:val="both"/>
        <w:rPr>
          <w:rFonts w:ascii="GHEA Grapalat" w:hAnsi="GHEA Grapalat"/>
          <w:color w:val="000000"/>
          <w:sz w:val="24"/>
          <w:szCs w:val="24"/>
          <w:lang w:eastAsia="hy-AM"/>
        </w:rPr>
      </w:pPr>
      <w:r>
        <w:rPr>
          <w:rFonts w:ascii="GHEA Grapalat" w:hAnsi="GHEA Grapalat"/>
          <w:color w:val="000000"/>
          <w:sz w:val="24"/>
          <w:szCs w:val="24"/>
          <w:lang w:eastAsia="hy-AM"/>
        </w:rPr>
        <w:t xml:space="preserve">«6․ Սույն որոշմամբ սահմանված դիմումը և փաստաթղթերն ու տեղեկությունները ներկայացվում են, ինչպես նաև մաքսային մարմինների կողմից սույն որոշմամբ նախատեսված որոշումները կայացվում և դիմումատուին են ուղարկվում </w:t>
      </w:r>
      <w:r w:rsidRPr="00EE28FD">
        <w:rPr>
          <w:rFonts w:ascii="GHEA Grapalat" w:hAnsi="GHEA Grapalat"/>
          <w:color w:val="000000"/>
          <w:sz w:val="24"/>
          <w:szCs w:val="24"/>
          <w:lang w:eastAsia="hy-AM"/>
        </w:rPr>
        <w:t xml:space="preserve">մաքսային մարմինների միասնական ավտոմատացված տեղեկատվական համակարգի միջոցով, իսկ մինչև </w:t>
      </w:r>
      <w:r>
        <w:rPr>
          <w:rFonts w:ascii="GHEA Grapalat" w:hAnsi="GHEA Grapalat"/>
          <w:color w:val="000000"/>
          <w:sz w:val="24"/>
          <w:szCs w:val="24"/>
          <w:lang w:eastAsia="hy-AM"/>
        </w:rPr>
        <w:t xml:space="preserve">նշված </w:t>
      </w:r>
      <w:r w:rsidRPr="00EE28FD">
        <w:rPr>
          <w:rFonts w:ascii="GHEA Grapalat" w:hAnsi="GHEA Grapalat"/>
          <w:color w:val="000000"/>
          <w:sz w:val="24"/>
          <w:szCs w:val="24"/>
          <w:lang w:eastAsia="hy-AM"/>
        </w:rPr>
        <w:t xml:space="preserve">համակարգում համապատասխան փոփոխությունների </w:t>
      </w:r>
      <w:r>
        <w:rPr>
          <w:rFonts w:ascii="GHEA Grapalat" w:hAnsi="GHEA Grapalat"/>
          <w:color w:val="000000"/>
          <w:sz w:val="24"/>
          <w:szCs w:val="24"/>
          <w:lang w:eastAsia="hy-AM"/>
        </w:rPr>
        <w:t>գործարկումը</w:t>
      </w:r>
      <w:r w:rsidRPr="00EE28FD">
        <w:rPr>
          <w:rFonts w:ascii="GHEA Grapalat" w:hAnsi="GHEA Grapalat"/>
          <w:color w:val="000000"/>
          <w:sz w:val="24"/>
          <w:szCs w:val="24"/>
          <w:lang w:eastAsia="hy-AM"/>
        </w:rPr>
        <w:t xml:space="preserve">՝ էլեկտրոնային </w:t>
      </w:r>
      <w:r>
        <w:rPr>
          <w:rFonts w:ascii="GHEA Grapalat" w:hAnsi="GHEA Grapalat"/>
          <w:color w:val="000000"/>
          <w:sz w:val="24"/>
          <w:szCs w:val="24"/>
          <w:lang w:eastAsia="hy-AM"/>
        </w:rPr>
        <w:t xml:space="preserve">կամ թղթային </w:t>
      </w:r>
      <w:r w:rsidRPr="00EE28FD">
        <w:rPr>
          <w:rFonts w:ascii="GHEA Grapalat" w:hAnsi="GHEA Grapalat"/>
          <w:color w:val="000000"/>
          <w:sz w:val="24"/>
          <w:szCs w:val="24"/>
          <w:lang w:eastAsia="hy-AM"/>
        </w:rPr>
        <w:t>եղանակով։</w:t>
      </w:r>
      <w:r>
        <w:rPr>
          <w:rFonts w:ascii="GHEA Grapalat" w:hAnsi="GHEA Grapalat"/>
          <w:color w:val="000000"/>
          <w:sz w:val="24"/>
          <w:szCs w:val="24"/>
          <w:lang w:eastAsia="hy-AM"/>
        </w:rPr>
        <w:t>»․</w:t>
      </w:r>
    </w:p>
    <w:p w:rsidR="00FE7933" w:rsidRDefault="004414EA" w:rsidP="00A77A66">
      <w:pPr>
        <w:pStyle w:val="ListParagraph"/>
        <w:numPr>
          <w:ilvl w:val="0"/>
          <w:numId w:val="8"/>
        </w:numPr>
        <w:shd w:val="clear" w:color="auto" w:fill="FFFFFF"/>
        <w:tabs>
          <w:tab w:val="left" w:pos="1080"/>
          <w:tab w:val="left" w:pos="1170"/>
        </w:tabs>
        <w:spacing w:after="0" w:line="360" w:lineRule="auto"/>
        <w:ind w:left="0" w:firstLine="720"/>
        <w:jc w:val="both"/>
        <w:rPr>
          <w:rFonts w:ascii="GHEA Grapalat" w:hAnsi="GHEA Grapalat"/>
          <w:color w:val="000000"/>
          <w:sz w:val="24"/>
          <w:szCs w:val="24"/>
          <w:lang w:eastAsia="hy-AM"/>
        </w:rPr>
      </w:pPr>
      <w:r w:rsidRPr="00BB4B70">
        <w:rPr>
          <w:rFonts w:ascii="GHEA Grapalat" w:hAnsi="GHEA Grapalat"/>
          <w:color w:val="000000"/>
          <w:sz w:val="24"/>
          <w:szCs w:val="24"/>
          <w:lang w:eastAsia="hy-AM"/>
        </w:rPr>
        <w:t xml:space="preserve">Որոշման 1-ին հավելվածի </w:t>
      </w:r>
      <w:r w:rsidR="002B3ECA">
        <w:rPr>
          <w:rFonts w:ascii="GHEA Grapalat" w:hAnsi="GHEA Grapalat"/>
          <w:color w:val="000000"/>
          <w:sz w:val="24"/>
          <w:szCs w:val="24"/>
          <w:lang w:eastAsia="hy-AM"/>
        </w:rPr>
        <w:t>1</w:t>
      </w:r>
      <w:r w:rsidR="00B977BB">
        <w:rPr>
          <w:rFonts w:ascii="GHEA Grapalat" w:hAnsi="GHEA Grapalat"/>
          <w:color w:val="000000"/>
          <w:sz w:val="24"/>
          <w:szCs w:val="24"/>
          <w:lang w:eastAsia="hy-AM"/>
        </w:rPr>
        <w:t>0</w:t>
      </w:r>
      <w:r w:rsidRPr="00BB4B70">
        <w:rPr>
          <w:rFonts w:ascii="GHEA Grapalat" w:hAnsi="GHEA Grapalat"/>
          <w:color w:val="000000"/>
          <w:sz w:val="24"/>
          <w:szCs w:val="24"/>
          <w:lang w:eastAsia="hy-AM"/>
        </w:rPr>
        <w:t>-րդ կետ</w:t>
      </w:r>
      <w:r w:rsidR="002B3ECA">
        <w:rPr>
          <w:rFonts w:ascii="GHEA Grapalat" w:hAnsi="GHEA Grapalat"/>
          <w:color w:val="000000"/>
          <w:sz w:val="24"/>
          <w:szCs w:val="24"/>
          <w:lang w:eastAsia="hy-AM"/>
        </w:rPr>
        <w:t>ն ուժը կորցրած ճանաչել</w:t>
      </w:r>
      <w:r w:rsidR="00B977BB">
        <w:rPr>
          <w:rFonts w:ascii="GHEA Grapalat" w:hAnsi="GHEA Grapalat"/>
          <w:color w:val="000000"/>
          <w:sz w:val="24"/>
          <w:szCs w:val="24"/>
          <w:lang w:eastAsia="hy-AM"/>
        </w:rPr>
        <w:t>․</w:t>
      </w:r>
    </w:p>
    <w:p w:rsidR="002B3ECA" w:rsidRDefault="002B3ECA" w:rsidP="002B3ECA">
      <w:pPr>
        <w:pStyle w:val="ListParagraph"/>
        <w:numPr>
          <w:ilvl w:val="0"/>
          <w:numId w:val="8"/>
        </w:numPr>
        <w:shd w:val="clear" w:color="auto" w:fill="FFFFFF"/>
        <w:tabs>
          <w:tab w:val="left" w:pos="1080"/>
          <w:tab w:val="left" w:pos="1170"/>
        </w:tabs>
        <w:spacing w:after="0" w:line="360" w:lineRule="auto"/>
        <w:ind w:left="0" w:firstLine="720"/>
        <w:jc w:val="both"/>
        <w:rPr>
          <w:rFonts w:ascii="GHEA Grapalat" w:hAnsi="GHEA Grapalat"/>
          <w:color w:val="000000"/>
          <w:sz w:val="24"/>
          <w:szCs w:val="24"/>
          <w:lang w:eastAsia="hy-AM"/>
        </w:rPr>
      </w:pPr>
      <w:r w:rsidRPr="00BB4B70">
        <w:rPr>
          <w:rFonts w:ascii="GHEA Grapalat" w:hAnsi="GHEA Grapalat"/>
          <w:color w:val="000000"/>
          <w:sz w:val="24"/>
          <w:szCs w:val="24"/>
          <w:lang w:eastAsia="hy-AM"/>
        </w:rPr>
        <w:lastRenderedPageBreak/>
        <w:t>Որոշման 1-ին հավելվածի 3</w:t>
      </w:r>
      <w:r>
        <w:rPr>
          <w:rFonts w:ascii="GHEA Grapalat" w:hAnsi="GHEA Grapalat"/>
          <w:color w:val="000000"/>
          <w:sz w:val="24"/>
          <w:szCs w:val="24"/>
          <w:lang w:eastAsia="hy-AM"/>
        </w:rPr>
        <w:t>0</w:t>
      </w:r>
      <w:r w:rsidRPr="00BB4B70">
        <w:rPr>
          <w:rFonts w:ascii="GHEA Grapalat" w:hAnsi="GHEA Grapalat"/>
          <w:color w:val="000000"/>
          <w:sz w:val="24"/>
          <w:szCs w:val="24"/>
          <w:lang w:eastAsia="hy-AM"/>
        </w:rPr>
        <w:t>-րդ կետ</w:t>
      </w:r>
      <w:r>
        <w:rPr>
          <w:rFonts w:ascii="GHEA Grapalat" w:hAnsi="GHEA Grapalat"/>
          <w:color w:val="000000"/>
          <w:sz w:val="24"/>
          <w:szCs w:val="24"/>
          <w:lang w:eastAsia="hy-AM"/>
        </w:rPr>
        <w:t>ում «</w:t>
      </w:r>
      <w:r w:rsidRPr="00B977BB">
        <w:rPr>
          <w:rFonts w:ascii="GHEA Grapalat" w:hAnsi="GHEA Grapalat"/>
          <w:color w:val="000000"/>
          <w:sz w:val="24"/>
          <w:szCs w:val="24"/>
          <w:lang w:eastAsia="hy-AM"/>
        </w:rPr>
        <w:t>15 աշխատանքային օրվա ընթացքում</w:t>
      </w:r>
      <w:r>
        <w:rPr>
          <w:rFonts w:ascii="GHEA Grapalat" w:hAnsi="GHEA Grapalat"/>
          <w:color w:val="000000"/>
          <w:sz w:val="24"/>
          <w:szCs w:val="24"/>
          <w:lang w:eastAsia="hy-AM"/>
        </w:rPr>
        <w:t xml:space="preserve">» բառերից հետո լրացնել «՝ սույն որոշման </w:t>
      </w:r>
      <w:r w:rsidRPr="00B977BB">
        <w:rPr>
          <w:rFonts w:ascii="GHEA Grapalat" w:hAnsi="GHEA Grapalat"/>
          <w:color w:val="000000"/>
          <w:sz w:val="24"/>
          <w:szCs w:val="24"/>
          <w:lang w:eastAsia="hy-AM"/>
        </w:rPr>
        <w:t xml:space="preserve">N 2 </w:t>
      </w:r>
      <w:r>
        <w:rPr>
          <w:rFonts w:ascii="GHEA Grapalat" w:hAnsi="GHEA Grapalat"/>
          <w:color w:val="000000"/>
          <w:sz w:val="24"/>
          <w:szCs w:val="24"/>
          <w:lang w:eastAsia="hy-AM"/>
        </w:rPr>
        <w:t xml:space="preserve">հավելվածի </w:t>
      </w:r>
      <w:r w:rsidRPr="00B977BB">
        <w:rPr>
          <w:rFonts w:ascii="GHEA Grapalat" w:hAnsi="GHEA Grapalat"/>
          <w:color w:val="000000"/>
          <w:sz w:val="24"/>
          <w:szCs w:val="24"/>
          <w:lang w:eastAsia="hy-AM"/>
        </w:rPr>
        <w:t>N 8</w:t>
      </w:r>
      <w:r>
        <w:rPr>
          <w:rFonts w:ascii="GHEA Grapalat" w:hAnsi="GHEA Grapalat"/>
          <w:color w:val="000000"/>
          <w:sz w:val="24"/>
          <w:szCs w:val="24"/>
          <w:lang w:eastAsia="hy-AM"/>
        </w:rPr>
        <w:t xml:space="preserve"> ձևին համապատասխան» բառերը․</w:t>
      </w:r>
    </w:p>
    <w:p w:rsidR="009E5F4F" w:rsidRDefault="00B977BB" w:rsidP="00A77A66">
      <w:pPr>
        <w:pStyle w:val="ListParagraph"/>
        <w:numPr>
          <w:ilvl w:val="0"/>
          <w:numId w:val="8"/>
        </w:numPr>
        <w:shd w:val="clear" w:color="auto" w:fill="FFFFFF"/>
        <w:tabs>
          <w:tab w:val="left" w:pos="1080"/>
          <w:tab w:val="left" w:pos="1170"/>
        </w:tabs>
        <w:spacing w:after="0" w:line="360" w:lineRule="auto"/>
        <w:ind w:left="0" w:firstLine="720"/>
        <w:jc w:val="both"/>
        <w:rPr>
          <w:rFonts w:ascii="GHEA Grapalat" w:hAnsi="GHEA Grapalat"/>
          <w:color w:val="000000"/>
          <w:sz w:val="24"/>
          <w:szCs w:val="24"/>
          <w:lang w:eastAsia="hy-AM"/>
        </w:rPr>
      </w:pPr>
      <w:r>
        <w:rPr>
          <w:rFonts w:ascii="GHEA Grapalat" w:hAnsi="GHEA Grapalat"/>
          <w:color w:val="000000"/>
          <w:sz w:val="24"/>
          <w:szCs w:val="24"/>
          <w:lang w:eastAsia="hy-AM"/>
        </w:rPr>
        <w:t xml:space="preserve">Որոշման 1-ին հավելվածի </w:t>
      </w:r>
      <w:r w:rsidR="004414EA" w:rsidRPr="00BB4B70">
        <w:rPr>
          <w:rFonts w:ascii="GHEA Grapalat" w:hAnsi="GHEA Grapalat"/>
          <w:color w:val="000000"/>
          <w:sz w:val="24"/>
          <w:szCs w:val="24"/>
          <w:lang w:eastAsia="hy-AM"/>
        </w:rPr>
        <w:t>31</w:t>
      </w:r>
      <w:r>
        <w:rPr>
          <w:rFonts w:ascii="GHEA Grapalat" w:hAnsi="GHEA Grapalat"/>
          <w:color w:val="000000"/>
          <w:sz w:val="24"/>
          <w:szCs w:val="24"/>
          <w:lang w:eastAsia="hy-AM"/>
        </w:rPr>
        <w:t>-րդ</w:t>
      </w:r>
      <w:r w:rsidR="009E5F4F" w:rsidRPr="00BB4B70">
        <w:rPr>
          <w:rFonts w:ascii="GHEA Grapalat" w:hAnsi="GHEA Grapalat"/>
          <w:color w:val="000000"/>
          <w:sz w:val="24"/>
          <w:szCs w:val="24"/>
          <w:lang w:eastAsia="hy-AM"/>
        </w:rPr>
        <w:t xml:space="preserve"> կետ</w:t>
      </w:r>
      <w:r>
        <w:rPr>
          <w:rFonts w:ascii="GHEA Grapalat" w:hAnsi="GHEA Grapalat"/>
          <w:color w:val="000000"/>
          <w:sz w:val="24"/>
          <w:szCs w:val="24"/>
          <w:lang w:eastAsia="hy-AM"/>
        </w:rPr>
        <w:t>ում «</w:t>
      </w:r>
      <w:r w:rsidRPr="00B977BB">
        <w:rPr>
          <w:rFonts w:ascii="GHEA Grapalat" w:hAnsi="GHEA Grapalat"/>
          <w:color w:val="000000"/>
          <w:sz w:val="24"/>
          <w:szCs w:val="24"/>
          <w:lang w:eastAsia="hy-AM"/>
        </w:rPr>
        <w:t>որոշման ընդունումը</w:t>
      </w:r>
      <w:r>
        <w:rPr>
          <w:rFonts w:ascii="GHEA Grapalat" w:hAnsi="GHEA Grapalat"/>
          <w:color w:val="000000"/>
          <w:sz w:val="24"/>
          <w:szCs w:val="24"/>
          <w:lang w:eastAsia="hy-AM"/>
        </w:rPr>
        <w:t>» բառերից հետո</w:t>
      </w:r>
      <w:r w:rsidR="009E5F4F" w:rsidRPr="00BB4B70">
        <w:rPr>
          <w:rFonts w:ascii="GHEA Grapalat" w:hAnsi="GHEA Grapalat"/>
          <w:color w:val="000000"/>
          <w:sz w:val="24"/>
          <w:szCs w:val="24"/>
          <w:lang w:eastAsia="hy-AM"/>
        </w:rPr>
        <w:t xml:space="preserve"> </w:t>
      </w:r>
      <w:r>
        <w:rPr>
          <w:rFonts w:ascii="GHEA Grapalat" w:hAnsi="GHEA Grapalat"/>
          <w:color w:val="000000"/>
          <w:sz w:val="24"/>
          <w:szCs w:val="24"/>
          <w:lang w:eastAsia="hy-AM"/>
        </w:rPr>
        <w:t>լրացնել «</w:t>
      </w:r>
      <w:r w:rsidRPr="00B977BB">
        <w:rPr>
          <w:rFonts w:ascii="GHEA Grapalat" w:hAnsi="GHEA Grapalat"/>
          <w:color w:val="000000"/>
          <w:sz w:val="24"/>
          <w:szCs w:val="24"/>
          <w:lang w:eastAsia="hy-AM"/>
        </w:rPr>
        <w:t xml:space="preserve">՝ սույն որոշման N 2 հավելվածի </w:t>
      </w:r>
      <w:r>
        <w:rPr>
          <w:rFonts w:ascii="GHEA Grapalat" w:hAnsi="GHEA Grapalat"/>
          <w:color w:val="000000"/>
          <w:sz w:val="24"/>
          <w:szCs w:val="24"/>
          <w:lang w:eastAsia="hy-AM"/>
        </w:rPr>
        <w:t>N 9</w:t>
      </w:r>
      <w:r w:rsidRPr="00B977BB">
        <w:rPr>
          <w:rFonts w:ascii="GHEA Grapalat" w:hAnsi="GHEA Grapalat"/>
          <w:color w:val="000000"/>
          <w:sz w:val="24"/>
          <w:szCs w:val="24"/>
          <w:lang w:eastAsia="hy-AM"/>
        </w:rPr>
        <w:t xml:space="preserve"> ձևին համապատասխան</w:t>
      </w:r>
      <w:r>
        <w:rPr>
          <w:rFonts w:ascii="GHEA Grapalat" w:hAnsi="GHEA Grapalat"/>
          <w:color w:val="000000"/>
          <w:sz w:val="24"/>
          <w:szCs w:val="24"/>
          <w:lang w:eastAsia="hy-AM"/>
        </w:rPr>
        <w:t>» բառերը․</w:t>
      </w:r>
    </w:p>
    <w:p w:rsidR="00B977BB" w:rsidRPr="002B3ECA" w:rsidRDefault="00B977BB" w:rsidP="00A77A66">
      <w:pPr>
        <w:pStyle w:val="ListParagraph"/>
        <w:numPr>
          <w:ilvl w:val="0"/>
          <w:numId w:val="8"/>
        </w:numPr>
        <w:shd w:val="clear" w:color="auto" w:fill="FFFFFF"/>
        <w:tabs>
          <w:tab w:val="left" w:pos="1080"/>
          <w:tab w:val="left" w:pos="1170"/>
        </w:tabs>
        <w:spacing w:after="0" w:line="360" w:lineRule="auto"/>
        <w:ind w:left="0" w:firstLine="720"/>
        <w:jc w:val="both"/>
        <w:rPr>
          <w:rFonts w:ascii="GHEA Grapalat" w:hAnsi="GHEA Grapalat"/>
          <w:color w:val="000000"/>
          <w:sz w:val="24"/>
          <w:szCs w:val="24"/>
          <w:lang w:eastAsia="hy-AM"/>
        </w:rPr>
      </w:pPr>
      <w:r w:rsidRPr="00B977BB">
        <w:rPr>
          <w:rFonts w:ascii="GHEA Grapalat" w:hAnsi="GHEA Grapalat"/>
          <w:color w:val="000000"/>
          <w:sz w:val="24"/>
          <w:szCs w:val="24"/>
          <w:lang w:eastAsia="hy-AM"/>
        </w:rPr>
        <w:t>Որոշման 1-ին հավելվածի 3</w:t>
      </w:r>
      <w:r w:rsidR="00EE28FD">
        <w:rPr>
          <w:rFonts w:ascii="GHEA Grapalat" w:hAnsi="GHEA Grapalat"/>
          <w:color w:val="000000"/>
          <w:sz w:val="24"/>
          <w:szCs w:val="24"/>
          <w:lang w:eastAsia="hy-AM"/>
        </w:rPr>
        <w:t>2</w:t>
      </w:r>
      <w:r w:rsidRPr="00B977BB">
        <w:rPr>
          <w:rFonts w:ascii="GHEA Grapalat" w:hAnsi="GHEA Grapalat"/>
          <w:color w:val="000000"/>
          <w:sz w:val="24"/>
          <w:szCs w:val="24"/>
          <w:lang w:eastAsia="hy-AM"/>
        </w:rPr>
        <w:t>-րդ կետ</w:t>
      </w:r>
      <w:r>
        <w:rPr>
          <w:rFonts w:ascii="GHEA Grapalat" w:hAnsi="GHEA Grapalat"/>
          <w:color w:val="000000"/>
          <w:sz w:val="24"/>
          <w:szCs w:val="24"/>
          <w:lang w:eastAsia="hy-AM"/>
        </w:rPr>
        <w:t>ի 1-ին պարբերության մեջ «մաքս</w:t>
      </w:r>
      <w:r w:rsidR="00D03A13">
        <w:rPr>
          <w:rFonts w:ascii="GHEA Grapalat" w:hAnsi="GHEA Grapalat"/>
          <w:color w:val="000000"/>
          <w:sz w:val="24"/>
          <w:szCs w:val="24"/>
          <w:lang w:eastAsia="hy-AM"/>
        </w:rPr>
        <w:t>այ</w:t>
      </w:r>
      <w:r>
        <w:rPr>
          <w:rFonts w:ascii="GHEA Grapalat" w:hAnsi="GHEA Grapalat"/>
          <w:color w:val="000000"/>
          <w:sz w:val="24"/>
          <w:szCs w:val="24"/>
          <w:lang w:eastAsia="hy-AM"/>
        </w:rPr>
        <w:t xml:space="preserve">ին մարմինների կողմից </w:t>
      </w:r>
      <w:r w:rsidRPr="00B977BB">
        <w:rPr>
          <w:rFonts w:ascii="GHEA Grapalat" w:hAnsi="GHEA Grapalat"/>
          <w:color w:val="000000"/>
          <w:sz w:val="24"/>
          <w:szCs w:val="24"/>
          <w:lang w:eastAsia="hy-AM"/>
        </w:rPr>
        <w:t>ընդունվում է</w:t>
      </w:r>
      <w:r>
        <w:rPr>
          <w:rFonts w:ascii="GHEA Grapalat" w:hAnsi="GHEA Grapalat"/>
          <w:color w:val="000000"/>
          <w:sz w:val="24"/>
          <w:szCs w:val="24"/>
          <w:lang w:eastAsia="hy-AM"/>
        </w:rPr>
        <w:t>» բառերից հետո լրացնել «</w:t>
      </w:r>
      <w:r w:rsidRPr="00B977BB">
        <w:rPr>
          <w:rFonts w:ascii="GHEA Grapalat" w:hAnsi="GHEA Grapalat"/>
          <w:color w:val="000000"/>
          <w:sz w:val="24"/>
          <w:szCs w:val="24"/>
          <w:lang w:eastAsia="hy-AM"/>
        </w:rPr>
        <w:t xml:space="preserve">սույն որոշման N 2 հավելվածի N </w:t>
      </w:r>
      <w:r>
        <w:rPr>
          <w:rFonts w:ascii="GHEA Grapalat" w:hAnsi="GHEA Grapalat"/>
          <w:color w:val="000000"/>
          <w:sz w:val="24"/>
          <w:szCs w:val="24"/>
          <w:lang w:eastAsia="hy-AM"/>
        </w:rPr>
        <w:t>10</w:t>
      </w:r>
      <w:r w:rsidRPr="00B977BB">
        <w:rPr>
          <w:rFonts w:ascii="GHEA Grapalat" w:hAnsi="GHEA Grapalat"/>
          <w:color w:val="000000"/>
          <w:sz w:val="24"/>
          <w:szCs w:val="24"/>
          <w:lang w:eastAsia="hy-AM"/>
        </w:rPr>
        <w:t xml:space="preserve"> ձևին համապատասխան</w:t>
      </w:r>
      <w:r>
        <w:rPr>
          <w:rFonts w:ascii="GHEA Grapalat" w:hAnsi="GHEA Grapalat"/>
          <w:color w:val="000000"/>
          <w:sz w:val="24"/>
          <w:szCs w:val="24"/>
          <w:lang w:eastAsia="hy-AM"/>
        </w:rPr>
        <w:t>» բառերը</w:t>
      </w:r>
      <w:r w:rsidRPr="002B3ECA">
        <w:rPr>
          <w:rFonts w:ascii="Cambria Math" w:hAnsi="Cambria Math" w:cs="Cambria Math"/>
          <w:color w:val="000000"/>
          <w:sz w:val="24"/>
          <w:szCs w:val="24"/>
          <w:lang w:eastAsia="hy-AM"/>
        </w:rPr>
        <w:t>․</w:t>
      </w:r>
    </w:p>
    <w:p w:rsidR="002B3ECA" w:rsidRPr="002B3ECA" w:rsidRDefault="002B3ECA" w:rsidP="002B3ECA">
      <w:pPr>
        <w:pStyle w:val="ListParagraph"/>
        <w:numPr>
          <w:ilvl w:val="0"/>
          <w:numId w:val="8"/>
        </w:numPr>
        <w:shd w:val="clear" w:color="auto" w:fill="FFFFFF"/>
        <w:tabs>
          <w:tab w:val="left" w:pos="1080"/>
          <w:tab w:val="left" w:pos="1170"/>
        </w:tabs>
        <w:spacing w:after="0" w:line="360" w:lineRule="auto"/>
        <w:ind w:left="0" w:firstLine="720"/>
        <w:jc w:val="both"/>
        <w:rPr>
          <w:rFonts w:ascii="GHEA Grapalat" w:hAnsi="GHEA Grapalat"/>
          <w:color w:val="000000"/>
          <w:sz w:val="24"/>
          <w:szCs w:val="24"/>
          <w:lang w:eastAsia="hy-AM"/>
        </w:rPr>
      </w:pPr>
      <w:r w:rsidRPr="002B3ECA">
        <w:rPr>
          <w:rFonts w:ascii="GHEA Grapalat" w:hAnsi="GHEA Grapalat"/>
          <w:color w:val="000000"/>
          <w:sz w:val="24"/>
          <w:szCs w:val="24"/>
          <w:lang w:eastAsia="hy-AM"/>
        </w:rPr>
        <w:t>Որոշման 1-ին հավելվածը լրացնել հետևյալ բովանդակությամբ նոր՝ 36-րդ կետով՝</w:t>
      </w:r>
    </w:p>
    <w:p w:rsidR="002B3ECA" w:rsidRPr="002B3ECA" w:rsidRDefault="002B3ECA" w:rsidP="002B3ECA">
      <w:pPr>
        <w:pStyle w:val="ListParagraph"/>
        <w:shd w:val="clear" w:color="auto" w:fill="FFFFFF"/>
        <w:tabs>
          <w:tab w:val="left" w:pos="1080"/>
          <w:tab w:val="left" w:pos="1170"/>
        </w:tabs>
        <w:spacing w:after="0" w:line="360" w:lineRule="auto"/>
        <w:ind w:left="0" w:firstLine="720"/>
        <w:jc w:val="both"/>
        <w:rPr>
          <w:rFonts w:ascii="GHEA Grapalat" w:hAnsi="GHEA Grapalat"/>
          <w:color w:val="000000"/>
          <w:sz w:val="24"/>
          <w:szCs w:val="24"/>
          <w:lang w:eastAsia="hy-AM"/>
        </w:rPr>
      </w:pPr>
      <w:r w:rsidRPr="002B3ECA">
        <w:rPr>
          <w:rFonts w:ascii="GHEA Grapalat" w:hAnsi="GHEA Grapalat"/>
          <w:color w:val="000000"/>
          <w:sz w:val="24"/>
          <w:szCs w:val="24"/>
          <w:lang w:eastAsia="hy-AM"/>
        </w:rPr>
        <w:t xml:space="preserve">«36. </w:t>
      </w:r>
      <w:r w:rsidRPr="002B3ECA">
        <w:rPr>
          <w:rFonts w:ascii="GHEA Grapalat" w:eastAsia="Times New Roman" w:hAnsi="GHEA Grapalat" w:cs="Arial"/>
          <w:color w:val="333333"/>
          <w:sz w:val="24"/>
          <w:szCs w:val="24"/>
        </w:rPr>
        <w:t>Մաքսային մարմինների կողմից ընդունված՝ Եվրասիական տնտեսական միության մաքսային սահմանով չհավաքված կամ կազմատված, այդ թվում՝ չկոմպլեկտավորված կամ անավարտ վիճակում տեղափոխվող ապրանքի՝ դասակարգման վերաբերյալ որոշում ընդունելու համար ներկայացվող դիմումի քննարկումը մերժելու մասին, դասակարգման վերաբերյալ որոշման ընդունումը մերժելու մասին, դասակարգման վերաբերյալ, դասակարգման վերաբերյալ որոշման մեջ փոփոխություններ իրականացնելու մասին, դասակարգման վերաբերյալ որոշման գործողությունը դադարեցնելու մասին որոշումները կարող են բողոքարկվել մաքսային մարմնի բողոքարկման հանձնաժողով կամ դատարան՝ «</w:t>
      </w:r>
      <w:r w:rsidRPr="002B3ECA">
        <w:rPr>
          <w:rFonts w:ascii="GHEA Grapalat" w:hAnsi="GHEA Grapalat"/>
          <w:color w:val="000000"/>
          <w:sz w:val="24"/>
          <w:szCs w:val="24"/>
          <w:lang w:eastAsia="hy-AM"/>
        </w:rPr>
        <w:t>Մաքսային ծառայության մասին» Հայաստանի Հանրապետության օրենքի 37-րդ հոդվածին համապատասխան:»</w:t>
      </w:r>
    </w:p>
    <w:p w:rsidR="00CB10BE" w:rsidRPr="002B3ECA" w:rsidRDefault="00CB10BE" w:rsidP="002B3ECA">
      <w:pPr>
        <w:pStyle w:val="ListParagraph"/>
        <w:numPr>
          <w:ilvl w:val="0"/>
          <w:numId w:val="8"/>
        </w:numPr>
        <w:shd w:val="clear" w:color="auto" w:fill="FFFFFF"/>
        <w:tabs>
          <w:tab w:val="left" w:pos="1080"/>
          <w:tab w:val="left" w:pos="1170"/>
        </w:tabs>
        <w:spacing w:after="0" w:line="360" w:lineRule="auto"/>
        <w:ind w:left="0" w:firstLine="720"/>
        <w:jc w:val="both"/>
        <w:rPr>
          <w:rFonts w:ascii="GHEA Grapalat" w:hAnsi="GHEA Grapalat"/>
          <w:color w:val="000000"/>
          <w:sz w:val="24"/>
          <w:szCs w:val="24"/>
          <w:lang w:eastAsia="hy-AM"/>
        </w:rPr>
      </w:pPr>
      <w:r w:rsidRPr="002B3ECA">
        <w:rPr>
          <w:rFonts w:ascii="GHEA Grapalat" w:hAnsi="GHEA Grapalat"/>
          <w:color w:val="000000"/>
          <w:sz w:val="24"/>
          <w:szCs w:val="24"/>
          <w:lang w:eastAsia="hy-AM"/>
        </w:rPr>
        <w:t>Որոշման 2-րդ հավելված</w:t>
      </w:r>
      <w:r w:rsidR="00C56091" w:rsidRPr="002B3ECA">
        <w:rPr>
          <w:rFonts w:ascii="GHEA Grapalat" w:hAnsi="GHEA Grapalat"/>
          <w:color w:val="000000"/>
          <w:sz w:val="24"/>
          <w:szCs w:val="24"/>
          <w:lang w:eastAsia="hy-AM"/>
        </w:rPr>
        <w:t xml:space="preserve">ը </w:t>
      </w:r>
      <w:r w:rsidR="00B977BB" w:rsidRPr="002B3ECA">
        <w:rPr>
          <w:rFonts w:ascii="GHEA Grapalat" w:hAnsi="GHEA Grapalat"/>
          <w:color w:val="000000"/>
          <w:sz w:val="24"/>
          <w:szCs w:val="24"/>
          <w:lang w:eastAsia="hy-AM"/>
        </w:rPr>
        <w:t>շարադրել նոր խմբագրությամբ՝</w:t>
      </w:r>
      <w:r w:rsidRPr="002B3ECA">
        <w:rPr>
          <w:rFonts w:ascii="GHEA Grapalat" w:hAnsi="GHEA Grapalat"/>
          <w:color w:val="000000"/>
          <w:sz w:val="24"/>
          <w:szCs w:val="24"/>
          <w:lang w:eastAsia="hy-AM"/>
        </w:rPr>
        <w:t xml:space="preserve"> </w:t>
      </w:r>
      <w:r w:rsidR="00B977BB" w:rsidRPr="002B3ECA">
        <w:rPr>
          <w:rFonts w:ascii="GHEA Grapalat" w:hAnsi="GHEA Grapalat"/>
          <w:color w:val="000000"/>
          <w:sz w:val="24"/>
          <w:szCs w:val="24"/>
          <w:lang w:eastAsia="hy-AM"/>
        </w:rPr>
        <w:t>համաձայն սույն որոշման</w:t>
      </w:r>
      <w:r w:rsidRPr="002B3ECA">
        <w:rPr>
          <w:rFonts w:ascii="GHEA Grapalat" w:hAnsi="GHEA Grapalat"/>
          <w:color w:val="000000"/>
          <w:sz w:val="24"/>
          <w:szCs w:val="24"/>
          <w:lang w:eastAsia="hy-AM"/>
        </w:rPr>
        <w:t xml:space="preserve"> հավելված</w:t>
      </w:r>
      <w:r w:rsidR="00EE28FD" w:rsidRPr="002B3ECA">
        <w:rPr>
          <w:rFonts w:ascii="GHEA Grapalat" w:hAnsi="GHEA Grapalat"/>
          <w:color w:val="000000"/>
          <w:sz w:val="24"/>
          <w:szCs w:val="24"/>
          <w:lang w:eastAsia="hy-AM"/>
        </w:rPr>
        <w:t>ի</w:t>
      </w:r>
      <w:r w:rsidR="00C56091" w:rsidRPr="002B3ECA">
        <w:rPr>
          <w:rFonts w:ascii="GHEA Grapalat" w:hAnsi="GHEA Grapalat"/>
          <w:color w:val="000000"/>
          <w:sz w:val="24"/>
          <w:szCs w:val="24"/>
          <w:lang w:eastAsia="hy-AM"/>
        </w:rPr>
        <w:t>։</w:t>
      </w:r>
    </w:p>
    <w:p w:rsidR="00B511D3" w:rsidRPr="00A77A66" w:rsidRDefault="00E66124" w:rsidP="00A77A66">
      <w:pPr>
        <w:pStyle w:val="ListParagraph"/>
        <w:numPr>
          <w:ilvl w:val="0"/>
          <w:numId w:val="23"/>
        </w:numPr>
        <w:shd w:val="clear" w:color="auto" w:fill="FFFFFF"/>
        <w:tabs>
          <w:tab w:val="left" w:pos="1080"/>
        </w:tabs>
        <w:spacing w:after="0" w:line="360" w:lineRule="auto"/>
        <w:ind w:left="0" w:firstLine="720"/>
        <w:jc w:val="both"/>
        <w:rPr>
          <w:rFonts w:ascii="GHEA Grapalat" w:hAnsi="GHEA Grapalat"/>
          <w:color w:val="000000"/>
          <w:sz w:val="24"/>
          <w:szCs w:val="24"/>
          <w:lang w:eastAsia="hy-AM"/>
        </w:rPr>
      </w:pPr>
      <w:r w:rsidRPr="00A77A66">
        <w:rPr>
          <w:rFonts w:ascii="GHEA Grapalat" w:hAnsi="GHEA Grapalat"/>
          <w:color w:val="000000"/>
          <w:sz w:val="24"/>
          <w:szCs w:val="24"/>
          <w:lang w:eastAsia="hy-AM"/>
        </w:rPr>
        <w:t>Սույն որոշում</w:t>
      </w:r>
      <w:r w:rsidR="0046104D" w:rsidRPr="00A77A66">
        <w:rPr>
          <w:rFonts w:ascii="GHEA Grapalat" w:hAnsi="GHEA Grapalat"/>
          <w:color w:val="000000"/>
          <w:sz w:val="24"/>
          <w:szCs w:val="24"/>
          <w:lang w:eastAsia="hy-AM"/>
        </w:rPr>
        <w:t>ն</w:t>
      </w:r>
      <w:r w:rsidRPr="00A77A66">
        <w:rPr>
          <w:rFonts w:ascii="GHEA Grapalat" w:hAnsi="GHEA Grapalat"/>
          <w:color w:val="000000"/>
          <w:sz w:val="24"/>
          <w:szCs w:val="24"/>
          <w:lang w:eastAsia="hy-AM"/>
        </w:rPr>
        <w:t xml:space="preserve"> ուժի մեջ է մտնում պաշտոնական հրապարակմանը հաջորդող </w:t>
      </w:r>
      <w:r w:rsidR="00B977BB">
        <w:rPr>
          <w:rFonts w:ascii="GHEA Grapalat" w:hAnsi="GHEA Grapalat"/>
          <w:color w:val="000000"/>
          <w:sz w:val="24"/>
          <w:szCs w:val="24"/>
          <w:lang w:eastAsia="hy-AM"/>
        </w:rPr>
        <w:t xml:space="preserve">տասներորդ </w:t>
      </w:r>
      <w:r w:rsidRPr="00A77A66">
        <w:rPr>
          <w:rFonts w:ascii="GHEA Grapalat" w:hAnsi="GHEA Grapalat"/>
          <w:color w:val="000000"/>
          <w:sz w:val="24"/>
          <w:szCs w:val="24"/>
          <w:lang w:eastAsia="hy-AM"/>
        </w:rPr>
        <w:t>օր</w:t>
      </w:r>
      <w:r w:rsidR="00B977BB">
        <w:rPr>
          <w:rFonts w:ascii="GHEA Grapalat" w:hAnsi="GHEA Grapalat"/>
          <w:color w:val="000000"/>
          <w:sz w:val="24"/>
          <w:szCs w:val="24"/>
          <w:lang w:eastAsia="hy-AM"/>
        </w:rPr>
        <w:t>ը</w:t>
      </w:r>
      <w:r w:rsidRPr="00A77A66">
        <w:rPr>
          <w:rFonts w:ascii="GHEA Grapalat" w:hAnsi="GHEA Grapalat"/>
          <w:color w:val="000000"/>
          <w:sz w:val="24"/>
          <w:szCs w:val="24"/>
          <w:lang w:eastAsia="hy-AM"/>
        </w:rPr>
        <w:t>:</w:t>
      </w:r>
    </w:p>
    <w:p w:rsidR="00CB10BE" w:rsidRPr="00BB4B70" w:rsidRDefault="00CB10BE" w:rsidP="00A77A66">
      <w:pPr>
        <w:shd w:val="clear" w:color="auto" w:fill="FFFFFF"/>
        <w:tabs>
          <w:tab w:val="left" w:pos="993"/>
          <w:tab w:val="left" w:pos="1080"/>
        </w:tabs>
        <w:spacing w:after="0" w:line="360" w:lineRule="auto"/>
        <w:ind w:firstLine="720"/>
        <w:jc w:val="both"/>
        <w:rPr>
          <w:rFonts w:ascii="GHEA Grapalat" w:hAnsi="GHEA Grapalat"/>
          <w:color w:val="000000"/>
          <w:sz w:val="24"/>
          <w:szCs w:val="24"/>
          <w:lang w:eastAsia="hy-AM"/>
        </w:rPr>
      </w:pPr>
    </w:p>
    <w:p w:rsidR="00E66124" w:rsidRPr="00BB4B70" w:rsidRDefault="00E66124" w:rsidP="00343FE9">
      <w:pPr>
        <w:shd w:val="clear" w:color="auto" w:fill="FFFFFF"/>
        <w:tabs>
          <w:tab w:val="left" w:pos="993"/>
        </w:tabs>
        <w:spacing w:after="0" w:line="360" w:lineRule="auto"/>
        <w:ind w:firstLine="630"/>
        <w:jc w:val="both"/>
        <w:rPr>
          <w:rFonts w:ascii="GHEA Grapalat" w:hAnsi="GHEA Grapalat"/>
          <w:color w:val="000000"/>
          <w:sz w:val="24"/>
          <w:szCs w:val="24"/>
          <w:lang w:eastAsia="hy-AM"/>
        </w:rPr>
      </w:pPr>
    </w:p>
    <w:p w:rsidR="0059654F" w:rsidRPr="00BB4B70" w:rsidRDefault="0059654F" w:rsidP="00343FE9">
      <w:pPr>
        <w:shd w:val="clear" w:color="auto" w:fill="FFFFFF"/>
        <w:tabs>
          <w:tab w:val="left" w:pos="993"/>
        </w:tabs>
        <w:spacing w:after="0" w:line="360" w:lineRule="auto"/>
        <w:ind w:firstLine="630"/>
        <w:jc w:val="both"/>
        <w:rPr>
          <w:rFonts w:ascii="GHEA Grapalat" w:hAnsi="GHEA Grapalat"/>
          <w:color w:val="000000"/>
          <w:sz w:val="24"/>
          <w:szCs w:val="24"/>
          <w:lang w:eastAsia="hy-AM"/>
        </w:rPr>
      </w:pPr>
      <w:r w:rsidRPr="00BB4B70">
        <w:rPr>
          <w:rFonts w:ascii="GHEA Grapalat" w:hAnsi="GHEA Grapalat"/>
          <w:color w:val="000000"/>
          <w:sz w:val="24"/>
          <w:szCs w:val="24"/>
          <w:lang w:eastAsia="hy-AM"/>
        </w:rPr>
        <w:t xml:space="preserve">ՀԱՅԱՍՏԱՆԻ ՀԱՆՐԱՊԵՏՈՒԹՅԱՆ </w:t>
      </w:r>
    </w:p>
    <w:p w:rsidR="00CA68B6" w:rsidRPr="00BB4B70" w:rsidRDefault="0059654F" w:rsidP="00343FE9">
      <w:pPr>
        <w:shd w:val="clear" w:color="auto" w:fill="FFFFFF"/>
        <w:tabs>
          <w:tab w:val="left" w:pos="993"/>
        </w:tabs>
        <w:spacing w:after="0" w:line="360" w:lineRule="auto"/>
        <w:ind w:firstLine="630"/>
        <w:jc w:val="both"/>
        <w:rPr>
          <w:rFonts w:ascii="GHEA Grapalat" w:hAnsi="GHEA Grapalat"/>
          <w:color w:val="000000"/>
          <w:sz w:val="24"/>
          <w:szCs w:val="24"/>
          <w:lang w:eastAsia="hy-AM"/>
        </w:rPr>
      </w:pPr>
      <w:r w:rsidRPr="00BB4B70">
        <w:rPr>
          <w:rFonts w:ascii="GHEA Grapalat" w:hAnsi="GHEA Grapalat"/>
          <w:color w:val="000000"/>
          <w:sz w:val="24"/>
          <w:szCs w:val="24"/>
          <w:lang w:eastAsia="hy-AM"/>
        </w:rPr>
        <w:t xml:space="preserve">                ՎԱՐՉԱՊԵՏ                                                 </w:t>
      </w:r>
      <w:r w:rsidR="00E66124" w:rsidRPr="00BB4B70">
        <w:rPr>
          <w:rFonts w:ascii="GHEA Grapalat" w:hAnsi="GHEA Grapalat"/>
          <w:color w:val="000000"/>
          <w:sz w:val="24"/>
          <w:szCs w:val="24"/>
          <w:lang w:eastAsia="hy-AM"/>
        </w:rPr>
        <w:t xml:space="preserve">       </w:t>
      </w:r>
      <w:r w:rsidRPr="00BB4B70">
        <w:rPr>
          <w:rFonts w:ascii="GHEA Grapalat" w:hAnsi="GHEA Grapalat"/>
          <w:color w:val="000000"/>
          <w:sz w:val="24"/>
          <w:szCs w:val="24"/>
          <w:lang w:eastAsia="hy-AM"/>
        </w:rPr>
        <w:t xml:space="preserve">      Ն. ՓԱՇԻՆՅԱՆ</w:t>
      </w:r>
    </w:p>
    <w:p w:rsidR="00CA68B6" w:rsidRPr="00BB4B70" w:rsidRDefault="00CA68B6" w:rsidP="00CA68B6">
      <w:pPr>
        <w:rPr>
          <w:rFonts w:ascii="GHEA Grapalat" w:hAnsi="GHEA Grapalat"/>
          <w:sz w:val="24"/>
          <w:szCs w:val="24"/>
          <w:lang w:eastAsia="hy-AM"/>
        </w:rPr>
      </w:pPr>
    </w:p>
    <w:p w:rsidR="00CA68B6" w:rsidRPr="00BB4B70" w:rsidRDefault="00CA68B6" w:rsidP="00CA68B6">
      <w:pPr>
        <w:rPr>
          <w:rFonts w:ascii="GHEA Grapalat" w:hAnsi="GHEA Grapalat"/>
          <w:sz w:val="24"/>
          <w:szCs w:val="24"/>
          <w:lang w:eastAsia="hy-AM"/>
        </w:rPr>
      </w:pPr>
    </w:p>
    <w:p w:rsidR="00526C8F" w:rsidRPr="00BB4B70" w:rsidRDefault="00CA68B6" w:rsidP="00CA68B6">
      <w:pPr>
        <w:tabs>
          <w:tab w:val="left" w:pos="1365"/>
        </w:tabs>
        <w:rPr>
          <w:rFonts w:ascii="GHEA Grapalat" w:hAnsi="GHEA Grapalat"/>
          <w:sz w:val="24"/>
          <w:szCs w:val="24"/>
          <w:lang w:eastAsia="hy-AM"/>
        </w:rPr>
      </w:pPr>
      <w:r w:rsidRPr="00BB4B70">
        <w:rPr>
          <w:rFonts w:ascii="GHEA Grapalat" w:hAnsi="GHEA Grapalat"/>
          <w:sz w:val="24"/>
          <w:szCs w:val="24"/>
          <w:lang w:eastAsia="hy-AM"/>
        </w:rPr>
        <w:tab/>
      </w:r>
    </w:p>
    <w:p w:rsidR="005712C9" w:rsidRPr="00BB4B70" w:rsidRDefault="005712C9" w:rsidP="00CA68B6">
      <w:pPr>
        <w:tabs>
          <w:tab w:val="left" w:pos="1365"/>
        </w:tabs>
        <w:rPr>
          <w:rFonts w:ascii="GHEA Grapalat" w:hAnsi="GHEA Grapalat"/>
          <w:sz w:val="24"/>
          <w:szCs w:val="24"/>
          <w:lang w:eastAsia="hy-AM"/>
        </w:rPr>
      </w:pPr>
    </w:p>
    <w:p w:rsidR="0046104D" w:rsidRPr="00BB4B70" w:rsidRDefault="0046104D" w:rsidP="00CA68B6">
      <w:pPr>
        <w:tabs>
          <w:tab w:val="left" w:pos="1365"/>
        </w:tabs>
        <w:rPr>
          <w:rFonts w:ascii="GHEA Grapalat" w:hAnsi="GHEA Grapalat"/>
          <w:sz w:val="24"/>
          <w:szCs w:val="24"/>
          <w:lang w:eastAsia="hy-AM"/>
        </w:rPr>
      </w:pPr>
    </w:p>
    <w:p w:rsidR="00BB4B70" w:rsidRPr="00BB4B70" w:rsidRDefault="00BB4B70" w:rsidP="00CA68B6">
      <w:pPr>
        <w:tabs>
          <w:tab w:val="left" w:pos="1365"/>
        </w:tabs>
        <w:rPr>
          <w:rFonts w:ascii="GHEA Grapalat" w:hAnsi="GHEA Grapalat"/>
          <w:sz w:val="24"/>
          <w:szCs w:val="24"/>
          <w:lang w:eastAsia="hy-AM"/>
        </w:rPr>
      </w:pPr>
    </w:p>
    <w:p w:rsidR="009028FB" w:rsidRPr="00BB4B70" w:rsidRDefault="009028FB" w:rsidP="009028FB">
      <w:pPr>
        <w:spacing w:after="0" w:line="360" w:lineRule="auto"/>
        <w:jc w:val="right"/>
        <w:rPr>
          <w:rFonts w:ascii="GHEA Grapalat" w:eastAsia="Times New Roman" w:hAnsi="GHEA Grapalat" w:cs="Arial"/>
          <w:color w:val="333333"/>
          <w:sz w:val="15"/>
          <w:szCs w:val="15"/>
        </w:rPr>
      </w:pPr>
      <w:r w:rsidRPr="00BB4B70">
        <w:rPr>
          <w:rFonts w:ascii="GHEA Grapalat" w:eastAsia="Times New Roman" w:hAnsi="GHEA Grapalat" w:cs="Arial"/>
          <w:bCs/>
          <w:color w:val="333333"/>
          <w:sz w:val="15"/>
          <w:szCs w:val="15"/>
        </w:rPr>
        <w:t>Հավելված</w:t>
      </w:r>
      <w:r w:rsidRPr="00BB4B70">
        <w:rPr>
          <w:rFonts w:ascii="Calibri" w:eastAsia="Times New Roman" w:hAnsi="Calibri" w:cs="Calibri"/>
          <w:bCs/>
          <w:color w:val="333333"/>
          <w:sz w:val="15"/>
          <w:szCs w:val="15"/>
        </w:rPr>
        <w:t> </w:t>
      </w:r>
    </w:p>
    <w:p w:rsidR="009028FB" w:rsidRPr="00BB4B70" w:rsidRDefault="009028FB" w:rsidP="009028FB">
      <w:pPr>
        <w:spacing w:after="0" w:line="360" w:lineRule="auto"/>
        <w:jc w:val="right"/>
        <w:rPr>
          <w:rFonts w:ascii="GHEA Grapalat" w:eastAsia="Times New Roman" w:hAnsi="GHEA Grapalat" w:cs="Arial"/>
          <w:color w:val="333333"/>
          <w:sz w:val="15"/>
          <w:szCs w:val="15"/>
        </w:rPr>
      </w:pPr>
      <w:r w:rsidRPr="00BB4B70">
        <w:rPr>
          <w:rFonts w:ascii="GHEA Grapalat" w:eastAsia="Times New Roman" w:hAnsi="GHEA Grapalat" w:cs="Arial"/>
          <w:bCs/>
          <w:color w:val="333333"/>
          <w:sz w:val="15"/>
          <w:szCs w:val="15"/>
        </w:rPr>
        <w:t>ՀՀ կառավարության 2025 թվականի</w:t>
      </w:r>
    </w:p>
    <w:p w:rsidR="00C97C1F" w:rsidRPr="00BB4B70" w:rsidRDefault="009028FB" w:rsidP="009028FB">
      <w:pPr>
        <w:tabs>
          <w:tab w:val="left" w:pos="1365"/>
        </w:tabs>
        <w:jc w:val="right"/>
        <w:rPr>
          <w:rFonts w:ascii="GHEA Grapalat" w:eastAsia="Times New Roman" w:hAnsi="GHEA Grapalat" w:cs="Arial"/>
          <w:bCs/>
          <w:color w:val="333333"/>
          <w:sz w:val="15"/>
          <w:szCs w:val="15"/>
        </w:rPr>
      </w:pPr>
      <w:r w:rsidRPr="00BB4B70">
        <w:rPr>
          <w:rFonts w:ascii="GHEA Grapalat" w:eastAsia="Times New Roman" w:hAnsi="GHEA Grapalat" w:cs="Arial"/>
          <w:bCs/>
          <w:color w:val="333333"/>
          <w:sz w:val="15"/>
          <w:szCs w:val="15"/>
        </w:rPr>
        <w:softHyphen/>
      </w:r>
      <w:r w:rsidRPr="00BB4B70">
        <w:rPr>
          <w:rFonts w:ascii="GHEA Grapalat" w:eastAsia="Times New Roman" w:hAnsi="GHEA Grapalat" w:cs="Arial"/>
          <w:bCs/>
          <w:color w:val="333333"/>
          <w:sz w:val="15"/>
          <w:szCs w:val="15"/>
        </w:rPr>
        <w:softHyphen/>
        <w:t>——————  N ————-Ն որոշման</w:t>
      </w:r>
    </w:p>
    <w:p w:rsidR="00BB4B70" w:rsidRPr="00BB4B70" w:rsidRDefault="00BB4B70" w:rsidP="00BB4B70">
      <w:pPr>
        <w:spacing w:after="0" w:line="360" w:lineRule="auto"/>
        <w:jc w:val="right"/>
        <w:rPr>
          <w:rFonts w:ascii="GHEA Grapalat" w:eastAsia="Times New Roman" w:hAnsi="GHEA Grapalat" w:cs="Arial"/>
          <w:bCs/>
          <w:color w:val="333333"/>
          <w:sz w:val="15"/>
          <w:szCs w:val="15"/>
        </w:rPr>
      </w:pPr>
    </w:p>
    <w:p w:rsidR="00BB4B70" w:rsidRPr="00BB4B70" w:rsidRDefault="00BB4B70" w:rsidP="00BB4B70">
      <w:pPr>
        <w:spacing w:after="0" w:line="360" w:lineRule="auto"/>
        <w:jc w:val="right"/>
        <w:rPr>
          <w:rFonts w:ascii="GHEA Grapalat" w:eastAsia="Times New Roman" w:hAnsi="GHEA Grapalat" w:cs="Arial"/>
          <w:bCs/>
          <w:color w:val="333333"/>
          <w:sz w:val="15"/>
          <w:szCs w:val="15"/>
        </w:rPr>
      </w:pPr>
      <w:r w:rsidRPr="00BB4B70">
        <w:rPr>
          <w:rFonts w:ascii="GHEA Grapalat" w:eastAsia="Times New Roman" w:hAnsi="GHEA Grapalat" w:cs="Arial"/>
          <w:bCs/>
          <w:color w:val="333333"/>
          <w:sz w:val="15"/>
          <w:szCs w:val="15"/>
        </w:rPr>
        <w:t>Հավելված</w:t>
      </w:r>
      <w:r w:rsidRPr="00BB4B70">
        <w:rPr>
          <w:rFonts w:ascii="Calibri" w:eastAsia="Times New Roman" w:hAnsi="Calibri" w:cs="Calibri"/>
          <w:bCs/>
          <w:color w:val="333333"/>
          <w:sz w:val="15"/>
          <w:szCs w:val="15"/>
        </w:rPr>
        <w:t> </w:t>
      </w:r>
      <w:r w:rsidRPr="00BB4B70">
        <w:rPr>
          <w:rFonts w:ascii="GHEA Grapalat" w:eastAsia="Times New Roman" w:hAnsi="GHEA Grapalat" w:cs="Arial"/>
          <w:bCs/>
          <w:color w:val="333333"/>
          <w:sz w:val="15"/>
          <w:szCs w:val="15"/>
        </w:rPr>
        <w:t>N 2</w:t>
      </w:r>
    </w:p>
    <w:p w:rsidR="00BB4B70" w:rsidRPr="00BB4B70" w:rsidRDefault="00BB4B70" w:rsidP="00BB4B70">
      <w:pPr>
        <w:spacing w:after="0" w:line="360" w:lineRule="auto"/>
        <w:jc w:val="right"/>
        <w:rPr>
          <w:rFonts w:ascii="GHEA Grapalat" w:eastAsia="Times New Roman" w:hAnsi="GHEA Grapalat" w:cs="Arial"/>
          <w:bCs/>
          <w:color w:val="333333"/>
          <w:sz w:val="15"/>
          <w:szCs w:val="15"/>
        </w:rPr>
      </w:pPr>
      <w:r w:rsidRPr="00BB4B70">
        <w:rPr>
          <w:rFonts w:ascii="GHEA Grapalat" w:eastAsia="Times New Roman" w:hAnsi="GHEA Grapalat" w:cs="Arial"/>
          <w:bCs/>
          <w:color w:val="333333"/>
          <w:sz w:val="15"/>
          <w:szCs w:val="15"/>
        </w:rPr>
        <w:t>ՀՀ կառավարության 2022 թվականի</w:t>
      </w:r>
    </w:p>
    <w:p w:rsidR="00BB4B70" w:rsidRPr="00BB4B70" w:rsidRDefault="00BB4B70" w:rsidP="00BB4B70">
      <w:pPr>
        <w:spacing w:after="0" w:line="360" w:lineRule="auto"/>
        <w:jc w:val="right"/>
        <w:rPr>
          <w:rFonts w:ascii="GHEA Grapalat" w:eastAsia="Times New Roman" w:hAnsi="GHEA Grapalat" w:cs="Arial"/>
          <w:bCs/>
          <w:color w:val="333333"/>
          <w:sz w:val="15"/>
          <w:szCs w:val="15"/>
        </w:rPr>
      </w:pPr>
      <w:r w:rsidRPr="00BB4B70">
        <w:rPr>
          <w:rFonts w:ascii="GHEA Grapalat" w:eastAsia="Times New Roman" w:hAnsi="GHEA Grapalat" w:cs="Arial"/>
          <w:bCs/>
          <w:color w:val="333333"/>
          <w:sz w:val="15"/>
          <w:szCs w:val="15"/>
        </w:rPr>
        <w:t>նոյեմբերի 24-ի N 1820-Ն որոշման</w:t>
      </w:r>
    </w:p>
    <w:p w:rsidR="00BB4B70" w:rsidRPr="00BB4B70" w:rsidRDefault="00BB4B70" w:rsidP="009028FB">
      <w:pPr>
        <w:tabs>
          <w:tab w:val="left" w:pos="1365"/>
        </w:tabs>
        <w:jc w:val="right"/>
        <w:rPr>
          <w:rFonts w:ascii="GHEA Grapalat" w:eastAsia="Times New Roman" w:hAnsi="GHEA Grapalat" w:cs="Arial"/>
          <w:bCs/>
          <w:color w:val="333333"/>
          <w:sz w:val="15"/>
          <w:szCs w:val="15"/>
        </w:rPr>
      </w:pPr>
    </w:p>
    <w:p w:rsidR="00BB4B70" w:rsidRPr="00BB4B70" w:rsidRDefault="00BB4B70" w:rsidP="009028FB">
      <w:pPr>
        <w:tabs>
          <w:tab w:val="left" w:pos="1365"/>
        </w:tabs>
        <w:jc w:val="right"/>
        <w:rPr>
          <w:rFonts w:ascii="GHEA Grapalat" w:hAnsi="GHEA Grapalat"/>
          <w:sz w:val="24"/>
          <w:szCs w:val="24"/>
          <w:lang w:eastAsia="hy-AM"/>
        </w:rPr>
      </w:pPr>
    </w:p>
    <w:p w:rsidR="00BB4B70" w:rsidRPr="006E7D2B" w:rsidRDefault="00BB4B70" w:rsidP="00BB4B70">
      <w:pPr>
        <w:shd w:val="clear" w:color="auto" w:fill="FFFFFF"/>
        <w:spacing w:after="0" w:line="240" w:lineRule="auto"/>
        <w:ind w:firstLine="375"/>
        <w:jc w:val="right"/>
        <w:rPr>
          <w:rFonts w:ascii="GHEA Grapalat" w:eastAsia="Times New Roman" w:hAnsi="GHEA Grapalat" w:cs="Arial"/>
          <w:color w:val="333333"/>
          <w:sz w:val="24"/>
          <w:szCs w:val="24"/>
        </w:rPr>
      </w:pPr>
      <w:r w:rsidRPr="006E7D2B">
        <w:rPr>
          <w:rFonts w:ascii="GHEA Grapalat" w:eastAsia="Times New Roman" w:hAnsi="GHEA Grapalat" w:cs="Arial"/>
          <w:bCs/>
          <w:color w:val="333333"/>
          <w:sz w:val="24"/>
          <w:szCs w:val="24"/>
          <w:u w:val="single"/>
        </w:rPr>
        <w:t>Ձև N 1</w:t>
      </w:r>
    </w:p>
    <w:p w:rsidR="00BB4B70" w:rsidRPr="00BB4B70" w:rsidRDefault="00BB4B70" w:rsidP="00BB4B70">
      <w:pPr>
        <w:shd w:val="clear" w:color="auto" w:fill="FFFFFF"/>
        <w:spacing w:after="0" w:line="240" w:lineRule="auto"/>
        <w:ind w:firstLine="375"/>
        <w:jc w:val="right"/>
        <w:rPr>
          <w:rFonts w:ascii="GHEA Grapalat" w:eastAsia="Times New Roman" w:hAnsi="GHEA Grapalat" w:cs="Arial"/>
          <w:color w:val="333333"/>
          <w:sz w:val="24"/>
          <w:szCs w:val="24"/>
        </w:rPr>
      </w:pPr>
      <w:r w:rsidRPr="00BB4B70">
        <w:rPr>
          <w:rFonts w:ascii="Calibri" w:eastAsia="Times New Roman" w:hAnsi="Calibri" w:cs="Calibri"/>
          <w:color w:val="333333"/>
          <w:sz w:val="24"/>
          <w:szCs w:val="24"/>
        </w:rPr>
        <w:t> </w:t>
      </w:r>
    </w:p>
    <w:p w:rsidR="00BB4B70" w:rsidRPr="00BB4B70" w:rsidRDefault="00BB4B70" w:rsidP="00AA5C67">
      <w:pPr>
        <w:shd w:val="clear" w:color="auto" w:fill="FFFFFF"/>
        <w:spacing w:after="0" w:line="240" w:lineRule="auto"/>
        <w:jc w:val="center"/>
        <w:rPr>
          <w:rFonts w:ascii="GHEA Grapalat" w:eastAsia="Times New Roman" w:hAnsi="GHEA Grapalat" w:cs="Arial"/>
          <w:color w:val="333333"/>
          <w:sz w:val="24"/>
          <w:szCs w:val="24"/>
        </w:rPr>
      </w:pPr>
      <w:r w:rsidRPr="00BB4B70">
        <w:rPr>
          <w:rFonts w:ascii="GHEA Grapalat" w:eastAsia="Times New Roman" w:hAnsi="GHEA Grapalat" w:cs="Arial"/>
          <w:bCs/>
          <w:color w:val="333333"/>
          <w:sz w:val="24"/>
          <w:szCs w:val="24"/>
        </w:rPr>
        <w:t>ԴԻՄՈՒՄ</w:t>
      </w:r>
      <w:r w:rsidR="00AA5C67" w:rsidRPr="00AA5C67">
        <w:rPr>
          <w:rFonts w:ascii="GHEA Grapalat" w:eastAsia="Times New Roman" w:hAnsi="GHEA Grapalat" w:cs="Arial"/>
          <w:bCs/>
          <w:color w:val="333333"/>
          <w:sz w:val="24"/>
          <w:szCs w:val="24"/>
        </w:rPr>
        <w:t xml:space="preserve"> N ____</w:t>
      </w:r>
    </w:p>
    <w:p w:rsidR="00BB4B70" w:rsidRPr="00BB4B70" w:rsidRDefault="00BB4B70" w:rsidP="00AA5C67">
      <w:pPr>
        <w:shd w:val="clear" w:color="auto" w:fill="FFFFFF"/>
        <w:spacing w:after="0" w:line="240" w:lineRule="auto"/>
        <w:jc w:val="center"/>
        <w:rPr>
          <w:rFonts w:ascii="GHEA Grapalat" w:eastAsia="Times New Roman" w:hAnsi="GHEA Grapalat" w:cs="Arial"/>
          <w:color w:val="333333"/>
          <w:sz w:val="24"/>
          <w:szCs w:val="24"/>
        </w:rPr>
      </w:pPr>
      <w:r w:rsidRPr="00BB4B70">
        <w:rPr>
          <w:rFonts w:ascii="Calibri" w:eastAsia="Times New Roman" w:hAnsi="Calibri" w:cs="Calibri"/>
          <w:color w:val="333333"/>
          <w:sz w:val="24"/>
          <w:szCs w:val="24"/>
        </w:rPr>
        <w:t> </w:t>
      </w:r>
    </w:p>
    <w:p w:rsidR="00BB4B70" w:rsidRPr="00BB4B70" w:rsidRDefault="00BB4B70" w:rsidP="00AA5C67">
      <w:pPr>
        <w:shd w:val="clear" w:color="auto" w:fill="FFFFFF"/>
        <w:spacing w:after="0" w:line="240" w:lineRule="auto"/>
        <w:jc w:val="center"/>
        <w:rPr>
          <w:rFonts w:ascii="GHEA Grapalat" w:eastAsia="Times New Roman" w:hAnsi="GHEA Grapalat" w:cs="Arial"/>
          <w:color w:val="333333"/>
          <w:sz w:val="24"/>
          <w:szCs w:val="24"/>
        </w:rPr>
      </w:pPr>
      <w:r w:rsidRPr="00BB4B70">
        <w:rPr>
          <w:rFonts w:ascii="GHEA Grapalat" w:eastAsia="Times New Roman" w:hAnsi="GHEA Grapalat" w:cs="Arial"/>
          <w:bCs/>
          <w:color w:val="333333"/>
          <w:sz w:val="24"/>
          <w:szCs w:val="24"/>
        </w:rPr>
        <w:t>Եվրասիական տնտեսական միության մաքսային սահմանով չհավաքված կամ կազմատված, այդ թվում՝ չկոմպլեկտավորված կամ անավարտ վիճակում տեղափոխվող ապրանքների դասակարգման վերաբերյալ որոշում ընդունելու համար</w:t>
      </w:r>
    </w:p>
    <w:p w:rsidR="00AA5C67" w:rsidRDefault="00AA5C67" w:rsidP="00AA5C67">
      <w:pPr>
        <w:shd w:val="clear" w:color="auto" w:fill="FFFFFF"/>
        <w:spacing w:after="0" w:line="240" w:lineRule="auto"/>
        <w:ind w:firstLine="708"/>
        <w:jc w:val="both"/>
        <w:rPr>
          <w:rFonts w:ascii="GHEA Grapalat" w:eastAsia="Times New Roman" w:hAnsi="GHEA Grapalat" w:cs="Arial"/>
          <w:bCs/>
          <w:color w:val="333333"/>
          <w:sz w:val="24"/>
          <w:szCs w:val="24"/>
        </w:rPr>
      </w:pPr>
    </w:p>
    <w:p w:rsidR="00BB4B70" w:rsidRDefault="00BB4B70" w:rsidP="00AA5C67">
      <w:pPr>
        <w:shd w:val="clear" w:color="auto" w:fill="FFFFFF"/>
        <w:spacing w:after="0" w:line="240" w:lineRule="auto"/>
        <w:ind w:firstLine="708"/>
        <w:jc w:val="both"/>
        <w:rPr>
          <w:rFonts w:ascii="GHEA Grapalat" w:eastAsia="Times New Roman" w:hAnsi="GHEA Grapalat" w:cs="Arial"/>
          <w:bCs/>
          <w:color w:val="333333"/>
          <w:sz w:val="24"/>
          <w:szCs w:val="24"/>
        </w:rPr>
      </w:pPr>
      <w:r>
        <w:rPr>
          <w:rFonts w:ascii="GHEA Grapalat" w:eastAsia="Times New Roman" w:hAnsi="GHEA Grapalat" w:cs="Arial"/>
          <w:bCs/>
          <w:color w:val="333333"/>
          <w:sz w:val="24"/>
          <w:szCs w:val="24"/>
        </w:rPr>
        <w:t>Խ</w:t>
      </w:r>
      <w:r w:rsidRPr="00BB4B70">
        <w:rPr>
          <w:rFonts w:ascii="GHEA Grapalat" w:eastAsia="Times New Roman" w:hAnsi="GHEA Grapalat" w:cs="Arial"/>
          <w:bCs/>
          <w:color w:val="333333"/>
          <w:sz w:val="24"/>
          <w:szCs w:val="24"/>
        </w:rPr>
        <w:t>նդրում եմ տրամադրել Եվրասիական տնտեսական միության մաքսային սահմանով տեղափոխվող չհավաքված կամ կազմատված, այդ թվում՝ չկոմպլեկտավորված կամ անավարտ վիճակում տեղափոխվող ապրանքների</w:t>
      </w:r>
      <w:r w:rsidR="00C2539B">
        <w:rPr>
          <w:rFonts w:ascii="GHEA Grapalat" w:eastAsia="Times New Roman" w:hAnsi="GHEA Grapalat" w:cs="Arial"/>
          <w:bCs/>
          <w:color w:val="333333"/>
          <w:sz w:val="24"/>
          <w:szCs w:val="24"/>
        </w:rPr>
        <w:t xml:space="preserve"> դասակարգման վերաբերյալ որոշում։</w:t>
      </w:r>
    </w:p>
    <w:p w:rsidR="00BB4B70" w:rsidRPr="00BB4B70" w:rsidRDefault="00BB4B70" w:rsidP="00AA5C67">
      <w:pPr>
        <w:shd w:val="clear" w:color="auto" w:fill="FFFFFF"/>
        <w:spacing w:after="0" w:line="240" w:lineRule="auto"/>
        <w:ind w:firstLine="708"/>
        <w:jc w:val="both"/>
        <w:rPr>
          <w:rFonts w:ascii="GHEA Grapalat" w:eastAsia="Times New Roman" w:hAnsi="GHEA Grapalat" w:cs="Arial"/>
          <w:bCs/>
          <w:color w:val="333333"/>
          <w:sz w:val="24"/>
          <w:szCs w:val="24"/>
        </w:rPr>
      </w:pPr>
    </w:p>
    <w:tbl>
      <w:tblPr>
        <w:tblW w:w="1032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99"/>
        <w:gridCol w:w="5029"/>
      </w:tblGrid>
      <w:tr w:rsidR="00BB4B70" w:rsidRPr="00BB4B70" w:rsidTr="00C2539B">
        <w:trPr>
          <w:tblCellSpacing w:w="0" w:type="dxa"/>
          <w:jc w:val="center"/>
        </w:trPr>
        <w:tc>
          <w:tcPr>
            <w:tcW w:w="1032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B4B70" w:rsidRPr="00C2539B" w:rsidRDefault="00BB4B70" w:rsidP="005A1BF8">
            <w:pPr>
              <w:spacing w:after="0" w:line="240" w:lineRule="auto"/>
              <w:ind w:firstLine="339"/>
              <w:jc w:val="both"/>
              <w:rPr>
                <w:rFonts w:ascii="GHEA Grapalat" w:hAnsi="GHEA Grapalat" w:cs="Arial"/>
                <w:color w:val="333333"/>
                <w:sz w:val="24"/>
                <w:szCs w:val="24"/>
              </w:rPr>
            </w:pPr>
            <w:r w:rsidRPr="00C2539B">
              <w:rPr>
                <w:rFonts w:ascii="GHEA Grapalat" w:hAnsi="GHEA Grapalat" w:cs="Arial"/>
                <w:color w:val="333333"/>
                <w:sz w:val="24"/>
                <w:szCs w:val="24"/>
              </w:rPr>
              <w:t>1. Դիմումատու</w:t>
            </w:r>
            <w:r w:rsidR="00C2539B">
              <w:rPr>
                <w:rFonts w:ascii="GHEA Grapalat" w:hAnsi="GHEA Grapalat" w:cs="Arial"/>
                <w:color w:val="333333"/>
                <w:sz w:val="24"/>
                <w:szCs w:val="24"/>
              </w:rPr>
              <w:t>ի</w:t>
            </w:r>
            <w:r w:rsidRPr="00C2539B">
              <w:rPr>
                <w:rFonts w:ascii="GHEA Grapalat" w:hAnsi="GHEA Grapalat" w:cs="Arial"/>
                <w:color w:val="333333"/>
                <w:sz w:val="24"/>
                <w:szCs w:val="24"/>
              </w:rPr>
              <w:t>՝</w:t>
            </w:r>
          </w:p>
        </w:tc>
      </w:tr>
      <w:tr w:rsidR="00BB4B70" w:rsidRPr="00BB4B70" w:rsidTr="00C2539B">
        <w:trPr>
          <w:tblCellSpacing w:w="0" w:type="dxa"/>
          <w:jc w:val="center"/>
        </w:trPr>
        <w:tc>
          <w:tcPr>
            <w:tcW w:w="5299" w:type="dxa"/>
            <w:tcBorders>
              <w:top w:val="outset" w:sz="6" w:space="0" w:color="auto"/>
              <w:left w:val="outset" w:sz="6" w:space="0" w:color="auto"/>
              <w:bottom w:val="outset" w:sz="6" w:space="0" w:color="auto"/>
              <w:right w:val="outset" w:sz="6" w:space="0" w:color="auto"/>
            </w:tcBorders>
            <w:shd w:val="clear" w:color="auto" w:fill="FFFFFF"/>
            <w:vAlign w:val="center"/>
          </w:tcPr>
          <w:p w:rsidR="00BB4B70" w:rsidRPr="00C2539B" w:rsidRDefault="00BB4B70" w:rsidP="005A1BF8">
            <w:pPr>
              <w:tabs>
                <w:tab w:val="left" w:pos="785"/>
              </w:tabs>
              <w:spacing w:after="0" w:line="240" w:lineRule="auto"/>
              <w:ind w:firstLine="339"/>
              <w:jc w:val="both"/>
              <w:rPr>
                <w:rFonts w:ascii="GHEA Grapalat" w:hAnsi="GHEA Grapalat" w:cs="Arial"/>
                <w:color w:val="333333"/>
                <w:sz w:val="24"/>
                <w:szCs w:val="24"/>
              </w:rPr>
            </w:pPr>
            <w:r w:rsidRPr="00C2539B">
              <w:rPr>
                <w:rFonts w:ascii="GHEA Grapalat" w:hAnsi="GHEA Grapalat" w:cs="Arial"/>
                <w:color w:val="333333"/>
                <w:sz w:val="24"/>
                <w:szCs w:val="24"/>
              </w:rPr>
              <w:t>1) ՀՎՀՀ (անհատ ձեռնարկատեր չհանդիսացող ֆիզիկական անձի դեպքում՝ անձը հաստատող փաստաթղթի տվյալները)</w:t>
            </w:r>
          </w:p>
        </w:tc>
        <w:tc>
          <w:tcPr>
            <w:tcW w:w="5029" w:type="dxa"/>
            <w:tcBorders>
              <w:top w:val="outset" w:sz="6" w:space="0" w:color="auto"/>
              <w:left w:val="outset" w:sz="6" w:space="0" w:color="auto"/>
              <w:bottom w:val="outset" w:sz="6" w:space="0" w:color="auto"/>
              <w:right w:val="outset" w:sz="6" w:space="0" w:color="auto"/>
            </w:tcBorders>
            <w:shd w:val="clear" w:color="auto" w:fill="FFFFFF"/>
            <w:vAlign w:val="center"/>
          </w:tcPr>
          <w:p w:rsidR="00BB4B70" w:rsidRPr="00C2539B" w:rsidRDefault="00BB4B70" w:rsidP="00AA5C67">
            <w:pPr>
              <w:spacing w:after="0" w:line="240" w:lineRule="auto"/>
              <w:ind w:firstLine="155"/>
              <w:jc w:val="both"/>
              <w:rPr>
                <w:rFonts w:ascii="GHEA Grapalat" w:hAnsi="GHEA Grapalat" w:cs="Arial"/>
                <w:color w:val="333333"/>
                <w:sz w:val="24"/>
                <w:szCs w:val="24"/>
              </w:rPr>
            </w:pPr>
          </w:p>
        </w:tc>
      </w:tr>
      <w:tr w:rsidR="00BB4B70" w:rsidRPr="00BB4B70" w:rsidTr="00AA5C67">
        <w:trPr>
          <w:trHeight w:val="1011"/>
          <w:tblCellSpacing w:w="0" w:type="dxa"/>
          <w:jc w:val="center"/>
        </w:trPr>
        <w:tc>
          <w:tcPr>
            <w:tcW w:w="5299" w:type="dxa"/>
            <w:tcBorders>
              <w:top w:val="outset" w:sz="6" w:space="0" w:color="auto"/>
              <w:left w:val="outset" w:sz="6" w:space="0" w:color="auto"/>
              <w:bottom w:val="outset" w:sz="6" w:space="0" w:color="auto"/>
              <w:right w:val="outset" w:sz="6" w:space="0" w:color="auto"/>
            </w:tcBorders>
            <w:shd w:val="clear" w:color="auto" w:fill="FFFFFF"/>
            <w:vAlign w:val="center"/>
          </w:tcPr>
          <w:p w:rsidR="00BB4B70" w:rsidRPr="00C2539B" w:rsidRDefault="00BB4B70" w:rsidP="005A1BF8">
            <w:pPr>
              <w:spacing w:after="0" w:line="240" w:lineRule="auto"/>
              <w:ind w:firstLine="339"/>
              <w:jc w:val="both"/>
              <w:rPr>
                <w:rFonts w:ascii="GHEA Grapalat" w:hAnsi="GHEA Grapalat" w:cs="Arial"/>
                <w:color w:val="333333"/>
                <w:sz w:val="24"/>
                <w:szCs w:val="24"/>
              </w:rPr>
            </w:pPr>
            <w:r w:rsidRPr="00C2539B">
              <w:rPr>
                <w:rFonts w:ascii="GHEA Grapalat" w:hAnsi="GHEA Grapalat" w:cs="Arial"/>
                <w:color w:val="333333"/>
                <w:sz w:val="24"/>
                <w:szCs w:val="24"/>
              </w:rPr>
              <w:t>2) անվանումը (անհատ ձեռնարկատեր չհանդիսացող ֆիզիկական անձի դեպքում՝ անունը, ազգանունը)</w:t>
            </w:r>
          </w:p>
        </w:tc>
        <w:tc>
          <w:tcPr>
            <w:tcW w:w="5029" w:type="dxa"/>
            <w:tcBorders>
              <w:top w:val="outset" w:sz="6" w:space="0" w:color="auto"/>
              <w:left w:val="outset" w:sz="6" w:space="0" w:color="auto"/>
              <w:bottom w:val="outset" w:sz="6" w:space="0" w:color="auto"/>
              <w:right w:val="outset" w:sz="6" w:space="0" w:color="auto"/>
            </w:tcBorders>
            <w:shd w:val="clear" w:color="auto" w:fill="FFFFFF"/>
            <w:vAlign w:val="center"/>
          </w:tcPr>
          <w:p w:rsidR="00BB4B70" w:rsidRPr="00C2539B" w:rsidRDefault="00BB4B70" w:rsidP="00AA5C67">
            <w:pPr>
              <w:spacing w:after="0" w:line="240" w:lineRule="auto"/>
              <w:ind w:firstLine="155"/>
              <w:jc w:val="both"/>
              <w:rPr>
                <w:rFonts w:ascii="GHEA Grapalat" w:hAnsi="GHEA Grapalat" w:cs="Arial"/>
                <w:color w:val="333333"/>
                <w:sz w:val="24"/>
                <w:szCs w:val="24"/>
              </w:rPr>
            </w:pPr>
          </w:p>
        </w:tc>
      </w:tr>
      <w:tr w:rsidR="00BB4B70" w:rsidRPr="00BB4B70" w:rsidTr="00C2539B">
        <w:trPr>
          <w:tblCellSpacing w:w="0" w:type="dxa"/>
          <w:jc w:val="center"/>
        </w:trPr>
        <w:tc>
          <w:tcPr>
            <w:tcW w:w="5299" w:type="dxa"/>
            <w:tcBorders>
              <w:top w:val="outset" w:sz="6" w:space="0" w:color="auto"/>
              <w:left w:val="outset" w:sz="6" w:space="0" w:color="auto"/>
              <w:bottom w:val="outset" w:sz="6" w:space="0" w:color="auto"/>
              <w:right w:val="outset" w:sz="6" w:space="0" w:color="auto"/>
            </w:tcBorders>
            <w:shd w:val="clear" w:color="auto" w:fill="FFFFFF"/>
            <w:vAlign w:val="center"/>
          </w:tcPr>
          <w:p w:rsidR="00BB4B70" w:rsidRPr="00C2539B" w:rsidRDefault="00BB4B70" w:rsidP="005A1BF8">
            <w:pPr>
              <w:spacing w:after="0" w:line="240" w:lineRule="auto"/>
              <w:ind w:firstLine="339"/>
              <w:jc w:val="both"/>
              <w:rPr>
                <w:rFonts w:ascii="GHEA Grapalat" w:hAnsi="GHEA Grapalat" w:cs="Arial"/>
                <w:color w:val="333333"/>
                <w:sz w:val="24"/>
                <w:szCs w:val="24"/>
              </w:rPr>
            </w:pPr>
            <w:r w:rsidRPr="00C2539B">
              <w:rPr>
                <w:rFonts w:ascii="GHEA Grapalat" w:hAnsi="GHEA Grapalat" w:cs="Arial"/>
                <w:color w:val="333333"/>
                <w:sz w:val="24"/>
                <w:szCs w:val="24"/>
              </w:rPr>
              <w:t>3) գտնվելու վայրը</w:t>
            </w:r>
          </w:p>
        </w:tc>
        <w:tc>
          <w:tcPr>
            <w:tcW w:w="5029" w:type="dxa"/>
            <w:tcBorders>
              <w:top w:val="outset" w:sz="6" w:space="0" w:color="auto"/>
              <w:left w:val="outset" w:sz="6" w:space="0" w:color="auto"/>
              <w:bottom w:val="outset" w:sz="6" w:space="0" w:color="auto"/>
              <w:right w:val="outset" w:sz="6" w:space="0" w:color="auto"/>
            </w:tcBorders>
            <w:shd w:val="clear" w:color="auto" w:fill="FFFFFF"/>
            <w:vAlign w:val="center"/>
          </w:tcPr>
          <w:p w:rsidR="00BB4B70" w:rsidRPr="00C2539B" w:rsidRDefault="00BB4B70" w:rsidP="00AA5C67">
            <w:pPr>
              <w:spacing w:after="0" w:line="240" w:lineRule="auto"/>
              <w:ind w:firstLine="155"/>
              <w:jc w:val="both"/>
              <w:rPr>
                <w:rFonts w:ascii="GHEA Grapalat" w:hAnsi="GHEA Grapalat" w:cs="Arial"/>
                <w:color w:val="333333"/>
                <w:sz w:val="24"/>
                <w:szCs w:val="24"/>
              </w:rPr>
            </w:pPr>
          </w:p>
        </w:tc>
      </w:tr>
      <w:tr w:rsidR="00BB4B70" w:rsidRPr="00BB4B70" w:rsidTr="00AA5C67">
        <w:trPr>
          <w:trHeight w:val="399"/>
          <w:tblCellSpacing w:w="0" w:type="dxa"/>
          <w:jc w:val="center"/>
        </w:trPr>
        <w:tc>
          <w:tcPr>
            <w:tcW w:w="5299" w:type="dxa"/>
            <w:tcBorders>
              <w:top w:val="outset" w:sz="6" w:space="0" w:color="auto"/>
              <w:left w:val="outset" w:sz="6" w:space="0" w:color="auto"/>
              <w:bottom w:val="outset" w:sz="6" w:space="0" w:color="auto"/>
              <w:right w:val="outset" w:sz="6" w:space="0" w:color="auto"/>
            </w:tcBorders>
            <w:shd w:val="clear" w:color="auto" w:fill="FFFFFF"/>
            <w:vAlign w:val="center"/>
          </w:tcPr>
          <w:p w:rsidR="00BB4B70" w:rsidRPr="00C2539B" w:rsidRDefault="00C2539B" w:rsidP="005A1BF8">
            <w:pPr>
              <w:spacing w:after="0" w:line="240" w:lineRule="auto"/>
              <w:ind w:firstLine="339"/>
              <w:jc w:val="both"/>
              <w:rPr>
                <w:rFonts w:ascii="GHEA Grapalat" w:hAnsi="GHEA Grapalat" w:cs="Arial"/>
                <w:color w:val="333333"/>
                <w:sz w:val="24"/>
                <w:szCs w:val="24"/>
              </w:rPr>
            </w:pPr>
            <w:r w:rsidRPr="00C2539B">
              <w:rPr>
                <w:rFonts w:ascii="GHEA Grapalat" w:hAnsi="GHEA Grapalat" w:cs="Arial"/>
                <w:color w:val="333333"/>
                <w:sz w:val="24"/>
                <w:szCs w:val="24"/>
              </w:rPr>
              <w:t>2</w:t>
            </w:r>
            <w:r w:rsidR="00BB4B70" w:rsidRPr="00C2539B">
              <w:rPr>
                <w:rFonts w:ascii="Cambria Math" w:hAnsi="Cambria Math" w:cs="Cambria Math"/>
                <w:color w:val="333333"/>
                <w:sz w:val="24"/>
                <w:szCs w:val="24"/>
              </w:rPr>
              <w:t>․</w:t>
            </w:r>
            <w:r w:rsidR="00BB4B70" w:rsidRPr="00C2539B">
              <w:rPr>
                <w:rFonts w:ascii="GHEA Grapalat" w:hAnsi="GHEA Grapalat" w:cs="Arial"/>
                <w:color w:val="333333"/>
                <w:sz w:val="24"/>
                <w:szCs w:val="24"/>
              </w:rPr>
              <w:t xml:space="preserve"> Ապրանքի </w:t>
            </w:r>
            <w:r w:rsidR="0021566F" w:rsidRPr="00C2539B">
              <w:rPr>
                <w:rFonts w:ascii="GHEA Grapalat" w:hAnsi="GHEA Grapalat" w:cs="Arial"/>
                <w:color w:val="333333"/>
                <w:sz w:val="24"/>
                <w:szCs w:val="24"/>
              </w:rPr>
              <w:t xml:space="preserve">վերաբերյալ տվյալներ </w:t>
            </w:r>
          </w:p>
        </w:tc>
        <w:tc>
          <w:tcPr>
            <w:tcW w:w="5029" w:type="dxa"/>
            <w:tcBorders>
              <w:top w:val="outset" w:sz="6" w:space="0" w:color="auto"/>
              <w:left w:val="outset" w:sz="6" w:space="0" w:color="auto"/>
              <w:bottom w:val="outset" w:sz="6" w:space="0" w:color="auto"/>
              <w:right w:val="outset" w:sz="6" w:space="0" w:color="auto"/>
            </w:tcBorders>
            <w:shd w:val="clear" w:color="auto" w:fill="FFFFFF"/>
            <w:vAlign w:val="center"/>
          </w:tcPr>
          <w:p w:rsidR="00BB4B70" w:rsidRPr="00C2539B" w:rsidRDefault="00BB4B70" w:rsidP="00AA5C67">
            <w:pPr>
              <w:tabs>
                <w:tab w:val="left" w:pos="515"/>
              </w:tabs>
              <w:spacing w:after="0" w:line="240" w:lineRule="auto"/>
              <w:jc w:val="both"/>
              <w:rPr>
                <w:rFonts w:ascii="GHEA Grapalat" w:hAnsi="GHEA Grapalat" w:cs="Arial"/>
                <w:color w:val="333333"/>
                <w:sz w:val="24"/>
                <w:szCs w:val="24"/>
              </w:rPr>
            </w:pPr>
          </w:p>
        </w:tc>
      </w:tr>
      <w:tr w:rsidR="00BB4B70" w:rsidRPr="00BB4B70" w:rsidTr="00C2539B">
        <w:trPr>
          <w:tblCellSpacing w:w="0" w:type="dxa"/>
          <w:jc w:val="center"/>
        </w:trPr>
        <w:tc>
          <w:tcPr>
            <w:tcW w:w="5299" w:type="dxa"/>
            <w:tcBorders>
              <w:top w:val="outset" w:sz="6" w:space="0" w:color="auto"/>
              <w:left w:val="outset" w:sz="6" w:space="0" w:color="auto"/>
              <w:bottom w:val="outset" w:sz="6" w:space="0" w:color="auto"/>
              <w:right w:val="outset" w:sz="6" w:space="0" w:color="auto"/>
            </w:tcBorders>
            <w:shd w:val="clear" w:color="auto" w:fill="FFFFFF"/>
            <w:vAlign w:val="center"/>
          </w:tcPr>
          <w:p w:rsidR="00C2539B" w:rsidRPr="00C2539B" w:rsidRDefault="00C2539B" w:rsidP="005A1BF8">
            <w:pPr>
              <w:spacing w:after="0" w:line="240" w:lineRule="auto"/>
              <w:ind w:firstLine="339"/>
              <w:jc w:val="both"/>
              <w:rPr>
                <w:rFonts w:ascii="GHEA Grapalat" w:hAnsi="GHEA Grapalat" w:cs="Arial"/>
                <w:color w:val="333333"/>
                <w:sz w:val="24"/>
                <w:szCs w:val="24"/>
              </w:rPr>
            </w:pPr>
            <w:r>
              <w:rPr>
                <w:rFonts w:ascii="GHEA Grapalat" w:hAnsi="GHEA Grapalat" w:cs="Arial"/>
                <w:color w:val="333333"/>
                <w:sz w:val="24"/>
                <w:szCs w:val="24"/>
              </w:rPr>
              <w:t>3</w:t>
            </w:r>
            <w:r w:rsidR="00BB4B70" w:rsidRPr="00C2539B">
              <w:rPr>
                <w:rFonts w:ascii="GHEA Grapalat" w:hAnsi="GHEA Grapalat" w:cs="Arial"/>
                <w:color w:val="333333"/>
                <w:sz w:val="24"/>
                <w:szCs w:val="24"/>
              </w:rPr>
              <w:t xml:space="preserve">. </w:t>
            </w:r>
            <w:r w:rsidR="0021566F" w:rsidRPr="00BB4B70">
              <w:rPr>
                <w:rFonts w:ascii="GHEA Grapalat" w:hAnsi="GHEA Grapalat" w:cs="Arial"/>
                <w:color w:val="333333"/>
                <w:sz w:val="24"/>
                <w:szCs w:val="24"/>
              </w:rPr>
              <w:t>Ապրանքի մատակարարման ժամկետը (առկայության դեպքում)*</w:t>
            </w:r>
          </w:p>
        </w:tc>
        <w:tc>
          <w:tcPr>
            <w:tcW w:w="5029" w:type="dxa"/>
            <w:tcBorders>
              <w:top w:val="outset" w:sz="6" w:space="0" w:color="auto"/>
              <w:left w:val="outset" w:sz="6" w:space="0" w:color="auto"/>
              <w:bottom w:val="outset" w:sz="6" w:space="0" w:color="auto"/>
              <w:right w:val="outset" w:sz="6" w:space="0" w:color="auto"/>
            </w:tcBorders>
            <w:shd w:val="clear" w:color="auto" w:fill="FFFFFF"/>
            <w:vAlign w:val="center"/>
          </w:tcPr>
          <w:p w:rsidR="00BB4B70" w:rsidRPr="00C2539B" w:rsidRDefault="00BB4B70" w:rsidP="00AA5C67">
            <w:pPr>
              <w:tabs>
                <w:tab w:val="left" w:pos="515"/>
              </w:tabs>
              <w:spacing w:after="0" w:line="240" w:lineRule="auto"/>
              <w:jc w:val="both"/>
              <w:rPr>
                <w:rFonts w:ascii="GHEA Grapalat" w:hAnsi="GHEA Grapalat" w:cs="Arial"/>
                <w:color w:val="333333"/>
                <w:sz w:val="24"/>
                <w:szCs w:val="24"/>
              </w:rPr>
            </w:pPr>
          </w:p>
        </w:tc>
      </w:tr>
      <w:tr w:rsidR="00BB4B70" w:rsidRPr="00BB4B70" w:rsidTr="00C2539B">
        <w:trPr>
          <w:tblCellSpacing w:w="0" w:type="dxa"/>
          <w:jc w:val="center"/>
        </w:trPr>
        <w:tc>
          <w:tcPr>
            <w:tcW w:w="5299" w:type="dxa"/>
            <w:tcBorders>
              <w:top w:val="outset" w:sz="6" w:space="0" w:color="auto"/>
              <w:left w:val="outset" w:sz="6" w:space="0" w:color="auto"/>
              <w:bottom w:val="outset" w:sz="6" w:space="0" w:color="auto"/>
              <w:right w:val="outset" w:sz="6" w:space="0" w:color="auto"/>
            </w:tcBorders>
            <w:shd w:val="clear" w:color="auto" w:fill="FFFFFF"/>
            <w:vAlign w:val="center"/>
          </w:tcPr>
          <w:p w:rsidR="00BB4B70" w:rsidRPr="00C2539B" w:rsidRDefault="00C2539B" w:rsidP="005A1BF8">
            <w:pPr>
              <w:spacing w:after="0" w:line="240" w:lineRule="auto"/>
              <w:ind w:firstLine="339"/>
              <w:jc w:val="both"/>
              <w:rPr>
                <w:rFonts w:ascii="GHEA Grapalat" w:hAnsi="GHEA Grapalat" w:cs="Arial"/>
                <w:color w:val="333333"/>
                <w:sz w:val="24"/>
                <w:szCs w:val="24"/>
              </w:rPr>
            </w:pPr>
            <w:r>
              <w:rPr>
                <w:rFonts w:ascii="GHEA Grapalat" w:hAnsi="GHEA Grapalat" w:cs="Arial"/>
                <w:color w:val="333333"/>
                <w:sz w:val="24"/>
                <w:szCs w:val="24"/>
              </w:rPr>
              <w:t>4</w:t>
            </w:r>
            <w:r w:rsidR="00BB4B70" w:rsidRPr="00C2539B">
              <w:rPr>
                <w:rFonts w:ascii="GHEA Grapalat" w:hAnsi="GHEA Grapalat" w:cs="Arial"/>
                <w:color w:val="333333"/>
                <w:sz w:val="24"/>
                <w:szCs w:val="24"/>
              </w:rPr>
              <w:t xml:space="preserve">. </w:t>
            </w:r>
            <w:r w:rsidR="0021566F" w:rsidRPr="00BB4B70">
              <w:rPr>
                <w:rFonts w:ascii="GHEA Grapalat" w:hAnsi="GHEA Grapalat" w:cs="Arial"/>
                <w:color w:val="333333"/>
                <w:sz w:val="24"/>
                <w:szCs w:val="24"/>
              </w:rPr>
              <w:t>Մաքսային մարմնի անվանումը</w:t>
            </w:r>
          </w:p>
        </w:tc>
        <w:tc>
          <w:tcPr>
            <w:tcW w:w="5029" w:type="dxa"/>
            <w:tcBorders>
              <w:top w:val="outset" w:sz="6" w:space="0" w:color="auto"/>
              <w:left w:val="outset" w:sz="6" w:space="0" w:color="auto"/>
              <w:bottom w:val="outset" w:sz="6" w:space="0" w:color="auto"/>
              <w:right w:val="outset" w:sz="6" w:space="0" w:color="auto"/>
            </w:tcBorders>
            <w:shd w:val="clear" w:color="auto" w:fill="FFFFFF"/>
            <w:vAlign w:val="center"/>
          </w:tcPr>
          <w:p w:rsidR="00BB4B70" w:rsidRPr="00C2539B" w:rsidRDefault="00BB4B70" w:rsidP="00AA5C67">
            <w:pPr>
              <w:tabs>
                <w:tab w:val="left" w:pos="515"/>
              </w:tabs>
              <w:spacing w:after="0" w:line="240" w:lineRule="auto"/>
              <w:ind w:firstLine="339"/>
              <w:jc w:val="both"/>
              <w:rPr>
                <w:rFonts w:ascii="GHEA Grapalat" w:hAnsi="GHEA Grapalat" w:cs="Arial"/>
                <w:color w:val="333333"/>
                <w:sz w:val="24"/>
                <w:szCs w:val="24"/>
              </w:rPr>
            </w:pPr>
          </w:p>
        </w:tc>
      </w:tr>
      <w:tr w:rsidR="00BB4B70" w:rsidRPr="00BB4B70" w:rsidTr="00C2539B">
        <w:trPr>
          <w:tblCellSpacing w:w="0" w:type="dxa"/>
          <w:jc w:val="center"/>
        </w:trPr>
        <w:tc>
          <w:tcPr>
            <w:tcW w:w="5299" w:type="dxa"/>
            <w:tcBorders>
              <w:top w:val="outset" w:sz="6" w:space="0" w:color="auto"/>
              <w:left w:val="outset" w:sz="6" w:space="0" w:color="auto"/>
              <w:bottom w:val="outset" w:sz="6" w:space="0" w:color="auto"/>
              <w:right w:val="outset" w:sz="6" w:space="0" w:color="auto"/>
            </w:tcBorders>
            <w:shd w:val="clear" w:color="auto" w:fill="FFFFFF"/>
            <w:vAlign w:val="center"/>
          </w:tcPr>
          <w:p w:rsidR="00BB4B70" w:rsidRPr="00C2539B" w:rsidRDefault="00C2539B" w:rsidP="005A1BF8">
            <w:pPr>
              <w:spacing w:after="0" w:line="240" w:lineRule="auto"/>
              <w:ind w:firstLine="339"/>
              <w:jc w:val="both"/>
              <w:rPr>
                <w:rFonts w:ascii="GHEA Grapalat" w:hAnsi="GHEA Grapalat" w:cs="Arial"/>
                <w:color w:val="333333"/>
                <w:sz w:val="24"/>
                <w:szCs w:val="24"/>
              </w:rPr>
            </w:pPr>
            <w:r>
              <w:rPr>
                <w:rFonts w:ascii="GHEA Grapalat" w:hAnsi="GHEA Grapalat" w:cs="Arial"/>
                <w:color w:val="333333"/>
                <w:sz w:val="24"/>
                <w:szCs w:val="24"/>
              </w:rPr>
              <w:t>5</w:t>
            </w:r>
            <w:r w:rsidR="00BB4B70" w:rsidRPr="00C2539B">
              <w:rPr>
                <w:rFonts w:ascii="GHEA Grapalat" w:hAnsi="GHEA Grapalat" w:cs="Arial"/>
                <w:color w:val="333333"/>
                <w:sz w:val="24"/>
                <w:szCs w:val="24"/>
              </w:rPr>
              <w:t xml:space="preserve">. </w:t>
            </w:r>
            <w:r w:rsidR="0021566F" w:rsidRPr="00BB4B70">
              <w:rPr>
                <w:rFonts w:ascii="GHEA Grapalat" w:hAnsi="GHEA Grapalat" w:cs="Arial"/>
                <w:color w:val="333333"/>
                <w:sz w:val="24"/>
                <w:szCs w:val="24"/>
              </w:rPr>
              <w:t>Մաքսային ընթացակարգը</w:t>
            </w:r>
          </w:p>
        </w:tc>
        <w:tc>
          <w:tcPr>
            <w:tcW w:w="5029" w:type="dxa"/>
            <w:tcBorders>
              <w:top w:val="outset" w:sz="6" w:space="0" w:color="auto"/>
              <w:left w:val="outset" w:sz="6" w:space="0" w:color="auto"/>
              <w:bottom w:val="outset" w:sz="6" w:space="0" w:color="auto"/>
              <w:right w:val="outset" w:sz="6" w:space="0" w:color="auto"/>
            </w:tcBorders>
            <w:shd w:val="clear" w:color="auto" w:fill="FFFFFF"/>
            <w:vAlign w:val="center"/>
          </w:tcPr>
          <w:p w:rsidR="00BB4B70" w:rsidRPr="00C2539B" w:rsidRDefault="00BB4B70" w:rsidP="00AA5C67">
            <w:pPr>
              <w:tabs>
                <w:tab w:val="left" w:pos="515"/>
              </w:tabs>
              <w:spacing w:after="0" w:line="240" w:lineRule="auto"/>
              <w:ind w:firstLine="339"/>
              <w:jc w:val="both"/>
              <w:rPr>
                <w:rFonts w:ascii="GHEA Grapalat" w:hAnsi="GHEA Grapalat" w:cs="Arial"/>
                <w:color w:val="333333"/>
                <w:sz w:val="24"/>
                <w:szCs w:val="24"/>
              </w:rPr>
            </w:pPr>
          </w:p>
        </w:tc>
      </w:tr>
      <w:tr w:rsidR="00BB4B70" w:rsidRPr="00BB4B70" w:rsidTr="00C2539B">
        <w:trPr>
          <w:tblCellSpacing w:w="0" w:type="dxa"/>
          <w:jc w:val="center"/>
        </w:trPr>
        <w:tc>
          <w:tcPr>
            <w:tcW w:w="5299" w:type="dxa"/>
            <w:tcBorders>
              <w:top w:val="outset" w:sz="6" w:space="0" w:color="auto"/>
              <w:left w:val="outset" w:sz="6" w:space="0" w:color="auto"/>
              <w:bottom w:val="outset" w:sz="6" w:space="0" w:color="auto"/>
              <w:right w:val="outset" w:sz="6" w:space="0" w:color="auto"/>
            </w:tcBorders>
            <w:shd w:val="clear" w:color="auto" w:fill="FFFFFF"/>
            <w:vAlign w:val="center"/>
          </w:tcPr>
          <w:p w:rsidR="00BB4B70" w:rsidRPr="00C2539B" w:rsidRDefault="00C2539B" w:rsidP="005A1BF8">
            <w:pPr>
              <w:spacing w:after="0" w:line="240" w:lineRule="auto"/>
              <w:ind w:firstLine="339"/>
              <w:jc w:val="both"/>
              <w:rPr>
                <w:rFonts w:ascii="GHEA Grapalat" w:hAnsi="GHEA Grapalat" w:cs="Arial"/>
                <w:color w:val="333333"/>
                <w:sz w:val="24"/>
                <w:szCs w:val="24"/>
              </w:rPr>
            </w:pPr>
            <w:r w:rsidRPr="00C2539B">
              <w:rPr>
                <w:rFonts w:ascii="GHEA Grapalat" w:hAnsi="GHEA Grapalat" w:cs="Arial"/>
                <w:color w:val="333333"/>
                <w:sz w:val="24"/>
                <w:szCs w:val="24"/>
              </w:rPr>
              <w:t>6</w:t>
            </w:r>
            <w:r w:rsidRPr="00C2539B">
              <w:rPr>
                <w:rFonts w:ascii="Cambria Math" w:hAnsi="Cambria Math" w:cs="Cambria Math"/>
                <w:color w:val="333333"/>
                <w:sz w:val="24"/>
                <w:szCs w:val="24"/>
              </w:rPr>
              <w:t>․</w:t>
            </w:r>
            <w:r w:rsidR="0021566F" w:rsidRPr="00BB4B70">
              <w:rPr>
                <w:rFonts w:ascii="GHEA Grapalat" w:hAnsi="GHEA Grapalat" w:cs="Arial"/>
                <w:color w:val="333333"/>
                <w:sz w:val="24"/>
                <w:szCs w:val="24"/>
              </w:rPr>
              <w:t xml:space="preserve"> Ապրանքի հայտարարատու (առկայության դեպքում)*</w:t>
            </w:r>
          </w:p>
        </w:tc>
        <w:tc>
          <w:tcPr>
            <w:tcW w:w="5029" w:type="dxa"/>
            <w:tcBorders>
              <w:top w:val="outset" w:sz="6" w:space="0" w:color="auto"/>
              <w:left w:val="outset" w:sz="6" w:space="0" w:color="auto"/>
              <w:bottom w:val="outset" w:sz="6" w:space="0" w:color="auto"/>
              <w:right w:val="outset" w:sz="6" w:space="0" w:color="auto"/>
            </w:tcBorders>
            <w:shd w:val="clear" w:color="auto" w:fill="FFFFFF"/>
            <w:vAlign w:val="center"/>
          </w:tcPr>
          <w:p w:rsidR="00BB4B70" w:rsidRPr="00C2539B" w:rsidRDefault="00BB4B70" w:rsidP="00AA5C67">
            <w:pPr>
              <w:tabs>
                <w:tab w:val="left" w:pos="515"/>
              </w:tabs>
              <w:spacing w:after="0" w:line="240" w:lineRule="auto"/>
              <w:ind w:firstLine="339"/>
              <w:jc w:val="both"/>
              <w:rPr>
                <w:rFonts w:ascii="GHEA Grapalat" w:hAnsi="GHEA Grapalat" w:cs="Arial"/>
                <w:color w:val="333333"/>
                <w:sz w:val="24"/>
                <w:szCs w:val="24"/>
              </w:rPr>
            </w:pPr>
          </w:p>
        </w:tc>
      </w:tr>
      <w:tr w:rsidR="00BB4B70" w:rsidRPr="00BB4B70" w:rsidTr="00C2539B">
        <w:trPr>
          <w:tblCellSpacing w:w="0" w:type="dxa"/>
          <w:jc w:val="center"/>
        </w:trPr>
        <w:tc>
          <w:tcPr>
            <w:tcW w:w="5299" w:type="dxa"/>
            <w:tcBorders>
              <w:top w:val="outset" w:sz="6" w:space="0" w:color="auto"/>
              <w:left w:val="outset" w:sz="6" w:space="0" w:color="auto"/>
              <w:bottom w:val="outset" w:sz="6" w:space="0" w:color="auto"/>
              <w:right w:val="outset" w:sz="6" w:space="0" w:color="auto"/>
            </w:tcBorders>
            <w:shd w:val="clear" w:color="auto" w:fill="FFFFFF"/>
            <w:vAlign w:val="center"/>
          </w:tcPr>
          <w:p w:rsidR="00BB4B70" w:rsidRPr="00C2539B" w:rsidRDefault="00C2539B" w:rsidP="005A1BF8">
            <w:pPr>
              <w:spacing w:after="0" w:line="240" w:lineRule="auto"/>
              <w:ind w:firstLine="381"/>
              <w:jc w:val="both"/>
              <w:rPr>
                <w:rFonts w:ascii="GHEA Grapalat" w:hAnsi="GHEA Grapalat" w:cs="Arial"/>
                <w:color w:val="333333"/>
                <w:sz w:val="24"/>
                <w:szCs w:val="24"/>
              </w:rPr>
            </w:pPr>
            <w:r w:rsidRPr="00C2539B">
              <w:rPr>
                <w:rFonts w:ascii="GHEA Grapalat" w:hAnsi="GHEA Grapalat" w:cs="Arial"/>
                <w:color w:val="333333"/>
                <w:sz w:val="24"/>
                <w:szCs w:val="24"/>
              </w:rPr>
              <w:t>7</w:t>
            </w:r>
            <w:r w:rsidRPr="00C2539B">
              <w:rPr>
                <w:rFonts w:ascii="Cambria Math" w:hAnsi="Cambria Math" w:cs="Cambria Math"/>
                <w:color w:val="333333"/>
                <w:sz w:val="24"/>
                <w:szCs w:val="24"/>
              </w:rPr>
              <w:t>․</w:t>
            </w:r>
            <w:r w:rsidR="0021566F" w:rsidRPr="00BB4B70">
              <w:rPr>
                <w:rFonts w:ascii="GHEA Grapalat" w:hAnsi="GHEA Grapalat" w:cs="Arial"/>
                <w:color w:val="333333"/>
                <w:sz w:val="24"/>
                <w:szCs w:val="24"/>
              </w:rPr>
              <w:t xml:space="preserve"> Ապրանքի դասակարգման վերաբերյալ որոշման տրամադրման նախընտրելի ձևը</w:t>
            </w:r>
          </w:p>
        </w:tc>
        <w:tc>
          <w:tcPr>
            <w:tcW w:w="5029" w:type="dxa"/>
            <w:tcBorders>
              <w:top w:val="outset" w:sz="6" w:space="0" w:color="auto"/>
              <w:left w:val="outset" w:sz="6" w:space="0" w:color="auto"/>
              <w:bottom w:val="outset" w:sz="6" w:space="0" w:color="auto"/>
              <w:right w:val="outset" w:sz="6" w:space="0" w:color="auto"/>
            </w:tcBorders>
            <w:shd w:val="clear" w:color="auto" w:fill="FFFFFF"/>
            <w:vAlign w:val="center"/>
          </w:tcPr>
          <w:p w:rsidR="0021566F" w:rsidRPr="00192FF5" w:rsidRDefault="0021566F" w:rsidP="00AA5C67">
            <w:pPr>
              <w:spacing w:after="0" w:line="240" w:lineRule="auto"/>
              <w:ind w:firstLine="125"/>
              <w:rPr>
                <w:rFonts w:ascii="GHEA Grapalat" w:eastAsia="Times New Roman" w:hAnsi="GHEA Grapalat" w:cs="Arial"/>
                <w:color w:val="333333"/>
                <w:sz w:val="24"/>
                <w:szCs w:val="24"/>
              </w:rPr>
            </w:pPr>
            <w:r w:rsidRPr="00192FF5">
              <w:rPr>
                <w:rFonts w:ascii="GHEA Grapalat" w:eastAsia="Times New Roman" w:hAnsi="GHEA Grapalat" w:cs="Arial"/>
                <w:color w:val="333333"/>
                <w:sz w:val="24"/>
                <w:szCs w:val="24"/>
              </w:rPr>
              <w:t>□ էլեկտրոնային փաստաթղթի տեսքով</w:t>
            </w:r>
          </w:p>
          <w:p w:rsidR="00BB4B70" w:rsidRPr="00C2539B" w:rsidRDefault="0021566F" w:rsidP="00AA5C67">
            <w:pPr>
              <w:tabs>
                <w:tab w:val="left" w:pos="515"/>
              </w:tabs>
              <w:spacing w:after="0" w:line="240" w:lineRule="auto"/>
              <w:ind w:firstLine="125"/>
              <w:jc w:val="both"/>
              <w:rPr>
                <w:rFonts w:ascii="GHEA Grapalat" w:hAnsi="GHEA Grapalat" w:cs="Cambria Math"/>
                <w:color w:val="333333"/>
                <w:sz w:val="24"/>
                <w:szCs w:val="24"/>
              </w:rPr>
            </w:pPr>
            <w:r w:rsidRPr="00192FF5">
              <w:rPr>
                <w:rFonts w:ascii="GHEA Grapalat" w:eastAsia="Times New Roman" w:hAnsi="GHEA Grapalat" w:cs="Arial"/>
                <w:color w:val="333333"/>
                <w:sz w:val="24"/>
                <w:szCs w:val="24"/>
              </w:rPr>
              <w:t>□ թղթային կրիչով փաստաթղթի տեսքով</w:t>
            </w:r>
          </w:p>
        </w:tc>
      </w:tr>
      <w:tr w:rsidR="00BB4B70" w:rsidRPr="00BB4B70" w:rsidTr="00C2539B">
        <w:trPr>
          <w:tblCellSpacing w:w="0" w:type="dxa"/>
          <w:jc w:val="center"/>
        </w:trPr>
        <w:tc>
          <w:tcPr>
            <w:tcW w:w="5299" w:type="dxa"/>
            <w:tcBorders>
              <w:top w:val="outset" w:sz="6" w:space="0" w:color="auto"/>
              <w:left w:val="outset" w:sz="6" w:space="0" w:color="auto"/>
              <w:bottom w:val="outset" w:sz="6" w:space="0" w:color="auto"/>
              <w:right w:val="outset" w:sz="6" w:space="0" w:color="auto"/>
            </w:tcBorders>
            <w:shd w:val="clear" w:color="auto" w:fill="FFFFFF"/>
            <w:vAlign w:val="center"/>
          </w:tcPr>
          <w:p w:rsidR="00BB4B70" w:rsidRPr="00C2539B" w:rsidRDefault="00C2539B" w:rsidP="005A1BF8">
            <w:pPr>
              <w:spacing w:after="0" w:line="240" w:lineRule="auto"/>
              <w:ind w:firstLine="381"/>
              <w:jc w:val="both"/>
              <w:rPr>
                <w:rFonts w:ascii="GHEA Grapalat" w:hAnsi="GHEA Grapalat" w:cs="Arial"/>
                <w:color w:val="333333"/>
                <w:sz w:val="24"/>
                <w:szCs w:val="24"/>
              </w:rPr>
            </w:pPr>
            <w:r w:rsidRPr="00C2539B">
              <w:rPr>
                <w:rFonts w:ascii="GHEA Grapalat" w:hAnsi="GHEA Grapalat" w:cs="Arial"/>
                <w:color w:val="333333"/>
                <w:sz w:val="24"/>
                <w:szCs w:val="24"/>
              </w:rPr>
              <w:t>8</w:t>
            </w:r>
            <w:r w:rsidRPr="00C2539B">
              <w:rPr>
                <w:rFonts w:ascii="Cambria Math" w:hAnsi="Cambria Math" w:cs="Cambria Math"/>
                <w:color w:val="333333"/>
                <w:sz w:val="24"/>
                <w:szCs w:val="24"/>
              </w:rPr>
              <w:t>․</w:t>
            </w:r>
            <w:r w:rsidR="0021566F" w:rsidRPr="00BB4B70">
              <w:rPr>
                <w:rFonts w:ascii="GHEA Grapalat" w:hAnsi="GHEA Grapalat" w:cs="Arial"/>
                <w:color w:val="333333"/>
                <w:sz w:val="24"/>
                <w:szCs w:val="24"/>
              </w:rPr>
              <w:t xml:space="preserve"> Դիմումի ներկայացման օրվա դրությամբ օրինապահ հարկ վճարողի հավաստագրի առկայության վերաբերյալ տեղեկատվություն</w:t>
            </w:r>
          </w:p>
        </w:tc>
        <w:tc>
          <w:tcPr>
            <w:tcW w:w="5029" w:type="dxa"/>
            <w:tcBorders>
              <w:top w:val="outset" w:sz="6" w:space="0" w:color="auto"/>
              <w:left w:val="outset" w:sz="6" w:space="0" w:color="auto"/>
              <w:bottom w:val="outset" w:sz="6" w:space="0" w:color="auto"/>
              <w:right w:val="outset" w:sz="6" w:space="0" w:color="auto"/>
            </w:tcBorders>
            <w:shd w:val="clear" w:color="auto" w:fill="FFFFFF"/>
            <w:vAlign w:val="center"/>
          </w:tcPr>
          <w:p w:rsidR="0021566F" w:rsidRPr="00BB4B70" w:rsidRDefault="0021566F" w:rsidP="00AA5C67">
            <w:pPr>
              <w:spacing w:after="0" w:line="240" w:lineRule="auto"/>
              <w:ind w:firstLine="125"/>
              <w:rPr>
                <w:rFonts w:ascii="GHEA Grapalat" w:eastAsia="Times New Roman" w:hAnsi="GHEA Grapalat" w:cs="Arial"/>
                <w:color w:val="333333"/>
                <w:sz w:val="24"/>
                <w:szCs w:val="24"/>
                <w:lang w:val="en-US"/>
              </w:rPr>
            </w:pPr>
            <w:r w:rsidRPr="00BB4B70">
              <w:rPr>
                <w:rFonts w:ascii="GHEA Grapalat" w:eastAsia="Times New Roman" w:hAnsi="GHEA Grapalat" w:cs="Arial"/>
                <w:color w:val="333333"/>
                <w:sz w:val="24"/>
                <w:szCs w:val="24"/>
                <w:lang w:val="en-US"/>
              </w:rPr>
              <w:t>□ առկա է</w:t>
            </w:r>
          </w:p>
          <w:p w:rsidR="00BB4B70" w:rsidRPr="00C2539B" w:rsidRDefault="0021566F" w:rsidP="00AA5C67">
            <w:pPr>
              <w:tabs>
                <w:tab w:val="left" w:pos="515"/>
              </w:tabs>
              <w:spacing w:after="0" w:line="240" w:lineRule="auto"/>
              <w:ind w:firstLine="125"/>
              <w:jc w:val="both"/>
              <w:rPr>
                <w:rFonts w:ascii="GHEA Grapalat" w:hAnsi="GHEA Grapalat" w:cs="Cambria Math"/>
                <w:color w:val="333333"/>
                <w:sz w:val="24"/>
                <w:szCs w:val="24"/>
              </w:rPr>
            </w:pPr>
            <w:r w:rsidRPr="00BB4B70">
              <w:rPr>
                <w:rFonts w:ascii="GHEA Grapalat" w:eastAsia="Times New Roman" w:hAnsi="GHEA Grapalat" w:cs="Arial"/>
                <w:color w:val="333333"/>
                <w:sz w:val="24"/>
                <w:szCs w:val="24"/>
                <w:lang w:val="en-US"/>
              </w:rPr>
              <w:t>□ առկա չէ</w:t>
            </w:r>
          </w:p>
        </w:tc>
      </w:tr>
      <w:tr w:rsidR="0021566F" w:rsidRPr="00BB4B70" w:rsidTr="00C2539B">
        <w:trPr>
          <w:tblCellSpacing w:w="0" w:type="dxa"/>
          <w:jc w:val="center"/>
        </w:trPr>
        <w:tc>
          <w:tcPr>
            <w:tcW w:w="5299" w:type="dxa"/>
            <w:tcBorders>
              <w:top w:val="outset" w:sz="6" w:space="0" w:color="auto"/>
              <w:left w:val="outset" w:sz="6" w:space="0" w:color="auto"/>
              <w:bottom w:val="outset" w:sz="6" w:space="0" w:color="auto"/>
              <w:right w:val="outset" w:sz="6" w:space="0" w:color="auto"/>
            </w:tcBorders>
            <w:shd w:val="clear" w:color="auto" w:fill="FFFFFF"/>
            <w:vAlign w:val="center"/>
          </w:tcPr>
          <w:p w:rsidR="0021566F" w:rsidRPr="00C2539B" w:rsidRDefault="005D14F3" w:rsidP="005A1BF8">
            <w:pPr>
              <w:spacing w:after="0" w:line="240" w:lineRule="auto"/>
              <w:ind w:firstLine="381"/>
              <w:rPr>
                <w:rFonts w:ascii="GHEA Grapalat" w:eastAsia="Times New Roman" w:hAnsi="GHEA Grapalat" w:cs="Arial"/>
                <w:color w:val="333333"/>
                <w:sz w:val="24"/>
                <w:szCs w:val="24"/>
              </w:rPr>
            </w:pPr>
            <w:r>
              <w:rPr>
                <w:rFonts w:ascii="GHEA Grapalat" w:eastAsia="Times New Roman" w:hAnsi="GHEA Grapalat" w:cs="Arial"/>
                <w:color w:val="333333"/>
                <w:sz w:val="24"/>
                <w:szCs w:val="24"/>
              </w:rPr>
              <w:t xml:space="preserve">9․ </w:t>
            </w:r>
            <w:r w:rsidR="0021566F" w:rsidRPr="00C2539B">
              <w:rPr>
                <w:rFonts w:ascii="GHEA Grapalat" w:eastAsia="Times New Roman" w:hAnsi="GHEA Grapalat" w:cs="Arial"/>
                <w:color w:val="333333"/>
                <w:sz w:val="24"/>
                <w:szCs w:val="24"/>
              </w:rPr>
              <w:t xml:space="preserve">Դիմումատուի </w:t>
            </w:r>
            <w:r w:rsidR="0021566F" w:rsidRPr="00BB4B70">
              <w:rPr>
                <w:rFonts w:ascii="GHEA Grapalat" w:eastAsia="Times New Roman" w:hAnsi="GHEA Grapalat" w:cs="Arial"/>
                <w:color w:val="333333"/>
                <w:sz w:val="24"/>
                <w:szCs w:val="24"/>
              </w:rPr>
              <w:t>ստորագրությունը</w:t>
            </w:r>
            <w:r w:rsidR="0021566F" w:rsidRPr="00C2539B">
              <w:rPr>
                <w:rFonts w:ascii="GHEA Grapalat" w:eastAsia="Times New Roman" w:hAnsi="GHEA Grapalat" w:cs="Arial"/>
                <w:color w:val="333333"/>
                <w:sz w:val="24"/>
                <w:szCs w:val="24"/>
              </w:rPr>
              <w:t>՝</w:t>
            </w:r>
          </w:p>
        </w:tc>
        <w:tc>
          <w:tcPr>
            <w:tcW w:w="5029" w:type="dxa"/>
            <w:tcBorders>
              <w:top w:val="outset" w:sz="6" w:space="0" w:color="auto"/>
              <w:left w:val="outset" w:sz="6" w:space="0" w:color="auto"/>
              <w:bottom w:val="outset" w:sz="6" w:space="0" w:color="auto"/>
              <w:right w:val="outset" w:sz="6" w:space="0" w:color="auto"/>
            </w:tcBorders>
            <w:shd w:val="clear" w:color="auto" w:fill="FFFFFF"/>
            <w:vAlign w:val="center"/>
          </w:tcPr>
          <w:p w:rsidR="0021566F" w:rsidRPr="00C2539B" w:rsidRDefault="0021566F" w:rsidP="00AA5C67">
            <w:pPr>
              <w:tabs>
                <w:tab w:val="left" w:pos="515"/>
              </w:tabs>
              <w:spacing w:after="0" w:line="240" w:lineRule="auto"/>
              <w:ind w:firstLine="339"/>
              <w:jc w:val="both"/>
              <w:rPr>
                <w:rFonts w:ascii="GHEA Grapalat" w:hAnsi="GHEA Grapalat" w:cs="Cambria Math"/>
                <w:color w:val="333333"/>
                <w:sz w:val="24"/>
                <w:szCs w:val="24"/>
              </w:rPr>
            </w:pPr>
          </w:p>
        </w:tc>
      </w:tr>
      <w:tr w:rsidR="00BB4B70" w:rsidRPr="00BB4B70" w:rsidTr="00C2539B">
        <w:trPr>
          <w:tblCellSpacing w:w="0" w:type="dxa"/>
          <w:jc w:val="center"/>
        </w:trPr>
        <w:tc>
          <w:tcPr>
            <w:tcW w:w="5299" w:type="dxa"/>
            <w:tcBorders>
              <w:top w:val="outset" w:sz="6" w:space="0" w:color="auto"/>
              <w:left w:val="outset" w:sz="6" w:space="0" w:color="auto"/>
              <w:bottom w:val="outset" w:sz="6" w:space="0" w:color="auto"/>
              <w:right w:val="outset" w:sz="6" w:space="0" w:color="auto"/>
            </w:tcBorders>
            <w:shd w:val="clear" w:color="auto" w:fill="FFFFFF"/>
            <w:vAlign w:val="center"/>
          </w:tcPr>
          <w:p w:rsidR="00BB4B70" w:rsidRPr="00C2539B" w:rsidRDefault="005D14F3" w:rsidP="005A1BF8">
            <w:pPr>
              <w:spacing w:after="0" w:line="240" w:lineRule="auto"/>
              <w:ind w:firstLine="381"/>
              <w:rPr>
                <w:rFonts w:ascii="GHEA Grapalat" w:eastAsia="Times New Roman" w:hAnsi="GHEA Grapalat" w:cs="Arial"/>
                <w:color w:val="333333"/>
                <w:sz w:val="24"/>
                <w:szCs w:val="24"/>
              </w:rPr>
            </w:pPr>
            <w:r>
              <w:rPr>
                <w:rFonts w:ascii="GHEA Grapalat" w:eastAsia="Times New Roman" w:hAnsi="GHEA Grapalat" w:cs="Arial"/>
                <w:color w:val="333333"/>
                <w:sz w:val="24"/>
                <w:szCs w:val="24"/>
              </w:rPr>
              <w:t xml:space="preserve">10․ </w:t>
            </w:r>
            <w:r w:rsidR="0021566F" w:rsidRPr="00BB4B70">
              <w:rPr>
                <w:rFonts w:ascii="GHEA Grapalat" w:eastAsia="Times New Roman" w:hAnsi="GHEA Grapalat" w:cs="Arial"/>
                <w:color w:val="333333"/>
                <w:sz w:val="24"/>
                <w:szCs w:val="24"/>
              </w:rPr>
              <w:t>Ամսաթիվը</w:t>
            </w:r>
            <w:r w:rsidR="0021566F" w:rsidRPr="00C2539B">
              <w:rPr>
                <w:rFonts w:ascii="GHEA Grapalat" w:eastAsia="Times New Roman" w:hAnsi="GHEA Grapalat" w:cs="Arial"/>
                <w:color w:val="333333"/>
                <w:sz w:val="24"/>
                <w:szCs w:val="24"/>
              </w:rPr>
              <w:t>՝</w:t>
            </w:r>
          </w:p>
        </w:tc>
        <w:tc>
          <w:tcPr>
            <w:tcW w:w="5029" w:type="dxa"/>
            <w:tcBorders>
              <w:top w:val="outset" w:sz="6" w:space="0" w:color="auto"/>
              <w:left w:val="outset" w:sz="6" w:space="0" w:color="auto"/>
              <w:bottom w:val="outset" w:sz="6" w:space="0" w:color="auto"/>
              <w:right w:val="outset" w:sz="6" w:space="0" w:color="auto"/>
            </w:tcBorders>
            <w:shd w:val="clear" w:color="auto" w:fill="FFFFFF"/>
            <w:vAlign w:val="center"/>
          </w:tcPr>
          <w:p w:rsidR="00BB4B70" w:rsidRPr="00C2539B" w:rsidRDefault="00BB4B70" w:rsidP="00AA5C67">
            <w:pPr>
              <w:tabs>
                <w:tab w:val="left" w:pos="515"/>
              </w:tabs>
              <w:spacing w:after="0" w:line="240" w:lineRule="auto"/>
              <w:ind w:firstLine="339"/>
              <w:jc w:val="both"/>
              <w:rPr>
                <w:rFonts w:ascii="GHEA Grapalat" w:hAnsi="GHEA Grapalat" w:cs="Cambria Math"/>
                <w:color w:val="333333"/>
                <w:sz w:val="24"/>
                <w:szCs w:val="24"/>
              </w:rPr>
            </w:pPr>
          </w:p>
        </w:tc>
      </w:tr>
    </w:tbl>
    <w:p w:rsidR="00BB4B70" w:rsidRPr="00BB4B70" w:rsidRDefault="00BB4B70" w:rsidP="00BB4B70">
      <w:pPr>
        <w:shd w:val="clear" w:color="auto" w:fill="FFFFFF"/>
        <w:spacing w:after="0" w:line="240" w:lineRule="auto"/>
        <w:ind w:firstLine="375"/>
        <w:rPr>
          <w:rFonts w:ascii="GHEA Grapalat" w:eastAsia="Times New Roman" w:hAnsi="GHEA Grapalat" w:cs="Arial"/>
          <w:color w:val="333333"/>
          <w:sz w:val="24"/>
          <w:szCs w:val="24"/>
        </w:rPr>
      </w:pPr>
      <w:r w:rsidRPr="00BB4B70">
        <w:rPr>
          <w:rFonts w:ascii="Calibri" w:eastAsia="Times New Roman" w:hAnsi="Calibri" w:cs="Calibri"/>
          <w:color w:val="333333"/>
          <w:sz w:val="24"/>
          <w:szCs w:val="24"/>
        </w:rPr>
        <w:t> </w:t>
      </w:r>
    </w:p>
    <w:p w:rsidR="0021566F" w:rsidRPr="00C2539B" w:rsidRDefault="0021566F" w:rsidP="00BB4B70">
      <w:pPr>
        <w:shd w:val="clear" w:color="auto" w:fill="FFFFFF"/>
        <w:spacing w:after="0" w:line="240" w:lineRule="auto"/>
        <w:ind w:firstLine="375"/>
        <w:rPr>
          <w:rFonts w:ascii="GHEA Grapalat" w:eastAsia="Times New Roman" w:hAnsi="GHEA Grapalat" w:cs="Arial"/>
          <w:color w:val="333333"/>
          <w:sz w:val="15"/>
          <w:szCs w:val="15"/>
        </w:rPr>
      </w:pPr>
    </w:p>
    <w:p w:rsidR="00BB4B70" w:rsidRPr="00BB4B70" w:rsidRDefault="00BB4B70" w:rsidP="00AA5C67">
      <w:pPr>
        <w:shd w:val="clear" w:color="auto" w:fill="FFFFFF"/>
        <w:spacing w:after="0" w:line="240" w:lineRule="auto"/>
        <w:ind w:firstLine="375"/>
        <w:jc w:val="both"/>
        <w:rPr>
          <w:rFonts w:ascii="GHEA Grapalat" w:eastAsia="Times New Roman" w:hAnsi="GHEA Grapalat" w:cs="Arial"/>
          <w:color w:val="333333"/>
          <w:sz w:val="20"/>
          <w:szCs w:val="20"/>
        </w:rPr>
      </w:pPr>
      <w:r w:rsidRPr="00BB4B70">
        <w:rPr>
          <w:rFonts w:ascii="GHEA Grapalat" w:eastAsia="Times New Roman" w:hAnsi="GHEA Grapalat" w:cs="Arial"/>
          <w:color w:val="333333"/>
          <w:sz w:val="20"/>
          <w:szCs w:val="20"/>
        </w:rPr>
        <w:lastRenderedPageBreak/>
        <w:t>*Նշված դաշտերը պարտադիր լրացման ենթակա են այն դեպքում, երբ Եվրասիական տնտեսական միության մաքսային սահմանով տեղափոխվող չհավաքված կամ կազմատված, այդ թվում՝ չկոմպլեկտավորված կամ անավարտ վիճակում տեղափոխվող ապրանքների դասակարգման վերաբերյալ որոշումն օգտագործվելու է Եվրասիական տնտեսական միության մաքսային օրենսգրքի 117-րդ հոդվածով սահմանված մաքսային հայտարարագրման առանձնահատկությունների կիրառման նպատակով:</w:t>
      </w:r>
    </w:p>
    <w:p w:rsidR="00BB4B70" w:rsidRPr="00192FF5" w:rsidRDefault="00BB4B70" w:rsidP="00AA5C67">
      <w:pPr>
        <w:shd w:val="clear" w:color="auto" w:fill="FFFFFF"/>
        <w:spacing w:after="0" w:line="240" w:lineRule="auto"/>
        <w:ind w:firstLine="375"/>
        <w:jc w:val="both"/>
        <w:rPr>
          <w:rFonts w:ascii="GHEA Grapalat" w:eastAsia="Times New Roman" w:hAnsi="GHEA Grapalat" w:cs="Arial"/>
          <w:color w:val="333333"/>
          <w:sz w:val="20"/>
          <w:szCs w:val="20"/>
        </w:rPr>
      </w:pPr>
      <w:r w:rsidRPr="00192FF5">
        <w:rPr>
          <w:rFonts w:ascii="GHEA Grapalat" w:eastAsia="Times New Roman" w:hAnsi="GHEA Grapalat" w:cs="Arial"/>
          <w:color w:val="333333"/>
          <w:sz w:val="20"/>
          <w:szCs w:val="20"/>
        </w:rPr>
        <w:t>Դիմումի ձևում՝</w:t>
      </w:r>
    </w:p>
    <w:p w:rsidR="0087271C" w:rsidRPr="00BB4B70" w:rsidRDefault="0087271C" w:rsidP="00AA5C67">
      <w:pPr>
        <w:shd w:val="clear" w:color="auto" w:fill="FFFFFF"/>
        <w:spacing w:after="0" w:line="240" w:lineRule="auto"/>
        <w:ind w:firstLine="375"/>
        <w:jc w:val="both"/>
        <w:rPr>
          <w:rFonts w:ascii="GHEA Grapalat" w:hAnsi="GHEA Grapalat" w:cs="Arial"/>
          <w:color w:val="333333"/>
          <w:sz w:val="20"/>
          <w:szCs w:val="20"/>
        </w:rPr>
      </w:pPr>
      <w:r>
        <w:rPr>
          <w:rFonts w:ascii="GHEA Grapalat" w:hAnsi="GHEA Grapalat" w:cs="Arial"/>
          <w:color w:val="333333"/>
          <w:sz w:val="20"/>
          <w:szCs w:val="20"/>
        </w:rPr>
        <w:t>1․ Դիմումի 1</w:t>
      </w:r>
      <w:r w:rsidRPr="00BB4B70">
        <w:rPr>
          <w:rFonts w:ascii="GHEA Grapalat" w:hAnsi="GHEA Grapalat" w:cs="Arial"/>
          <w:color w:val="333333"/>
          <w:sz w:val="20"/>
          <w:szCs w:val="20"/>
        </w:rPr>
        <w:t>-</w:t>
      </w:r>
      <w:r>
        <w:rPr>
          <w:rFonts w:ascii="GHEA Grapalat" w:hAnsi="GHEA Grapalat" w:cs="Arial"/>
          <w:color w:val="333333"/>
          <w:sz w:val="20"/>
          <w:szCs w:val="20"/>
        </w:rPr>
        <w:t xml:space="preserve">ին </w:t>
      </w:r>
      <w:r w:rsidRPr="00BB4B70">
        <w:rPr>
          <w:rFonts w:ascii="GHEA Grapalat" w:hAnsi="GHEA Grapalat" w:cs="Arial"/>
          <w:color w:val="333333"/>
          <w:sz w:val="20"/>
          <w:szCs w:val="20"/>
        </w:rPr>
        <w:t>տողում լրացվում են դիմումատուի վերաբերյալ տվյալները՝ իրավաբանական անձի կամ անհատ ձեռնարկատիրոջ անվանումը, հարկ վճարողի հաշվառման համարը, իսկ անհատ ձեռնարկատեր չհանդիսացող ֆիզիկական անձի դեպքում՝ անունը, ազգանունը, հայրանունը, անձը հաստատող փաստաթղթի տվյալները, դիմումատուի գտնվելու վայրը՝ իրավաբանական անձի կամ անհատ ձեռնարկատիրոջ գրանցման կամ գործունեության հասցեն, իսկ անհատ ձեռնարկատեր չհանդիսացող ֆիզիկական անձի դեպքում՝ հաշվառման կամ բնակության հասցեն։</w:t>
      </w:r>
    </w:p>
    <w:p w:rsidR="00BB4B70" w:rsidRDefault="0087271C" w:rsidP="00AA5C67">
      <w:pPr>
        <w:shd w:val="clear" w:color="auto" w:fill="FFFFFF"/>
        <w:spacing w:after="0" w:line="240" w:lineRule="auto"/>
        <w:ind w:firstLine="375"/>
        <w:jc w:val="both"/>
        <w:rPr>
          <w:rFonts w:ascii="GHEA Grapalat" w:eastAsia="Times New Roman" w:hAnsi="GHEA Grapalat" w:cs="Arial"/>
          <w:color w:val="333333"/>
          <w:sz w:val="20"/>
          <w:szCs w:val="20"/>
        </w:rPr>
      </w:pPr>
      <w:r w:rsidRPr="00BB4B70">
        <w:rPr>
          <w:rFonts w:ascii="GHEA Grapalat" w:hAnsi="GHEA Grapalat" w:cs="Arial"/>
          <w:color w:val="333333"/>
          <w:sz w:val="20"/>
          <w:szCs w:val="20"/>
        </w:rPr>
        <w:t xml:space="preserve">2. </w:t>
      </w:r>
      <w:r>
        <w:rPr>
          <w:rFonts w:ascii="GHEA Grapalat" w:hAnsi="GHEA Grapalat" w:cs="Arial"/>
          <w:color w:val="333333"/>
          <w:sz w:val="20"/>
          <w:szCs w:val="20"/>
        </w:rPr>
        <w:t xml:space="preserve">Դիմումի </w:t>
      </w:r>
      <w:r w:rsidRPr="00BB4B70">
        <w:rPr>
          <w:rFonts w:ascii="GHEA Grapalat" w:hAnsi="GHEA Grapalat" w:cs="Arial"/>
          <w:color w:val="333333"/>
          <w:sz w:val="20"/>
          <w:szCs w:val="20"/>
        </w:rPr>
        <w:t xml:space="preserve">2-րդ տողում լրացվում </w:t>
      </w:r>
      <w:r w:rsidR="00BB4B70" w:rsidRPr="00BB4B70">
        <w:rPr>
          <w:rFonts w:ascii="GHEA Grapalat" w:eastAsia="Times New Roman" w:hAnsi="GHEA Grapalat" w:cs="Arial"/>
          <w:color w:val="333333"/>
          <w:sz w:val="20"/>
          <w:szCs w:val="20"/>
        </w:rPr>
        <w:t>է ապրանքի անվանումը (նկարագիրը) և ապրանքի բաղադրիչների ցանկը.</w:t>
      </w:r>
    </w:p>
    <w:p w:rsidR="0087271C" w:rsidRPr="0087271C" w:rsidRDefault="0087271C" w:rsidP="00AA5C67">
      <w:pPr>
        <w:shd w:val="clear" w:color="auto" w:fill="FFFFFF"/>
        <w:spacing w:after="0" w:line="240" w:lineRule="auto"/>
        <w:ind w:firstLine="375"/>
        <w:jc w:val="both"/>
        <w:rPr>
          <w:rFonts w:ascii="Cambria Math" w:hAnsi="Cambria Math" w:cs="Arial"/>
          <w:color w:val="333333"/>
          <w:sz w:val="20"/>
          <w:szCs w:val="20"/>
        </w:rPr>
      </w:pPr>
      <w:r>
        <w:rPr>
          <w:rFonts w:ascii="GHEA Grapalat" w:hAnsi="GHEA Grapalat" w:cs="Arial"/>
          <w:color w:val="333333"/>
          <w:sz w:val="20"/>
          <w:szCs w:val="20"/>
        </w:rPr>
        <w:t>3</w:t>
      </w:r>
      <w:r w:rsidRPr="00BB4B70">
        <w:rPr>
          <w:rFonts w:ascii="GHEA Grapalat" w:hAnsi="GHEA Grapalat" w:cs="Arial"/>
          <w:color w:val="333333"/>
          <w:sz w:val="20"/>
          <w:szCs w:val="20"/>
        </w:rPr>
        <w:t xml:space="preserve">. </w:t>
      </w:r>
      <w:r>
        <w:rPr>
          <w:rFonts w:ascii="GHEA Grapalat" w:hAnsi="GHEA Grapalat" w:cs="Arial"/>
          <w:color w:val="333333"/>
          <w:sz w:val="20"/>
          <w:szCs w:val="20"/>
        </w:rPr>
        <w:t>Դիմումի 3</w:t>
      </w:r>
      <w:r w:rsidRPr="00BB4B70">
        <w:rPr>
          <w:rFonts w:ascii="GHEA Grapalat" w:hAnsi="GHEA Grapalat" w:cs="Arial"/>
          <w:color w:val="333333"/>
          <w:sz w:val="20"/>
          <w:szCs w:val="20"/>
        </w:rPr>
        <w:t xml:space="preserve">-րդ տողում լրացվում </w:t>
      </w:r>
      <w:r w:rsidRPr="00BB4B70">
        <w:rPr>
          <w:rFonts w:ascii="GHEA Grapalat" w:eastAsia="Times New Roman" w:hAnsi="GHEA Grapalat" w:cs="Arial"/>
          <w:color w:val="333333"/>
          <w:sz w:val="20"/>
          <w:szCs w:val="20"/>
        </w:rPr>
        <w:t xml:space="preserve">է </w:t>
      </w:r>
      <w:r>
        <w:rPr>
          <w:rFonts w:ascii="GHEA Grapalat" w:eastAsia="Times New Roman" w:hAnsi="GHEA Grapalat" w:cs="Arial"/>
          <w:color w:val="333333"/>
          <w:sz w:val="20"/>
          <w:szCs w:val="20"/>
        </w:rPr>
        <w:t>ա</w:t>
      </w:r>
      <w:r w:rsidRPr="00BB4B70">
        <w:rPr>
          <w:rFonts w:ascii="GHEA Grapalat" w:hAnsi="GHEA Grapalat" w:cs="Arial"/>
          <w:color w:val="333333"/>
          <w:sz w:val="20"/>
          <w:szCs w:val="20"/>
        </w:rPr>
        <w:t>պրանքի մատակարարման ժամկետը (առկայության դեպքում)</w:t>
      </w:r>
      <w:r>
        <w:rPr>
          <w:rFonts w:ascii="Cambria Math" w:hAnsi="Cambria Math" w:cs="Arial"/>
          <w:color w:val="333333"/>
          <w:sz w:val="20"/>
          <w:szCs w:val="20"/>
        </w:rPr>
        <w:t>․</w:t>
      </w:r>
    </w:p>
    <w:p w:rsidR="00BB4B70" w:rsidRDefault="0087271C" w:rsidP="00AA5C67">
      <w:pPr>
        <w:shd w:val="clear" w:color="auto" w:fill="FFFFFF"/>
        <w:spacing w:after="0" w:line="240" w:lineRule="auto"/>
        <w:ind w:firstLine="375"/>
        <w:jc w:val="both"/>
        <w:rPr>
          <w:rFonts w:ascii="GHEA Grapalat" w:eastAsia="Times New Roman" w:hAnsi="GHEA Grapalat" w:cs="Arial"/>
          <w:color w:val="333333"/>
          <w:sz w:val="20"/>
          <w:szCs w:val="20"/>
        </w:rPr>
      </w:pPr>
      <w:r>
        <w:rPr>
          <w:rFonts w:ascii="GHEA Grapalat" w:hAnsi="GHEA Grapalat" w:cs="Arial"/>
          <w:color w:val="333333"/>
          <w:sz w:val="20"/>
          <w:szCs w:val="20"/>
        </w:rPr>
        <w:t>4</w:t>
      </w:r>
      <w:r w:rsidRPr="00BB4B70">
        <w:rPr>
          <w:rFonts w:ascii="GHEA Grapalat" w:hAnsi="GHEA Grapalat" w:cs="Arial"/>
          <w:color w:val="333333"/>
          <w:sz w:val="20"/>
          <w:szCs w:val="20"/>
        </w:rPr>
        <w:t xml:space="preserve">. </w:t>
      </w:r>
      <w:r>
        <w:rPr>
          <w:rFonts w:ascii="GHEA Grapalat" w:hAnsi="GHEA Grapalat" w:cs="Arial"/>
          <w:color w:val="333333"/>
          <w:sz w:val="20"/>
          <w:szCs w:val="20"/>
        </w:rPr>
        <w:t>Դիմումի 4</w:t>
      </w:r>
      <w:r w:rsidRPr="00BB4B70">
        <w:rPr>
          <w:rFonts w:ascii="GHEA Grapalat" w:hAnsi="GHEA Grapalat" w:cs="Arial"/>
          <w:color w:val="333333"/>
          <w:sz w:val="20"/>
          <w:szCs w:val="20"/>
        </w:rPr>
        <w:t xml:space="preserve">-րդ տողում լրացվում </w:t>
      </w:r>
      <w:r w:rsidR="00BB4B70" w:rsidRPr="00BB4B70">
        <w:rPr>
          <w:rFonts w:ascii="GHEA Grapalat" w:eastAsia="Times New Roman" w:hAnsi="GHEA Grapalat" w:cs="Arial"/>
          <w:color w:val="333333"/>
          <w:sz w:val="20"/>
          <w:szCs w:val="20"/>
        </w:rPr>
        <w:t>է այն մաքսային մարմնի անվանումը, որտեղ իրականացվելու է ապրանքի հայտարարագրումը (առկայության դեպքում).</w:t>
      </w:r>
    </w:p>
    <w:p w:rsidR="00BB4B70" w:rsidRDefault="0087271C" w:rsidP="00AA5C67">
      <w:pPr>
        <w:shd w:val="clear" w:color="auto" w:fill="FFFFFF"/>
        <w:spacing w:after="0" w:line="240" w:lineRule="auto"/>
        <w:ind w:firstLine="375"/>
        <w:jc w:val="both"/>
        <w:rPr>
          <w:rFonts w:ascii="GHEA Grapalat" w:eastAsia="Times New Roman" w:hAnsi="GHEA Grapalat" w:cs="Arial"/>
          <w:color w:val="333333"/>
          <w:sz w:val="20"/>
          <w:szCs w:val="20"/>
        </w:rPr>
      </w:pPr>
      <w:r>
        <w:rPr>
          <w:rFonts w:ascii="GHEA Grapalat" w:hAnsi="GHEA Grapalat" w:cs="Arial"/>
          <w:color w:val="333333"/>
          <w:sz w:val="20"/>
          <w:szCs w:val="20"/>
        </w:rPr>
        <w:t>5․ Դիմումի 5</w:t>
      </w:r>
      <w:r w:rsidRPr="00BB4B70">
        <w:rPr>
          <w:rFonts w:ascii="GHEA Grapalat" w:hAnsi="GHEA Grapalat" w:cs="Arial"/>
          <w:color w:val="333333"/>
          <w:sz w:val="20"/>
          <w:szCs w:val="20"/>
        </w:rPr>
        <w:t xml:space="preserve">-րդ տողում լրացվում </w:t>
      </w:r>
      <w:r w:rsidRPr="00BB4B70">
        <w:rPr>
          <w:rFonts w:ascii="GHEA Grapalat" w:eastAsia="Times New Roman" w:hAnsi="GHEA Grapalat" w:cs="Arial"/>
          <w:color w:val="333333"/>
          <w:sz w:val="20"/>
          <w:szCs w:val="20"/>
        </w:rPr>
        <w:t>է</w:t>
      </w:r>
      <w:r>
        <w:rPr>
          <w:rFonts w:ascii="GHEA Grapalat" w:eastAsia="Times New Roman" w:hAnsi="GHEA Grapalat" w:cs="Arial"/>
          <w:color w:val="333333"/>
          <w:sz w:val="20"/>
          <w:szCs w:val="20"/>
        </w:rPr>
        <w:t xml:space="preserve"> </w:t>
      </w:r>
      <w:r w:rsidR="00BB4B70" w:rsidRPr="00BB4B70">
        <w:rPr>
          <w:rFonts w:ascii="GHEA Grapalat" w:eastAsia="Times New Roman" w:hAnsi="GHEA Grapalat" w:cs="Arial"/>
          <w:color w:val="333333"/>
          <w:sz w:val="20"/>
          <w:szCs w:val="20"/>
        </w:rPr>
        <w:t>այն մաքսային ընթացակարգը, որով ապրանքը հայտարարագրվելու է (առկայության դեպքում).</w:t>
      </w:r>
    </w:p>
    <w:p w:rsidR="00BB4B70" w:rsidRDefault="0087271C" w:rsidP="00AA5C67">
      <w:pPr>
        <w:shd w:val="clear" w:color="auto" w:fill="FFFFFF"/>
        <w:spacing w:after="0" w:line="240" w:lineRule="auto"/>
        <w:ind w:firstLine="375"/>
        <w:jc w:val="both"/>
        <w:rPr>
          <w:rFonts w:ascii="GHEA Grapalat" w:eastAsia="Times New Roman" w:hAnsi="GHEA Grapalat" w:cs="Arial"/>
          <w:color w:val="333333"/>
          <w:sz w:val="20"/>
          <w:szCs w:val="20"/>
        </w:rPr>
      </w:pPr>
      <w:r>
        <w:rPr>
          <w:rFonts w:ascii="GHEA Grapalat" w:hAnsi="GHEA Grapalat" w:cs="Arial"/>
          <w:color w:val="333333"/>
          <w:sz w:val="20"/>
          <w:szCs w:val="20"/>
        </w:rPr>
        <w:t>6․ Դիմումի 6</w:t>
      </w:r>
      <w:r w:rsidRPr="00BB4B70">
        <w:rPr>
          <w:rFonts w:ascii="GHEA Grapalat" w:hAnsi="GHEA Grapalat" w:cs="Arial"/>
          <w:color w:val="333333"/>
          <w:sz w:val="20"/>
          <w:szCs w:val="20"/>
        </w:rPr>
        <w:t xml:space="preserve">-րդ տողում լրացվում </w:t>
      </w:r>
      <w:r w:rsidR="00BB4B70" w:rsidRPr="00BB4B70">
        <w:rPr>
          <w:rFonts w:ascii="GHEA Grapalat" w:eastAsia="Times New Roman" w:hAnsi="GHEA Grapalat" w:cs="Arial"/>
          <w:color w:val="333333"/>
          <w:sz w:val="20"/>
          <w:szCs w:val="20"/>
        </w:rPr>
        <w:t>են ապրանքի հայտարարատուի վերաբերյալ տվյալները՝ ֆիզիկական անձի դեպքում՝ անունը, ազգանունը, հայրանունը, անձնագրի տվյալները, հարկ վճարողի հաշվառման համարը (եթե առկա է), փոստային հասցեն, իրավաբանական անձի դեպքում՝ կազմակերպության անվանումը, հարկ վճարողի հա</w:t>
      </w:r>
      <w:r w:rsidR="00EF7CCF">
        <w:rPr>
          <w:rFonts w:ascii="GHEA Grapalat" w:eastAsia="Times New Roman" w:hAnsi="GHEA Grapalat" w:cs="Arial"/>
          <w:color w:val="333333"/>
          <w:sz w:val="20"/>
          <w:szCs w:val="20"/>
        </w:rPr>
        <w:t>շվառման համարը, փոստային հասցեն։</w:t>
      </w:r>
    </w:p>
    <w:p w:rsidR="005D14F3" w:rsidRDefault="005D14F3" w:rsidP="00AA5C67">
      <w:pPr>
        <w:shd w:val="clear" w:color="auto" w:fill="FFFFFF"/>
        <w:spacing w:after="0" w:line="240" w:lineRule="auto"/>
        <w:ind w:firstLine="375"/>
        <w:jc w:val="both"/>
        <w:rPr>
          <w:rFonts w:ascii="GHEA Grapalat" w:eastAsia="Times New Roman" w:hAnsi="GHEA Grapalat" w:cs="Arial"/>
          <w:color w:val="333333"/>
          <w:sz w:val="20"/>
          <w:szCs w:val="20"/>
        </w:rPr>
      </w:pPr>
      <w:r>
        <w:rPr>
          <w:rFonts w:ascii="GHEA Grapalat" w:eastAsia="Times New Roman" w:hAnsi="GHEA Grapalat" w:cs="Arial"/>
          <w:color w:val="333333"/>
          <w:sz w:val="20"/>
          <w:szCs w:val="20"/>
        </w:rPr>
        <w:t xml:space="preserve">7․ Դիմումի 7-րդ տողում լրացվում է </w:t>
      </w:r>
      <w:r w:rsidR="00621147">
        <w:rPr>
          <w:rFonts w:ascii="GHEA Grapalat" w:eastAsia="Times New Roman" w:hAnsi="GHEA Grapalat" w:cs="Arial"/>
          <w:color w:val="333333"/>
          <w:sz w:val="20"/>
          <w:szCs w:val="20"/>
        </w:rPr>
        <w:t>ա</w:t>
      </w:r>
      <w:r w:rsidRPr="005D14F3">
        <w:rPr>
          <w:rFonts w:ascii="GHEA Grapalat" w:eastAsia="Times New Roman" w:hAnsi="GHEA Grapalat" w:cs="Arial"/>
          <w:color w:val="333333"/>
          <w:sz w:val="20"/>
          <w:szCs w:val="20"/>
        </w:rPr>
        <w:t>պրանքի դասակարգման վերաբերյալ որոշման տրամադրման նախընտրելի ձևը</w:t>
      </w:r>
      <w:r>
        <w:rPr>
          <w:rFonts w:ascii="GHEA Grapalat" w:eastAsia="Times New Roman" w:hAnsi="GHEA Grapalat" w:cs="Arial"/>
          <w:color w:val="333333"/>
          <w:sz w:val="20"/>
          <w:szCs w:val="20"/>
        </w:rPr>
        <w:t>՝ էլեկտրոնային կամ թղթային։</w:t>
      </w:r>
    </w:p>
    <w:p w:rsidR="005D14F3" w:rsidRDefault="005D14F3" w:rsidP="00AA5C67">
      <w:pPr>
        <w:shd w:val="clear" w:color="auto" w:fill="FFFFFF"/>
        <w:spacing w:after="0" w:line="240" w:lineRule="auto"/>
        <w:ind w:firstLine="375"/>
        <w:jc w:val="both"/>
        <w:rPr>
          <w:rFonts w:ascii="GHEA Grapalat" w:eastAsia="Times New Roman" w:hAnsi="GHEA Grapalat" w:cs="Arial"/>
          <w:color w:val="333333"/>
          <w:sz w:val="20"/>
          <w:szCs w:val="20"/>
        </w:rPr>
      </w:pPr>
      <w:r>
        <w:rPr>
          <w:rFonts w:ascii="GHEA Grapalat" w:eastAsia="Times New Roman" w:hAnsi="GHEA Grapalat" w:cs="Arial"/>
          <w:color w:val="333333"/>
          <w:sz w:val="20"/>
          <w:szCs w:val="20"/>
        </w:rPr>
        <w:t>8</w:t>
      </w:r>
      <w:r>
        <w:rPr>
          <w:rFonts w:ascii="Cambria Math" w:eastAsia="Times New Roman" w:hAnsi="Cambria Math" w:cs="Cambria Math"/>
          <w:color w:val="333333"/>
          <w:sz w:val="20"/>
          <w:szCs w:val="20"/>
        </w:rPr>
        <w:t>․</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Դիմումի</w:t>
      </w:r>
      <w:r>
        <w:rPr>
          <w:rFonts w:ascii="GHEA Grapalat" w:eastAsia="Times New Roman" w:hAnsi="GHEA Grapalat" w:cs="Arial"/>
          <w:color w:val="333333"/>
          <w:sz w:val="20"/>
          <w:szCs w:val="20"/>
        </w:rPr>
        <w:t xml:space="preserve"> 8-</w:t>
      </w:r>
      <w:r>
        <w:rPr>
          <w:rFonts w:ascii="GHEA Grapalat" w:eastAsia="Times New Roman" w:hAnsi="GHEA Grapalat" w:cs="GHEA Grapalat"/>
          <w:color w:val="333333"/>
          <w:sz w:val="20"/>
          <w:szCs w:val="20"/>
        </w:rPr>
        <w:t>րդ</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տողում</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լրացվում</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է</w:t>
      </w:r>
      <w:r>
        <w:rPr>
          <w:rFonts w:ascii="GHEA Grapalat" w:eastAsia="Times New Roman" w:hAnsi="GHEA Grapalat" w:cs="Arial"/>
          <w:color w:val="333333"/>
          <w:sz w:val="20"/>
          <w:szCs w:val="20"/>
        </w:rPr>
        <w:t xml:space="preserve"> </w:t>
      </w:r>
      <w:r w:rsidRPr="005D14F3">
        <w:rPr>
          <w:rFonts w:ascii="GHEA Grapalat" w:eastAsia="Times New Roman" w:hAnsi="GHEA Grapalat" w:cs="Arial"/>
          <w:color w:val="333333"/>
          <w:sz w:val="20"/>
          <w:szCs w:val="20"/>
        </w:rPr>
        <w:t>Դիմումի ներկայացման օրվա դրությամբ օրինապահ հարկ վճարողի հավաստագրի առկայության վերաբերյալ տեղեկատվություն</w:t>
      </w:r>
      <w:r>
        <w:rPr>
          <w:rFonts w:ascii="GHEA Grapalat" w:eastAsia="Times New Roman" w:hAnsi="GHEA Grapalat" w:cs="Arial"/>
          <w:color w:val="333333"/>
          <w:sz w:val="20"/>
          <w:szCs w:val="20"/>
        </w:rPr>
        <w:t>ը։</w:t>
      </w:r>
    </w:p>
    <w:p w:rsidR="005D14F3" w:rsidRPr="00BB4B70" w:rsidRDefault="005D14F3" w:rsidP="00AA5C67">
      <w:pPr>
        <w:shd w:val="clear" w:color="auto" w:fill="FFFFFF"/>
        <w:spacing w:after="0" w:line="240" w:lineRule="auto"/>
        <w:ind w:firstLine="375"/>
        <w:jc w:val="both"/>
        <w:rPr>
          <w:rFonts w:ascii="GHEA Grapalat" w:eastAsia="Times New Roman" w:hAnsi="GHEA Grapalat" w:cs="Arial"/>
          <w:color w:val="333333"/>
          <w:sz w:val="20"/>
          <w:szCs w:val="20"/>
        </w:rPr>
      </w:pPr>
      <w:r>
        <w:rPr>
          <w:rFonts w:ascii="GHEA Grapalat" w:eastAsia="Times New Roman" w:hAnsi="GHEA Grapalat" w:cs="Arial"/>
          <w:color w:val="333333"/>
          <w:sz w:val="20"/>
          <w:szCs w:val="20"/>
        </w:rPr>
        <w:t>9</w:t>
      </w:r>
      <w:r>
        <w:rPr>
          <w:rFonts w:ascii="Cambria Math" w:eastAsia="Times New Roman" w:hAnsi="Cambria Math" w:cs="Cambria Math"/>
          <w:color w:val="333333"/>
          <w:sz w:val="20"/>
          <w:szCs w:val="20"/>
        </w:rPr>
        <w:t>․</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Դիմումի</w:t>
      </w:r>
      <w:r>
        <w:rPr>
          <w:rFonts w:ascii="GHEA Grapalat" w:eastAsia="Times New Roman" w:hAnsi="GHEA Grapalat" w:cs="Arial"/>
          <w:color w:val="333333"/>
          <w:sz w:val="20"/>
          <w:szCs w:val="20"/>
        </w:rPr>
        <w:t xml:space="preserve"> 9-</w:t>
      </w:r>
      <w:r>
        <w:rPr>
          <w:rFonts w:ascii="GHEA Grapalat" w:eastAsia="Times New Roman" w:hAnsi="GHEA Grapalat" w:cs="GHEA Grapalat"/>
          <w:color w:val="333333"/>
          <w:sz w:val="20"/>
          <w:szCs w:val="20"/>
        </w:rPr>
        <w:t>րդ</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և</w:t>
      </w:r>
      <w:r>
        <w:rPr>
          <w:rFonts w:ascii="GHEA Grapalat" w:eastAsia="Times New Roman" w:hAnsi="GHEA Grapalat" w:cs="Arial"/>
          <w:color w:val="333333"/>
          <w:sz w:val="20"/>
          <w:szCs w:val="20"/>
        </w:rPr>
        <w:t xml:space="preserve"> 10-</w:t>
      </w:r>
      <w:r>
        <w:rPr>
          <w:rFonts w:ascii="GHEA Grapalat" w:eastAsia="Times New Roman" w:hAnsi="GHEA Grapalat" w:cs="GHEA Grapalat"/>
          <w:color w:val="333333"/>
          <w:sz w:val="20"/>
          <w:szCs w:val="20"/>
        </w:rPr>
        <w:t>րդ</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տողերում</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լրացվում</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են</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դիմումատուի</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ստորագրությունն</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ու</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դիմումի</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ներկայացման</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ամսաթիվը՝</w:t>
      </w:r>
      <w:r>
        <w:rPr>
          <w:rFonts w:ascii="GHEA Grapalat" w:eastAsia="Times New Roman" w:hAnsi="GHEA Grapalat" w:cs="Arial"/>
          <w:color w:val="333333"/>
          <w:sz w:val="20"/>
          <w:szCs w:val="20"/>
        </w:rPr>
        <w:t xml:space="preserve"> «օր, ամիս, տարի» ձևաչափով։</w:t>
      </w:r>
    </w:p>
    <w:p w:rsidR="00EF7CCF" w:rsidRPr="00EF7CCF" w:rsidRDefault="00EF7CCF" w:rsidP="00BB4B70">
      <w:pPr>
        <w:shd w:val="clear" w:color="auto" w:fill="FFFFFF"/>
        <w:spacing w:after="0" w:line="240" w:lineRule="auto"/>
        <w:jc w:val="right"/>
        <w:rPr>
          <w:rFonts w:ascii="GHEA Grapalat" w:eastAsia="Times New Roman" w:hAnsi="GHEA Grapalat" w:cs="Arial"/>
          <w:b/>
          <w:bCs/>
          <w:color w:val="333333"/>
          <w:sz w:val="24"/>
          <w:szCs w:val="24"/>
          <w:u w:val="single"/>
        </w:rPr>
      </w:pPr>
    </w:p>
    <w:p w:rsidR="00AA5C67" w:rsidRDefault="00AA5C67">
      <w:pPr>
        <w:rPr>
          <w:rFonts w:ascii="GHEA Grapalat" w:eastAsia="Times New Roman" w:hAnsi="GHEA Grapalat" w:cs="Arial"/>
          <w:bCs/>
          <w:color w:val="333333"/>
          <w:sz w:val="24"/>
          <w:szCs w:val="24"/>
          <w:u w:val="single"/>
        </w:rPr>
      </w:pPr>
      <w:r>
        <w:rPr>
          <w:rFonts w:ascii="GHEA Grapalat" w:eastAsia="Times New Roman" w:hAnsi="GHEA Grapalat" w:cs="Arial"/>
          <w:bCs/>
          <w:color w:val="333333"/>
          <w:sz w:val="24"/>
          <w:szCs w:val="24"/>
          <w:u w:val="single"/>
        </w:rPr>
        <w:br w:type="page"/>
      </w:r>
    </w:p>
    <w:p w:rsidR="00BB4B70" w:rsidRPr="00192FF5" w:rsidRDefault="00BB4B70" w:rsidP="0053720D">
      <w:pPr>
        <w:shd w:val="clear" w:color="auto" w:fill="FFFFFF"/>
        <w:spacing w:after="0" w:line="360" w:lineRule="auto"/>
        <w:jc w:val="right"/>
        <w:rPr>
          <w:rFonts w:ascii="GHEA Grapalat" w:eastAsia="Times New Roman" w:hAnsi="GHEA Grapalat" w:cs="Arial"/>
          <w:color w:val="333333"/>
          <w:sz w:val="24"/>
          <w:szCs w:val="24"/>
        </w:rPr>
      </w:pPr>
      <w:r w:rsidRPr="00192FF5">
        <w:rPr>
          <w:rFonts w:ascii="GHEA Grapalat" w:eastAsia="Times New Roman" w:hAnsi="GHEA Grapalat" w:cs="Arial"/>
          <w:bCs/>
          <w:color w:val="333333"/>
          <w:sz w:val="24"/>
          <w:szCs w:val="24"/>
          <w:u w:val="single"/>
        </w:rPr>
        <w:lastRenderedPageBreak/>
        <w:t>Ձև N 2</w:t>
      </w:r>
    </w:p>
    <w:p w:rsidR="00BB4B70" w:rsidRPr="00192FF5" w:rsidRDefault="00BB4B70" w:rsidP="0053720D">
      <w:pPr>
        <w:shd w:val="clear" w:color="auto" w:fill="FFFFFF"/>
        <w:spacing w:after="0" w:line="360" w:lineRule="auto"/>
        <w:jc w:val="center"/>
        <w:rPr>
          <w:rFonts w:ascii="GHEA Grapalat" w:eastAsia="Times New Roman" w:hAnsi="GHEA Grapalat" w:cs="Arial"/>
          <w:color w:val="333333"/>
          <w:sz w:val="24"/>
          <w:szCs w:val="24"/>
        </w:rPr>
      </w:pPr>
      <w:r w:rsidRPr="00192FF5">
        <w:rPr>
          <w:rFonts w:ascii="Calibri" w:eastAsia="Times New Roman" w:hAnsi="Calibri" w:cs="Calibri"/>
          <w:color w:val="333333"/>
          <w:sz w:val="24"/>
          <w:szCs w:val="24"/>
        </w:rPr>
        <w:t> </w:t>
      </w:r>
    </w:p>
    <w:p w:rsidR="00BB4B70" w:rsidRPr="00192FF5" w:rsidRDefault="00BB4B70" w:rsidP="00070E18">
      <w:pPr>
        <w:shd w:val="clear" w:color="auto" w:fill="FFFFFF"/>
        <w:spacing w:after="0" w:line="240" w:lineRule="auto"/>
        <w:jc w:val="center"/>
        <w:rPr>
          <w:rFonts w:ascii="GHEA Grapalat" w:eastAsia="Times New Roman" w:hAnsi="GHEA Grapalat" w:cs="Arial"/>
          <w:color w:val="333333"/>
          <w:sz w:val="24"/>
          <w:szCs w:val="24"/>
        </w:rPr>
      </w:pPr>
      <w:r w:rsidRPr="00192FF5">
        <w:rPr>
          <w:rFonts w:ascii="GHEA Grapalat" w:eastAsia="Times New Roman" w:hAnsi="GHEA Grapalat" w:cs="Arial"/>
          <w:bCs/>
          <w:color w:val="333333"/>
          <w:sz w:val="24"/>
          <w:szCs w:val="24"/>
        </w:rPr>
        <w:t>ՑԱՆԿ</w:t>
      </w:r>
    </w:p>
    <w:p w:rsidR="00BB4B70" w:rsidRPr="00192FF5" w:rsidRDefault="00BB4B70" w:rsidP="00070E18">
      <w:pPr>
        <w:shd w:val="clear" w:color="auto" w:fill="FFFFFF"/>
        <w:spacing w:after="0" w:line="240" w:lineRule="auto"/>
        <w:jc w:val="center"/>
        <w:rPr>
          <w:rFonts w:ascii="GHEA Grapalat" w:eastAsia="Times New Roman" w:hAnsi="GHEA Grapalat" w:cs="Arial"/>
          <w:color w:val="333333"/>
          <w:sz w:val="24"/>
          <w:szCs w:val="24"/>
        </w:rPr>
      </w:pPr>
      <w:r w:rsidRPr="00192FF5">
        <w:rPr>
          <w:rFonts w:ascii="GHEA Grapalat" w:eastAsia="Times New Roman" w:hAnsi="GHEA Grapalat" w:cs="Arial"/>
          <w:bCs/>
          <w:color w:val="333333"/>
          <w:sz w:val="24"/>
          <w:szCs w:val="24"/>
        </w:rPr>
        <w:t>Եվրասիական տնտեսական միության մաքսային սահմանով չհավաքված կամ կազմատված, այդ թվում՝ չկոմպլեկտավորված կամ անավարտ վիճակում տեղափոխվող ապրանքի բաղադրիչների</w:t>
      </w:r>
    </w:p>
    <w:p w:rsidR="00BB4B70" w:rsidRPr="00192FF5" w:rsidRDefault="00BB4B70" w:rsidP="00BB4B70">
      <w:pPr>
        <w:shd w:val="clear" w:color="auto" w:fill="FFFFFF"/>
        <w:spacing w:after="0" w:line="240" w:lineRule="auto"/>
        <w:jc w:val="center"/>
        <w:rPr>
          <w:rFonts w:ascii="GHEA Grapalat" w:eastAsia="Times New Roman" w:hAnsi="GHEA Grapalat" w:cs="Arial"/>
          <w:color w:val="333333"/>
          <w:sz w:val="24"/>
          <w:szCs w:val="24"/>
        </w:rPr>
      </w:pPr>
      <w:r w:rsidRPr="00192FF5">
        <w:rPr>
          <w:rFonts w:ascii="Calibri" w:eastAsia="Times New Roman" w:hAnsi="Calibri" w:cs="Calibri"/>
          <w:color w:val="333333"/>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1"/>
        <w:gridCol w:w="2412"/>
        <w:gridCol w:w="2731"/>
        <w:gridCol w:w="1007"/>
        <w:gridCol w:w="2353"/>
        <w:gridCol w:w="876"/>
      </w:tblGrid>
      <w:tr w:rsidR="00BB4B70" w:rsidRPr="00BB4B70" w:rsidTr="00BB4B7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B4B70" w:rsidRPr="00BB4B70" w:rsidRDefault="00BB4B70" w:rsidP="00BB4B70">
            <w:pPr>
              <w:spacing w:after="0" w:line="240" w:lineRule="auto"/>
              <w:jc w:val="center"/>
              <w:rPr>
                <w:rFonts w:ascii="GHEA Grapalat" w:eastAsia="Times New Roman" w:hAnsi="GHEA Grapalat" w:cs="Arial"/>
                <w:color w:val="333333"/>
                <w:sz w:val="24"/>
                <w:szCs w:val="24"/>
                <w:lang w:val="en-US"/>
              </w:rPr>
            </w:pPr>
            <w:r w:rsidRPr="00BB4B70">
              <w:rPr>
                <w:rFonts w:ascii="GHEA Grapalat" w:eastAsia="Times New Roman" w:hAnsi="GHEA Grapalat" w:cs="Arial"/>
                <w:color w:val="333333"/>
                <w:sz w:val="24"/>
                <w:szCs w:val="24"/>
                <w:lang w:val="en-US"/>
              </w:rPr>
              <w:t>NN</w:t>
            </w:r>
          </w:p>
          <w:p w:rsidR="00BB4B70" w:rsidRPr="00BB4B70" w:rsidRDefault="00BB4B70" w:rsidP="00BB4B70">
            <w:pPr>
              <w:spacing w:after="0" w:line="240" w:lineRule="auto"/>
              <w:jc w:val="center"/>
              <w:rPr>
                <w:rFonts w:ascii="GHEA Grapalat" w:eastAsia="Times New Roman" w:hAnsi="GHEA Grapalat" w:cs="Arial"/>
                <w:color w:val="333333"/>
                <w:sz w:val="24"/>
                <w:szCs w:val="24"/>
                <w:lang w:val="en-US"/>
              </w:rPr>
            </w:pPr>
            <w:r w:rsidRPr="00BB4B70">
              <w:rPr>
                <w:rFonts w:ascii="GHEA Grapalat" w:eastAsia="Times New Roman" w:hAnsi="GHEA Grapalat" w:cs="Arial"/>
                <w:color w:val="333333"/>
                <w:sz w:val="24"/>
                <w:szCs w:val="24"/>
                <w:lang w:val="en-US"/>
              </w:rPr>
              <w:t>ը/կ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B4B70" w:rsidRPr="00BB4B70" w:rsidRDefault="00BB4B70" w:rsidP="00BB4B70">
            <w:pPr>
              <w:spacing w:after="0" w:line="240" w:lineRule="auto"/>
              <w:jc w:val="center"/>
              <w:rPr>
                <w:rFonts w:ascii="GHEA Grapalat" w:eastAsia="Times New Roman" w:hAnsi="GHEA Grapalat" w:cs="Arial"/>
                <w:color w:val="333333"/>
                <w:sz w:val="24"/>
                <w:szCs w:val="24"/>
                <w:lang w:val="en-US"/>
              </w:rPr>
            </w:pPr>
            <w:r w:rsidRPr="00BB4B70">
              <w:rPr>
                <w:rFonts w:ascii="GHEA Grapalat" w:eastAsia="Times New Roman" w:hAnsi="GHEA Grapalat" w:cs="Arial"/>
                <w:color w:val="333333"/>
                <w:sz w:val="24"/>
                <w:szCs w:val="24"/>
                <w:lang w:val="en-US"/>
              </w:rPr>
              <w:t>Ապրանքի բաղադրիչի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B4B70" w:rsidRPr="00BB4B70" w:rsidRDefault="00BB4B70" w:rsidP="002F6A9E">
            <w:pPr>
              <w:spacing w:after="0" w:line="240" w:lineRule="auto"/>
              <w:jc w:val="center"/>
              <w:rPr>
                <w:rFonts w:ascii="GHEA Grapalat" w:eastAsia="Times New Roman" w:hAnsi="GHEA Grapalat" w:cs="Arial"/>
                <w:color w:val="333333"/>
                <w:sz w:val="24"/>
                <w:szCs w:val="24"/>
                <w:lang w:val="en-US"/>
              </w:rPr>
            </w:pPr>
            <w:r w:rsidRPr="00BB4B70">
              <w:rPr>
                <w:rFonts w:ascii="GHEA Grapalat" w:eastAsia="Times New Roman" w:hAnsi="GHEA Grapalat" w:cs="Arial"/>
                <w:color w:val="333333"/>
                <w:sz w:val="24"/>
                <w:szCs w:val="24"/>
                <w:lang w:val="en-US"/>
              </w:rPr>
              <w:t>Քառանիշ ծածկագիրը՝</w:t>
            </w:r>
            <w:r w:rsidRPr="00BB4B70">
              <w:rPr>
                <w:rFonts w:ascii="GHEA Grapalat" w:eastAsia="Times New Roman" w:hAnsi="GHEA Grapalat" w:cs="Arial"/>
                <w:color w:val="333333"/>
                <w:sz w:val="24"/>
                <w:szCs w:val="24"/>
                <w:lang w:val="en-US"/>
              </w:rPr>
              <w:br/>
              <w:t>ԱՏԳ ԱԱ-ին համապատասխան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B4B70" w:rsidRPr="00BB4B70" w:rsidRDefault="00BB4B70" w:rsidP="00BB4B70">
            <w:pPr>
              <w:spacing w:after="0" w:line="240" w:lineRule="auto"/>
              <w:jc w:val="center"/>
              <w:rPr>
                <w:rFonts w:ascii="GHEA Grapalat" w:eastAsia="Times New Roman" w:hAnsi="GHEA Grapalat" w:cs="Arial"/>
                <w:color w:val="333333"/>
                <w:sz w:val="24"/>
                <w:szCs w:val="24"/>
                <w:lang w:val="en-US"/>
              </w:rPr>
            </w:pPr>
            <w:r w:rsidRPr="00BB4B70">
              <w:rPr>
                <w:rFonts w:ascii="GHEA Grapalat" w:eastAsia="Times New Roman" w:hAnsi="GHEA Grapalat" w:cs="Arial"/>
                <w:color w:val="333333"/>
                <w:sz w:val="24"/>
                <w:szCs w:val="24"/>
                <w:lang w:val="en-US"/>
              </w:rPr>
              <w:t>Քանակը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B4B70" w:rsidRPr="00BB4B70" w:rsidRDefault="00BB4B70" w:rsidP="00BB4B70">
            <w:pPr>
              <w:spacing w:after="0" w:line="240" w:lineRule="auto"/>
              <w:jc w:val="center"/>
              <w:rPr>
                <w:rFonts w:ascii="GHEA Grapalat" w:eastAsia="Times New Roman" w:hAnsi="GHEA Grapalat" w:cs="Arial"/>
                <w:color w:val="333333"/>
                <w:sz w:val="24"/>
                <w:szCs w:val="24"/>
                <w:lang w:val="en-US"/>
              </w:rPr>
            </w:pPr>
            <w:r w:rsidRPr="00BB4B70">
              <w:rPr>
                <w:rFonts w:ascii="GHEA Grapalat" w:eastAsia="Times New Roman" w:hAnsi="GHEA Grapalat" w:cs="Arial"/>
                <w:color w:val="333333"/>
                <w:sz w:val="24"/>
                <w:szCs w:val="24"/>
                <w:lang w:val="en-US"/>
              </w:rPr>
              <w:t>Լրացուցիչ չափման միավորը՝ ըստ</w:t>
            </w:r>
            <w:r w:rsidRPr="00BB4B70">
              <w:rPr>
                <w:rFonts w:ascii="GHEA Grapalat" w:eastAsia="Times New Roman" w:hAnsi="GHEA Grapalat" w:cs="Arial"/>
                <w:color w:val="333333"/>
                <w:sz w:val="24"/>
                <w:szCs w:val="24"/>
                <w:lang w:val="en-US"/>
              </w:rPr>
              <w:br/>
              <w:t>ԱՏԳ ԱԱ-ի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B4B70" w:rsidRPr="00BB4B70" w:rsidRDefault="00BB4B70" w:rsidP="00BB4B70">
            <w:pPr>
              <w:spacing w:after="0" w:line="240" w:lineRule="auto"/>
              <w:jc w:val="center"/>
              <w:rPr>
                <w:rFonts w:ascii="GHEA Grapalat" w:eastAsia="Times New Roman" w:hAnsi="GHEA Grapalat" w:cs="Arial"/>
                <w:color w:val="333333"/>
                <w:sz w:val="24"/>
                <w:szCs w:val="24"/>
                <w:lang w:val="en-US"/>
              </w:rPr>
            </w:pPr>
            <w:r w:rsidRPr="00BB4B70">
              <w:rPr>
                <w:rFonts w:ascii="GHEA Grapalat" w:eastAsia="Times New Roman" w:hAnsi="GHEA Grapalat" w:cs="Arial"/>
                <w:color w:val="333333"/>
                <w:sz w:val="24"/>
                <w:szCs w:val="24"/>
                <w:lang w:val="en-US"/>
              </w:rPr>
              <w:t>Զուտ քաշը</w:t>
            </w:r>
            <w:r w:rsidRPr="00BB4B70">
              <w:rPr>
                <w:rFonts w:ascii="GHEA Grapalat" w:eastAsia="Times New Roman" w:hAnsi="GHEA Grapalat" w:cs="Arial"/>
                <w:color w:val="333333"/>
                <w:sz w:val="24"/>
                <w:szCs w:val="24"/>
                <w:lang w:val="en-US"/>
              </w:rPr>
              <w:br/>
              <w:t>(կգ)*</w:t>
            </w:r>
          </w:p>
        </w:tc>
      </w:tr>
      <w:tr w:rsidR="00BB4B70" w:rsidRPr="00BB4B70" w:rsidTr="00BB4B7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B4B70" w:rsidRPr="00BB4B70" w:rsidRDefault="00BB4B70" w:rsidP="00BB4B70">
            <w:pPr>
              <w:spacing w:after="0" w:line="240" w:lineRule="auto"/>
              <w:jc w:val="center"/>
              <w:rPr>
                <w:rFonts w:ascii="GHEA Grapalat" w:eastAsia="Times New Roman" w:hAnsi="GHEA Grapalat" w:cs="Arial"/>
                <w:color w:val="333333"/>
                <w:sz w:val="24"/>
                <w:szCs w:val="24"/>
                <w:lang w:val="en-US"/>
              </w:rPr>
            </w:pPr>
            <w:r w:rsidRPr="00BB4B70">
              <w:rPr>
                <w:rFonts w:ascii="GHEA Grapalat" w:eastAsia="Times New Roman" w:hAnsi="GHEA Grapalat" w:cs="Arial"/>
                <w:color w:val="333333"/>
                <w:sz w:val="24"/>
                <w:szCs w:val="24"/>
                <w:lang w:val="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B4B70" w:rsidRPr="00BB4B70" w:rsidRDefault="00BB4B70" w:rsidP="00BB4B70">
            <w:pPr>
              <w:spacing w:after="0" w:line="240" w:lineRule="auto"/>
              <w:jc w:val="center"/>
              <w:rPr>
                <w:rFonts w:ascii="GHEA Grapalat" w:eastAsia="Times New Roman" w:hAnsi="GHEA Grapalat" w:cs="Arial"/>
                <w:color w:val="333333"/>
                <w:sz w:val="24"/>
                <w:szCs w:val="24"/>
                <w:lang w:val="en-US"/>
              </w:rPr>
            </w:pPr>
            <w:r w:rsidRPr="00BB4B70">
              <w:rPr>
                <w:rFonts w:ascii="GHEA Grapalat" w:eastAsia="Times New Roman" w:hAnsi="GHEA Grapalat" w:cs="Arial"/>
                <w:color w:val="333333"/>
                <w:sz w:val="24"/>
                <w:szCs w:val="24"/>
                <w:lang w:val="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B4B70" w:rsidRPr="00BB4B70" w:rsidRDefault="00BB4B70" w:rsidP="00BB4B70">
            <w:pPr>
              <w:spacing w:after="0" w:line="240" w:lineRule="auto"/>
              <w:jc w:val="center"/>
              <w:rPr>
                <w:rFonts w:ascii="GHEA Grapalat" w:eastAsia="Times New Roman" w:hAnsi="GHEA Grapalat" w:cs="Arial"/>
                <w:color w:val="333333"/>
                <w:sz w:val="24"/>
                <w:szCs w:val="24"/>
                <w:lang w:val="en-US"/>
              </w:rPr>
            </w:pPr>
            <w:r w:rsidRPr="00BB4B70">
              <w:rPr>
                <w:rFonts w:ascii="GHEA Grapalat" w:eastAsia="Times New Roman" w:hAnsi="GHEA Grapalat" w:cs="Arial"/>
                <w:color w:val="333333"/>
                <w:sz w:val="24"/>
                <w:szCs w:val="24"/>
                <w:lang w:val="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B4B70" w:rsidRPr="00BB4B70" w:rsidRDefault="00BB4B70" w:rsidP="00BB4B70">
            <w:pPr>
              <w:spacing w:after="0" w:line="240" w:lineRule="auto"/>
              <w:jc w:val="center"/>
              <w:rPr>
                <w:rFonts w:ascii="GHEA Grapalat" w:eastAsia="Times New Roman" w:hAnsi="GHEA Grapalat" w:cs="Arial"/>
                <w:color w:val="333333"/>
                <w:sz w:val="24"/>
                <w:szCs w:val="24"/>
                <w:lang w:val="en-US"/>
              </w:rPr>
            </w:pPr>
            <w:r w:rsidRPr="00BB4B70">
              <w:rPr>
                <w:rFonts w:ascii="GHEA Grapalat" w:eastAsia="Times New Roman" w:hAnsi="GHEA Grapalat" w:cs="Arial"/>
                <w:color w:val="333333"/>
                <w:sz w:val="24"/>
                <w:szCs w:val="24"/>
                <w:lang w:val="en-US"/>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B4B70" w:rsidRPr="00BB4B70" w:rsidRDefault="00BB4B70" w:rsidP="00BB4B70">
            <w:pPr>
              <w:spacing w:after="0" w:line="240" w:lineRule="auto"/>
              <w:jc w:val="center"/>
              <w:rPr>
                <w:rFonts w:ascii="GHEA Grapalat" w:eastAsia="Times New Roman" w:hAnsi="GHEA Grapalat" w:cs="Arial"/>
                <w:color w:val="333333"/>
                <w:sz w:val="24"/>
                <w:szCs w:val="24"/>
                <w:lang w:val="en-US"/>
              </w:rPr>
            </w:pPr>
            <w:r w:rsidRPr="00BB4B70">
              <w:rPr>
                <w:rFonts w:ascii="GHEA Grapalat" w:eastAsia="Times New Roman" w:hAnsi="GHEA Grapalat" w:cs="Arial"/>
                <w:color w:val="333333"/>
                <w:sz w:val="24"/>
                <w:szCs w:val="24"/>
                <w:lang w:val="en-US"/>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B4B70" w:rsidRPr="00BB4B70" w:rsidRDefault="00BB4B70" w:rsidP="00BB4B70">
            <w:pPr>
              <w:spacing w:after="0" w:line="240" w:lineRule="auto"/>
              <w:jc w:val="center"/>
              <w:rPr>
                <w:rFonts w:ascii="GHEA Grapalat" w:eastAsia="Times New Roman" w:hAnsi="GHEA Grapalat" w:cs="Arial"/>
                <w:color w:val="333333"/>
                <w:sz w:val="24"/>
                <w:szCs w:val="24"/>
                <w:lang w:val="en-US"/>
              </w:rPr>
            </w:pPr>
            <w:r w:rsidRPr="00BB4B70">
              <w:rPr>
                <w:rFonts w:ascii="GHEA Grapalat" w:eastAsia="Times New Roman" w:hAnsi="GHEA Grapalat" w:cs="Arial"/>
                <w:color w:val="333333"/>
                <w:sz w:val="24"/>
                <w:szCs w:val="24"/>
                <w:lang w:val="en-US"/>
              </w:rPr>
              <w:t>6</w:t>
            </w:r>
          </w:p>
        </w:tc>
      </w:tr>
      <w:tr w:rsidR="00BB4B70" w:rsidRPr="00BB4B70" w:rsidTr="00BB4B7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r>
      <w:tr w:rsidR="00BB4B70" w:rsidRPr="00BB4B70" w:rsidTr="00BB4B7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r>
      <w:tr w:rsidR="00BB4B70" w:rsidRPr="00BB4B70" w:rsidTr="00BB4B7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r>
      <w:tr w:rsidR="00BB4B70" w:rsidRPr="00BB4B70" w:rsidTr="00BB4B7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r>
      <w:tr w:rsidR="00BB4B70" w:rsidRPr="00BB4B70" w:rsidTr="00BB4B7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4B70" w:rsidRPr="00BB4B70" w:rsidRDefault="00BB4B70" w:rsidP="00BB4B70">
            <w:pPr>
              <w:spacing w:after="0" w:line="240" w:lineRule="auto"/>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tc>
      </w:tr>
    </w:tbl>
    <w:p w:rsidR="00BB4B70" w:rsidRPr="00BB4B70" w:rsidRDefault="00BB4B70" w:rsidP="00BB4B70">
      <w:pPr>
        <w:shd w:val="clear" w:color="auto" w:fill="FFFFFF"/>
        <w:spacing w:after="0" w:line="240" w:lineRule="auto"/>
        <w:ind w:firstLine="375"/>
        <w:rPr>
          <w:rFonts w:ascii="GHEA Grapalat" w:eastAsia="Times New Roman" w:hAnsi="GHEA Grapalat" w:cs="Arial"/>
          <w:color w:val="333333"/>
          <w:sz w:val="24"/>
          <w:szCs w:val="24"/>
          <w:lang w:val="en-US"/>
        </w:rPr>
      </w:pPr>
      <w:r w:rsidRPr="00BB4B70">
        <w:rPr>
          <w:rFonts w:ascii="Calibri" w:eastAsia="Times New Roman" w:hAnsi="Calibri" w:cs="Calibri"/>
          <w:color w:val="333333"/>
          <w:sz w:val="24"/>
          <w:szCs w:val="24"/>
          <w:lang w:val="en-US"/>
        </w:rPr>
        <w:t> </w:t>
      </w:r>
    </w:p>
    <w:p w:rsidR="00BB4B70" w:rsidRPr="00BB4B70" w:rsidRDefault="00BB4B70" w:rsidP="00BB4B70">
      <w:pPr>
        <w:shd w:val="clear" w:color="auto" w:fill="FFFFFF"/>
        <w:spacing w:after="0" w:line="240" w:lineRule="auto"/>
        <w:ind w:firstLine="375"/>
        <w:rPr>
          <w:rFonts w:ascii="GHEA Grapalat" w:eastAsia="Times New Roman" w:hAnsi="GHEA Grapalat" w:cs="Arial"/>
          <w:color w:val="333333"/>
          <w:sz w:val="24"/>
          <w:szCs w:val="24"/>
          <w:lang w:val="en-US"/>
        </w:rPr>
      </w:pPr>
      <w:r w:rsidRPr="00BB4B70">
        <w:rPr>
          <w:rFonts w:ascii="GHEA Grapalat" w:eastAsia="Times New Roman" w:hAnsi="GHEA Grapalat" w:cs="Arial"/>
          <w:color w:val="333333"/>
          <w:sz w:val="15"/>
          <w:szCs w:val="15"/>
          <w:lang w:val="en-US"/>
        </w:rPr>
        <w:t>*</w:t>
      </w:r>
      <w:r w:rsidRPr="00BE4ACA">
        <w:rPr>
          <w:rFonts w:ascii="GHEA Grapalat" w:eastAsia="Times New Roman" w:hAnsi="GHEA Grapalat" w:cs="Arial"/>
          <w:color w:val="333333"/>
          <w:sz w:val="20"/>
          <w:szCs w:val="20"/>
        </w:rPr>
        <w:t>կարող է չլրացվել 4-րդ և 5-րդ սյունակները լրացնելու դեպքում:</w:t>
      </w:r>
    </w:p>
    <w:p w:rsidR="00BB4B70" w:rsidRPr="00BB4B70" w:rsidRDefault="00BB4B70" w:rsidP="009028FB">
      <w:pPr>
        <w:tabs>
          <w:tab w:val="left" w:pos="1365"/>
        </w:tabs>
        <w:jc w:val="right"/>
        <w:rPr>
          <w:rFonts w:ascii="GHEA Grapalat" w:hAnsi="GHEA Grapalat"/>
          <w:sz w:val="24"/>
          <w:szCs w:val="24"/>
          <w:lang w:val="en-US" w:eastAsia="hy-AM"/>
        </w:rPr>
      </w:pPr>
    </w:p>
    <w:p w:rsidR="00BB4B70" w:rsidRPr="00BB4B70" w:rsidRDefault="00BB4B70" w:rsidP="009028FB">
      <w:pPr>
        <w:tabs>
          <w:tab w:val="left" w:pos="1365"/>
        </w:tabs>
        <w:jc w:val="right"/>
        <w:rPr>
          <w:rFonts w:ascii="GHEA Grapalat" w:hAnsi="GHEA Grapalat"/>
          <w:sz w:val="24"/>
          <w:szCs w:val="24"/>
          <w:lang w:eastAsia="hy-AM"/>
        </w:rPr>
      </w:pPr>
    </w:p>
    <w:p w:rsidR="00BB4B70" w:rsidRPr="00BB4B70" w:rsidRDefault="00BB4B70" w:rsidP="009028FB">
      <w:pPr>
        <w:tabs>
          <w:tab w:val="left" w:pos="1365"/>
        </w:tabs>
        <w:jc w:val="right"/>
        <w:rPr>
          <w:rFonts w:ascii="GHEA Grapalat" w:hAnsi="GHEA Grapalat"/>
          <w:sz w:val="24"/>
          <w:szCs w:val="24"/>
          <w:lang w:eastAsia="hy-AM"/>
        </w:rPr>
      </w:pPr>
    </w:p>
    <w:p w:rsidR="00BB4B70" w:rsidRPr="00BB4B70" w:rsidRDefault="00BB4B70" w:rsidP="009028FB">
      <w:pPr>
        <w:tabs>
          <w:tab w:val="left" w:pos="1365"/>
        </w:tabs>
        <w:jc w:val="right"/>
        <w:rPr>
          <w:rFonts w:ascii="GHEA Grapalat" w:hAnsi="GHEA Grapalat"/>
          <w:sz w:val="24"/>
          <w:szCs w:val="24"/>
          <w:lang w:eastAsia="hy-AM"/>
        </w:rPr>
      </w:pPr>
    </w:p>
    <w:p w:rsidR="00BB4B70" w:rsidRPr="00BB4B70" w:rsidRDefault="00BB4B70" w:rsidP="009028FB">
      <w:pPr>
        <w:tabs>
          <w:tab w:val="left" w:pos="1365"/>
        </w:tabs>
        <w:jc w:val="right"/>
        <w:rPr>
          <w:rFonts w:ascii="GHEA Grapalat" w:hAnsi="GHEA Grapalat"/>
          <w:sz w:val="24"/>
          <w:szCs w:val="24"/>
          <w:lang w:eastAsia="hy-AM"/>
        </w:rPr>
      </w:pPr>
    </w:p>
    <w:p w:rsidR="00BB4B70" w:rsidRPr="00BB4B70" w:rsidRDefault="00BB4B70" w:rsidP="009028FB">
      <w:pPr>
        <w:tabs>
          <w:tab w:val="left" w:pos="1365"/>
        </w:tabs>
        <w:jc w:val="right"/>
        <w:rPr>
          <w:rFonts w:ascii="GHEA Grapalat" w:hAnsi="GHEA Grapalat"/>
          <w:sz w:val="24"/>
          <w:szCs w:val="24"/>
          <w:lang w:eastAsia="hy-AM"/>
        </w:rPr>
      </w:pPr>
    </w:p>
    <w:p w:rsidR="00BB4B70" w:rsidRPr="00BB4B70" w:rsidRDefault="00BB4B70" w:rsidP="009028FB">
      <w:pPr>
        <w:tabs>
          <w:tab w:val="left" w:pos="1365"/>
        </w:tabs>
        <w:jc w:val="right"/>
        <w:rPr>
          <w:rFonts w:ascii="GHEA Grapalat" w:hAnsi="GHEA Grapalat"/>
          <w:sz w:val="24"/>
          <w:szCs w:val="24"/>
          <w:lang w:eastAsia="hy-AM"/>
        </w:rPr>
      </w:pPr>
    </w:p>
    <w:p w:rsidR="00BB4B70" w:rsidRDefault="00BB4B70" w:rsidP="009028FB">
      <w:pPr>
        <w:tabs>
          <w:tab w:val="left" w:pos="1365"/>
        </w:tabs>
        <w:jc w:val="right"/>
        <w:rPr>
          <w:rFonts w:ascii="GHEA Grapalat" w:hAnsi="GHEA Grapalat"/>
          <w:sz w:val="24"/>
          <w:szCs w:val="24"/>
          <w:lang w:eastAsia="hy-AM"/>
        </w:rPr>
      </w:pPr>
    </w:p>
    <w:p w:rsidR="0053720D" w:rsidRDefault="0053720D" w:rsidP="009028FB">
      <w:pPr>
        <w:tabs>
          <w:tab w:val="left" w:pos="1365"/>
        </w:tabs>
        <w:jc w:val="right"/>
        <w:rPr>
          <w:rFonts w:ascii="GHEA Grapalat" w:hAnsi="GHEA Grapalat"/>
          <w:sz w:val="24"/>
          <w:szCs w:val="24"/>
          <w:lang w:eastAsia="hy-AM"/>
        </w:rPr>
      </w:pPr>
    </w:p>
    <w:p w:rsidR="0053720D" w:rsidRDefault="0053720D" w:rsidP="009028FB">
      <w:pPr>
        <w:tabs>
          <w:tab w:val="left" w:pos="1365"/>
        </w:tabs>
        <w:jc w:val="right"/>
        <w:rPr>
          <w:rFonts w:ascii="GHEA Grapalat" w:hAnsi="GHEA Grapalat"/>
          <w:sz w:val="24"/>
          <w:szCs w:val="24"/>
          <w:lang w:eastAsia="hy-AM"/>
        </w:rPr>
      </w:pPr>
    </w:p>
    <w:p w:rsidR="0053720D" w:rsidRDefault="0053720D" w:rsidP="009028FB">
      <w:pPr>
        <w:tabs>
          <w:tab w:val="left" w:pos="1365"/>
        </w:tabs>
        <w:jc w:val="right"/>
        <w:rPr>
          <w:rFonts w:ascii="GHEA Grapalat" w:hAnsi="GHEA Grapalat"/>
          <w:sz w:val="24"/>
          <w:szCs w:val="24"/>
          <w:lang w:eastAsia="hy-AM"/>
        </w:rPr>
      </w:pPr>
    </w:p>
    <w:p w:rsidR="0053720D" w:rsidRDefault="0053720D" w:rsidP="009028FB">
      <w:pPr>
        <w:tabs>
          <w:tab w:val="left" w:pos="1365"/>
        </w:tabs>
        <w:jc w:val="right"/>
        <w:rPr>
          <w:rFonts w:ascii="GHEA Grapalat" w:hAnsi="GHEA Grapalat"/>
          <w:sz w:val="24"/>
          <w:szCs w:val="24"/>
          <w:lang w:eastAsia="hy-AM"/>
        </w:rPr>
      </w:pPr>
    </w:p>
    <w:p w:rsidR="0053720D" w:rsidRDefault="0053720D" w:rsidP="009028FB">
      <w:pPr>
        <w:tabs>
          <w:tab w:val="left" w:pos="1365"/>
        </w:tabs>
        <w:jc w:val="right"/>
        <w:rPr>
          <w:rFonts w:ascii="GHEA Grapalat" w:hAnsi="GHEA Grapalat"/>
          <w:sz w:val="24"/>
          <w:szCs w:val="24"/>
          <w:lang w:eastAsia="hy-AM"/>
        </w:rPr>
      </w:pPr>
    </w:p>
    <w:p w:rsidR="0053720D" w:rsidRDefault="0053720D" w:rsidP="009028FB">
      <w:pPr>
        <w:tabs>
          <w:tab w:val="left" w:pos="1365"/>
        </w:tabs>
        <w:jc w:val="right"/>
        <w:rPr>
          <w:rFonts w:ascii="GHEA Grapalat" w:hAnsi="GHEA Grapalat"/>
          <w:sz w:val="24"/>
          <w:szCs w:val="24"/>
          <w:lang w:eastAsia="hy-AM"/>
        </w:rPr>
      </w:pPr>
    </w:p>
    <w:p w:rsidR="0053720D" w:rsidRDefault="0053720D" w:rsidP="009028FB">
      <w:pPr>
        <w:tabs>
          <w:tab w:val="left" w:pos="1365"/>
        </w:tabs>
        <w:jc w:val="right"/>
        <w:rPr>
          <w:rFonts w:ascii="GHEA Grapalat" w:hAnsi="GHEA Grapalat"/>
          <w:sz w:val="24"/>
          <w:szCs w:val="24"/>
          <w:lang w:eastAsia="hy-AM"/>
        </w:rPr>
      </w:pPr>
    </w:p>
    <w:p w:rsidR="0053720D" w:rsidRPr="00BB4B70" w:rsidRDefault="0053720D" w:rsidP="009028FB">
      <w:pPr>
        <w:tabs>
          <w:tab w:val="left" w:pos="1365"/>
        </w:tabs>
        <w:jc w:val="right"/>
        <w:rPr>
          <w:rFonts w:ascii="GHEA Grapalat" w:hAnsi="GHEA Grapalat"/>
          <w:sz w:val="24"/>
          <w:szCs w:val="24"/>
          <w:lang w:eastAsia="hy-AM"/>
        </w:rPr>
      </w:pPr>
    </w:p>
    <w:p w:rsidR="00BB4B70" w:rsidRPr="00BB4B70" w:rsidRDefault="00BB4B70" w:rsidP="009028FB">
      <w:pPr>
        <w:tabs>
          <w:tab w:val="left" w:pos="1365"/>
        </w:tabs>
        <w:jc w:val="right"/>
        <w:rPr>
          <w:rFonts w:ascii="GHEA Grapalat" w:hAnsi="GHEA Grapalat"/>
          <w:sz w:val="24"/>
          <w:szCs w:val="24"/>
          <w:lang w:eastAsia="hy-AM"/>
        </w:rPr>
      </w:pPr>
    </w:p>
    <w:p w:rsidR="00BB4B70" w:rsidRPr="00BB4B70" w:rsidRDefault="00BB4B70" w:rsidP="009028FB">
      <w:pPr>
        <w:tabs>
          <w:tab w:val="left" w:pos="1365"/>
        </w:tabs>
        <w:jc w:val="right"/>
        <w:rPr>
          <w:rFonts w:ascii="GHEA Grapalat" w:hAnsi="GHEA Grapalat"/>
          <w:sz w:val="24"/>
          <w:szCs w:val="24"/>
          <w:lang w:eastAsia="hy-AM"/>
        </w:rPr>
      </w:pPr>
    </w:p>
    <w:p w:rsidR="00070E18" w:rsidRDefault="00070E18">
      <w:pPr>
        <w:rPr>
          <w:rFonts w:ascii="GHEA Grapalat" w:eastAsia="Times New Roman" w:hAnsi="GHEA Grapalat" w:cs="Arial"/>
          <w:bCs/>
          <w:color w:val="333333"/>
          <w:sz w:val="24"/>
          <w:szCs w:val="24"/>
          <w:u w:val="single"/>
        </w:rPr>
      </w:pPr>
      <w:r>
        <w:rPr>
          <w:rFonts w:ascii="GHEA Grapalat" w:eastAsia="Times New Roman" w:hAnsi="GHEA Grapalat" w:cs="Arial"/>
          <w:bCs/>
          <w:color w:val="333333"/>
          <w:sz w:val="24"/>
          <w:szCs w:val="24"/>
          <w:u w:val="single"/>
        </w:rPr>
        <w:br w:type="page"/>
      </w:r>
    </w:p>
    <w:p w:rsidR="00CB10BE" w:rsidRPr="00BB4B70" w:rsidRDefault="00CB10BE" w:rsidP="00CB10BE">
      <w:pPr>
        <w:shd w:val="clear" w:color="auto" w:fill="FFFFFF"/>
        <w:spacing w:after="0" w:line="240" w:lineRule="auto"/>
        <w:jc w:val="right"/>
        <w:rPr>
          <w:rFonts w:ascii="GHEA Grapalat" w:eastAsia="Times New Roman" w:hAnsi="GHEA Grapalat" w:cs="Arial"/>
          <w:color w:val="333333"/>
          <w:sz w:val="24"/>
          <w:szCs w:val="24"/>
        </w:rPr>
      </w:pPr>
      <w:r w:rsidRPr="00BB4B70">
        <w:rPr>
          <w:rFonts w:ascii="GHEA Grapalat" w:eastAsia="Times New Roman" w:hAnsi="GHEA Grapalat" w:cs="Arial"/>
          <w:bCs/>
          <w:color w:val="333333"/>
          <w:sz w:val="24"/>
          <w:szCs w:val="24"/>
          <w:u w:val="single"/>
        </w:rPr>
        <w:lastRenderedPageBreak/>
        <w:t>Ձև N 3</w:t>
      </w:r>
    </w:p>
    <w:p w:rsidR="00CB10BE" w:rsidRPr="00BB4B70" w:rsidRDefault="00CB10BE" w:rsidP="00CB10BE">
      <w:pPr>
        <w:shd w:val="clear" w:color="auto" w:fill="FFFFFF"/>
        <w:spacing w:after="0" w:line="240" w:lineRule="auto"/>
        <w:jc w:val="right"/>
        <w:rPr>
          <w:rFonts w:ascii="GHEA Grapalat" w:eastAsia="Times New Roman" w:hAnsi="GHEA Grapalat" w:cs="Arial"/>
          <w:color w:val="333333"/>
          <w:sz w:val="24"/>
          <w:szCs w:val="24"/>
        </w:rPr>
      </w:pPr>
      <w:r w:rsidRPr="00BB4B70">
        <w:rPr>
          <w:rFonts w:ascii="Calibri" w:eastAsia="Times New Roman" w:hAnsi="Calibri" w:cs="Calibri"/>
          <w:color w:val="333333"/>
          <w:sz w:val="24"/>
          <w:szCs w:val="24"/>
        </w:rPr>
        <w:t> </w:t>
      </w:r>
    </w:p>
    <w:p w:rsidR="00CB10BE" w:rsidRPr="00BB4B70" w:rsidRDefault="00CB10BE" w:rsidP="00070E18">
      <w:pPr>
        <w:shd w:val="clear" w:color="auto" w:fill="FFFFFF"/>
        <w:spacing w:after="0" w:line="240" w:lineRule="auto"/>
        <w:jc w:val="center"/>
        <w:rPr>
          <w:rFonts w:ascii="GHEA Grapalat" w:eastAsia="Times New Roman" w:hAnsi="GHEA Grapalat" w:cs="Arial"/>
          <w:bCs/>
          <w:color w:val="333333"/>
          <w:sz w:val="24"/>
          <w:szCs w:val="24"/>
        </w:rPr>
      </w:pPr>
      <w:r w:rsidRPr="00BB4B70">
        <w:rPr>
          <w:rFonts w:ascii="GHEA Grapalat" w:eastAsia="Times New Roman" w:hAnsi="GHEA Grapalat" w:cs="Arial"/>
          <w:bCs/>
          <w:color w:val="333333"/>
          <w:sz w:val="24"/>
          <w:szCs w:val="24"/>
        </w:rPr>
        <w:t>ՈՐՈՇՈՒՄ</w:t>
      </w:r>
    </w:p>
    <w:p w:rsidR="00CB10BE" w:rsidRPr="00BB4B70" w:rsidRDefault="00CB10BE" w:rsidP="00070E18">
      <w:pPr>
        <w:shd w:val="clear" w:color="auto" w:fill="FFFFFF"/>
        <w:spacing w:after="0" w:line="240" w:lineRule="auto"/>
        <w:jc w:val="center"/>
        <w:rPr>
          <w:rFonts w:ascii="GHEA Grapalat" w:eastAsia="Times New Roman" w:hAnsi="GHEA Grapalat" w:cs="Arial"/>
          <w:bCs/>
          <w:color w:val="333333"/>
          <w:sz w:val="24"/>
          <w:szCs w:val="24"/>
        </w:rPr>
      </w:pPr>
      <w:r w:rsidRPr="00BB4B70">
        <w:rPr>
          <w:rFonts w:ascii="GHEA Grapalat" w:eastAsia="Times New Roman" w:hAnsi="GHEA Grapalat" w:cs="Arial"/>
          <w:bCs/>
          <w:color w:val="333333"/>
          <w:sz w:val="24"/>
          <w:szCs w:val="24"/>
        </w:rPr>
        <w:t>Եվրասիական տնտեսական միության մաքսային սահմանով չհավաքված կամ կազմատված, այդ թվում՝ չկոմպլեկտավորված կամ անավարտ վիճակում տեղափոխվող ապրանքի դասակարգման վերաբերյալ որոշում ընդունելու համար ներկայացվող դիմումի քննարկումը մերժելու մասին</w:t>
      </w:r>
    </w:p>
    <w:tbl>
      <w:tblPr>
        <w:tblW w:w="1023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45"/>
        <w:gridCol w:w="5093"/>
      </w:tblGrid>
      <w:tr w:rsidR="00D42E8D" w:rsidRPr="00BB4B70" w:rsidTr="009353C7">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spacing w:after="0" w:line="240" w:lineRule="auto"/>
              <w:ind w:firstLine="339"/>
              <w:jc w:val="both"/>
              <w:rPr>
                <w:rFonts w:ascii="GHEA Grapalat" w:hAnsi="GHEA Grapalat" w:cs="Arial"/>
                <w:color w:val="333333"/>
                <w:sz w:val="24"/>
                <w:szCs w:val="24"/>
              </w:rPr>
            </w:pPr>
            <w:r w:rsidRPr="0021566F">
              <w:rPr>
                <w:rFonts w:ascii="GHEA Grapalat" w:hAnsi="GHEA Grapalat" w:cs="Arial"/>
                <w:color w:val="333333"/>
                <w:sz w:val="24"/>
                <w:szCs w:val="24"/>
              </w:rPr>
              <w:t>1</w:t>
            </w:r>
            <w:r w:rsidRPr="0021566F">
              <w:rPr>
                <w:rFonts w:ascii="Cambria Math" w:hAnsi="Cambria Math" w:cs="Cambria Math"/>
                <w:color w:val="333333"/>
                <w:sz w:val="24"/>
                <w:szCs w:val="24"/>
              </w:rPr>
              <w:t>․</w:t>
            </w:r>
            <w:r w:rsidRPr="0021566F">
              <w:rPr>
                <w:rFonts w:ascii="GHEA Grapalat" w:hAnsi="GHEA Grapalat" w:cs="Arial"/>
                <w:color w:val="333333"/>
                <w:sz w:val="24"/>
                <w:szCs w:val="24"/>
              </w:rPr>
              <w:t xml:space="preserve"> Մաքսային մարմինը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spacing w:after="0" w:line="240" w:lineRule="auto"/>
              <w:ind w:firstLine="339"/>
              <w:jc w:val="both"/>
              <w:rPr>
                <w:rFonts w:ascii="GHEA Grapalat" w:hAnsi="GHEA Grapalat" w:cs="Arial"/>
                <w:color w:val="333333"/>
                <w:sz w:val="24"/>
                <w:szCs w:val="24"/>
              </w:rPr>
            </w:pPr>
          </w:p>
        </w:tc>
      </w:tr>
      <w:tr w:rsidR="00D42E8D" w:rsidRPr="00BB4B70" w:rsidTr="009353C7">
        <w:trPr>
          <w:tblCellSpacing w:w="0" w:type="dxa"/>
          <w:jc w:val="center"/>
        </w:trPr>
        <w:tc>
          <w:tcPr>
            <w:tcW w:w="1023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42E8D" w:rsidRPr="0021566F" w:rsidRDefault="00D42E8D" w:rsidP="00070E18">
            <w:pPr>
              <w:spacing w:after="0" w:line="240" w:lineRule="auto"/>
              <w:ind w:firstLine="339"/>
              <w:jc w:val="both"/>
              <w:rPr>
                <w:rFonts w:ascii="GHEA Grapalat" w:hAnsi="GHEA Grapalat" w:cs="Arial"/>
                <w:color w:val="333333"/>
                <w:sz w:val="24"/>
                <w:szCs w:val="24"/>
              </w:rPr>
            </w:pPr>
            <w:r w:rsidRPr="0021566F">
              <w:rPr>
                <w:rFonts w:ascii="GHEA Grapalat" w:hAnsi="GHEA Grapalat" w:cs="Arial"/>
                <w:color w:val="333333"/>
                <w:sz w:val="24"/>
                <w:szCs w:val="24"/>
              </w:rPr>
              <w:t>2. Դիմումատուի՝</w:t>
            </w:r>
          </w:p>
        </w:tc>
      </w:tr>
      <w:tr w:rsidR="00D42E8D" w:rsidRPr="00BB4B70" w:rsidTr="009353C7">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tabs>
                <w:tab w:val="left" w:pos="605"/>
              </w:tabs>
              <w:spacing w:after="0" w:line="240" w:lineRule="auto"/>
              <w:ind w:firstLine="339"/>
              <w:jc w:val="both"/>
              <w:rPr>
                <w:rFonts w:ascii="GHEA Grapalat" w:hAnsi="GHEA Grapalat" w:cs="Arial"/>
                <w:color w:val="333333"/>
                <w:sz w:val="24"/>
                <w:szCs w:val="24"/>
              </w:rPr>
            </w:pPr>
            <w:r w:rsidRPr="0021566F">
              <w:rPr>
                <w:rFonts w:ascii="GHEA Grapalat" w:hAnsi="GHEA Grapalat" w:cs="Arial"/>
                <w:color w:val="333333"/>
                <w:sz w:val="24"/>
                <w:szCs w:val="24"/>
              </w:rPr>
              <w:t>1) ՀՎՀՀ (անհատ ձեռնարկատեր չհանդիսացող ֆիզիկական անձի դեպքում՝ անձը հաստատող փաստաթղթի տվյալները)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spacing w:after="0" w:line="240" w:lineRule="auto"/>
              <w:ind w:firstLine="155"/>
              <w:jc w:val="both"/>
              <w:rPr>
                <w:rFonts w:ascii="GHEA Grapalat" w:hAnsi="GHEA Grapalat" w:cs="Arial"/>
                <w:color w:val="333333"/>
                <w:sz w:val="24"/>
                <w:szCs w:val="24"/>
              </w:rPr>
            </w:pPr>
          </w:p>
        </w:tc>
      </w:tr>
      <w:tr w:rsidR="00D42E8D" w:rsidRPr="00BB4B70" w:rsidTr="009353C7">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spacing w:after="0" w:line="240" w:lineRule="auto"/>
              <w:ind w:firstLine="339"/>
              <w:jc w:val="both"/>
              <w:rPr>
                <w:rFonts w:ascii="GHEA Grapalat" w:hAnsi="GHEA Grapalat" w:cs="Arial"/>
                <w:color w:val="333333"/>
                <w:sz w:val="24"/>
                <w:szCs w:val="24"/>
              </w:rPr>
            </w:pPr>
            <w:r w:rsidRPr="0021566F">
              <w:rPr>
                <w:rFonts w:ascii="GHEA Grapalat" w:hAnsi="GHEA Grapalat" w:cs="Arial"/>
                <w:color w:val="333333"/>
                <w:sz w:val="24"/>
                <w:szCs w:val="24"/>
              </w:rPr>
              <w:t>2) անվանումը</w:t>
            </w:r>
            <w:r w:rsidRPr="0021566F">
              <w:rPr>
                <w:rFonts w:ascii="GHEA Grapalat" w:hAnsi="GHEA Grapalat" w:cs="Arial"/>
                <w:bCs/>
                <w:iCs/>
                <w:color w:val="333333"/>
                <w:sz w:val="24"/>
                <w:szCs w:val="24"/>
              </w:rPr>
              <w:t xml:space="preserve"> (</w:t>
            </w:r>
            <w:r w:rsidRPr="0021566F">
              <w:rPr>
                <w:rFonts w:ascii="GHEA Grapalat" w:hAnsi="GHEA Grapalat" w:cs="Arial"/>
                <w:color w:val="333333"/>
                <w:sz w:val="24"/>
                <w:szCs w:val="24"/>
              </w:rPr>
              <w:t>անհատ ձեռնարկատեր չհանդիսացող ֆիզիկական անձի դեպքում՝ անունը, ազգանունը)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spacing w:after="0" w:line="240" w:lineRule="auto"/>
              <w:ind w:firstLine="155"/>
              <w:jc w:val="both"/>
              <w:rPr>
                <w:rFonts w:ascii="GHEA Grapalat" w:hAnsi="GHEA Grapalat" w:cs="Arial"/>
                <w:color w:val="333333"/>
                <w:sz w:val="24"/>
                <w:szCs w:val="24"/>
              </w:rPr>
            </w:pPr>
          </w:p>
        </w:tc>
      </w:tr>
      <w:tr w:rsidR="00D42E8D" w:rsidRPr="00BB4B70" w:rsidTr="009353C7">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spacing w:after="0" w:line="240" w:lineRule="auto"/>
              <w:ind w:firstLine="249"/>
              <w:jc w:val="both"/>
              <w:rPr>
                <w:rFonts w:ascii="GHEA Grapalat" w:hAnsi="GHEA Grapalat" w:cs="Arial"/>
                <w:color w:val="333333"/>
                <w:sz w:val="24"/>
                <w:szCs w:val="24"/>
              </w:rPr>
            </w:pPr>
            <w:r w:rsidRPr="0021566F">
              <w:rPr>
                <w:rFonts w:ascii="GHEA Grapalat" w:hAnsi="GHEA Grapalat" w:cs="Arial"/>
                <w:color w:val="333333"/>
                <w:sz w:val="24"/>
                <w:szCs w:val="24"/>
              </w:rPr>
              <w:t>3</w:t>
            </w:r>
            <w:r w:rsidRPr="0021566F">
              <w:rPr>
                <w:rFonts w:ascii="GHEA Grapalat" w:hAnsi="GHEA Grapalat" w:cs="Arial"/>
                <w:color w:val="333333"/>
                <w:sz w:val="24"/>
                <w:szCs w:val="24"/>
                <w:lang w:val="ru-RU"/>
              </w:rPr>
              <w:t>)</w:t>
            </w:r>
            <w:r w:rsidRPr="0021566F">
              <w:rPr>
                <w:rFonts w:ascii="GHEA Grapalat" w:hAnsi="GHEA Grapalat" w:cs="Arial"/>
                <w:color w:val="333333"/>
                <w:sz w:val="24"/>
                <w:szCs w:val="24"/>
              </w:rPr>
              <w:t xml:space="preserve"> գտնվելու վայրը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spacing w:after="0" w:line="240" w:lineRule="auto"/>
              <w:ind w:firstLine="155"/>
              <w:jc w:val="both"/>
              <w:rPr>
                <w:rFonts w:ascii="GHEA Grapalat" w:hAnsi="GHEA Grapalat" w:cs="Arial"/>
                <w:color w:val="333333"/>
                <w:sz w:val="24"/>
                <w:szCs w:val="24"/>
              </w:rPr>
            </w:pPr>
          </w:p>
        </w:tc>
      </w:tr>
      <w:tr w:rsidR="00D42E8D" w:rsidRPr="00BB4B70" w:rsidTr="009353C7">
        <w:trPr>
          <w:trHeight w:val="1596"/>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spacing w:after="0" w:line="240" w:lineRule="auto"/>
              <w:ind w:firstLine="249"/>
              <w:jc w:val="both"/>
              <w:rPr>
                <w:rFonts w:ascii="GHEA Grapalat" w:hAnsi="GHEA Grapalat" w:cs="Arial"/>
                <w:color w:val="333333"/>
                <w:sz w:val="24"/>
                <w:szCs w:val="24"/>
              </w:rPr>
            </w:pPr>
            <w:r w:rsidRPr="0021566F">
              <w:rPr>
                <w:rFonts w:ascii="GHEA Grapalat" w:hAnsi="GHEA Grapalat" w:cs="Arial"/>
                <w:color w:val="333333"/>
                <w:sz w:val="24"/>
                <w:szCs w:val="24"/>
              </w:rPr>
              <w:t>3</w:t>
            </w:r>
            <w:r w:rsidRPr="0021566F">
              <w:rPr>
                <w:rFonts w:ascii="Cambria Math" w:hAnsi="Cambria Math" w:cs="Cambria Math"/>
                <w:color w:val="333333"/>
                <w:sz w:val="24"/>
                <w:szCs w:val="24"/>
              </w:rPr>
              <w:t>․</w:t>
            </w:r>
            <w:r w:rsidRPr="0021566F">
              <w:rPr>
                <w:rFonts w:ascii="GHEA Grapalat" w:hAnsi="GHEA Grapalat" w:cs="Arial"/>
                <w:color w:val="333333"/>
                <w:sz w:val="24"/>
                <w:szCs w:val="24"/>
              </w:rPr>
              <w:t xml:space="preserve"> Ապրանքի դասակարգման որոշման ընդունման դիմումի քննարկումը մերժելու որոշման գրանցման համարը</w:t>
            </w:r>
          </w:p>
          <w:p w:rsidR="00D42E8D" w:rsidRPr="0021566F" w:rsidRDefault="00D42E8D" w:rsidP="00070E18">
            <w:pPr>
              <w:spacing w:after="0" w:line="240" w:lineRule="auto"/>
              <w:jc w:val="both"/>
              <w:rPr>
                <w:rFonts w:ascii="GHEA Grapalat" w:hAnsi="GHEA Grapalat" w:cs="Cambria Math"/>
                <w:color w:val="333333"/>
                <w:sz w:val="24"/>
                <w:szCs w:val="24"/>
              </w:rPr>
            </w:pPr>
            <w:r w:rsidRPr="0021566F">
              <w:rPr>
                <w:rFonts w:ascii="GHEA Grapalat" w:hAnsi="GHEA Grapalat" w:cs="Arial"/>
                <w:color w:val="333333"/>
                <w:sz w:val="24"/>
                <w:szCs w:val="24"/>
              </w:rPr>
              <w:t>ԴՄ/ ԱՐՄ/ՏՏ/ՀՀ</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tabs>
                <w:tab w:val="left" w:pos="515"/>
              </w:tabs>
              <w:spacing w:after="0" w:line="240" w:lineRule="auto"/>
              <w:jc w:val="both"/>
              <w:rPr>
                <w:rFonts w:ascii="GHEA Grapalat" w:hAnsi="GHEA Grapalat" w:cs="Arial"/>
                <w:color w:val="333333"/>
                <w:sz w:val="24"/>
                <w:szCs w:val="24"/>
              </w:rPr>
            </w:pPr>
          </w:p>
        </w:tc>
      </w:tr>
      <w:tr w:rsidR="00D42E8D" w:rsidRPr="00BB4B70" w:rsidTr="009353C7">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tabs>
                <w:tab w:val="left" w:pos="515"/>
              </w:tabs>
              <w:spacing w:after="0" w:line="240" w:lineRule="auto"/>
              <w:ind w:firstLine="180"/>
              <w:jc w:val="both"/>
              <w:rPr>
                <w:rFonts w:ascii="GHEA Grapalat" w:hAnsi="GHEA Grapalat" w:cs="Arial"/>
                <w:color w:val="333333"/>
                <w:sz w:val="24"/>
                <w:szCs w:val="24"/>
              </w:rPr>
            </w:pPr>
            <w:r w:rsidRPr="0021566F">
              <w:rPr>
                <w:rFonts w:ascii="GHEA Grapalat" w:hAnsi="GHEA Grapalat" w:cs="Arial"/>
                <w:color w:val="333333"/>
                <w:sz w:val="24"/>
                <w:szCs w:val="24"/>
              </w:rPr>
              <w:t>4. Ապրանքի դասակարգման որոշման ընդունման դիմումի քննարկումը մերժելու որոշման ընդունման ամսաթիվը</w:t>
            </w:r>
            <w:r w:rsidRPr="0021566F">
              <w:rPr>
                <w:rFonts w:ascii="GHEA Grapalat" w:eastAsia="Times New Roman" w:hAnsi="GHEA Grapalat" w:cs="Arial"/>
                <w:color w:val="333333"/>
                <w:sz w:val="24"/>
                <w:szCs w:val="24"/>
              </w:rPr>
              <w:t xml:space="preserve"> </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tabs>
                <w:tab w:val="left" w:pos="515"/>
              </w:tabs>
              <w:spacing w:after="0" w:line="240" w:lineRule="auto"/>
              <w:jc w:val="both"/>
              <w:rPr>
                <w:rFonts w:ascii="GHEA Grapalat" w:hAnsi="GHEA Grapalat" w:cs="Arial"/>
                <w:color w:val="333333"/>
                <w:sz w:val="24"/>
                <w:szCs w:val="24"/>
              </w:rPr>
            </w:pPr>
          </w:p>
        </w:tc>
      </w:tr>
      <w:tr w:rsidR="00D42E8D" w:rsidRPr="00BB4B70" w:rsidTr="009353C7">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tabs>
                <w:tab w:val="left" w:pos="515"/>
              </w:tabs>
              <w:spacing w:after="0" w:line="240" w:lineRule="auto"/>
              <w:ind w:firstLine="184"/>
              <w:jc w:val="both"/>
              <w:rPr>
                <w:rFonts w:ascii="GHEA Grapalat" w:hAnsi="GHEA Grapalat" w:cs="Arial"/>
                <w:color w:val="333333"/>
                <w:sz w:val="24"/>
                <w:szCs w:val="24"/>
              </w:rPr>
            </w:pPr>
            <w:r w:rsidRPr="0021566F">
              <w:rPr>
                <w:rFonts w:ascii="GHEA Grapalat" w:hAnsi="GHEA Grapalat" w:cs="Arial"/>
                <w:color w:val="333333"/>
                <w:sz w:val="24"/>
                <w:szCs w:val="24"/>
              </w:rPr>
              <w:t>5. Ապրանքի դասակարգման վերաբերյալ որոշման ընդունման համար ներկայացված դիմումի համարը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tabs>
                <w:tab w:val="left" w:pos="515"/>
              </w:tabs>
              <w:spacing w:after="0" w:line="240" w:lineRule="auto"/>
              <w:ind w:firstLine="339"/>
              <w:jc w:val="both"/>
              <w:rPr>
                <w:rFonts w:ascii="GHEA Grapalat" w:hAnsi="GHEA Grapalat" w:cs="Arial"/>
                <w:color w:val="333333"/>
                <w:sz w:val="24"/>
                <w:szCs w:val="24"/>
              </w:rPr>
            </w:pPr>
          </w:p>
        </w:tc>
      </w:tr>
      <w:tr w:rsidR="00D42E8D" w:rsidRPr="00BB4B70" w:rsidTr="009353C7">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tabs>
                <w:tab w:val="left" w:pos="515"/>
                <w:tab w:val="left" w:pos="605"/>
              </w:tabs>
              <w:spacing w:after="0" w:line="240" w:lineRule="auto"/>
              <w:ind w:firstLine="339"/>
              <w:jc w:val="both"/>
              <w:rPr>
                <w:rFonts w:ascii="GHEA Grapalat" w:hAnsi="GHEA Grapalat" w:cs="Arial"/>
                <w:color w:val="333333"/>
                <w:sz w:val="24"/>
                <w:szCs w:val="24"/>
              </w:rPr>
            </w:pPr>
            <w:r w:rsidRPr="0021566F">
              <w:rPr>
                <w:rFonts w:ascii="GHEA Grapalat" w:hAnsi="GHEA Grapalat" w:cs="Arial"/>
                <w:color w:val="333333"/>
                <w:sz w:val="24"/>
                <w:szCs w:val="24"/>
              </w:rPr>
              <w:t>6. Ապրանքի դասակարգման վերաբերյալ որոշման ընդունման համար ներկայացված դիմումի ամսաթիվը (օրը, ամիսը, տարին)</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tabs>
                <w:tab w:val="left" w:pos="515"/>
              </w:tabs>
              <w:spacing w:after="0" w:line="240" w:lineRule="auto"/>
              <w:ind w:firstLine="339"/>
              <w:jc w:val="both"/>
              <w:rPr>
                <w:rFonts w:ascii="GHEA Grapalat" w:hAnsi="GHEA Grapalat" w:cs="Arial"/>
                <w:color w:val="333333"/>
                <w:sz w:val="24"/>
                <w:szCs w:val="24"/>
              </w:rPr>
            </w:pPr>
          </w:p>
        </w:tc>
      </w:tr>
      <w:tr w:rsidR="00D42E8D" w:rsidRPr="00BB4B70" w:rsidTr="009353C7">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tabs>
                <w:tab w:val="left" w:pos="515"/>
              </w:tabs>
              <w:spacing w:after="0" w:line="240" w:lineRule="auto"/>
              <w:ind w:firstLine="339"/>
              <w:jc w:val="both"/>
              <w:rPr>
                <w:rFonts w:ascii="GHEA Grapalat" w:hAnsi="GHEA Grapalat" w:cs="Arial"/>
                <w:color w:val="333333"/>
                <w:sz w:val="24"/>
                <w:szCs w:val="24"/>
              </w:rPr>
            </w:pPr>
            <w:r w:rsidRPr="0021566F">
              <w:rPr>
                <w:rFonts w:ascii="GHEA Grapalat" w:eastAsia="Times New Roman" w:hAnsi="GHEA Grapalat" w:cs="Arial"/>
                <w:color w:val="333333"/>
                <w:sz w:val="24"/>
                <w:szCs w:val="24"/>
                <w:lang w:val="en-US"/>
              </w:rPr>
              <w:t>7. Որոշում ընդունելու հիմքը (հիմքերը)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tabs>
                <w:tab w:val="left" w:pos="515"/>
              </w:tabs>
              <w:spacing w:after="0" w:line="240" w:lineRule="auto"/>
              <w:ind w:firstLine="339"/>
              <w:jc w:val="both"/>
              <w:rPr>
                <w:rFonts w:ascii="GHEA Grapalat" w:hAnsi="GHEA Grapalat" w:cs="Arial"/>
                <w:color w:val="333333"/>
                <w:sz w:val="24"/>
                <w:szCs w:val="24"/>
              </w:rPr>
            </w:pPr>
          </w:p>
        </w:tc>
      </w:tr>
      <w:tr w:rsidR="00D42E8D" w:rsidRPr="00BB4B70" w:rsidTr="009353C7">
        <w:trPr>
          <w:tblCellSpacing w:w="0" w:type="dxa"/>
          <w:jc w:val="center"/>
        </w:trPr>
        <w:tc>
          <w:tcPr>
            <w:tcW w:w="10238"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EA4EA3" w:rsidP="00070E18">
            <w:pPr>
              <w:tabs>
                <w:tab w:val="left" w:pos="515"/>
              </w:tabs>
              <w:spacing w:after="0" w:line="240" w:lineRule="auto"/>
              <w:ind w:firstLine="339"/>
              <w:jc w:val="both"/>
              <w:rPr>
                <w:rFonts w:ascii="GHEA Grapalat" w:hAnsi="GHEA Grapalat"/>
                <w:color w:val="000000"/>
                <w:sz w:val="24"/>
                <w:szCs w:val="24"/>
              </w:rPr>
            </w:pPr>
            <w:r w:rsidRPr="0021566F">
              <w:rPr>
                <w:rFonts w:ascii="GHEA Grapalat" w:eastAsia="Times New Roman" w:hAnsi="GHEA Grapalat" w:cs="Arial"/>
                <w:color w:val="333333"/>
                <w:sz w:val="24"/>
                <w:szCs w:val="24"/>
                <w:lang w:val="en-US"/>
              </w:rPr>
              <w:t>8</w:t>
            </w:r>
            <w:r w:rsidR="00D42E8D" w:rsidRPr="0021566F">
              <w:rPr>
                <w:rFonts w:ascii="Cambria Math" w:eastAsia="Times New Roman" w:hAnsi="Cambria Math" w:cs="Cambria Math"/>
                <w:color w:val="333333"/>
                <w:sz w:val="24"/>
                <w:szCs w:val="24"/>
                <w:lang w:val="en-US"/>
              </w:rPr>
              <w:t>․</w:t>
            </w:r>
            <w:r w:rsidR="00D42E8D" w:rsidRPr="0021566F">
              <w:rPr>
                <w:rFonts w:ascii="GHEA Grapalat" w:eastAsia="Times New Roman" w:hAnsi="GHEA Grapalat" w:cs="Arial"/>
                <w:color w:val="333333"/>
                <w:sz w:val="24"/>
                <w:szCs w:val="24"/>
                <w:lang w:val="en-US"/>
              </w:rPr>
              <w:t xml:space="preserve"> Մաքսային մարմնի պաշտոնատար անձի՝</w:t>
            </w:r>
            <w:r w:rsidR="00D42E8D" w:rsidRPr="0021566F">
              <w:rPr>
                <w:rFonts w:ascii="GHEA Grapalat" w:hAnsi="GHEA Grapalat" w:cs="Arial"/>
                <w:color w:val="333333"/>
                <w:sz w:val="24"/>
                <w:szCs w:val="24"/>
              </w:rPr>
              <w:t xml:space="preserve"> </w:t>
            </w:r>
          </w:p>
        </w:tc>
      </w:tr>
      <w:tr w:rsidR="00D42E8D" w:rsidRPr="00BB4B70" w:rsidTr="009353C7">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pStyle w:val="ListParagraph"/>
              <w:numPr>
                <w:ilvl w:val="0"/>
                <w:numId w:val="10"/>
              </w:numPr>
              <w:tabs>
                <w:tab w:val="left" w:pos="515"/>
              </w:tabs>
              <w:spacing w:after="0" w:line="240" w:lineRule="auto"/>
              <w:ind w:left="0" w:firstLine="339"/>
              <w:contextualSpacing w:val="0"/>
              <w:jc w:val="both"/>
              <w:rPr>
                <w:rFonts w:ascii="GHEA Grapalat" w:hAnsi="GHEA Grapalat" w:cs="Cambria Math"/>
                <w:color w:val="333333"/>
                <w:sz w:val="24"/>
                <w:szCs w:val="24"/>
                <w:lang w:val="ru-RU"/>
              </w:rPr>
            </w:pPr>
            <w:r w:rsidRPr="0021566F">
              <w:rPr>
                <w:rFonts w:ascii="GHEA Grapalat" w:hAnsi="GHEA Grapalat" w:cs="Cambria Math"/>
                <w:color w:val="333333"/>
                <w:sz w:val="24"/>
                <w:szCs w:val="24"/>
              </w:rPr>
              <w:t>անունը, ազգանունը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tabs>
                <w:tab w:val="left" w:pos="515"/>
              </w:tabs>
              <w:spacing w:after="0" w:line="240" w:lineRule="auto"/>
              <w:ind w:firstLine="339"/>
              <w:jc w:val="both"/>
              <w:rPr>
                <w:rFonts w:ascii="GHEA Grapalat" w:hAnsi="GHEA Grapalat" w:cs="Cambria Math"/>
                <w:color w:val="333333"/>
                <w:sz w:val="24"/>
                <w:szCs w:val="24"/>
              </w:rPr>
            </w:pPr>
          </w:p>
        </w:tc>
      </w:tr>
      <w:tr w:rsidR="00D42E8D" w:rsidRPr="00BB4B70" w:rsidTr="009353C7">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pStyle w:val="ListParagraph"/>
              <w:numPr>
                <w:ilvl w:val="0"/>
                <w:numId w:val="10"/>
              </w:numPr>
              <w:tabs>
                <w:tab w:val="left" w:pos="515"/>
              </w:tabs>
              <w:spacing w:after="0" w:line="240" w:lineRule="auto"/>
              <w:ind w:left="0" w:firstLine="339"/>
              <w:contextualSpacing w:val="0"/>
              <w:jc w:val="both"/>
              <w:rPr>
                <w:rFonts w:ascii="GHEA Grapalat" w:hAnsi="GHEA Grapalat" w:cs="Cambria Math"/>
                <w:color w:val="333333"/>
                <w:sz w:val="24"/>
                <w:szCs w:val="24"/>
                <w:lang w:val="ru-RU"/>
              </w:rPr>
            </w:pPr>
            <w:r w:rsidRPr="0021566F">
              <w:rPr>
                <w:rFonts w:ascii="GHEA Grapalat" w:hAnsi="GHEA Grapalat" w:cs="Cambria Math"/>
                <w:color w:val="333333"/>
                <w:sz w:val="24"/>
                <w:szCs w:val="24"/>
              </w:rPr>
              <w:t>զբաղեցրած պաշտոնը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tabs>
                <w:tab w:val="left" w:pos="515"/>
              </w:tabs>
              <w:spacing w:after="0" w:line="240" w:lineRule="auto"/>
              <w:ind w:firstLine="339"/>
              <w:jc w:val="both"/>
              <w:rPr>
                <w:rFonts w:ascii="GHEA Grapalat" w:hAnsi="GHEA Grapalat" w:cs="Cambria Math"/>
                <w:color w:val="333333"/>
                <w:sz w:val="24"/>
                <w:szCs w:val="24"/>
              </w:rPr>
            </w:pPr>
          </w:p>
        </w:tc>
      </w:tr>
      <w:tr w:rsidR="00D42E8D" w:rsidRPr="00BB4B70" w:rsidTr="009353C7">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pStyle w:val="ListParagraph"/>
              <w:numPr>
                <w:ilvl w:val="0"/>
                <w:numId w:val="10"/>
              </w:numPr>
              <w:tabs>
                <w:tab w:val="left" w:pos="515"/>
              </w:tabs>
              <w:spacing w:after="0" w:line="240" w:lineRule="auto"/>
              <w:ind w:left="0" w:firstLine="339"/>
              <w:contextualSpacing w:val="0"/>
              <w:jc w:val="both"/>
              <w:rPr>
                <w:rFonts w:ascii="GHEA Grapalat" w:hAnsi="GHEA Grapalat" w:cs="Cambria Math"/>
                <w:color w:val="333333"/>
                <w:sz w:val="24"/>
                <w:szCs w:val="24"/>
              </w:rPr>
            </w:pPr>
            <w:r w:rsidRPr="0021566F">
              <w:rPr>
                <w:rFonts w:ascii="GHEA Grapalat" w:hAnsi="GHEA Grapalat" w:cs="Cambria Math"/>
                <w:color w:val="333333"/>
                <w:sz w:val="24"/>
                <w:szCs w:val="24"/>
              </w:rPr>
              <w:t>ստորագրությունը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D42E8D" w:rsidRPr="0021566F" w:rsidRDefault="00D42E8D" w:rsidP="00070E18">
            <w:pPr>
              <w:tabs>
                <w:tab w:val="left" w:pos="515"/>
              </w:tabs>
              <w:spacing w:after="0" w:line="240" w:lineRule="auto"/>
              <w:ind w:firstLine="339"/>
              <w:jc w:val="both"/>
              <w:rPr>
                <w:rFonts w:ascii="GHEA Grapalat" w:hAnsi="GHEA Grapalat" w:cs="Cambria Math"/>
                <w:color w:val="333333"/>
                <w:sz w:val="24"/>
                <w:szCs w:val="24"/>
              </w:rPr>
            </w:pPr>
          </w:p>
        </w:tc>
      </w:tr>
    </w:tbl>
    <w:p w:rsidR="00DD7BC5" w:rsidRDefault="00DD7BC5" w:rsidP="004E7FFC">
      <w:pPr>
        <w:shd w:val="clear" w:color="auto" w:fill="FFFFFF"/>
        <w:spacing w:after="0" w:line="360" w:lineRule="auto"/>
        <w:ind w:firstLine="634"/>
        <w:jc w:val="both"/>
        <w:rPr>
          <w:rFonts w:ascii="GHEA Grapalat" w:hAnsi="GHEA Grapalat" w:cs="Arial"/>
          <w:color w:val="333333"/>
          <w:sz w:val="20"/>
          <w:szCs w:val="20"/>
        </w:rPr>
      </w:pPr>
    </w:p>
    <w:p w:rsidR="00CB10BE" w:rsidRPr="00BB4B70" w:rsidRDefault="00CB10BE" w:rsidP="00070E18">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Որոշման ձևում՝</w:t>
      </w:r>
    </w:p>
    <w:p w:rsidR="00CB10BE" w:rsidRPr="00BB4B70" w:rsidRDefault="00CB10BE" w:rsidP="00070E18">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 xml:space="preserve">1. </w:t>
      </w:r>
      <w:r w:rsidR="001D3B96" w:rsidRPr="00BB4B70">
        <w:rPr>
          <w:rFonts w:ascii="GHEA Grapalat" w:hAnsi="GHEA Grapalat" w:cs="Arial"/>
          <w:color w:val="333333"/>
          <w:sz w:val="20"/>
          <w:szCs w:val="20"/>
        </w:rPr>
        <w:t>Որոշման 1-ին տողում լրացվում է</w:t>
      </w:r>
      <w:r w:rsidRPr="00BB4B70">
        <w:rPr>
          <w:rFonts w:ascii="GHEA Grapalat" w:hAnsi="GHEA Grapalat" w:cs="Arial"/>
          <w:color w:val="333333"/>
          <w:sz w:val="20"/>
          <w:szCs w:val="20"/>
        </w:rPr>
        <w:t xml:space="preserve"> մաքսային մարմնի այն ստորաբաժանման անվանումը, որն ընդունել է միության մաքսային սահմանով չհավաքված կամ կազմատված, այդ թվում՝ չկոմպլեկտավորված կամ անավարտ վիճակում տեղափոխվող ապրանքի դասակարգման վերաբերյալ որոշման ընդունման համար ներկայացվող դիմումի քննարկումը մերժելու մասին որոշումը:</w:t>
      </w:r>
    </w:p>
    <w:p w:rsidR="001D3B96" w:rsidRPr="00BB4B70" w:rsidRDefault="00CB10BE" w:rsidP="00070E18">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 xml:space="preserve">2. </w:t>
      </w:r>
      <w:r w:rsidR="001D3B96" w:rsidRPr="00BB4B70">
        <w:rPr>
          <w:rFonts w:ascii="GHEA Grapalat" w:hAnsi="GHEA Grapalat" w:cs="Arial"/>
          <w:color w:val="333333"/>
          <w:sz w:val="20"/>
          <w:szCs w:val="20"/>
        </w:rPr>
        <w:t>Որոշման 2-րդ տողում լրացվում են դիմումատուի վերաբերյալ տվյալները՝ իրավաբանական անձի կամ անհատ ձեռնարկատիրոջ անվանումը, հարկ վճարողի հաշվառման համարը, իսկ անհատ ձեռնարկատեր չհանդիսացող ֆիզիկական անձի դեպքում՝ անունը, ազգանունը, հայրանունը, անձը հաստատող փաստաթղթի տվյալները, դիմումատուի գտնվելու վայրը՝ իրավաբանական անձի կամ անհատ ձեռնարկատիրոջ գրանցման կամ գործունեության հասցեն, իսկ անհատ ձեռնարկատեր չհանդիսացող ֆիզիկական անձի դեպքում՝ հաշվառման կամ բնակության հասցեն։</w:t>
      </w:r>
    </w:p>
    <w:p w:rsidR="00CB10BE" w:rsidRPr="00BB4B70" w:rsidRDefault="001D3B96" w:rsidP="00070E18">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lastRenderedPageBreak/>
        <w:t>3</w:t>
      </w:r>
      <w:r w:rsidRPr="00BB4B70">
        <w:rPr>
          <w:rFonts w:ascii="Cambria Math" w:hAnsi="Cambria Math" w:cs="Cambria Math"/>
          <w:color w:val="333333"/>
          <w:sz w:val="20"/>
          <w:szCs w:val="20"/>
        </w:rPr>
        <w:t>․</w:t>
      </w:r>
      <w:r w:rsidRPr="00BB4B70">
        <w:rPr>
          <w:rFonts w:ascii="GHEA Grapalat" w:hAnsi="GHEA Grapalat" w:cs="Arial"/>
          <w:color w:val="333333"/>
          <w:sz w:val="20"/>
          <w:szCs w:val="20"/>
        </w:rPr>
        <w:t xml:space="preserve"> Որոշման 3-րդ տողում </w:t>
      </w:r>
      <w:r w:rsidR="00CB10BE" w:rsidRPr="00BB4B70">
        <w:rPr>
          <w:rFonts w:ascii="GHEA Grapalat" w:hAnsi="GHEA Grapalat" w:cs="Arial"/>
          <w:color w:val="333333"/>
          <w:sz w:val="20"/>
          <w:szCs w:val="20"/>
        </w:rPr>
        <w:t xml:space="preserve">լրացվում է </w:t>
      </w:r>
      <w:r w:rsidR="00B23839" w:rsidRPr="00BB4B70">
        <w:rPr>
          <w:rFonts w:ascii="GHEA Grapalat" w:hAnsi="GHEA Grapalat" w:cs="Arial"/>
          <w:color w:val="333333"/>
          <w:sz w:val="20"/>
          <w:szCs w:val="20"/>
        </w:rPr>
        <w:t xml:space="preserve">բաղադրիչների ձևով տեղափոխվող  </w:t>
      </w:r>
      <w:r w:rsidR="00CB10BE" w:rsidRPr="00BB4B70">
        <w:rPr>
          <w:rFonts w:ascii="GHEA Grapalat" w:hAnsi="GHEA Grapalat" w:cs="Arial"/>
          <w:color w:val="333333"/>
          <w:sz w:val="20"/>
          <w:szCs w:val="20"/>
        </w:rPr>
        <w:t>ապրանքի դասակարգման վերաբերյալ որոշման ընդունման համար ներկայացված դիմումի քննարկումը մերժելու մասին որոշման գրանցման համարը ԴՄ/ ԱՐՄ/ՏՏ/ՀՀ ձևաչափով, որտեղ՝</w:t>
      </w:r>
    </w:p>
    <w:p w:rsidR="00CB10BE" w:rsidRPr="00BB4B70" w:rsidRDefault="00CB10BE" w:rsidP="00070E18">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1) ԴՄ-ապրանքի դասակարգման վերաբերյալ որոշման ընդունման համար ներկայացվող</w:t>
      </w:r>
      <w:r w:rsidR="00B23839" w:rsidRPr="00BB4B70">
        <w:rPr>
          <w:rFonts w:ascii="GHEA Grapalat" w:hAnsi="GHEA Grapalat" w:cs="Arial"/>
          <w:color w:val="333333"/>
          <w:sz w:val="20"/>
          <w:szCs w:val="20"/>
        </w:rPr>
        <w:t xml:space="preserve"> </w:t>
      </w:r>
      <w:r w:rsidRPr="00BB4B70">
        <w:rPr>
          <w:rFonts w:ascii="GHEA Grapalat" w:hAnsi="GHEA Grapalat" w:cs="Arial"/>
          <w:color w:val="333333"/>
          <w:sz w:val="20"/>
          <w:szCs w:val="20"/>
        </w:rPr>
        <w:t>դիմումի քննարկումը մերժելու որոշման տառային նշանակումն է (2 նիշով).</w:t>
      </w:r>
    </w:p>
    <w:p w:rsidR="00CB10BE" w:rsidRPr="00BB4B70" w:rsidRDefault="00CB10BE" w:rsidP="00070E18">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2) ԱՐՄ - Հայաստանի Հանրապետության տառային ծածկագիրը.</w:t>
      </w:r>
    </w:p>
    <w:p w:rsidR="00CB10BE" w:rsidRPr="00BB4B70" w:rsidRDefault="00CB10BE" w:rsidP="00070E18">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3) ՏՏ – այն տարվա վերջին երկու նիշերը, որի ընթացքում ընդունվել է ապրանքի դասակարգման համար ներկայացվող դիմումի քննարկումը մերժելու մասին որոշումը (2 նիշով).</w:t>
      </w:r>
    </w:p>
    <w:p w:rsidR="00CB10BE" w:rsidRPr="00BB4B70" w:rsidRDefault="00CB10BE" w:rsidP="00070E18">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4) ՀՀ- մաքսային մարմնում ապրանքի դասակարգման վերաբերյալ որոշում ընդունելու համար ներկայացվող դիմումի քննարկումը մերժելու մասին որոշման հերթական համարը (մեկ օրացուցային տարվա կտրվածքով իրականացվող համարակալմամբ):</w:t>
      </w:r>
    </w:p>
    <w:p w:rsidR="00CB10BE" w:rsidRPr="00BB4B70" w:rsidRDefault="00B23839" w:rsidP="00070E18">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4</w:t>
      </w:r>
      <w:r w:rsidRPr="00BB4B70">
        <w:rPr>
          <w:rFonts w:ascii="Cambria Math" w:hAnsi="Cambria Math" w:cs="Cambria Math"/>
          <w:color w:val="333333"/>
          <w:sz w:val="20"/>
          <w:szCs w:val="20"/>
        </w:rPr>
        <w:t>․</w:t>
      </w:r>
      <w:r w:rsidRPr="00BB4B70">
        <w:rPr>
          <w:rFonts w:ascii="GHEA Grapalat" w:hAnsi="GHEA Grapalat" w:cs="Arial"/>
          <w:color w:val="333333"/>
          <w:sz w:val="20"/>
          <w:szCs w:val="20"/>
        </w:rPr>
        <w:t xml:space="preserve"> Որոշման 4-րդ տողում </w:t>
      </w:r>
      <w:r w:rsidR="00CB10BE" w:rsidRPr="00BB4B70">
        <w:rPr>
          <w:rFonts w:ascii="GHEA Grapalat" w:hAnsi="GHEA Grapalat" w:cs="Arial"/>
          <w:color w:val="333333"/>
          <w:sz w:val="20"/>
          <w:szCs w:val="20"/>
        </w:rPr>
        <w:t>լրացվում է բաղադրիչների ձևով տեղափոխվող ապրանքի դասակարգման վերաբերյալ որոշման ընդունման համար ներկայացված դիմումի քննարկումը մերժելու մասին որոշման ընդունման ամսաթիվը՝ օր, ամիս, տարի ձևաչափով:</w:t>
      </w:r>
    </w:p>
    <w:p w:rsidR="00CB10BE" w:rsidRPr="00BB4B70" w:rsidRDefault="00CB10BE" w:rsidP="00070E18">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 xml:space="preserve">5. </w:t>
      </w:r>
      <w:r w:rsidR="00B23839" w:rsidRPr="00BB4B70">
        <w:rPr>
          <w:rFonts w:ascii="GHEA Grapalat" w:hAnsi="GHEA Grapalat" w:cs="Arial"/>
          <w:color w:val="333333"/>
          <w:sz w:val="20"/>
          <w:szCs w:val="20"/>
        </w:rPr>
        <w:t xml:space="preserve">Որոշման 5-րդ տողում լրացվում է </w:t>
      </w:r>
      <w:r w:rsidRPr="00BB4B70">
        <w:rPr>
          <w:rFonts w:ascii="GHEA Grapalat" w:hAnsi="GHEA Grapalat" w:cs="Arial"/>
          <w:color w:val="333333"/>
          <w:sz w:val="20"/>
          <w:szCs w:val="20"/>
        </w:rPr>
        <w:t>բաղադրիչների ձևով տեղափոխվող ապրանքի դասակարգման վերաբերյալ որոշման ընդունման համար ներկայացված դիմումի համարը:</w:t>
      </w:r>
    </w:p>
    <w:p w:rsidR="00CB10BE" w:rsidRPr="00BB4B70" w:rsidRDefault="00CB10BE" w:rsidP="00070E18">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 xml:space="preserve">6. </w:t>
      </w:r>
      <w:r w:rsidR="00B23839" w:rsidRPr="00BB4B70">
        <w:rPr>
          <w:rFonts w:ascii="GHEA Grapalat" w:hAnsi="GHEA Grapalat" w:cs="Arial"/>
          <w:color w:val="333333"/>
          <w:sz w:val="20"/>
          <w:szCs w:val="20"/>
        </w:rPr>
        <w:t xml:space="preserve">Որոշման 6-րդ տողում լրացվում է </w:t>
      </w:r>
      <w:r w:rsidRPr="00BB4B70">
        <w:rPr>
          <w:rFonts w:ascii="GHEA Grapalat" w:hAnsi="GHEA Grapalat" w:cs="Arial"/>
          <w:color w:val="333333"/>
          <w:sz w:val="20"/>
          <w:szCs w:val="20"/>
        </w:rPr>
        <w:t xml:space="preserve">բաղադրիչների ձևով տեղափոխվող ապրանքի դասակարգման վերաբերյալ որոշման ընդունման համար ներկայացված դիմումի ամսաթիվը՝ </w:t>
      </w:r>
      <w:r w:rsidR="005F1091">
        <w:rPr>
          <w:rFonts w:ascii="GHEA Grapalat" w:hAnsi="GHEA Grapalat" w:cs="Arial"/>
          <w:color w:val="333333"/>
          <w:sz w:val="20"/>
          <w:szCs w:val="20"/>
        </w:rPr>
        <w:t>«</w:t>
      </w:r>
      <w:r w:rsidRPr="00BB4B70">
        <w:rPr>
          <w:rFonts w:ascii="GHEA Grapalat" w:hAnsi="GHEA Grapalat" w:cs="Arial"/>
          <w:color w:val="333333"/>
          <w:sz w:val="20"/>
          <w:szCs w:val="20"/>
        </w:rPr>
        <w:t>օր, ամիս, տարի</w:t>
      </w:r>
      <w:r w:rsidR="005F1091">
        <w:rPr>
          <w:rFonts w:ascii="GHEA Grapalat" w:hAnsi="GHEA Grapalat" w:cs="Arial"/>
          <w:color w:val="333333"/>
          <w:sz w:val="20"/>
          <w:szCs w:val="20"/>
        </w:rPr>
        <w:t>»</w:t>
      </w:r>
      <w:r w:rsidRPr="00BB4B70">
        <w:rPr>
          <w:rFonts w:ascii="GHEA Grapalat" w:hAnsi="GHEA Grapalat" w:cs="Arial"/>
          <w:color w:val="333333"/>
          <w:sz w:val="20"/>
          <w:szCs w:val="20"/>
        </w:rPr>
        <w:t xml:space="preserve"> ձևաչափով:</w:t>
      </w:r>
    </w:p>
    <w:p w:rsidR="00CB10BE" w:rsidRPr="00BB4B70" w:rsidRDefault="00CB10BE" w:rsidP="00070E18">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 xml:space="preserve">7. </w:t>
      </w:r>
      <w:r w:rsidR="00B23839" w:rsidRPr="00BB4B70">
        <w:rPr>
          <w:rFonts w:ascii="GHEA Grapalat" w:hAnsi="GHEA Grapalat" w:cs="Arial"/>
          <w:color w:val="333333"/>
          <w:sz w:val="20"/>
          <w:szCs w:val="20"/>
        </w:rPr>
        <w:t xml:space="preserve">Որոշման </w:t>
      </w:r>
      <w:r w:rsidR="00C0037F" w:rsidRPr="00BB4B70">
        <w:rPr>
          <w:rFonts w:ascii="GHEA Grapalat" w:hAnsi="GHEA Grapalat" w:cs="Arial"/>
          <w:color w:val="333333"/>
          <w:sz w:val="20"/>
          <w:szCs w:val="20"/>
        </w:rPr>
        <w:t>7</w:t>
      </w:r>
      <w:r w:rsidR="00B23839" w:rsidRPr="00BB4B70">
        <w:rPr>
          <w:rFonts w:ascii="GHEA Grapalat" w:hAnsi="GHEA Grapalat" w:cs="Arial"/>
          <w:color w:val="333333"/>
          <w:sz w:val="20"/>
          <w:szCs w:val="20"/>
        </w:rPr>
        <w:t xml:space="preserve">-րդ տողում լրացվում է </w:t>
      </w:r>
      <w:r w:rsidRPr="00BB4B70">
        <w:rPr>
          <w:rFonts w:ascii="GHEA Grapalat" w:hAnsi="GHEA Grapalat" w:cs="Arial"/>
          <w:color w:val="333333"/>
          <w:sz w:val="20"/>
          <w:szCs w:val="20"/>
        </w:rPr>
        <w:t>բաղադրիչների ձևով տեղափոխվող ապրանքի դասակարգման որոշում ընդունելու համար ներկայացված դիմումի քննարկումը մերժելու մասին որոշում ընդունելու հիմքը (հիմքերը):</w:t>
      </w:r>
    </w:p>
    <w:p w:rsidR="00C0037F" w:rsidRPr="00BE4ACA" w:rsidRDefault="00C0037F" w:rsidP="00070E18">
      <w:pPr>
        <w:shd w:val="clear" w:color="auto" w:fill="FFFFFF"/>
        <w:spacing w:after="0" w:line="240" w:lineRule="auto"/>
        <w:ind w:firstLine="634"/>
        <w:jc w:val="both"/>
        <w:rPr>
          <w:rFonts w:ascii="GHEA Grapalat" w:hAnsi="GHEA Grapalat" w:cs="Arial"/>
          <w:color w:val="333333"/>
          <w:sz w:val="20"/>
          <w:szCs w:val="20"/>
        </w:rPr>
      </w:pPr>
      <w:r w:rsidRPr="00BE4ACA">
        <w:rPr>
          <w:rFonts w:ascii="GHEA Grapalat" w:hAnsi="GHEA Grapalat" w:cs="Arial"/>
          <w:color w:val="333333"/>
          <w:sz w:val="20"/>
          <w:szCs w:val="20"/>
        </w:rPr>
        <w:t>8</w:t>
      </w:r>
      <w:r w:rsidRPr="00BE4ACA">
        <w:rPr>
          <w:rFonts w:ascii="Cambria Math" w:hAnsi="Cambria Math" w:cs="Cambria Math"/>
          <w:color w:val="333333"/>
          <w:sz w:val="20"/>
          <w:szCs w:val="20"/>
        </w:rPr>
        <w:t>․</w:t>
      </w:r>
      <w:r w:rsidRPr="00BE4ACA">
        <w:rPr>
          <w:rFonts w:ascii="GHEA Grapalat" w:hAnsi="GHEA Grapalat" w:cs="Arial"/>
          <w:color w:val="333333"/>
          <w:sz w:val="20"/>
          <w:szCs w:val="20"/>
        </w:rPr>
        <w:t xml:space="preserve"> Որոշման 8-րդ </w:t>
      </w:r>
      <w:r w:rsidRPr="00BB4B70">
        <w:rPr>
          <w:rFonts w:ascii="GHEA Grapalat" w:hAnsi="GHEA Grapalat" w:cs="Arial"/>
          <w:color w:val="333333"/>
          <w:sz w:val="20"/>
          <w:szCs w:val="20"/>
        </w:rPr>
        <w:t xml:space="preserve">տողում լրացվում են </w:t>
      </w:r>
      <w:r w:rsidR="00BE4ACA" w:rsidRPr="00BE4ACA">
        <w:rPr>
          <w:rFonts w:ascii="GHEA Grapalat" w:hAnsi="GHEA Grapalat" w:cs="Arial"/>
          <w:color w:val="333333"/>
          <w:sz w:val="20"/>
          <w:szCs w:val="20"/>
        </w:rPr>
        <w:t>ապրանքի դասակարգման վերաբերյալ որոշում ընդունելու համար ներկայացվող դիմումի քննարկումը մերժելու մասին</w:t>
      </w:r>
      <w:r w:rsidR="00BE4ACA">
        <w:rPr>
          <w:rFonts w:ascii="GHEA Grapalat" w:hAnsi="GHEA Grapalat" w:cs="Arial"/>
          <w:color w:val="333333"/>
          <w:sz w:val="20"/>
          <w:szCs w:val="20"/>
        </w:rPr>
        <w:t xml:space="preserve"> </w:t>
      </w:r>
      <w:r w:rsidRPr="00BB4B70">
        <w:rPr>
          <w:rFonts w:ascii="GHEA Grapalat" w:hAnsi="GHEA Grapalat" w:cs="Arial"/>
          <w:color w:val="333333"/>
          <w:sz w:val="20"/>
          <w:szCs w:val="20"/>
        </w:rPr>
        <w:t>որոշումն ընդունած մաքսային մարմնի պաշտոնատար անձի անունը, ազգանունը, զբաղեցրած պաշտոնը, ստորագրությունը</w:t>
      </w:r>
      <w:r w:rsidRPr="00BE4ACA">
        <w:rPr>
          <w:rFonts w:ascii="GHEA Grapalat" w:hAnsi="GHEA Grapalat" w:cs="Arial"/>
          <w:color w:val="333333"/>
          <w:sz w:val="20"/>
          <w:szCs w:val="20"/>
        </w:rPr>
        <w:t>։</w:t>
      </w:r>
    </w:p>
    <w:p w:rsidR="00CB10BE" w:rsidRPr="00BB4B70" w:rsidRDefault="00CB10BE"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CB10BE" w:rsidRPr="00BB4B70" w:rsidRDefault="00CB10BE"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CB10BE" w:rsidRPr="00BB4B70" w:rsidRDefault="00CB10BE"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CB10BE" w:rsidRPr="00BB4B70" w:rsidRDefault="00CB10BE"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CB10BE" w:rsidRPr="00BB4B70" w:rsidRDefault="00CB10BE"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5F1091" w:rsidRDefault="005F1091">
      <w:pPr>
        <w:rPr>
          <w:rFonts w:ascii="GHEA Grapalat" w:eastAsia="Times New Roman" w:hAnsi="GHEA Grapalat" w:cs="Times New Roman"/>
          <w:bCs/>
          <w:sz w:val="24"/>
          <w:szCs w:val="24"/>
          <w:u w:val="single"/>
        </w:rPr>
      </w:pPr>
      <w:r>
        <w:rPr>
          <w:rFonts w:ascii="GHEA Grapalat" w:eastAsia="Times New Roman" w:hAnsi="GHEA Grapalat" w:cs="Times New Roman"/>
          <w:bCs/>
          <w:sz w:val="24"/>
          <w:szCs w:val="24"/>
          <w:u w:val="single"/>
        </w:rPr>
        <w:br w:type="page"/>
      </w:r>
    </w:p>
    <w:p w:rsidR="00DD7BC5" w:rsidRPr="00DD7BC5" w:rsidRDefault="00DD7BC5" w:rsidP="00DD7BC5">
      <w:pPr>
        <w:spacing w:after="0" w:line="240" w:lineRule="auto"/>
        <w:jc w:val="right"/>
        <w:rPr>
          <w:rFonts w:ascii="GHEA Grapalat" w:eastAsia="Times New Roman" w:hAnsi="GHEA Grapalat" w:cs="Times New Roman"/>
          <w:sz w:val="24"/>
          <w:szCs w:val="24"/>
        </w:rPr>
      </w:pPr>
      <w:r w:rsidRPr="00DD7BC5">
        <w:rPr>
          <w:rFonts w:ascii="GHEA Grapalat" w:eastAsia="Times New Roman" w:hAnsi="GHEA Grapalat" w:cs="Times New Roman"/>
          <w:bCs/>
          <w:sz w:val="24"/>
          <w:szCs w:val="24"/>
          <w:u w:val="single"/>
        </w:rPr>
        <w:lastRenderedPageBreak/>
        <w:t>Ձև N 4</w:t>
      </w:r>
    </w:p>
    <w:p w:rsidR="00DD7BC5" w:rsidRPr="00DD7BC5" w:rsidRDefault="00DD7BC5" w:rsidP="00DD7BC5">
      <w:pPr>
        <w:spacing w:after="0" w:line="240" w:lineRule="auto"/>
        <w:jc w:val="center"/>
        <w:rPr>
          <w:rFonts w:ascii="GHEA Grapalat" w:eastAsia="Times New Roman" w:hAnsi="GHEA Grapalat" w:cs="Times New Roman"/>
          <w:sz w:val="24"/>
          <w:szCs w:val="24"/>
        </w:rPr>
      </w:pPr>
      <w:r w:rsidRPr="00DD7BC5">
        <w:rPr>
          <w:rFonts w:ascii="Calibri" w:eastAsia="Times New Roman" w:hAnsi="Calibri" w:cs="Calibri"/>
          <w:sz w:val="24"/>
          <w:szCs w:val="24"/>
        </w:rPr>
        <w:t> </w:t>
      </w:r>
    </w:p>
    <w:p w:rsidR="00DD7BC5" w:rsidRPr="00DD7BC5" w:rsidRDefault="00DD7BC5" w:rsidP="005D14F3">
      <w:pPr>
        <w:spacing w:after="0" w:line="240" w:lineRule="auto"/>
        <w:jc w:val="center"/>
        <w:rPr>
          <w:rFonts w:ascii="GHEA Grapalat" w:eastAsia="Times New Roman" w:hAnsi="GHEA Grapalat" w:cs="Times New Roman"/>
          <w:sz w:val="24"/>
          <w:szCs w:val="24"/>
        </w:rPr>
      </w:pPr>
      <w:r w:rsidRPr="00DD7BC5">
        <w:rPr>
          <w:rFonts w:ascii="GHEA Grapalat" w:eastAsia="Times New Roman" w:hAnsi="GHEA Grapalat" w:cs="Times New Roman"/>
          <w:bCs/>
          <w:sz w:val="24"/>
          <w:szCs w:val="24"/>
        </w:rPr>
        <w:t>ԾԱՆՈՒՑՈՒՄ N ____ __________</w:t>
      </w:r>
      <w:r w:rsidRPr="00DD7BC5">
        <w:rPr>
          <w:rFonts w:ascii="Calibri" w:eastAsia="Times New Roman" w:hAnsi="Calibri" w:cs="Calibri"/>
          <w:bCs/>
          <w:sz w:val="24"/>
          <w:szCs w:val="24"/>
        </w:rPr>
        <w:t> </w:t>
      </w:r>
      <w:r w:rsidRPr="00DD7BC5">
        <w:rPr>
          <w:rFonts w:ascii="GHEA Grapalat" w:eastAsia="Times New Roman" w:hAnsi="GHEA Grapalat" w:cs="GHEA Grapalat"/>
          <w:bCs/>
          <w:sz w:val="24"/>
          <w:szCs w:val="24"/>
        </w:rPr>
        <w:t>թ</w:t>
      </w:r>
      <w:r w:rsidRPr="00DD7BC5">
        <w:rPr>
          <w:rFonts w:ascii="GHEA Grapalat" w:eastAsia="Times New Roman" w:hAnsi="GHEA Grapalat" w:cs="Times New Roman"/>
          <w:bCs/>
          <w:sz w:val="24"/>
          <w:szCs w:val="24"/>
        </w:rPr>
        <w:t>.</w:t>
      </w:r>
    </w:p>
    <w:p w:rsidR="00DD7BC5" w:rsidRPr="00DD7BC5" w:rsidRDefault="00DD7BC5" w:rsidP="005D14F3">
      <w:pPr>
        <w:spacing w:after="0" w:line="240" w:lineRule="auto"/>
        <w:jc w:val="center"/>
        <w:rPr>
          <w:rFonts w:ascii="GHEA Grapalat" w:eastAsia="Times New Roman" w:hAnsi="GHEA Grapalat" w:cs="Times New Roman"/>
          <w:sz w:val="24"/>
          <w:szCs w:val="24"/>
        </w:rPr>
      </w:pPr>
      <w:r w:rsidRPr="00DD7BC5">
        <w:rPr>
          <w:rFonts w:ascii="Calibri" w:eastAsia="Times New Roman" w:hAnsi="Calibri" w:cs="Calibri"/>
          <w:sz w:val="24"/>
          <w:szCs w:val="24"/>
        </w:rPr>
        <w:t> </w:t>
      </w:r>
    </w:p>
    <w:p w:rsidR="00DD7BC5" w:rsidRDefault="00DD7BC5" w:rsidP="005D14F3">
      <w:pPr>
        <w:spacing w:after="0" w:line="240" w:lineRule="auto"/>
        <w:jc w:val="center"/>
        <w:rPr>
          <w:rFonts w:ascii="GHEA Grapalat" w:eastAsia="Times New Roman" w:hAnsi="GHEA Grapalat" w:cs="Times New Roman"/>
          <w:bCs/>
          <w:sz w:val="24"/>
          <w:szCs w:val="24"/>
          <w:lang w:val="en-US"/>
        </w:rPr>
      </w:pPr>
      <w:r w:rsidRPr="00DD7BC5">
        <w:rPr>
          <w:rFonts w:ascii="GHEA Grapalat" w:eastAsia="Times New Roman" w:hAnsi="GHEA Grapalat" w:cs="Times New Roman"/>
          <w:bCs/>
          <w:sz w:val="24"/>
          <w:szCs w:val="24"/>
          <w:lang w:val="en-US"/>
        </w:rPr>
        <w:t>Լրացուցիչ տեղեկատվություն ներկայացնելու անհրաժեշտության մասին</w:t>
      </w:r>
    </w:p>
    <w:p w:rsidR="00DD7BC5" w:rsidRPr="00BB4B70" w:rsidRDefault="00DD7BC5" w:rsidP="005D14F3">
      <w:pPr>
        <w:shd w:val="clear" w:color="auto" w:fill="FFFFFF"/>
        <w:spacing w:after="0" w:line="240" w:lineRule="auto"/>
        <w:jc w:val="center"/>
        <w:rPr>
          <w:rFonts w:ascii="GHEA Grapalat" w:eastAsia="Times New Roman" w:hAnsi="GHEA Grapalat" w:cs="Arial"/>
          <w:bCs/>
          <w:color w:val="333333"/>
          <w:sz w:val="24"/>
          <w:szCs w:val="24"/>
        </w:rPr>
      </w:pPr>
    </w:p>
    <w:tbl>
      <w:tblPr>
        <w:tblW w:w="1029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12"/>
        <w:gridCol w:w="5378"/>
      </w:tblGrid>
      <w:tr w:rsidR="00DD7BC5" w:rsidRPr="00BB4B70" w:rsidTr="00DD7BC5">
        <w:trPr>
          <w:tblCellSpacing w:w="0" w:type="dxa"/>
          <w:jc w:val="center"/>
        </w:trPr>
        <w:tc>
          <w:tcPr>
            <w:tcW w:w="1029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D7BC5" w:rsidRPr="0021566F" w:rsidRDefault="00DD7BC5" w:rsidP="005D14F3">
            <w:pPr>
              <w:spacing w:after="0" w:line="240" w:lineRule="auto"/>
              <w:ind w:firstLine="339"/>
              <w:jc w:val="both"/>
              <w:rPr>
                <w:rFonts w:ascii="GHEA Grapalat" w:hAnsi="GHEA Grapalat" w:cs="Arial"/>
                <w:color w:val="333333"/>
                <w:sz w:val="24"/>
                <w:szCs w:val="24"/>
              </w:rPr>
            </w:pPr>
            <w:r>
              <w:rPr>
                <w:rFonts w:ascii="GHEA Grapalat" w:hAnsi="GHEA Grapalat" w:cs="Arial"/>
                <w:color w:val="333333"/>
                <w:sz w:val="24"/>
                <w:szCs w:val="24"/>
              </w:rPr>
              <w:t>1</w:t>
            </w:r>
            <w:r w:rsidRPr="0021566F">
              <w:rPr>
                <w:rFonts w:ascii="GHEA Grapalat" w:hAnsi="GHEA Grapalat" w:cs="Arial"/>
                <w:color w:val="333333"/>
                <w:sz w:val="24"/>
                <w:szCs w:val="24"/>
              </w:rPr>
              <w:t>. Դիմումատուի՝</w:t>
            </w:r>
          </w:p>
        </w:tc>
      </w:tr>
      <w:tr w:rsidR="00DD7BC5" w:rsidRPr="00BB4B70" w:rsidTr="003D7266">
        <w:trPr>
          <w:tblCellSpacing w:w="0" w:type="dxa"/>
          <w:jc w:val="center"/>
        </w:trPr>
        <w:tc>
          <w:tcPr>
            <w:tcW w:w="3615" w:type="dxa"/>
            <w:tcBorders>
              <w:top w:val="outset" w:sz="6" w:space="0" w:color="auto"/>
              <w:left w:val="outset" w:sz="6" w:space="0" w:color="auto"/>
              <w:bottom w:val="outset" w:sz="6" w:space="0" w:color="auto"/>
              <w:right w:val="outset" w:sz="6" w:space="0" w:color="auto"/>
            </w:tcBorders>
            <w:shd w:val="clear" w:color="auto" w:fill="FFFFFF"/>
            <w:vAlign w:val="center"/>
          </w:tcPr>
          <w:p w:rsidR="00DD7BC5" w:rsidRPr="0021566F" w:rsidRDefault="00DD7BC5" w:rsidP="005D14F3">
            <w:pPr>
              <w:tabs>
                <w:tab w:val="left" w:pos="605"/>
              </w:tabs>
              <w:spacing w:after="0" w:line="240" w:lineRule="auto"/>
              <w:ind w:firstLine="339"/>
              <w:jc w:val="both"/>
              <w:rPr>
                <w:rFonts w:ascii="GHEA Grapalat" w:hAnsi="GHEA Grapalat" w:cs="Arial"/>
                <w:color w:val="333333"/>
                <w:sz w:val="24"/>
                <w:szCs w:val="24"/>
              </w:rPr>
            </w:pPr>
            <w:r w:rsidRPr="0021566F">
              <w:rPr>
                <w:rFonts w:ascii="GHEA Grapalat" w:hAnsi="GHEA Grapalat" w:cs="Arial"/>
                <w:color w:val="333333"/>
                <w:sz w:val="24"/>
                <w:szCs w:val="24"/>
              </w:rPr>
              <w:t>1) ՀՎՀՀ (անհատ ձեռնարկատեր չհանդիսացող ֆիզիկական անձի դեպքում՝ անձը հաստատող փաստաթղթի տվյալները)</w:t>
            </w:r>
          </w:p>
        </w:tc>
        <w:tc>
          <w:tcPr>
            <w:tcW w:w="6675" w:type="dxa"/>
            <w:tcBorders>
              <w:top w:val="outset" w:sz="6" w:space="0" w:color="auto"/>
              <w:left w:val="outset" w:sz="6" w:space="0" w:color="auto"/>
              <w:bottom w:val="outset" w:sz="6" w:space="0" w:color="auto"/>
              <w:right w:val="outset" w:sz="6" w:space="0" w:color="auto"/>
            </w:tcBorders>
            <w:shd w:val="clear" w:color="auto" w:fill="FFFFFF"/>
            <w:vAlign w:val="center"/>
          </w:tcPr>
          <w:p w:rsidR="00DD7BC5" w:rsidRPr="0021566F" w:rsidRDefault="00DD7BC5" w:rsidP="005D14F3">
            <w:pPr>
              <w:spacing w:after="0" w:line="240" w:lineRule="auto"/>
              <w:ind w:firstLine="155"/>
              <w:jc w:val="both"/>
              <w:rPr>
                <w:rFonts w:ascii="GHEA Grapalat" w:hAnsi="GHEA Grapalat" w:cs="Arial"/>
                <w:color w:val="333333"/>
                <w:sz w:val="24"/>
                <w:szCs w:val="24"/>
              </w:rPr>
            </w:pPr>
          </w:p>
        </w:tc>
      </w:tr>
      <w:tr w:rsidR="00DD7BC5" w:rsidRPr="00BB4B70" w:rsidTr="003D7266">
        <w:trPr>
          <w:tblCellSpacing w:w="0" w:type="dxa"/>
          <w:jc w:val="center"/>
        </w:trPr>
        <w:tc>
          <w:tcPr>
            <w:tcW w:w="3615" w:type="dxa"/>
            <w:tcBorders>
              <w:top w:val="outset" w:sz="6" w:space="0" w:color="auto"/>
              <w:left w:val="outset" w:sz="6" w:space="0" w:color="auto"/>
              <w:bottom w:val="outset" w:sz="6" w:space="0" w:color="auto"/>
              <w:right w:val="outset" w:sz="6" w:space="0" w:color="auto"/>
            </w:tcBorders>
            <w:shd w:val="clear" w:color="auto" w:fill="FFFFFF"/>
            <w:vAlign w:val="center"/>
          </w:tcPr>
          <w:p w:rsidR="00DD7BC5" w:rsidRPr="0021566F" w:rsidRDefault="00DD7BC5" w:rsidP="005D14F3">
            <w:pPr>
              <w:spacing w:after="0" w:line="240" w:lineRule="auto"/>
              <w:ind w:firstLine="339"/>
              <w:jc w:val="both"/>
              <w:rPr>
                <w:rFonts w:ascii="GHEA Grapalat" w:hAnsi="GHEA Grapalat" w:cs="Arial"/>
                <w:color w:val="333333"/>
                <w:sz w:val="24"/>
                <w:szCs w:val="24"/>
              </w:rPr>
            </w:pPr>
            <w:r w:rsidRPr="0021566F">
              <w:rPr>
                <w:rFonts w:ascii="GHEA Grapalat" w:hAnsi="GHEA Grapalat" w:cs="Arial"/>
                <w:color w:val="333333"/>
                <w:sz w:val="24"/>
                <w:szCs w:val="24"/>
              </w:rPr>
              <w:t>2) անվանումը</w:t>
            </w:r>
            <w:r w:rsidRPr="0021566F">
              <w:rPr>
                <w:rFonts w:ascii="GHEA Grapalat" w:hAnsi="GHEA Grapalat" w:cs="Arial"/>
                <w:bCs/>
                <w:iCs/>
                <w:color w:val="333333"/>
                <w:sz w:val="24"/>
                <w:szCs w:val="24"/>
              </w:rPr>
              <w:t xml:space="preserve"> (</w:t>
            </w:r>
            <w:r w:rsidRPr="0021566F">
              <w:rPr>
                <w:rFonts w:ascii="GHEA Grapalat" w:hAnsi="GHEA Grapalat" w:cs="Arial"/>
                <w:color w:val="333333"/>
                <w:sz w:val="24"/>
                <w:szCs w:val="24"/>
              </w:rPr>
              <w:t>անհատ ձեռնարկատեր չհանդիսացող ֆիզիկական անձի դեպքում՝ անունը, ազգանունը)</w:t>
            </w:r>
          </w:p>
        </w:tc>
        <w:tc>
          <w:tcPr>
            <w:tcW w:w="6675" w:type="dxa"/>
            <w:tcBorders>
              <w:top w:val="outset" w:sz="6" w:space="0" w:color="auto"/>
              <w:left w:val="outset" w:sz="6" w:space="0" w:color="auto"/>
              <w:bottom w:val="outset" w:sz="6" w:space="0" w:color="auto"/>
              <w:right w:val="outset" w:sz="6" w:space="0" w:color="auto"/>
            </w:tcBorders>
            <w:shd w:val="clear" w:color="auto" w:fill="FFFFFF"/>
            <w:vAlign w:val="center"/>
          </w:tcPr>
          <w:p w:rsidR="00DD7BC5" w:rsidRPr="0021566F" w:rsidRDefault="00DD7BC5" w:rsidP="005D14F3">
            <w:pPr>
              <w:spacing w:after="0" w:line="240" w:lineRule="auto"/>
              <w:ind w:firstLine="155"/>
              <w:jc w:val="both"/>
              <w:rPr>
                <w:rFonts w:ascii="GHEA Grapalat" w:hAnsi="GHEA Grapalat" w:cs="Arial"/>
                <w:color w:val="333333"/>
                <w:sz w:val="24"/>
                <w:szCs w:val="24"/>
              </w:rPr>
            </w:pPr>
          </w:p>
        </w:tc>
      </w:tr>
      <w:tr w:rsidR="00DD7BC5" w:rsidRPr="00BB4B70" w:rsidTr="003D7266">
        <w:trPr>
          <w:tblCellSpacing w:w="0" w:type="dxa"/>
          <w:jc w:val="center"/>
        </w:trPr>
        <w:tc>
          <w:tcPr>
            <w:tcW w:w="3615" w:type="dxa"/>
            <w:tcBorders>
              <w:top w:val="outset" w:sz="6" w:space="0" w:color="auto"/>
              <w:left w:val="outset" w:sz="6" w:space="0" w:color="auto"/>
              <w:bottom w:val="outset" w:sz="6" w:space="0" w:color="auto"/>
              <w:right w:val="outset" w:sz="6" w:space="0" w:color="auto"/>
            </w:tcBorders>
            <w:shd w:val="clear" w:color="auto" w:fill="FFFFFF"/>
            <w:vAlign w:val="center"/>
          </w:tcPr>
          <w:p w:rsidR="00DD7BC5" w:rsidRPr="0021566F" w:rsidRDefault="00DD7BC5" w:rsidP="005D14F3">
            <w:pPr>
              <w:spacing w:after="0" w:line="240" w:lineRule="auto"/>
              <w:ind w:firstLine="270"/>
              <w:jc w:val="both"/>
              <w:rPr>
                <w:rFonts w:ascii="GHEA Grapalat" w:hAnsi="GHEA Grapalat" w:cs="Arial"/>
                <w:color w:val="333333"/>
                <w:sz w:val="24"/>
                <w:szCs w:val="24"/>
              </w:rPr>
            </w:pPr>
            <w:r w:rsidRPr="0021566F">
              <w:rPr>
                <w:rFonts w:ascii="GHEA Grapalat" w:hAnsi="GHEA Grapalat" w:cs="Arial"/>
                <w:color w:val="333333"/>
                <w:sz w:val="24"/>
                <w:szCs w:val="24"/>
              </w:rPr>
              <w:t>3</w:t>
            </w:r>
            <w:r w:rsidRPr="0021566F">
              <w:rPr>
                <w:rFonts w:ascii="GHEA Grapalat" w:hAnsi="GHEA Grapalat" w:cs="Arial"/>
                <w:color w:val="333333"/>
                <w:sz w:val="24"/>
                <w:szCs w:val="24"/>
                <w:lang w:val="ru-RU"/>
              </w:rPr>
              <w:t>)</w:t>
            </w:r>
            <w:r w:rsidRPr="0021566F">
              <w:rPr>
                <w:rFonts w:ascii="GHEA Grapalat" w:hAnsi="GHEA Grapalat" w:cs="Arial"/>
                <w:color w:val="333333"/>
                <w:sz w:val="24"/>
                <w:szCs w:val="24"/>
              </w:rPr>
              <w:t xml:space="preserve"> գտնվելու վայրը</w:t>
            </w:r>
          </w:p>
        </w:tc>
        <w:tc>
          <w:tcPr>
            <w:tcW w:w="6675" w:type="dxa"/>
            <w:tcBorders>
              <w:top w:val="outset" w:sz="6" w:space="0" w:color="auto"/>
              <w:left w:val="outset" w:sz="6" w:space="0" w:color="auto"/>
              <w:bottom w:val="outset" w:sz="6" w:space="0" w:color="auto"/>
              <w:right w:val="outset" w:sz="6" w:space="0" w:color="auto"/>
            </w:tcBorders>
            <w:shd w:val="clear" w:color="auto" w:fill="FFFFFF"/>
            <w:vAlign w:val="center"/>
          </w:tcPr>
          <w:p w:rsidR="00DD7BC5" w:rsidRPr="0021566F" w:rsidRDefault="00DD7BC5" w:rsidP="005D14F3">
            <w:pPr>
              <w:spacing w:after="0" w:line="240" w:lineRule="auto"/>
              <w:ind w:firstLine="155"/>
              <w:jc w:val="both"/>
              <w:rPr>
                <w:rFonts w:ascii="GHEA Grapalat" w:hAnsi="GHEA Grapalat" w:cs="Arial"/>
                <w:color w:val="333333"/>
                <w:sz w:val="24"/>
                <w:szCs w:val="24"/>
              </w:rPr>
            </w:pPr>
          </w:p>
        </w:tc>
      </w:tr>
      <w:tr w:rsidR="00DD7BC5" w:rsidRPr="00BB4B70" w:rsidTr="003D7266">
        <w:trPr>
          <w:trHeight w:val="642"/>
          <w:tblCellSpacing w:w="0" w:type="dxa"/>
          <w:jc w:val="center"/>
        </w:trPr>
        <w:tc>
          <w:tcPr>
            <w:tcW w:w="3615" w:type="dxa"/>
            <w:tcBorders>
              <w:top w:val="outset" w:sz="6" w:space="0" w:color="auto"/>
              <w:left w:val="outset" w:sz="6" w:space="0" w:color="auto"/>
              <w:bottom w:val="outset" w:sz="6" w:space="0" w:color="auto"/>
              <w:right w:val="outset" w:sz="6" w:space="0" w:color="auto"/>
            </w:tcBorders>
            <w:shd w:val="clear" w:color="auto" w:fill="FFFFFF"/>
            <w:vAlign w:val="center"/>
          </w:tcPr>
          <w:p w:rsidR="00DD7BC5" w:rsidRPr="0021566F" w:rsidRDefault="00DD7BC5" w:rsidP="005D14F3">
            <w:pPr>
              <w:spacing w:after="0" w:line="240" w:lineRule="auto"/>
              <w:ind w:firstLine="270"/>
              <w:jc w:val="both"/>
              <w:rPr>
                <w:rFonts w:ascii="GHEA Grapalat" w:hAnsi="GHEA Grapalat" w:cs="Cambria Math"/>
                <w:color w:val="333333"/>
                <w:sz w:val="24"/>
                <w:szCs w:val="24"/>
              </w:rPr>
            </w:pPr>
            <w:r w:rsidRPr="00DD7BC5">
              <w:rPr>
                <w:rFonts w:ascii="GHEA Grapalat" w:hAnsi="GHEA Grapalat" w:cs="Arial"/>
                <w:color w:val="333333"/>
                <w:sz w:val="24"/>
                <w:szCs w:val="24"/>
              </w:rPr>
              <w:t>2</w:t>
            </w:r>
            <w:r w:rsidRPr="00DD7BC5">
              <w:rPr>
                <w:rFonts w:ascii="Cambria Math" w:hAnsi="Cambria Math" w:cs="Cambria Math"/>
                <w:color w:val="333333"/>
                <w:sz w:val="24"/>
                <w:szCs w:val="24"/>
              </w:rPr>
              <w:t>․</w:t>
            </w:r>
            <w:r w:rsidRPr="0021566F">
              <w:rPr>
                <w:rFonts w:ascii="GHEA Grapalat" w:hAnsi="GHEA Grapalat" w:cs="Arial"/>
                <w:color w:val="333333"/>
                <w:sz w:val="24"/>
                <w:szCs w:val="24"/>
              </w:rPr>
              <w:t xml:space="preserve"> Մաքսային մարմինը</w:t>
            </w:r>
          </w:p>
        </w:tc>
        <w:tc>
          <w:tcPr>
            <w:tcW w:w="6675" w:type="dxa"/>
            <w:tcBorders>
              <w:top w:val="outset" w:sz="6" w:space="0" w:color="auto"/>
              <w:left w:val="outset" w:sz="6" w:space="0" w:color="auto"/>
              <w:bottom w:val="outset" w:sz="6" w:space="0" w:color="auto"/>
              <w:right w:val="outset" w:sz="6" w:space="0" w:color="auto"/>
            </w:tcBorders>
            <w:shd w:val="clear" w:color="auto" w:fill="FFFFFF"/>
            <w:vAlign w:val="center"/>
          </w:tcPr>
          <w:p w:rsidR="00DD7BC5" w:rsidRPr="0021566F" w:rsidRDefault="00DD7BC5" w:rsidP="005D14F3">
            <w:pPr>
              <w:tabs>
                <w:tab w:val="left" w:pos="515"/>
              </w:tabs>
              <w:spacing w:after="0" w:line="240" w:lineRule="auto"/>
              <w:jc w:val="both"/>
              <w:rPr>
                <w:rFonts w:ascii="GHEA Grapalat" w:hAnsi="GHEA Grapalat" w:cs="Arial"/>
                <w:color w:val="333333"/>
                <w:sz w:val="24"/>
                <w:szCs w:val="24"/>
              </w:rPr>
            </w:pPr>
          </w:p>
        </w:tc>
      </w:tr>
      <w:tr w:rsidR="00DD7BC5" w:rsidRPr="00BB4B70" w:rsidTr="00DD7BC5">
        <w:trPr>
          <w:trHeight w:val="1076"/>
          <w:tblCellSpacing w:w="0" w:type="dxa"/>
          <w:jc w:val="center"/>
        </w:trPr>
        <w:tc>
          <w:tcPr>
            <w:tcW w:w="10290" w:type="dxa"/>
            <w:gridSpan w:val="2"/>
            <w:tcBorders>
              <w:top w:val="outset" w:sz="6" w:space="0" w:color="auto"/>
              <w:left w:val="outset" w:sz="6" w:space="0" w:color="auto"/>
              <w:right w:val="outset" w:sz="6" w:space="0" w:color="auto"/>
            </w:tcBorders>
            <w:shd w:val="clear" w:color="auto" w:fill="FFFFFF"/>
            <w:vAlign w:val="center"/>
          </w:tcPr>
          <w:p w:rsidR="00DD7BC5" w:rsidRPr="005D14F3" w:rsidRDefault="005D14F3" w:rsidP="005D14F3">
            <w:pPr>
              <w:shd w:val="clear" w:color="auto" w:fill="FFFFFF"/>
              <w:spacing w:after="0" w:line="240" w:lineRule="auto"/>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 xml:space="preserve">Քննարկելով ներկայացված </w:t>
            </w:r>
            <w:r w:rsidR="00DD7BC5" w:rsidRPr="00DD7BC5">
              <w:rPr>
                <w:rFonts w:ascii="GHEA Grapalat" w:eastAsia="Times New Roman" w:hAnsi="GHEA Grapalat" w:cs="Arial"/>
                <w:color w:val="333333"/>
                <w:sz w:val="24"/>
                <w:szCs w:val="24"/>
              </w:rPr>
              <w:t>դիմումը՝ Եվրասիական տնտեսական միության մաքսային սահմանով չհավաքված կամ կազմատված, այդ թվում՝ չկոմպլեկտավորված կամ անավարտ վիճակում տեղափոխվող ապրանքի դասակարգման վերաբերյալ որոշումը տրամադրելու վերաբերյալ՝ անհրաժեշտ է մաքսային մարմին ներկայացնել հետևյալ լրացուցիչ տեղեկությունները</w:t>
            </w:r>
            <w:r w:rsidR="00DD7BC5">
              <w:rPr>
                <w:rFonts w:ascii="Cambria Math" w:eastAsia="Times New Roman" w:hAnsi="Cambria Math" w:cs="Arial"/>
                <w:color w:val="333333"/>
                <w:sz w:val="24"/>
                <w:szCs w:val="24"/>
              </w:rPr>
              <w:t>․</w:t>
            </w:r>
          </w:p>
          <w:p w:rsidR="00DD7BC5" w:rsidRPr="0021566F" w:rsidRDefault="00DD7BC5" w:rsidP="005D14F3">
            <w:pPr>
              <w:shd w:val="clear" w:color="auto" w:fill="FFFFFF"/>
              <w:spacing w:after="0" w:line="240" w:lineRule="auto"/>
              <w:rPr>
                <w:rFonts w:ascii="GHEA Grapalat" w:hAnsi="GHEA Grapalat" w:cs="Arial"/>
                <w:color w:val="333333"/>
                <w:sz w:val="24"/>
                <w:szCs w:val="24"/>
              </w:rPr>
            </w:pPr>
            <w:r w:rsidRPr="00DD7BC5">
              <w:rPr>
                <w:rFonts w:ascii="Calibri" w:eastAsia="Times New Roman" w:hAnsi="Calibri" w:cs="Calibri"/>
                <w:color w:val="333333"/>
                <w:sz w:val="24"/>
                <w:szCs w:val="24"/>
              </w:rPr>
              <w:t> </w:t>
            </w:r>
            <w:r w:rsidRPr="00DD7BC5">
              <w:rPr>
                <w:rFonts w:ascii="GHEA Grapalat" w:eastAsia="Times New Roman" w:hAnsi="GHEA Grapalat" w:cs="Arial"/>
                <w:color w:val="333333"/>
                <w:sz w:val="24"/>
                <w:szCs w:val="24"/>
                <w:lang w:val="en-US"/>
              </w:rPr>
              <w:t>______________________________________________________</w:t>
            </w:r>
            <w:r w:rsidR="005D14F3">
              <w:rPr>
                <w:rFonts w:ascii="GHEA Grapalat" w:eastAsia="Times New Roman" w:hAnsi="GHEA Grapalat" w:cs="Arial"/>
                <w:color w:val="333333"/>
                <w:sz w:val="24"/>
                <w:szCs w:val="24"/>
                <w:lang w:val="en-US"/>
              </w:rPr>
              <w:t>_______________________________</w:t>
            </w:r>
            <w:r w:rsidRPr="00DD7BC5">
              <w:rPr>
                <w:rFonts w:ascii="GHEA Grapalat" w:eastAsia="Times New Roman" w:hAnsi="GHEA Grapalat" w:cs="Arial"/>
                <w:color w:val="333333"/>
                <w:sz w:val="24"/>
                <w:szCs w:val="24"/>
                <w:lang w:val="en-US"/>
              </w:rPr>
              <w:t>_________________________________________________________________________________________________________________________________________________________________________________________________________________________</w:t>
            </w:r>
            <w:r w:rsidR="005D14F3">
              <w:rPr>
                <w:rFonts w:ascii="GHEA Grapalat" w:eastAsia="Times New Roman" w:hAnsi="GHEA Grapalat" w:cs="Arial"/>
                <w:color w:val="333333"/>
                <w:sz w:val="24"/>
                <w:szCs w:val="24"/>
                <w:lang w:val="en-US"/>
              </w:rPr>
              <w:t>______________________________</w:t>
            </w:r>
          </w:p>
        </w:tc>
      </w:tr>
      <w:tr w:rsidR="00DD7BC5" w:rsidRPr="00BB4B70" w:rsidTr="00DD7BC5">
        <w:trPr>
          <w:tblCellSpacing w:w="0" w:type="dxa"/>
          <w:jc w:val="center"/>
        </w:trPr>
        <w:tc>
          <w:tcPr>
            <w:tcW w:w="1029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DD7BC5" w:rsidRPr="0021566F" w:rsidRDefault="00DD7BC5" w:rsidP="005D14F3">
            <w:pPr>
              <w:tabs>
                <w:tab w:val="left" w:pos="515"/>
              </w:tabs>
              <w:spacing w:after="0" w:line="240" w:lineRule="auto"/>
              <w:ind w:firstLine="339"/>
              <w:jc w:val="both"/>
              <w:rPr>
                <w:rFonts w:ascii="GHEA Grapalat" w:hAnsi="GHEA Grapalat"/>
                <w:color w:val="000000"/>
                <w:sz w:val="24"/>
                <w:szCs w:val="24"/>
              </w:rPr>
            </w:pPr>
            <w:r>
              <w:rPr>
                <w:rFonts w:ascii="Cambria Math" w:eastAsia="Times New Roman" w:hAnsi="Cambria Math" w:cs="Cambria Math"/>
                <w:color w:val="333333"/>
                <w:sz w:val="24"/>
                <w:szCs w:val="24"/>
              </w:rPr>
              <w:t>3</w:t>
            </w:r>
            <w:r w:rsidRPr="0021566F">
              <w:rPr>
                <w:rFonts w:ascii="Cambria Math" w:eastAsia="Times New Roman" w:hAnsi="Cambria Math" w:cs="Cambria Math"/>
                <w:color w:val="333333"/>
                <w:sz w:val="24"/>
                <w:szCs w:val="24"/>
                <w:lang w:val="en-US"/>
              </w:rPr>
              <w:t>․</w:t>
            </w:r>
            <w:r w:rsidRPr="0021566F">
              <w:rPr>
                <w:rFonts w:ascii="GHEA Grapalat" w:eastAsia="Times New Roman" w:hAnsi="GHEA Grapalat" w:cs="Arial"/>
                <w:color w:val="333333"/>
                <w:sz w:val="24"/>
                <w:szCs w:val="24"/>
                <w:lang w:val="en-US"/>
              </w:rPr>
              <w:t xml:space="preserve"> Մաքսային մարմնի պաշտոնատար անձի՝</w:t>
            </w:r>
            <w:r w:rsidRPr="0021566F">
              <w:rPr>
                <w:rFonts w:ascii="GHEA Grapalat" w:hAnsi="GHEA Grapalat" w:cs="Arial"/>
                <w:color w:val="333333"/>
                <w:sz w:val="24"/>
                <w:szCs w:val="24"/>
              </w:rPr>
              <w:t xml:space="preserve"> </w:t>
            </w:r>
          </w:p>
        </w:tc>
      </w:tr>
      <w:tr w:rsidR="00DD7BC5" w:rsidRPr="00BB4B70" w:rsidTr="003D7266">
        <w:trPr>
          <w:tblCellSpacing w:w="0" w:type="dxa"/>
          <w:jc w:val="center"/>
        </w:trPr>
        <w:tc>
          <w:tcPr>
            <w:tcW w:w="3615" w:type="dxa"/>
            <w:tcBorders>
              <w:top w:val="outset" w:sz="6" w:space="0" w:color="auto"/>
              <w:left w:val="outset" w:sz="6" w:space="0" w:color="auto"/>
              <w:bottom w:val="outset" w:sz="6" w:space="0" w:color="auto"/>
              <w:right w:val="outset" w:sz="6" w:space="0" w:color="auto"/>
            </w:tcBorders>
            <w:shd w:val="clear" w:color="auto" w:fill="FFFFFF"/>
            <w:vAlign w:val="center"/>
          </w:tcPr>
          <w:p w:rsidR="00DD7BC5" w:rsidRPr="005D14F3" w:rsidRDefault="00DD7BC5" w:rsidP="005D14F3">
            <w:pPr>
              <w:pStyle w:val="ListParagraph"/>
              <w:numPr>
                <w:ilvl w:val="0"/>
                <w:numId w:val="24"/>
              </w:numPr>
              <w:tabs>
                <w:tab w:val="left" w:pos="515"/>
              </w:tabs>
              <w:spacing w:after="0" w:line="240" w:lineRule="auto"/>
              <w:jc w:val="both"/>
              <w:rPr>
                <w:rFonts w:ascii="GHEA Grapalat" w:hAnsi="GHEA Grapalat" w:cs="Cambria Math"/>
                <w:color w:val="333333"/>
                <w:sz w:val="24"/>
                <w:szCs w:val="24"/>
                <w:lang w:val="ru-RU"/>
              </w:rPr>
            </w:pPr>
            <w:r w:rsidRPr="005D14F3">
              <w:rPr>
                <w:rFonts w:ascii="GHEA Grapalat" w:hAnsi="GHEA Grapalat" w:cs="Cambria Math"/>
                <w:color w:val="333333"/>
                <w:sz w:val="24"/>
                <w:szCs w:val="24"/>
              </w:rPr>
              <w:t>անունը, ազգանունը</w:t>
            </w:r>
          </w:p>
        </w:tc>
        <w:tc>
          <w:tcPr>
            <w:tcW w:w="6675" w:type="dxa"/>
            <w:tcBorders>
              <w:top w:val="outset" w:sz="6" w:space="0" w:color="auto"/>
              <w:left w:val="outset" w:sz="6" w:space="0" w:color="auto"/>
              <w:bottom w:val="outset" w:sz="6" w:space="0" w:color="auto"/>
              <w:right w:val="outset" w:sz="6" w:space="0" w:color="auto"/>
            </w:tcBorders>
            <w:shd w:val="clear" w:color="auto" w:fill="FFFFFF"/>
            <w:vAlign w:val="center"/>
          </w:tcPr>
          <w:p w:rsidR="00DD7BC5" w:rsidRPr="0021566F" w:rsidRDefault="00DD7BC5" w:rsidP="005D14F3">
            <w:pPr>
              <w:tabs>
                <w:tab w:val="left" w:pos="515"/>
              </w:tabs>
              <w:spacing w:after="0" w:line="240" w:lineRule="auto"/>
              <w:ind w:firstLine="339"/>
              <w:jc w:val="both"/>
              <w:rPr>
                <w:rFonts w:ascii="GHEA Grapalat" w:hAnsi="GHEA Grapalat" w:cs="Cambria Math"/>
                <w:color w:val="333333"/>
                <w:sz w:val="24"/>
                <w:szCs w:val="24"/>
              </w:rPr>
            </w:pPr>
          </w:p>
        </w:tc>
      </w:tr>
      <w:tr w:rsidR="00DD7BC5" w:rsidRPr="00BB4B70" w:rsidTr="003D7266">
        <w:trPr>
          <w:tblCellSpacing w:w="0" w:type="dxa"/>
          <w:jc w:val="center"/>
        </w:trPr>
        <w:tc>
          <w:tcPr>
            <w:tcW w:w="3615" w:type="dxa"/>
            <w:tcBorders>
              <w:top w:val="outset" w:sz="6" w:space="0" w:color="auto"/>
              <w:left w:val="outset" w:sz="6" w:space="0" w:color="auto"/>
              <w:bottom w:val="outset" w:sz="6" w:space="0" w:color="auto"/>
              <w:right w:val="outset" w:sz="6" w:space="0" w:color="auto"/>
            </w:tcBorders>
            <w:shd w:val="clear" w:color="auto" w:fill="FFFFFF"/>
            <w:vAlign w:val="center"/>
          </w:tcPr>
          <w:p w:rsidR="00DD7BC5" w:rsidRPr="0021566F" w:rsidRDefault="00DD7BC5" w:rsidP="005D14F3">
            <w:pPr>
              <w:pStyle w:val="ListParagraph"/>
              <w:numPr>
                <w:ilvl w:val="0"/>
                <w:numId w:val="24"/>
              </w:numPr>
              <w:tabs>
                <w:tab w:val="left" w:pos="515"/>
              </w:tabs>
              <w:spacing w:after="0" w:line="240" w:lineRule="auto"/>
              <w:ind w:left="0" w:firstLine="360"/>
              <w:contextualSpacing w:val="0"/>
              <w:jc w:val="both"/>
              <w:rPr>
                <w:rFonts w:ascii="GHEA Grapalat" w:hAnsi="GHEA Grapalat" w:cs="Cambria Math"/>
                <w:color w:val="333333"/>
                <w:sz w:val="24"/>
                <w:szCs w:val="24"/>
                <w:lang w:val="ru-RU"/>
              </w:rPr>
            </w:pPr>
            <w:r w:rsidRPr="0021566F">
              <w:rPr>
                <w:rFonts w:ascii="GHEA Grapalat" w:hAnsi="GHEA Grapalat" w:cs="Cambria Math"/>
                <w:color w:val="333333"/>
                <w:sz w:val="24"/>
                <w:szCs w:val="24"/>
              </w:rPr>
              <w:t>զբաղեցրած պաշտոնը</w:t>
            </w:r>
          </w:p>
        </w:tc>
        <w:tc>
          <w:tcPr>
            <w:tcW w:w="6675" w:type="dxa"/>
            <w:tcBorders>
              <w:top w:val="outset" w:sz="6" w:space="0" w:color="auto"/>
              <w:left w:val="outset" w:sz="6" w:space="0" w:color="auto"/>
              <w:bottom w:val="outset" w:sz="6" w:space="0" w:color="auto"/>
              <w:right w:val="outset" w:sz="6" w:space="0" w:color="auto"/>
            </w:tcBorders>
            <w:shd w:val="clear" w:color="auto" w:fill="FFFFFF"/>
            <w:vAlign w:val="center"/>
          </w:tcPr>
          <w:p w:rsidR="00DD7BC5" w:rsidRPr="0021566F" w:rsidRDefault="00DD7BC5" w:rsidP="005D14F3">
            <w:pPr>
              <w:tabs>
                <w:tab w:val="left" w:pos="515"/>
              </w:tabs>
              <w:spacing w:after="0" w:line="240" w:lineRule="auto"/>
              <w:ind w:firstLine="339"/>
              <w:jc w:val="both"/>
              <w:rPr>
                <w:rFonts w:ascii="GHEA Grapalat" w:hAnsi="GHEA Grapalat" w:cs="Cambria Math"/>
                <w:color w:val="333333"/>
                <w:sz w:val="24"/>
                <w:szCs w:val="24"/>
              </w:rPr>
            </w:pPr>
          </w:p>
        </w:tc>
      </w:tr>
      <w:tr w:rsidR="00DD7BC5" w:rsidRPr="00BB4B70" w:rsidTr="003D7266">
        <w:trPr>
          <w:tblCellSpacing w:w="0" w:type="dxa"/>
          <w:jc w:val="center"/>
        </w:trPr>
        <w:tc>
          <w:tcPr>
            <w:tcW w:w="3615" w:type="dxa"/>
            <w:tcBorders>
              <w:top w:val="outset" w:sz="6" w:space="0" w:color="auto"/>
              <w:left w:val="outset" w:sz="6" w:space="0" w:color="auto"/>
              <w:bottom w:val="outset" w:sz="6" w:space="0" w:color="auto"/>
              <w:right w:val="outset" w:sz="6" w:space="0" w:color="auto"/>
            </w:tcBorders>
            <w:shd w:val="clear" w:color="auto" w:fill="FFFFFF"/>
            <w:vAlign w:val="center"/>
          </w:tcPr>
          <w:p w:rsidR="00DD7BC5" w:rsidRPr="0021566F" w:rsidRDefault="00DD7BC5" w:rsidP="005D14F3">
            <w:pPr>
              <w:pStyle w:val="ListParagraph"/>
              <w:numPr>
                <w:ilvl w:val="0"/>
                <w:numId w:val="24"/>
              </w:numPr>
              <w:tabs>
                <w:tab w:val="left" w:pos="515"/>
              </w:tabs>
              <w:spacing w:after="0" w:line="240" w:lineRule="auto"/>
              <w:ind w:left="0" w:firstLine="360"/>
              <w:contextualSpacing w:val="0"/>
              <w:jc w:val="both"/>
              <w:rPr>
                <w:rFonts w:ascii="GHEA Grapalat" w:hAnsi="GHEA Grapalat" w:cs="Cambria Math"/>
                <w:color w:val="333333"/>
                <w:sz w:val="24"/>
                <w:szCs w:val="24"/>
              </w:rPr>
            </w:pPr>
            <w:r w:rsidRPr="0021566F">
              <w:rPr>
                <w:rFonts w:ascii="GHEA Grapalat" w:hAnsi="GHEA Grapalat" w:cs="Cambria Math"/>
                <w:color w:val="333333"/>
                <w:sz w:val="24"/>
                <w:szCs w:val="24"/>
              </w:rPr>
              <w:t>ստորագրությունը</w:t>
            </w:r>
          </w:p>
        </w:tc>
        <w:tc>
          <w:tcPr>
            <w:tcW w:w="6675" w:type="dxa"/>
            <w:tcBorders>
              <w:top w:val="outset" w:sz="6" w:space="0" w:color="auto"/>
              <w:left w:val="outset" w:sz="6" w:space="0" w:color="auto"/>
              <w:bottom w:val="outset" w:sz="6" w:space="0" w:color="auto"/>
              <w:right w:val="outset" w:sz="6" w:space="0" w:color="auto"/>
            </w:tcBorders>
            <w:shd w:val="clear" w:color="auto" w:fill="FFFFFF"/>
            <w:vAlign w:val="center"/>
          </w:tcPr>
          <w:p w:rsidR="00DD7BC5" w:rsidRPr="0021566F" w:rsidRDefault="00DD7BC5" w:rsidP="005D14F3">
            <w:pPr>
              <w:tabs>
                <w:tab w:val="left" w:pos="515"/>
              </w:tabs>
              <w:spacing w:after="0" w:line="240" w:lineRule="auto"/>
              <w:ind w:firstLine="339"/>
              <w:jc w:val="both"/>
              <w:rPr>
                <w:rFonts w:ascii="GHEA Grapalat" w:hAnsi="GHEA Grapalat" w:cs="Cambria Math"/>
                <w:color w:val="333333"/>
                <w:sz w:val="24"/>
                <w:szCs w:val="24"/>
              </w:rPr>
            </w:pPr>
          </w:p>
        </w:tc>
      </w:tr>
    </w:tbl>
    <w:p w:rsidR="00370A00" w:rsidRPr="00BB4B70" w:rsidRDefault="00370A00" w:rsidP="0071617E">
      <w:pPr>
        <w:shd w:val="clear" w:color="auto" w:fill="FFFFFF"/>
        <w:spacing w:after="0" w:line="276" w:lineRule="auto"/>
        <w:jc w:val="center"/>
        <w:rPr>
          <w:rFonts w:ascii="GHEA Grapalat" w:eastAsia="Times New Roman" w:hAnsi="GHEA Grapalat" w:cs="Arial"/>
          <w:bCs/>
          <w:color w:val="333333"/>
          <w:sz w:val="24"/>
          <w:szCs w:val="24"/>
        </w:rPr>
      </w:pPr>
    </w:p>
    <w:p w:rsidR="005D14F3" w:rsidRDefault="005D14F3">
      <w:pPr>
        <w:rPr>
          <w:rFonts w:ascii="GHEA Grapalat" w:eastAsia="Times New Roman" w:hAnsi="GHEA Grapalat" w:cs="Arial"/>
          <w:bCs/>
          <w:color w:val="333333"/>
          <w:sz w:val="24"/>
          <w:szCs w:val="24"/>
          <w:u w:val="single"/>
        </w:rPr>
      </w:pPr>
      <w:r>
        <w:rPr>
          <w:rFonts w:ascii="GHEA Grapalat" w:eastAsia="Times New Roman" w:hAnsi="GHEA Grapalat" w:cs="Arial"/>
          <w:bCs/>
          <w:color w:val="333333"/>
          <w:sz w:val="24"/>
          <w:szCs w:val="24"/>
          <w:u w:val="single"/>
        </w:rPr>
        <w:br w:type="page"/>
      </w:r>
    </w:p>
    <w:p w:rsidR="0071617E" w:rsidRPr="00BB4B70" w:rsidRDefault="0071617E" w:rsidP="0071617E">
      <w:pPr>
        <w:shd w:val="clear" w:color="auto" w:fill="FFFFFF"/>
        <w:spacing w:after="0" w:line="276" w:lineRule="auto"/>
        <w:jc w:val="right"/>
        <w:rPr>
          <w:rFonts w:ascii="GHEA Grapalat" w:eastAsia="Times New Roman" w:hAnsi="GHEA Grapalat" w:cs="Arial"/>
          <w:bCs/>
          <w:color w:val="333333"/>
          <w:sz w:val="24"/>
          <w:szCs w:val="24"/>
          <w:u w:val="single"/>
        </w:rPr>
      </w:pPr>
      <w:r w:rsidRPr="00BB4B70">
        <w:rPr>
          <w:rFonts w:ascii="GHEA Grapalat" w:eastAsia="Times New Roman" w:hAnsi="GHEA Grapalat" w:cs="Arial"/>
          <w:bCs/>
          <w:color w:val="333333"/>
          <w:sz w:val="24"/>
          <w:szCs w:val="24"/>
          <w:u w:val="single"/>
        </w:rPr>
        <w:lastRenderedPageBreak/>
        <w:t>Ձև N 5</w:t>
      </w:r>
    </w:p>
    <w:p w:rsidR="0071617E" w:rsidRPr="00BB4B70" w:rsidRDefault="0071617E" w:rsidP="0071617E">
      <w:pPr>
        <w:shd w:val="clear" w:color="auto" w:fill="FFFFFF"/>
        <w:spacing w:after="0" w:line="276" w:lineRule="auto"/>
        <w:jc w:val="center"/>
        <w:rPr>
          <w:rFonts w:ascii="GHEA Grapalat" w:eastAsia="Times New Roman" w:hAnsi="GHEA Grapalat" w:cs="Arial"/>
          <w:bCs/>
          <w:color w:val="333333"/>
          <w:sz w:val="24"/>
          <w:szCs w:val="24"/>
        </w:rPr>
      </w:pPr>
      <w:r w:rsidRPr="00BB4B70">
        <w:rPr>
          <w:rFonts w:ascii="Calibri" w:eastAsia="Times New Roman" w:hAnsi="Calibri" w:cs="Calibri"/>
          <w:bCs/>
          <w:color w:val="333333"/>
          <w:sz w:val="24"/>
          <w:szCs w:val="24"/>
        </w:rPr>
        <w:t> </w:t>
      </w:r>
    </w:p>
    <w:p w:rsidR="0071617E" w:rsidRPr="00BB4B70" w:rsidRDefault="0071617E" w:rsidP="005D14F3">
      <w:pPr>
        <w:shd w:val="clear" w:color="auto" w:fill="FFFFFF"/>
        <w:spacing w:after="0" w:line="240" w:lineRule="auto"/>
        <w:jc w:val="center"/>
        <w:rPr>
          <w:rFonts w:ascii="GHEA Grapalat" w:eastAsia="Times New Roman" w:hAnsi="GHEA Grapalat" w:cs="Arial"/>
          <w:bCs/>
          <w:color w:val="333333"/>
          <w:sz w:val="24"/>
          <w:szCs w:val="24"/>
        </w:rPr>
      </w:pPr>
      <w:r w:rsidRPr="00BB4B70">
        <w:rPr>
          <w:rFonts w:ascii="GHEA Grapalat" w:eastAsia="Times New Roman" w:hAnsi="GHEA Grapalat" w:cs="Arial"/>
          <w:bCs/>
          <w:color w:val="333333"/>
          <w:sz w:val="24"/>
          <w:szCs w:val="24"/>
        </w:rPr>
        <w:t>ՈՐՈՇՈՒՄ</w:t>
      </w:r>
    </w:p>
    <w:p w:rsidR="0071617E" w:rsidRPr="00BB4B70" w:rsidRDefault="0071617E" w:rsidP="005D14F3">
      <w:pPr>
        <w:shd w:val="clear" w:color="auto" w:fill="FFFFFF"/>
        <w:spacing w:after="0" w:line="240" w:lineRule="auto"/>
        <w:jc w:val="center"/>
        <w:rPr>
          <w:rFonts w:ascii="GHEA Grapalat" w:eastAsia="Times New Roman" w:hAnsi="GHEA Grapalat" w:cs="Arial"/>
          <w:bCs/>
          <w:color w:val="333333"/>
          <w:sz w:val="24"/>
          <w:szCs w:val="24"/>
        </w:rPr>
      </w:pPr>
      <w:r w:rsidRPr="00BB4B70">
        <w:rPr>
          <w:rFonts w:ascii="GHEA Grapalat" w:eastAsia="Times New Roman" w:hAnsi="GHEA Grapalat" w:cs="Arial"/>
          <w:bCs/>
          <w:color w:val="333333"/>
          <w:sz w:val="24"/>
          <w:szCs w:val="24"/>
        </w:rPr>
        <w:t>Եվրասիական տնտեսական միության մաքսային սահմանով չհավաքված կամ կազմատված, այդ թվում՝ չկոմպլեկտավորված կամ անավարտ վիճակում տեղափոխվող ապրանքի դասակարգման վերաբերյալ որոշման ընդունումը մերժելու մասին</w:t>
      </w:r>
    </w:p>
    <w:p w:rsidR="0071617E" w:rsidRPr="00BB4B70" w:rsidRDefault="0071617E" w:rsidP="005D14F3">
      <w:pPr>
        <w:shd w:val="clear" w:color="auto" w:fill="FFFFFF"/>
        <w:spacing w:after="0" w:line="240" w:lineRule="auto"/>
        <w:jc w:val="center"/>
        <w:rPr>
          <w:rFonts w:ascii="GHEA Grapalat" w:eastAsia="Times New Roman" w:hAnsi="GHEA Grapalat" w:cs="Arial"/>
          <w:bCs/>
          <w:color w:val="333333"/>
          <w:sz w:val="24"/>
          <w:szCs w:val="24"/>
        </w:rPr>
      </w:pPr>
    </w:p>
    <w:tbl>
      <w:tblPr>
        <w:tblW w:w="1023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45"/>
        <w:gridCol w:w="5093"/>
      </w:tblGrid>
      <w:tr w:rsidR="0071617E" w:rsidRPr="00BB4B70" w:rsidTr="00907A81">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21566F" w:rsidRDefault="0071617E" w:rsidP="005D14F3">
            <w:pPr>
              <w:spacing w:after="0" w:line="240" w:lineRule="auto"/>
              <w:ind w:firstLine="339"/>
              <w:jc w:val="both"/>
              <w:rPr>
                <w:rFonts w:ascii="GHEA Grapalat" w:hAnsi="GHEA Grapalat" w:cs="Arial"/>
                <w:color w:val="333333"/>
                <w:sz w:val="24"/>
                <w:szCs w:val="24"/>
              </w:rPr>
            </w:pPr>
            <w:r w:rsidRPr="0021566F">
              <w:rPr>
                <w:rFonts w:ascii="GHEA Grapalat" w:hAnsi="GHEA Grapalat" w:cs="Arial"/>
                <w:color w:val="333333"/>
                <w:sz w:val="24"/>
                <w:szCs w:val="24"/>
              </w:rPr>
              <w:t>1</w:t>
            </w:r>
            <w:r w:rsidRPr="0021566F">
              <w:rPr>
                <w:rFonts w:ascii="Cambria Math" w:hAnsi="Cambria Math" w:cs="Cambria Math"/>
                <w:color w:val="333333"/>
                <w:sz w:val="24"/>
                <w:szCs w:val="24"/>
              </w:rPr>
              <w:t>․</w:t>
            </w:r>
            <w:r w:rsidRPr="0021566F">
              <w:rPr>
                <w:rFonts w:ascii="GHEA Grapalat" w:hAnsi="GHEA Grapalat" w:cs="Arial"/>
                <w:color w:val="333333"/>
                <w:sz w:val="24"/>
                <w:szCs w:val="24"/>
              </w:rPr>
              <w:t xml:space="preserve"> Մաքսային մարմինը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BB4B70" w:rsidRDefault="0071617E" w:rsidP="005D14F3">
            <w:pPr>
              <w:spacing w:after="0" w:line="240" w:lineRule="auto"/>
              <w:ind w:firstLine="339"/>
              <w:jc w:val="both"/>
              <w:rPr>
                <w:rFonts w:ascii="GHEA Grapalat" w:hAnsi="GHEA Grapalat" w:cs="Arial"/>
                <w:color w:val="333333"/>
              </w:rPr>
            </w:pPr>
          </w:p>
        </w:tc>
      </w:tr>
      <w:tr w:rsidR="0071617E" w:rsidRPr="00BB4B70" w:rsidTr="00907A81">
        <w:trPr>
          <w:tblCellSpacing w:w="0" w:type="dxa"/>
          <w:jc w:val="center"/>
        </w:trPr>
        <w:tc>
          <w:tcPr>
            <w:tcW w:w="1023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1617E" w:rsidRPr="0021566F" w:rsidRDefault="0071617E" w:rsidP="005D14F3">
            <w:pPr>
              <w:spacing w:after="0" w:line="240" w:lineRule="auto"/>
              <w:ind w:firstLine="339"/>
              <w:jc w:val="both"/>
              <w:rPr>
                <w:rFonts w:ascii="GHEA Grapalat" w:hAnsi="GHEA Grapalat" w:cs="Arial"/>
                <w:color w:val="333333"/>
                <w:sz w:val="24"/>
                <w:szCs w:val="24"/>
              </w:rPr>
            </w:pPr>
            <w:r w:rsidRPr="0021566F">
              <w:rPr>
                <w:rFonts w:ascii="GHEA Grapalat" w:hAnsi="GHEA Grapalat" w:cs="Arial"/>
                <w:color w:val="333333"/>
                <w:sz w:val="24"/>
                <w:szCs w:val="24"/>
              </w:rPr>
              <w:t>2. Դիմումատուի՝</w:t>
            </w:r>
          </w:p>
        </w:tc>
      </w:tr>
      <w:tr w:rsidR="0071617E" w:rsidRPr="00BB4B70" w:rsidTr="00907A81">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21566F" w:rsidRDefault="0071617E" w:rsidP="005D14F3">
            <w:pPr>
              <w:spacing w:after="0" w:line="240" w:lineRule="auto"/>
              <w:ind w:firstLine="339"/>
              <w:jc w:val="both"/>
              <w:rPr>
                <w:rFonts w:ascii="GHEA Grapalat" w:hAnsi="GHEA Grapalat" w:cs="Arial"/>
                <w:color w:val="333333"/>
                <w:sz w:val="24"/>
                <w:szCs w:val="24"/>
              </w:rPr>
            </w:pPr>
            <w:r w:rsidRPr="0021566F">
              <w:rPr>
                <w:rFonts w:ascii="GHEA Grapalat" w:hAnsi="GHEA Grapalat" w:cs="Arial"/>
                <w:color w:val="333333"/>
                <w:sz w:val="24"/>
                <w:szCs w:val="24"/>
              </w:rPr>
              <w:t>1) ՀՎՀՀ (անհատ ձեռնարկատեր չհանդիսացող ֆիզիկական անձի դեպքում՝ անձը հաստատող փաստաթղթի տվյալները)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BB4B70" w:rsidRDefault="0071617E" w:rsidP="005D14F3">
            <w:pPr>
              <w:spacing w:after="0" w:line="240" w:lineRule="auto"/>
              <w:ind w:firstLine="155"/>
              <w:jc w:val="both"/>
              <w:rPr>
                <w:rFonts w:ascii="GHEA Grapalat" w:hAnsi="GHEA Grapalat" w:cs="Arial"/>
                <w:color w:val="333333"/>
              </w:rPr>
            </w:pPr>
          </w:p>
        </w:tc>
      </w:tr>
      <w:tr w:rsidR="0071617E" w:rsidRPr="00BB4B70" w:rsidTr="00907A81">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21566F" w:rsidRDefault="0071617E" w:rsidP="005D14F3">
            <w:pPr>
              <w:spacing w:after="0" w:line="240" w:lineRule="auto"/>
              <w:ind w:firstLine="339"/>
              <w:jc w:val="both"/>
              <w:rPr>
                <w:rFonts w:ascii="GHEA Grapalat" w:hAnsi="GHEA Grapalat" w:cs="Arial"/>
                <w:color w:val="333333"/>
                <w:sz w:val="24"/>
                <w:szCs w:val="24"/>
              </w:rPr>
            </w:pPr>
            <w:r w:rsidRPr="0021566F">
              <w:rPr>
                <w:rFonts w:ascii="GHEA Grapalat" w:hAnsi="GHEA Grapalat" w:cs="Arial"/>
                <w:color w:val="333333"/>
                <w:sz w:val="24"/>
                <w:szCs w:val="24"/>
              </w:rPr>
              <w:t>2) անվանումը</w:t>
            </w:r>
            <w:r w:rsidRPr="0021566F">
              <w:rPr>
                <w:rFonts w:ascii="GHEA Grapalat" w:hAnsi="GHEA Grapalat" w:cs="Arial"/>
                <w:bCs/>
                <w:iCs/>
                <w:color w:val="333333"/>
                <w:sz w:val="24"/>
                <w:szCs w:val="24"/>
              </w:rPr>
              <w:t xml:space="preserve"> (</w:t>
            </w:r>
            <w:r w:rsidRPr="0021566F">
              <w:rPr>
                <w:rFonts w:ascii="GHEA Grapalat" w:hAnsi="GHEA Grapalat" w:cs="Arial"/>
                <w:color w:val="333333"/>
                <w:sz w:val="24"/>
                <w:szCs w:val="24"/>
              </w:rPr>
              <w:t>անհատ ձեռնարկատեր չհանդիսացող ֆիզիկական անձի դեպքում՝ անունը, ազգանունը)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BB4B70" w:rsidRDefault="0071617E" w:rsidP="005D14F3">
            <w:pPr>
              <w:spacing w:after="0" w:line="240" w:lineRule="auto"/>
              <w:ind w:firstLine="155"/>
              <w:jc w:val="both"/>
              <w:rPr>
                <w:rFonts w:ascii="GHEA Grapalat" w:hAnsi="GHEA Grapalat" w:cs="Arial"/>
                <w:color w:val="333333"/>
              </w:rPr>
            </w:pPr>
          </w:p>
        </w:tc>
      </w:tr>
      <w:tr w:rsidR="0071617E" w:rsidRPr="00BB4B70" w:rsidTr="00907A81">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21566F" w:rsidRDefault="0071617E" w:rsidP="005D14F3">
            <w:pPr>
              <w:spacing w:after="0" w:line="240" w:lineRule="auto"/>
              <w:ind w:firstLine="339"/>
              <w:jc w:val="both"/>
              <w:rPr>
                <w:rFonts w:ascii="GHEA Grapalat" w:hAnsi="GHEA Grapalat" w:cs="Arial"/>
                <w:color w:val="333333"/>
                <w:sz w:val="24"/>
                <w:szCs w:val="24"/>
              </w:rPr>
            </w:pPr>
            <w:r w:rsidRPr="0021566F">
              <w:rPr>
                <w:rFonts w:ascii="GHEA Grapalat" w:hAnsi="GHEA Grapalat" w:cs="Arial"/>
                <w:color w:val="333333"/>
                <w:sz w:val="24"/>
                <w:szCs w:val="24"/>
              </w:rPr>
              <w:t>3</w:t>
            </w:r>
            <w:r w:rsidRPr="0021566F">
              <w:rPr>
                <w:rFonts w:ascii="GHEA Grapalat" w:hAnsi="GHEA Grapalat" w:cs="Arial"/>
                <w:color w:val="333333"/>
                <w:sz w:val="24"/>
                <w:szCs w:val="24"/>
                <w:lang w:val="ru-RU"/>
              </w:rPr>
              <w:t>)</w:t>
            </w:r>
            <w:r w:rsidRPr="0021566F">
              <w:rPr>
                <w:rFonts w:ascii="GHEA Grapalat" w:hAnsi="GHEA Grapalat" w:cs="Arial"/>
                <w:color w:val="333333"/>
                <w:sz w:val="24"/>
                <w:szCs w:val="24"/>
              </w:rPr>
              <w:t xml:space="preserve"> գտնվելու վայրը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BB4B70" w:rsidRDefault="0071617E" w:rsidP="005D14F3">
            <w:pPr>
              <w:spacing w:after="0" w:line="240" w:lineRule="auto"/>
              <w:ind w:firstLine="155"/>
              <w:jc w:val="both"/>
              <w:rPr>
                <w:rFonts w:ascii="GHEA Grapalat" w:hAnsi="GHEA Grapalat" w:cs="Arial"/>
                <w:color w:val="333333"/>
              </w:rPr>
            </w:pPr>
          </w:p>
        </w:tc>
      </w:tr>
      <w:tr w:rsidR="0071617E" w:rsidRPr="00BB4B70" w:rsidTr="00A32106">
        <w:trPr>
          <w:trHeight w:val="1020"/>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21566F" w:rsidRDefault="00870D70" w:rsidP="005D14F3">
            <w:pPr>
              <w:spacing w:after="0" w:line="240" w:lineRule="auto"/>
              <w:ind w:firstLine="339"/>
              <w:jc w:val="both"/>
              <w:rPr>
                <w:rFonts w:ascii="GHEA Grapalat" w:hAnsi="GHEA Grapalat" w:cs="Arial"/>
                <w:color w:val="333333"/>
                <w:sz w:val="24"/>
                <w:szCs w:val="24"/>
              </w:rPr>
            </w:pPr>
            <w:r w:rsidRPr="0021566F">
              <w:rPr>
                <w:rFonts w:ascii="GHEA Grapalat" w:eastAsia="Times New Roman" w:hAnsi="GHEA Grapalat" w:cs="Arial"/>
                <w:color w:val="333333"/>
                <w:sz w:val="24"/>
                <w:szCs w:val="24"/>
              </w:rPr>
              <w:t xml:space="preserve">3. </w:t>
            </w:r>
            <w:r w:rsidRPr="0021566F">
              <w:rPr>
                <w:rFonts w:ascii="GHEA Grapalat" w:hAnsi="GHEA Grapalat" w:cs="Arial"/>
                <w:color w:val="333333"/>
                <w:sz w:val="24"/>
                <w:szCs w:val="24"/>
              </w:rPr>
              <w:t>Որոշման գրանցման համարը</w:t>
            </w:r>
            <w:r w:rsidR="0021566F">
              <w:rPr>
                <w:rFonts w:ascii="GHEA Grapalat" w:hAnsi="GHEA Grapalat" w:cs="Arial"/>
                <w:color w:val="333333"/>
                <w:sz w:val="24"/>
                <w:szCs w:val="24"/>
              </w:rPr>
              <w:t xml:space="preserve"> </w:t>
            </w:r>
            <w:r w:rsidRPr="0021566F">
              <w:rPr>
                <w:rFonts w:ascii="GHEA Grapalat" w:hAnsi="GHEA Grapalat" w:cs="Arial"/>
                <w:color w:val="333333"/>
                <w:sz w:val="24"/>
                <w:szCs w:val="24"/>
              </w:rPr>
              <w:t>ՈՄ/ԱՐՄ/ՏՏ/ՀՀ</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BB4B70" w:rsidRDefault="0071617E" w:rsidP="005D14F3">
            <w:pPr>
              <w:tabs>
                <w:tab w:val="left" w:pos="515"/>
              </w:tabs>
              <w:spacing w:after="0" w:line="240" w:lineRule="auto"/>
              <w:jc w:val="both"/>
              <w:rPr>
                <w:rFonts w:ascii="GHEA Grapalat" w:hAnsi="GHEA Grapalat" w:cs="Arial"/>
                <w:color w:val="333333"/>
              </w:rPr>
            </w:pPr>
          </w:p>
        </w:tc>
      </w:tr>
      <w:tr w:rsidR="0071617E" w:rsidRPr="00BB4B70" w:rsidTr="00907A81">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21566F" w:rsidRDefault="00870D70" w:rsidP="005D14F3">
            <w:pPr>
              <w:tabs>
                <w:tab w:val="left" w:pos="515"/>
              </w:tabs>
              <w:spacing w:after="0" w:line="240" w:lineRule="auto"/>
              <w:ind w:firstLine="339"/>
              <w:jc w:val="both"/>
              <w:rPr>
                <w:rFonts w:ascii="GHEA Grapalat" w:hAnsi="GHEA Grapalat" w:cs="Arial"/>
                <w:color w:val="333333"/>
                <w:sz w:val="24"/>
                <w:szCs w:val="24"/>
              </w:rPr>
            </w:pPr>
            <w:r w:rsidRPr="0021566F">
              <w:rPr>
                <w:rFonts w:ascii="GHEA Grapalat" w:eastAsia="Times New Roman" w:hAnsi="GHEA Grapalat" w:cs="Arial"/>
                <w:color w:val="333333"/>
                <w:sz w:val="24"/>
                <w:szCs w:val="24"/>
              </w:rPr>
              <w:t>4. Որոշման ընդունման ամսաթիվը (օրը, ամիսը, տարին)</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BB4B70" w:rsidRDefault="0071617E" w:rsidP="005D14F3">
            <w:pPr>
              <w:tabs>
                <w:tab w:val="left" w:pos="515"/>
              </w:tabs>
              <w:spacing w:after="0" w:line="240" w:lineRule="auto"/>
              <w:jc w:val="both"/>
              <w:rPr>
                <w:rFonts w:ascii="GHEA Grapalat" w:hAnsi="GHEA Grapalat" w:cs="Arial"/>
                <w:color w:val="333333"/>
              </w:rPr>
            </w:pPr>
          </w:p>
        </w:tc>
      </w:tr>
      <w:tr w:rsidR="0071617E" w:rsidRPr="00BB4B70" w:rsidTr="00907A81">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21566F" w:rsidRDefault="0071617E" w:rsidP="005D14F3">
            <w:pPr>
              <w:tabs>
                <w:tab w:val="left" w:pos="515"/>
              </w:tabs>
              <w:spacing w:after="0" w:line="240" w:lineRule="auto"/>
              <w:ind w:firstLine="339"/>
              <w:jc w:val="both"/>
              <w:rPr>
                <w:rFonts w:ascii="GHEA Grapalat" w:hAnsi="GHEA Grapalat" w:cs="Arial"/>
                <w:color w:val="333333"/>
                <w:sz w:val="24"/>
                <w:szCs w:val="24"/>
              </w:rPr>
            </w:pPr>
            <w:r w:rsidRPr="0021566F">
              <w:rPr>
                <w:rFonts w:ascii="GHEA Grapalat" w:hAnsi="GHEA Grapalat" w:cs="Arial"/>
                <w:color w:val="333333"/>
                <w:sz w:val="24"/>
                <w:szCs w:val="24"/>
              </w:rPr>
              <w:t>5. Ապրանքի դասակարգման վերաբերյալ որոշման ընդունման համար ներկայացված դիմումի համարը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BB4B70" w:rsidRDefault="0071617E" w:rsidP="005D14F3">
            <w:pPr>
              <w:tabs>
                <w:tab w:val="left" w:pos="515"/>
              </w:tabs>
              <w:spacing w:after="0" w:line="240" w:lineRule="auto"/>
              <w:ind w:firstLine="339"/>
              <w:jc w:val="both"/>
              <w:rPr>
                <w:rFonts w:ascii="GHEA Grapalat" w:hAnsi="GHEA Grapalat" w:cs="Arial"/>
                <w:color w:val="333333"/>
              </w:rPr>
            </w:pPr>
          </w:p>
        </w:tc>
      </w:tr>
      <w:tr w:rsidR="0071617E" w:rsidRPr="00BB4B70" w:rsidTr="00907A81">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21566F" w:rsidRDefault="0071617E" w:rsidP="005D14F3">
            <w:pPr>
              <w:tabs>
                <w:tab w:val="left" w:pos="515"/>
              </w:tabs>
              <w:spacing w:after="0" w:line="240" w:lineRule="auto"/>
              <w:ind w:firstLine="339"/>
              <w:jc w:val="both"/>
              <w:rPr>
                <w:rFonts w:ascii="GHEA Grapalat" w:hAnsi="GHEA Grapalat" w:cs="Arial"/>
                <w:color w:val="333333"/>
                <w:sz w:val="24"/>
                <w:szCs w:val="24"/>
              </w:rPr>
            </w:pPr>
            <w:r w:rsidRPr="0021566F">
              <w:rPr>
                <w:rFonts w:ascii="GHEA Grapalat" w:hAnsi="GHEA Grapalat" w:cs="Arial"/>
                <w:color w:val="333333"/>
                <w:sz w:val="24"/>
                <w:szCs w:val="24"/>
              </w:rPr>
              <w:t>6. Ապրանքի դասակարգման վերաբերյալ որոշման ընդունման համար ներկայացված դիմումի ամսաթիվը (օրը, ամիսը, տարին)</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BB4B70" w:rsidRDefault="0071617E" w:rsidP="005D14F3">
            <w:pPr>
              <w:tabs>
                <w:tab w:val="left" w:pos="515"/>
              </w:tabs>
              <w:spacing w:after="0" w:line="240" w:lineRule="auto"/>
              <w:ind w:firstLine="339"/>
              <w:jc w:val="both"/>
              <w:rPr>
                <w:rFonts w:ascii="GHEA Grapalat" w:hAnsi="GHEA Grapalat" w:cs="Arial"/>
                <w:color w:val="333333"/>
              </w:rPr>
            </w:pPr>
          </w:p>
        </w:tc>
      </w:tr>
      <w:tr w:rsidR="0071617E" w:rsidRPr="00BB4B70" w:rsidTr="00907A81">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21566F" w:rsidRDefault="0071617E" w:rsidP="005D14F3">
            <w:pPr>
              <w:tabs>
                <w:tab w:val="left" w:pos="515"/>
              </w:tabs>
              <w:spacing w:after="0" w:line="240" w:lineRule="auto"/>
              <w:ind w:firstLine="339"/>
              <w:jc w:val="both"/>
              <w:rPr>
                <w:rFonts w:ascii="GHEA Grapalat" w:hAnsi="GHEA Grapalat" w:cs="Arial"/>
                <w:color w:val="333333"/>
                <w:sz w:val="24"/>
                <w:szCs w:val="24"/>
              </w:rPr>
            </w:pPr>
            <w:r w:rsidRPr="0021566F">
              <w:rPr>
                <w:rFonts w:ascii="GHEA Grapalat" w:eastAsia="Times New Roman" w:hAnsi="GHEA Grapalat" w:cs="Arial"/>
                <w:color w:val="333333"/>
                <w:sz w:val="24"/>
                <w:szCs w:val="24"/>
                <w:lang w:val="en-US"/>
              </w:rPr>
              <w:t>7. Որոշում ընդունելու հիմքը (հիմքերը)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BB4B70" w:rsidRDefault="0071617E" w:rsidP="005D14F3">
            <w:pPr>
              <w:tabs>
                <w:tab w:val="left" w:pos="515"/>
              </w:tabs>
              <w:spacing w:after="0" w:line="240" w:lineRule="auto"/>
              <w:ind w:firstLine="339"/>
              <w:jc w:val="both"/>
              <w:rPr>
                <w:rFonts w:ascii="GHEA Grapalat" w:hAnsi="GHEA Grapalat" w:cs="Arial"/>
                <w:color w:val="333333"/>
              </w:rPr>
            </w:pPr>
          </w:p>
        </w:tc>
      </w:tr>
      <w:tr w:rsidR="0071617E" w:rsidRPr="00BB4B70" w:rsidTr="00907A81">
        <w:trPr>
          <w:tblCellSpacing w:w="0" w:type="dxa"/>
          <w:jc w:val="center"/>
        </w:trPr>
        <w:tc>
          <w:tcPr>
            <w:tcW w:w="10238"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21566F" w:rsidRDefault="00EA4EA3" w:rsidP="005D14F3">
            <w:pPr>
              <w:tabs>
                <w:tab w:val="left" w:pos="515"/>
              </w:tabs>
              <w:spacing w:after="0" w:line="240" w:lineRule="auto"/>
              <w:ind w:firstLine="339"/>
              <w:jc w:val="both"/>
              <w:rPr>
                <w:rFonts w:ascii="GHEA Grapalat" w:eastAsia="Times New Roman" w:hAnsi="GHEA Grapalat" w:cs="Arial"/>
                <w:color w:val="333333"/>
                <w:sz w:val="24"/>
                <w:szCs w:val="24"/>
                <w:lang w:val="en-US"/>
              </w:rPr>
            </w:pPr>
            <w:r w:rsidRPr="0021566F">
              <w:rPr>
                <w:rFonts w:ascii="GHEA Grapalat" w:eastAsia="Times New Roman" w:hAnsi="GHEA Grapalat" w:cs="Arial"/>
                <w:color w:val="333333"/>
                <w:sz w:val="24"/>
                <w:szCs w:val="24"/>
                <w:lang w:val="en-US"/>
              </w:rPr>
              <w:t>8</w:t>
            </w:r>
            <w:r w:rsidR="0071617E" w:rsidRPr="0021566F">
              <w:rPr>
                <w:rFonts w:ascii="Cambria Math" w:eastAsia="Times New Roman" w:hAnsi="Cambria Math" w:cs="Cambria Math"/>
                <w:color w:val="333333"/>
                <w:sz w:val="24"/>
                <w:szCs w:val="24"/>
                <w:lang w:val="en-US"/>
              </w:rPr>
              <w:t>․</w:t>
            </w:r>
            <w:r w:rsidR="0071617E" w:rsidRPr="0021566F">
              <w:rPr>
                <w:rFonts w:ascii="GHEA Grapalat" w:eastAsia="Times New Roman" w:hAnsi="GHEA Grapalat" w:cs="Arial"/>
                <w:color w:val="333333"/>
                <w:sz w:val="24"/>
                <w:szCs w:val="24"/>
                <w:lang w:val="en-US"/>
              </w:rPr>
              <w:t xml:space="preserve"> Մաքսային մարմնի պաշտոնատար անձի՝ </w:t>
            </w:r>
          </w:p>
        </w:tc>
      </w:tr>
      <w:tr w:rsidR="0071617E" w:rsidRPr="00BB4B70" w:rsidTr="00907A81">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21566F" w:rsidRDefault="004E7FFC" w:rsidP="005D14F3">
            <w:pPr>
              <w:tabs>
                <w:tab w:val="left" w:pos="605"/>
              </w:tabs>
              <w:spacing w:after="0" w:line="240" w:lineRule="auto"/>
              <w:ind w:firstLine="339"/>
              <w:jc w:val="both"/>
              <w:rPr>
                <w:rFonts w:ascii="GHEA Grapalat" w:hAnsi="GHEA Grapalat" w:cs="Cambria Math"/>
                <w:color w:val="333333"/>
                <w:sz w:val="24"/>
                <w:szCs w:val="24"/>
                <w:lang w:val="ru-RU"/>
              </w:rPr>
            </w:pPr>
            <w:r w:rsidRPr="0021566F">
              <w:rPr>
                <w:rFonts w:ascii="GHEA Grapalat" w:hAnsi="GHEA Grapalat" w:cs="Cambria Math"/>
                <w:color w:val="333333"/>
                <w:sz w:val="24"/>
                <w:szCs w:val="24"/>
              </w:rPr>
              <w:t>1</w:t>
            </w:r>
            <w:r w:rsidRPr="0021566F">
              <w:rPr>
                <w:rFonts w:ascii="GHEA Grapalat" w:hAnsi="GHEA Grapalat" w:cs="Cambria Math"/>
                <w:color w:val="333333"/>
                <w:sz w:val="24"/>
                <w:szCs w:val="24"/>
                <w:lang w:val="ru-RU"/>
              </w:rPr>
              <w:t>)</w:t>
            </w:r>
            <w:r w:rsidR="0071617E" w:rsidRPr="0021566F">
              <w:rPr>
                <w:rFonts w:ascii="GHEA Grapalat" w:hAnsi="GHEA Grapalat" w:cs="Cambria Math"/>
                <w:color w:val="333333"/>
                <w:sz w:val="24"/>
                <w:szCs w:val="24"/>
                <w:lang w:val="ru-RU"/>
              </w:rPr>
              <w:t xml:space="preserve"> </w:t>
            </w:r>
            <w:r w:rsidR="0071617E" w:rsidRPr="0021566F">
              <w:rPr>
                <w:rFonts w:ascii="GHEA Grapalat" w:hAnsi="GHEA Grapalat" w:cs="Cambria Math"/>
                <w:color w:val="333333"/>
                <w:sz w:val="24"/>
                <w:szCs w:val="24"/>
              </w:rPr>
              <w:t>անունը, ազգանունը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BB4B70" w:rsidRDefault="0071617E" w:rsidP="005D14F3">
            <w:pPr>
              <w:tabs>
                <w:tab w:val="left" w:pos="515"/>
              </w:tabs>
              <w:spacing w:after="0" w:line="240" w:lineRule="auto"/>
              <w:ind w:firstLine="339"/>
              <w:jc w:val="both"/>
              <w:rPr>
                <w:rFonts w:ascii="GHEA Grapalat" w:hAnsi="GHEA Grapalat" w:cs="Cambria Math"/>
                <w:color w:val="333333"/>
              </w:rPr>
            </w:pPr>
          </w:p>
        </w:tc>
      </w:tr>
      <w:tr w:rsidR="0071617E" w:rsidRPr="00BB4B70" w:rsidTr="00907A81">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21566F" w:rsidRDefault="0071617E" w:rsidP="005D14F3">
            <w:pPr>
              <w:pStyle w:val="ListParagraph"/>
              <w:numPr>
                <w:ilvl w:val="0"/>
                <w:numId w:val="21"/>
              </w:numPr>
              <w:tabs>
                <w:tab w:val="left" w:pos="515"/>
              </w:tabs>
              <w:spacing w:after="0" w:line="240" w:lineRule="auto"/>
              <w:ind w:left="0" w:firstLine="339"/>
              <w:jc w:val="both"/>
              <w:rPr>
                <w:rFonts w:ascii="GHEA Grapalat" w:hAnsi="GHEA Grapalat" w:cs="Cambria Math"/>
                <w:color w:val="333333"/>
                <w:sz w:val="24"/>
                <w:szCs w:val="24"/>
                <w:lang w:val="ru-RU"/>
              </w:rPr>
            </w:pPr>
            <w:r w:rsidRPr="0021566F">
              <w:rPr>
                <w:rFonts w:ascii="GHEA Grapalat" w:hAnsi="GHEA Grapalat" w:cs="Cambria Math"/>
                <w:color w:val="333333"/>
                <w:sz w:val="24"/>
                <w:szCs w:val="24"/>
              </w:rPr>
              <w:t>զբաղեցրած պաշտոնը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BB4B70" w:rsidRDefault="0071617E" w:rsidP="005D14F3">
            <w:pPr>
              <w:tabs>
                <w:tab w:val="left" w:pos="515"/>
              </w:tabs>
              <w:spacing w:after="0" w:line="240" w:lineRule="auto"/>
              <w:ind w:firstLine="339"/>
              <w:jc w:val="both"/>
              <w:rPr>
                <w:rFonts w:ascii="GHEA Grapalat" w:hAnsi="GHEA Grapalat" w:cs="Cambria Math"/>
                <w:color w:val="333333"/>
              </w:rPr>
            </w:pPr>
          </w:p>
        </w:tc>
      </w:tr>
      <w:tr w:rsidR="0071617E" w:rsidRPr="00BB4B70" w:rsidTr="00907A81">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21566F" w:rsidRDefault="0071617E" w:rsidP="005D14F3">
            <w:pPr>
              <w:pStyle w:val="ListParagraph"/>
              <w:numPr>
                <w:ilvl w:val="0"/>
                <w:numId w:val="21"/>
              </w:numPr>
              <w:tabs>
                <w:tab w:val="left" w:pos="515"/>
              </w:tabs>
              <w:spacing w:after="0" w:line="240" w:lineRule="auto"/>
              <w:ind w:left="0" w:firstLine="339"/>
              <w:contextualSpacing w:val="0"/>
              <w:jc w:val="both"/>
              <w:rPr>
                <w:rFonts w:ascii="GHEA Grapalat" w:hAnsi="GHEA Grapalat" w:cs="Cambria Math"/>
                <w:color w:val="333333"/>
                <w:sz w:val="24"/>
                <w:szCs w:val="24"/>
              </w:rPr>
            </w:pPr>
            <w:r w:rsidRPr="0021566F">
              <w:rPr>
                <w:rFonts w:ascii="GHEA Grapalat" w:hAnsi="GHEA Grapalat" w:cs="Cambria Math"/>
                <w:color w:val="333333"/>
                <w:sz w:val="24"/>
                <w:szCs w:val="24"/>
              </w:rPr>
              <w:t>ստորագրությունը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71617E" w:rsidRPr="00BB4B70" w:rsidRDefault="0071617E" w:rsidP="005D14F3">
            <w:pPr>
              <w:tabs>
                <w:tab w:val="left" w:pos="515"/>
              </w:tabs>
              <w:spacing w:after="0" w:line="240" w:lineRule="auto"/>
              <w:ind w:firstLine="339"/>
              <w:jc w:val="both"/>
              <w:rPr>
                <w:rFonts w:ascii="GHEA Grapalat" w:hAnsi="GHEA Grapalat" w:cs="Cambria Math"/>
                <w:color w:val="333333"/>
              </w:rPr>
            </w:pPr>
          </w:p>
        </w:tc>
      </w:tr>
    </w:tbl>
    <w:p w:rsidR="00F410FA" w:rsidRPr="00BB4B70" w:rsidRDefault="00F410FA" w:rsidP="005D14F3">
      <w:pPr>
        <w:shd w:val="clear" w:color="auto" w:fill="FFFFFF"/>
        <w:spacing w:after="0" w:line="240" w:lineRule="auto"/>
        <w:ind w:firstLine="634"/>
        <w:jc w:val="both"/>
        <w:rPr>
          <w:rFonts w:ascii="GHEA Grapalat" w:hAnsi="GHEA Grapalat" w:cs="Arial"/>
          <w:color w:val="333333"/>
          <w:sz w:val="18"/>
          <w:szCs w:val="18"/>
        </w:rPr>
      </w:pPr>
    </w:p>
    <w:p w:rsidR="00F410FA" w:rsidRPr="00BB4B70" w:rsidRDefault="00F410FA" w:rsidP="005D14F3">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Որոշման ձևում՝</w:t>
      </w:r>
    </w:p>
    <w:p w:rsidR="00C23973" w:rsidRPr="00BB4B70" w:rsidRDefault="00F410FA" w:rsidP="005D14F3">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 xml:space="preserve">1. Որոշման 1-ին տողում լրացվում է մաքսային մարմնի այն ստորաբաժանման անվանումը, որն ընդունել է </w:t>
      </w:r>
      <w:r w:rsidR="005D14F3">
        <w:rPr>
          <w:rFonts w:ascii="GHEA Grapalat" w:hAnsi="GHEA Grapalat" w:cs="Arial"/>
          <w:color w:val="333333"/>
          <w:sz w:val="20"/>
          <w:szCs w:val="20"/>
        </w:rPr>
        <w:t xml:space="preserve">Եվրասիական տնտեսական </w:t>
      </w:r>
      <w:r w:rsidRPr="00BB4B70">
        <w:rPr>
          <w:rFonts w:ascii="GHEA Grapalat" w:hAnsi="GHEA Grapalat" w:cs="Arial"/>
          <w:color w:val="333333"/>
          <w:sz w:val="20"/>
          <w:szCs w:val="20"/>
        </w:rPr>
        <w:t>միության մաքսային սահմանով չհավաքված կամ կազմատված, այդ թվում՝ չկոմպլեկտավորված կամ անավարտ վիճակում</w:t>
      </w:r>
      <w:r w:rsidR="00C23973" w:rsidRPr="00BB4B70">
        <w:rPr>
          <w:rFonts w:ascii="GHEA Grapalat" w:hAnsi="GHEA Grapalat" w:cs="Arial"/>
          <w:color w:val="333333"/>
          <w:sz w:val="20"/>
          <w:szCs w:val="20"/>
        </w:rPr>
        <w:t xml:space="preserve"> տեղափոխվող ապրանքի դասակարգման վերաբերյալ որոշման ընդունումը մերժելու մասին որոշումը</w:t>
      </w:r>
      <w:r w:rsidR="004E7FFC" w:rsidRPr="00BB4B70">
        <w:rPr>
          <w:rFonts w:ascii="GHEA Grapalat" w:hAnsi="GHEA Grapalat" w:cs="Arial"/>
          <w:color w:val="333333"/>
          <w:sz w:val="20"/>
          <w:szCs w:val="20"/>
        </w:rPr>
        <w:t>:</w:t>
      </w:r>
    </w:p>
    <w:p w:rsidR="00F410FA" w:rsidRPr="00BB4B70" w:rsidRDefault="00F410FA" w:rsidP="005D14F3">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2. Որոշման 2-րդ տողում լրացվում են դիմումատուի վերաբերյալ տվյալները՝ իրավաբանական անձի կամ անհատ ձեռնարկատիրոջ անվանումը, հարկ վճարողի հաշվառման համարը, իսկ անհատ ձեռնարկատեր չհանդիսացող ֆիզիկական անձի դեպքում՝ անունը, ազգանունը, հայրանունը, անձը հաստատող փաստաթղթի տվյալները, դիմումատուի գտնվելու վայրը՝ իրավաբանական անձի կամ անհատ ձեռնարկատիրոջ գրանցման կամ գործունեության հասցեն, իսկ անհատ ձեռնարկատեր չհանդիսացող ֆիզիկական անձի դեպքում՝ հաշվառման կամ բնակության հասցեն։</w:t>
      </w:r>
    </w:p>
    <w:p w:rsidR="00F410FA" w:rsidRPr="00BB4B70" w:rsidRDefault="00F410FA" w:rsidP="005D14F3">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3</w:t>
      </w:r>
      <w:r w:rsidRPr="00BB4B70">
        <w:rPr>
          <w:rFonts w:ascii="Cambria Math" w:hAnsi="Cambria Math" w:cs="Cambria Math"/>
          <w:color w:val="333333"/>
          <w:sz w:val="20"/>
          <w:szCs w:val="20"/>
        </w:rPr>
        <w:t>․</w:t>
      </w:r>
      <w:r w:rsidRPr="00BB4B70">
        <w:rPr>
          <w:rFonts w:ascii="GHEA Grapalat" w:hAnsi="GHEA Grapalat" w:cs="Arial"/>
          <w:color w:val="333333"/>
          <w:sz w:val="20"/>
          <w:szCs w:val="20"/>
        </w:rPr>
        <w:t xml:space="preserve"> Որոշման 3-րդ տողում լրացվում է բաղադրիչների ձևով տեղափոխվող ապրանքի դասակարգման վերաբերյալ որոշման ընդունումը մերժելու մասին որոշման գրանցման համարը ՈՄ/ԱՐՄ/ՏՏ/ՀՀ ձևաչափով, որտեղ՝</w:t>
      </w:r>
    </w:p>
    <w:p w:rsidR="00F410FA" w:rsidRPr="00BB4B70" w:rsidRDefault="00F410FA" w:rsidP="005D14F3">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1) ՈՄ - ապրանքի դասակարգման վերաբերյալ որոշման ընդունումը մերժելու մասին որոշման տառային նշանակումն է (2 նիշով).</w:t>
      </w:r>
    </w:p>
    <w:p w:rsidR="00F410FA" w:rsidRPr="00BB4B70" w:rsidRDefault="00F410FA" w:rsidP="005D14F3">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2) ԱՐՄ - Հայաստանի Հանրապետության տառային ծածկագիրը.</w:t>
      </w:r>
    </w:p>
    <w:p w:rsidR="00F410FA" w:rsidRPr="00BB4B70" w:rsidRDefault="00F410FA" w:rsidP="005D14F3">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lastRenderedPageBreak/>
        <w:t>3) ՏՏ – այն տարվա վերջին երկու նիշերը, որի ընթացքում ընդունվել է ապրանքի դասակարգման վերաբերյալ որոշման ընդունումը մերժելու մասին որոշումը (2 նիշով).</w:t>
      </w:r>
    </w:p>
    <w:p w:rsidR="00F410FA" w:rsidRPr="00BB4B70" w:rsidRDefault="00F410FA" w:rsidP="005D14F3">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4) ՀՀ- մաքսային մարմնում ապրանքի դասակարգման վերաբերյալ որոշման ընդունումը մերժելու մասին որոշման հերթական համարը (մեկ օրացուցային տարվա կտրվածքով իրականացվող համարակալմամբ):</w:t>
      </w:r>
    </w:p>
    <w:p w:rsidR="00C23973" w:rsidRPr="00BB4B70" w:rsidRDefault="00F410FA" w:rsidP="005D14F3">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4</w:t>
      </w:r>
      <w:r w:rsidRPr="00BB4B70">
        <w:rPr>
          <w:rFonts w:ascii="Cambria Math" w:hAnsi="Cambria Math" w:cs="Cambria Math"/>
          <w:color w:val="333333"/>
          <w:sz w:val="20"/>
          <w:szCs w:val="20"/>
        </w:rPr>
        <w:t>․</w:t>
      </w:r>
      <w:r w:rsidRPr="00BB4B70">
        <w:rPr>
          <w:rFonts w:ascii="GHEA Grapalat" w:hAnsi="GHEA Grapalat" w:cs="Arial"/>
          <w:color w:val="333333"/>
          <w:sz w:val="20"/>
          <w:szCs w:val="20"/>
        </w:rPr>
        <w:t xml:space="preserve"> Որոշման 4-րդ տողում լրացվում է </w:t>
      </w:r>
      <w:r w:rsidR="00C23973" w:rsidRPr="00BB4B70">
        <w:rPr>
          <w:rFonts w:ascii="GHEA Grapalat" w:hAnsi="GHEA Grapalat" w:cs="Arial"/>
          <w:color w:val="333333"/>
          <w:sz w:val="20"/>
          <w:szCs w:val="20"/>
        </w:rPr>
        <w:t xml:space="preserve">լրացվում է բաղադրիչների ձևով տեղափոխվող ապրանքի դասակարգման վերաբերյալ որոշման ընդունումը մերժելու մասին որոշման ընդունման ամսաթիվը՝ </w:t>
      </w:r>
      <w:r w:rsidR="005D14F3">
        <w:rPr>
          <w:rFonts w:ascii="GHEA Grapalat" w:hAnsi="GHEA Grapalat" w:cs="Arial"/>
          <w:color w:val="333333"/>
          <w:sz w:val="20"/>
          <w:szCs w:val="20"/>
        </w:rPr>
        <w:t>«</w:t>
      </w:r>
      <w:r w:rsidR="00C23973" w:rsidRPr="00BB4B70">
        <w:rPr>
          <w:rFonts w:ascii="GHEA Grapalat" w:hAnsi="GHEA Grapalat" w:cs="Arial"/>
          <w:color w:val="333333"/>
          <w:sz w:val="20"/>
          <w:szCs w:val="20"/>
        </w:rPr>
        <w:t>օր, ամիս, տարի</w:t>
      </w:r>
      <w:r w:rsidR="005D14F3">
        <w:rPr>
          <w:rFonts w:ascii="GHEA Grapalat" w:hAnsi="GHEA Grapalat" w:cs="Arial"/>
          <w:color w:val="333333"/>
          <w:sz w:val="20"/>
          <w:szCs w:val="20"/>
        </w:rPr>
        <w:t>»</w:t>
      </w:r>
      <w:r w:rsidR="00C23973" w:rsidRPr="00BB4B70">
        <w:rPr>
          <w:rFonts w:ascii="GHEA Grapalat" w:hAnsi="GHEA Grapalat" w:cs="Arial"/>
          <w:color w:val="333333"/>
          <w:sz w:val="20"/>
          <w:szCs w:val="20"/>
        </w:rPr>
        <w:t xml:space="preserve"> ձևաչափով:</w:t>
      </w:r>
    </w:p>
    <w:p w:rsidR="00F410FA" w:rsidRPr="00BB4B70" w:rsidRDefault="00F410FA" w:rsidP="005D14F3">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5. Որոշման 5-րդ տողում լրացվում է բաղադրիչների ձևով տեղափոխվող ապրանքի դասակարգման վերաբերյալ որոշման ընդունման համար ներկայացված դիմումի համարը:</w:t>
      </w:r>
    </w:p>
    <w:p w:rsidR="00F410FA" w:rsidRPr="00BB4B70" w:rsidRDefault="00F410FA" w:rsidP="005D14F3">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 xml:space="preserve">6. Որոշման 6-րդ տողում լրացվում է բաղադրիչների ձևով տեղափոխվող ապրանքի դասակարգման վերաբերյալ որոշման ընդունման համար ներկայացված դիմումի ամսաթիվը՝ </w:t>
      </w:r>
      <w:r w:rsidR="005D14F3">
        <w:rPr>
          <w:rFonts w:ascii="GHEA Grapalat" w:hAnsi="GHEA Grapalat" w:cs="Arial"/>
          <w:color w:val="333333"/>
          <w:sz w:val="20"/>
          <w:szCs w:val="20"/>
        </w:rPr>
        <w:t>«</w:t>
      </w:r>
      <w:r w:rsidRPr="00BB4B70">
        <w:rPr>
          <w:rFonts w:ascii="GHEA Grapalat" w:hAnsi="GHEA Grapalat" w:cs="Arial"/>
          <w:color w:val="333333"/>
          <w:sz w:val="20"/>
          <w:szCs w:val="20"/>
        </w:rPr>
        <w:t>օր, ամիս, տարի</w:t>
      </w:r>
      <w:r w:rsidR="005D14F3">
        <w:rPr>
          <w:rFonts w:ascii="GHEA Grapalat" w:hAnsi="GHEA Grapalat" w:cs="Arial"/>
          <w:color w:val="333333"/>
          <w:sz w:val="20"/>
          <w:szCs w:val="20"/>
        </w:rPr>
        <w:t>»</w:t>
      </w:r>
      <w:r w:rsidRPr="00BB4B70">
        <w:rPr>
          <w:rFonts w:ascii="GHEA Grapalat" w:hAnsi="GHEA Grapalat" w:cs="Arial"/>
          <w:color w:val="333333"/>
          <w:sz w:val="20"/>
          <w:szCs w:val="20"/>
        </w:rPr>
        <w:t xml:space="preserve"> ձևաչափով:</w:t>
      </w:r>
    </w:p>
    <w:p w:rsidR="00C23973" w:rsidRPr="00BB4B70" w:rsidRDefault="00F410FA" w:rsidP="005D14F3">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 xml:space="preserve">7. Որոշման 7-րդ տողում </w:t>
      </w:r>
      <w:r w:rsidR="00C23973" w:rsidRPr="00BB4B70">
        <w:rPr>
          <w:rFonts w:ascii="GHEA Grapalat" w:hAnsi="GHEA Grapalat" w:cs="Arial"/>
          <w:color w:val="333333"/>
          <w:sz w:val="20"/>
          <w:szCs w:val="20"/>
        </w:rPr>
        <w:t>լրացվում է բաղադրիչների ձևով տեղափոխվող ապրանքի դասակարգման որոշման ընդունումը մերժելու մասին որոշում ընդունելու հիմքը (հիմքերը):</w:t>
      </w:r>
    </w:p>
    <w:p w:rsidR="00F410FA" w:rsidRPr="00BB4B70" w:rsidRDefault="00F410FA" w:rsidP="005D14F3">
      <w:pPr>
        <w:shd w:val="clear" w:color="auto" w:fill="FFFFFF"/>
        <w:spacing w:after="0" w:line="240" w:lineRule="auto"/>
        <w:ind w:firstLine="634"/>
        <w:jc w:val="both"/>
        <w:textAlignment w:val="baseline"/>
        <w:rPr>
          <w:rFonts w:ascii="GHEA Grapalat" w:hAnsi="GHEA Grapalat" w:cs="Calibri"/>
          <w:sz w:val="20"/>
          <w:szCs w:val="20"/>
        </w:rPr>
      </w:pPr>
      <w:r w:rsidRPr="00BB4B70">
        <w:rPr>
          <w:rFonts w:ascii="GHEA Grapalat" w:hAnsi="GHEA Grapalat" w:cs="Cambria Math"/>
          <w:color w:val="333333"/>
          <w:sz w:val="20"/>
          <w:szCs w:val="20"/>
        </w:rPr>
        <w:t>8</w:t>
      </w:r>
      <w:r w:rsidRPr="00BB4B70">
        <w:rPr>
          <w:rFonts w:ascii="Cambria Math" w:hAnsi="Cambria Math" w:cs="Cambria Math"/>
          <w:color w:val="333333"/>
          <w:sz w:val="20"/>
          <w:szCs w:val="20"/>
        </w:rPr>
        <w:t>․</w:t>
      </w:r>
      <w:r w:rsidRPr="00BB4B70">
        <w:rPr>
          <w:rFonts w:ascii="GHEA Grapalat" w:hAnsi="GHEA Grapalat" w:cs="Cambria Math"/>
          <w:color w:val="333333"/>
          <w:sz w:val="20"/>
          <w:szCs w:val="20"/>
        </w:rPr>
        <w:t xml:space="preserve"> Որոշման 8-րդ </w:t>
      </w:r>
      <w:r w:rsidRPr="00BB4B70">
        <w:rPr>
          <w:rFonts w:ascii="GHEA Grapalat" w:hAnsi="GHEA Grapalat" w:cs="Arial"/>
          <w:color w:val="333333"/>
          <w:sz w:val="20"/>
          <w:szCs w:val="20"/>
        </w:rPr>
        <w:t xml:space="preserve">տողում լրացվում են </w:t>
      </w:r>
      <w:r w:rsidR="00BE4ACA" w:rsidRPr="00BE4ACA">
        <w:rPr>
          <w:rFonts w:ascii="GHEA Grapalat" w:hAnsi="GHEA Grapalat" w:cs="Arial"/>
          <w:color w:val="333333"/>
          <w:sz w:val="20"/>
          <w:szCs w:val="20"/>
        </w:rPr>
        <w:t>ապրանքի դասակարգման վերաբերյալ որոշման ընդունումը մերժելու մասին</w:t>
      </w:r>
      <w:r w:rsidR="00BE4ACA">
        <w:rPr>
          <w:rFonts w:ascii="GHEA Grapalat" w:hAnsi="GHEA Grapalat" w:cs="Arial"/>
          <w:color w:val="333333"/>
          <w:sz w:val="20"/>
          <w:szCs w:val="20"/>
        </w:rPr>
        <w:t xml:space="preserve"> </w:t>
      </w:r>
      <w:r w:rsidRPr="00BB4B70">
        <w:rPr>
          <w:rFonts w:ascii="GHEA Grapalat" w:hAnsi="GHEA Grapalat" w:cs="Arial"/>
          <w:color w:val="333333"/>
          <w:sz w:val="20"/>
          <w:szCs w:val="20"/>
        </w:rPr>
        <w:t>որոշումն ընդունած մաքսային մարմնի պաշտոնատար անձի անունը, ազգանունը, զբաղեցրած պաշտոնը, ստորագրությունը</w:t>
      </w:r>
      <w:r w:rsidRPr="00BB4B70">
        <w:rPr>
          <w:rFonts w:ascii="GHEA Grapalat" w:hAnsi="GHEA Grapalat" w:cs="GHEA Grapalat"/>
          <w:color w:val="333333"/>
          <w:sz w:val="20"/>
          <w:szCs w:val="20"/>
        </w:rPr>
        <w:t>։</w:t>
      </w:r>
    </w:p>
    <w:p w:rsidR="0071617E" w:rsidRPr="00BB4B70" w:rsidRDefault="0071617E" w:rsidP="005D14F3">
      <w:pPr>
        <w:shd w:val="clear" w:color="auto" w:fill="FFFFFF"/>
        <w:spacing w:after="0" w:line="240" w:lineRule="auto"/>
        <w:jc w:val="both"/>
        <w:rPr>
          <w:rFonts w:ascii="GHEA Grapalat" w:eastAsia="Times New Roman" w:hAnsi="GHEA Grapalat" w:cs="Arial"/>
          <w:bCs/>
          <w:color w:val="333333"/>
          <w:sz w:val="20"/>
          <w:szCs w:val="20"/>
        </w:rPr>
      </w:pPr>
    </w:p>
    <w:p w:rsidR="0071617E" w:rsidRPr="00BE4ACA" w:rsidRDefault="0071617E" w:rsidP="005D14F3">
      <w:pPr>
        <w:shd w:val="clear" w:color="auto" w:fill="FFFFFF"/>
        <w:spacing w:after="0" w:line="240" w:lineRule="auto"/>
        <w:ind w:firstLine="634"/>
        <w:jc w:val="both"/>
        <w:textAlignment w:val="baseline"/>
        <w:rPr>
          <w:rFonts w:ascii="GHEA Grapalat" w:hAnsi="GHEA Grapalat" w:cs="Arial"/>
          <w:color w:val="333333"/>
          <w:sz w:val="20"/>
          <w:szCs w:val="20"/>
        </w:rPr>
      </w:pPr>
    </w:p>
    <w:p w:rsidR="0071617E" w:rsidRPr="00BE4ACA" w:rsidRDefault="0071617E" w:rsidP="005D14F3">
      <w:pPr>
        <w:shd w:val="clear" w:color="auto" w:fill="FFFFFF"/>
        <w:spacing w:after="0" w:line="240" w:lineRule="auto"/>
        <w:ind w:firstLine="634"/>
        <w:jc w:val="both"/>
        <w:textAlignment w:val="baseline"/>
        <w:rPr>
          <w:rFonts w:ascii="GHEA Grapalat" w:hAnsi="GHEA Grapalat" w:cs="Arial"/>
          <w:color w:val="333333"/>
          <w:sz w:val="20"/>
          <w:szCs w:val="20"/>
        </w:rPr>
      </w:pPr>
    </w:p>
    <w:p w:rsidR="0071617E" w:rsidRPr="00BB4B70" w:rsidRDefault="0071617E"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71617E" w:rsidRPr="00BB4B70" w:rsidRDefault="0071617E"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71617E" w:rsidRPr="00BB4B70" w:rsidRDefault="0071617E"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A32106" w:rsidRPr="00BB4B70" w:rsidRDefault="00A32106"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71617E" w:rsidRPr="00BB4B70" w:rsidRDefault="0071617E"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83149B" w:rsidRPr="00BB4B70" w:rsidRDefault="0083149B" w:rsidP="00EA4EA3">
      <w:pPr>
        <w:shd w:val="clear" w:color="auto" w:fill="FFFFFF"/>
        <w:spacing w:after="0" w:line="276" w:lineRule="auto"/>
        <w:jc w:val="right"/>
        <w:rPr>
          <w:rFonts w:ascii="GHEA Grapalat" w:eastAsia="Times New Roman" w:hAnsi="GHEA Grapalat" w:cs="Arial"/>
          <w:bCs/>
          <w:color w:val="333333"/>
          <w:sz w:val="24"/>
          <w:szCs w:val="24"/>
        </w:rPr>
      </w:pPr>
    </w:p>
    <w:p w:rsidR="005D14F3" w:rsidRDefault="005D14F3">
      <w:pPr>
        <w:rPr>
          <w:rFonts w:ascii="GHEA Grapalat" w:eastAsia="Times New Roman" w:hAnsi="GHEA Grapalat" w:cs="Arial"/>
          <w:bCs/>
          <w:color w:val="333333"/>
          <w:sz w:val="24"/>
          <w:szCs w:val="24"/>
          <w:u w:val="single"/>
        </w:rPr>
      </w:pPr>
      <w:r>
        <w:rPr>
          <w:rFonts w:ascii="GHEA Grapalat" w:eastAsia="Times New Roman" w:hAnsi="GHEA Grapalat" w:cs="Arial"/>
          <w:bCs/>
          <w:color w:val="333333"/>
          <w:sz w:val="24"/>
          <w:szCs w:val="24"/>
          <w:u w:val="single"/>
        </w:rPr>
        <w:br w:type="page"/>
      </w:r>
    </w:p>
    <w:p w:rsidR="00EA4EA3" w:rsidRPr="00BB4B70" w:rsidRDefault="00EA4EA3" w:rsidP="00EA4EA3">
      <w:pPr>
        <w:shd w:val="clear" w:color="auto" w:fill="FFFFFF"/>
        <w:spacing w:after="0" w:line="276" w:lineRule="auto"/>
        <w:jc w:val="right"/>
        <w:rPr>
          <w:rFonts w:ascii="GHEA Grapalat" w:eastAsia="Times New Roman" w:hAnsi="GHEA Grapalat" w:cs="Arial"/>
          <w:bCs/>
          <w:color w:val="333333"/>
          <w:sz w:val="24"/>
          <w:szCs w:val="24"/>
          <w:u w:val="single"/>
        </w:rPr>
      </w:pPr>
      <w:r w:rsidRPr="00BB4B70">
        <w:rPr>
          <w:rFonts w:ascii="GHEA Grapalat" w:eastAsia="Times New Roman" w:hAnsi="GHEA Grapalat" w:cs="Arial"/>
          <w:bCs/>
          <w:color w:val="333333"/>
          <w:sz w:val="24"/>
          <w:szCs w:val="24"/>
          <w:u w:val="single"/>
        </w:rPr>
        <w:lastRenderedPageBreak/>
        <w:t>Ձև N 6</w:t>
      </w:r>
    </w:p>
    <w:p w:rsidR="00EA4EA3" w:rsidRPr="00BB4B70" w:rsidRDefault="00EA4EA3" w:rsidP="005D14F3">
      <w:pPr>
        <w:shd w:val="clear" w:color="auto" w:fill="FFFFFF"/>
        <w:spacing w:after="0" w:line="240" w:lineRule="auto"/>
        <w:jc w:val="center"/>
        <w:rPr>
          <w:rFonts w:ascii="GHEA Grapalat" w:eastAsia="Times New Roman" w:hAnsi="GHEA Grapalat" w:cs="Arial"/>
          <w:bCs/>
          <w:color w:val="333333"/>
          <w:sz w:val="24"/>
          <w:szCs w:val="24"/>
        </w:rPr>
      </w:pPr>
      <w:r w:rsidRPr="00BB4B70">
        <w:rPr>
          <w:rFonts w:ascii="GHEA Grapalat" w:eastAsia="Times New Roman" w:hAnsi="GHEA Grapalat" w:cs="Arial"/>
          <w:bCs/>
          <w:color w:val="333333"/>
          <w:sz w:val="24"/>
          <w:szCs w:val="24"/>
        </w:rPr>
        <w:t>ՈՐՈՇՈՒՄ</w:t>
      </w:r>
    </w:p>
    <w:p w:rsidR="00EA4EA3" w:rsidRPr="00BB4B70" w:rsidRDefault="00EA4EA3" w:rsidP="005D14F3">
      <w:pPr>
        <w:shd w:val="clear" w:color="auto" w:fill="FFFFFF"/>
        <w:spacing w:after="0" w:line="240" w:lineRule="auto"/>
        <w:jc w:val="center"/>
        <w:rPr>
          <w:rFonts w:ascii="GHEA Grapalat" w:eastAsia="Times New Roman" w:hAnsi="GHEA Grapalat" w:cs="Arial"/>
          <w:bCs/>
          <w:color w:val="333333"/>
          <w:sz w:val="24"/>
          <w:szCs w:val="24"/>
        </w:rPr>
      </w:pPr>
      <w:r w:rsidRPr="00BB4B70">
        <w:rPr>
          <w:rFonts w:ascii="GHEA Grapalat" w:eastAsia="Times New Roman" w:hAnsi="GHEA Grapalat" w:cs="Arial"/>
          <w:bCs/>
          <w:color w:val="333333"/>
          <w:sz w:val="24"/>
          <w:szCs w:val="24"/>
        </w:rPr>
        <w:t>Եվրասիական տնտեսական միության մաքսային սահմանով չհավաքված կամ կազմատված, այդ թվում՝ չկոմպլեկտավորված կամ անավարտ վիճակում տեղափոխվող ապրանքի դասակարգման վերաբերյալ</w:t>
      </w:r>
    </w:p>
    <w:p w:rsidR="00A32106" w:rsidRPr="00BB4B70" w:rsidRDefault="00A32106" w:rsidP="00A32106">
      <w:pPr>
        <w:shd w:val="clear" w:color="auto" w:fill="FFFFFF"/>
        <w:spacing w:after="0" w:line="276" w:lineRule="auto"/>
        <w:jc w:val="center"/>
        <w:rPr>
          <w:rFonts w:ascii="GHEA Grapalat" w:eastAsia="Times New Roman" w:hAnsi="GHEA Grapalat" w:cs="Arial"/>
          <w:bCs/>
          <w:color w:val="333333"/>
          <w:sz w:val="24"/>
          <w:szCs w:val="24"/>
        </w:rPr>
      </w:pPr>
    </w:p>
    <w:tbl>
      <w:tblPr>
        <w:tblW w:w="1066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9"/>
        <w:gridCol w:w="5130"/>
        <w:gridCol w:w="2546"/>
        <w:gridCol w:w="2547"/>
      </w:tblGrid>
      <w:tr w:rsidR="00A47A80" w:rsidRPr="005A1BF8" w:rsidTr="00B36FB1">
        <w:trPr>
          <w:tblCellSpacing w:w="0" w:type="dxa"/>
          <w:jc w:val="center"/>
        </w:trPr>
        <w:tc>
          <w:tcPr>
            <w:tcW w:w="556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47A80" w:rsidRPr="005A1BF8" w:rsidRDefault="00A47A80" w:rsidP="005D14F3">
            <w:pPr>
              <w:tabs>
                <w:tab w:val="left" w:pos="515"/>
              </w:tabs>
              <w:spacing w:after="0" w:line="240" w:lineRule="auto"/>
              <w:ind w:firstLine="339"/>
              <w:jc w:val="both"/>
              <w:rPr>
                <w:rFonts w:ascii="GHEA Grapalat" w:eastAsia="Times New Roman" w:hAnsi="GHEA Grapalat" w:cs="Arial"/>
                <w:color w:val="333333"/>
                <w:sz w:val="24"/>
                <w:szCs w:val="24"/>
              </w:rPr>
            </w:pPr>
            <w:r w:rsidRPr="005A1BF8">
              <w:rPr>
                <w:rFonts w:ascii="GHEA Grapalat" w:eastAsia="Times New Roman" w:hAnsi="GHEA Grapalat" w:cs="Arial"/>
                <w:color w:val="333333"/>
                <w:sz w:val="24"/>
                <w:szCs w:val="24"/>
              </w:rPr>
              <w:t>1. Որոշման գրանցման համարը</w:t>
            </w:r>
          </w:p>
          <w:p w:rsidR="00A47A80" w:rsidRPr="005A1BF8" w:rsidRDefault="00A47A80" w:rsidP="005D14F3">
            <w:pPr>
              <w:tabs>
                <w:tab w:val="left" w:pos="515"/>
              </w:tabs>
              <w:spacing w:after="0" w:line="240" w:lineRule="auto"/>
              <w:ind w:firstLine="339"/>
              <w:jc w:val="both"/>
              <w:rPr>
                <w:rFonts w:ascii="GHEA Grapalat" w:eastAsia="Times New Roman" w:hAnsi="GHEA Grapalat" w:cs="Arial"/>
                <w:color w:val="333333"/>
                <w:sz w:val="24"/>
                <w:szCs w:val="24"/>
              </w:rPr>
            </w:pPr>
            <w:r w:rsidRPr="005A1BF8">
              <w:rPr>
                <w:rFonts w:ascii="GHEA Grapalat" w:eastAsia="Times New Roman" w:hAnsi="GHEA Grapalat" w:cs="Arial"/>
                <w:color w:val="333333"/>
                <w:sz w:val="24"/>
                <w:szCs w:val="24"/>
              </w:rPr>
              <w:t>ԴՈ/ԱՐՄ/ՏՏ/ՀՀ</w:t>
            </w:r>
            <w:r w:rsidRPr="005A1BF8">
              <w:rPr>
                <w:rFonts w:ascii="Calibri" w:eastAsia="Times New Roman" w:hAnsi="Calibri" w:cs="Calibri"/>
                <w:color w:val="333333"/>
                <w:sz w:val="24"/>
                <w:szCs w:val="24"/>
              </w:rPr>
              <w:t> </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47A80" w:rsidRPr="005A1BF8" w:rsidRDefault="00A47A80" w:rsidP="005D14F3">
            <w:pPr>
              <w:spacing w:after="0" w:line="240" w:lineRule="auto"/>
              <w:ind w:firstLine="339"/>
              <w:jc w:val="both"/>
              <w:rPr>
                <w:rFonts w:ascii="GHEA Grapalat" w:hAnsi="GHEA Grapalat" w:cs="Arial"/>
                <w:color w:val="333333"/>
                <w:sz w:val="24"/>
                <w:szCs w:val="24"/>
              </w:rPr>
            </w:pPr>
          </w:p>
        </w:tc>
      </w:tr>
      <w:tr w:rsidR="00A47A80" w:rsidRPr="005A1BF8" w:rsidTr="00B36FB1">
        <w:trPr>
          <w:tblCellSpacing w:w="0" w:type="dxa"/>
          <w:jc w:val="center"/>
        </w:trPr>
        <w:tc>
          <w:tcPr>
            <w:tcW w:w="556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47A80" w:rsidRPr="005A1BF8" w:rsidRDefault="00A47A80" w:rsidP="005D14F3">
            <w:pPr>
              <w:tabs>
                <w:tab w:val="left" w:pos="515"/>
              </w:tabs>
              <w:spacing w:after="0" w:line="240" w:lineRule="auto"/>
              <w:ind w:firstLine="339"/>
              <w:jc w:val="both"/>
              <w:rPr>
                <w:rFonts w:ascii="GHEA Grapalat" w:eastAsia="Times New Roman" w:hAnsi="GHEA Grapalat" w:cs="Arial"/>
                <w:color w:val="333333"/>
                <w:sz w:val="24"/>
                <w:szCs w:val="24"/>
              </w:rPr>
            </w:pPr>
            <w:r w:rsidRPr="005A1BF8">
              <w:rPr>
                <w:rFonts w:ascii="GHEA Grapalat" w:eastAsia="Times New Roman" w:hAnsi="GHEA Grapalat" w:cs="Arial"/>
                <w:color w:val="333333"/>
                <w:sz w:val="24"/>
                <w:szCs w:val="24"/>
              </w:rPr>
              <w:t>2. Որոշման ընդունման ամսաթիվը (օրը, ամիսը, տարին)</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47A80" w:rsidRPr="005A1BF8" w:rsidRDefault="00A47A80" w:rsidP="005D14F3">
            <w:pPr>
              <w:spacing w:after="0" w:line="240" w:lineRule="auto"/>
              <w:ind w:firstLine="339"/>
              <w:jc w:val="both"/>
              <w:rPr>
                <w:rFonts w:ascii="GHEA Grapalat" w:hAnsi="GHEA Grapalat" w:cs="Arial"/>
                <w:color w:val="333333"/>
                <w:sz w:val="24"/>
                <w:szCs w:val="24"/>
              </w:rPr>
            </w:pPr>
          </w:p>
        </w:tc>
      </w:tr>
      <w:tr w:rsidR="00A32106" w:rsidRPr="005A1BF8" w:rsidTr="00B36FB1">
        <w:trPr>
          <w:tblCellSpacing w:w="0" w:type="dxa"/>
          <w:jc w:val="center"/>
        </w:trPr>
        <w:tc>
          <w:tcPr>
            <w:tcW w:w="556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32106" w:rsidRPr="005A1BF8" w:rsidRDefault="00A47A80" w:rsidP="005D14F3">
            <w:pPr>
              <w:tabs>
                <w:tab w:val="left" w:pos="515"/>
              </w:tabs>
              <w:spacing w:after="0" w:line="240" w:lineRule="auto"/>
              <w:ind w:firstLine="339"/>
              <w:jc w:val="both"/>
              <w:rPr>
                <w:rFonts w:ascii="GHEA Grapalat" w:eastAsia="Times New Roman" w:hAnsi="GHEA Grapalat" w:cs="Arial"/>
                <w:color w:val="333333"/>
                <w:sz w:val="24"/>
                <w:szCs w:val="24"/>
                <w:lang w:val="en-US"/>
              </w:rPr>
            </w:pPr>
            <w:r w:rsidRPr="005A1BF8">
              <w:rPr>
                <w:rFonts w:ascii="GHEA Grapalat" w:eastAsia="Times New Roman" w:hAnsi="GHEA Grapalat" w:cs="Arial"/>
                <w:color w:val="333333"/>
                <w:sz w:val="24"/>
                <w:szCs w:val="24"/>
              </w:rPr>
              <w:t>3</w:t>
            </w:r>
            <w:r w:rsidR="00A32106" w:rsidRPr="005A1BF8">
              <w:rPr>
                <w:rFonts w:ascii="Cambria Math" w:eastAsia="Times New Roman" w:hAnsi="Cambria Math" w:cs="Cambria Math"/>
                <w:color w:val="333333"/>
                <w:sz w:val="24"/>
                <w:szCs w:val="24"/>
              </w:rPr>
              <w:t>․</w:t>
            </w:r>
            <w:r w:rsidR="00A32106" w:rsidRPr="005A1BF8">
              <w:rPr>
                <w:rFonts w:ascii="GHEA Grapalat" w:eastAsia="Times New Roman" w:hAnsi="GHEA Grapalat" w:cs="Arial"/>
                <w:color w:val="333333"/>
                <w:sz w:val="24"/>
                <w:szCs w:val="24"/>
              </w:rPr>
              <w:t xml:space="preserve"> Մաքսային մարմին</w:t>
            </w:r>
            <w:r w:rsidR="005D14F3" w:rsidRPr="005A1BF8">
              <w:rPr>
                <w:rFonts w:ascii="GHEA Grapalat" w:eastAsia="Times New Roman" w:hAnsi="GHEA Grapalat" w:cs="Arial"/>
                <w:color w:val="333333"/>
                <w:sz w:val="24"/>
                <w:szCs w:val="24"/>
              </w:rPr>
              <w:t>ների անվանումները</w:t>
            </w:r>
            <w:r w:rsidR="005D14F3" w:rsidRPr="005A1BF8">
              <w:rPr>
                <w:rFonts w:ascii="GHEA Grapalat" w:eastAsia="Times New Roman" w:hAnsi="GHEA Grapalat" w:cs="Arial"/>
                <w:color w:val="333333"/>
                <w:sz w:val="24"/>
                <w:szCs w:val="24"/>
                <w:lang w:val="en-US"/>
              </w:rPr>
              <w:t>`</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32106" w:rsidRPr="005A1BF8" w:rsidRDefault="00A32106" w:rsidP="005D14F3">
            <w:pPr>
              <w:spacing w:after="0" w:line="240" w:lineRule="auto"/>
              <w:ind w:firstLine="339"/>
              <w:jc w:val="both"/>
              <w:rPr>
                <w:rFonts w:ascii="GHEA Grapalat" w:hAnsi="GHEA Grapalat" w:cs="Arial"/>
                <w:color w:val="333333"/>
                <w:sz w:val="24"/>
                <w:szCs w:val="24"/>
              </w:rPr>
            </w:pPr>
          </w:p>
        </w:tc>
      </w:tr>
      <w:tr w:rsidR="00A47A80" w:rsidRPr="005A1BF8" w:rsidTr="00B36FB1">
        <w:trPr>
          <w:tblCellSpacing w:w="0" w:type="dxa"/>
          <w:jc w:val="center"/>
        </w:trPr>
        <w:tc>
          <w:tcPr>
            <w:tcW w:w="556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47A80" w:rsidRPr="005A1BF8" w:rsidRDefault="005D14F3" w:rsidP="005D14F3">
            <w:pPr>
              <w:tabs>
                <w:tab w:val="left" w:pos="515"/>
              </w:tabs>
              <w:spacing w:after="0" w:line="240" w:lineRule="auto"/>
              <w:ind w:firstLine="339"/>
              <w:jc w:val="both"/>
              <w:rPr>
                <w:rFonts w:ascii="GHEA Grapalat" w:eastAsia="Times New Roman" w:hAnsi="GHEA Grapalat" w:cs="Arial"/>
                <w:color w:val="333333"/>
                <w:sz w:val="24"/>
                <w:szCs w:val="24"/>
              </w:rPr>
            </w:pPr>
            <w:r w:rsidRPr="005A1BF8">
              <w:rPr>
                <w:rFonts w:ascii="GHEA Grapalat" w:eastAsia="Times New Roman" w:hAnsi="GHEA Grapalat" w:cs="Cambria Math"/>
                <w:color w:val="333333"/>
                <w:sz w:val="24"/>
                <w:szCs w:val="24"/>
              </w:rPr>
              <w:t>1</w:t>
            </w:r>
            <w:r w:rsidRPr="005A1BF8">
              <w:rPr>
                <w:rFonts w:ascii="GHEA Grapalat" w:eastAsia="Times New Roman" w:hAnsi="GHEA Grapalat" w:cs="Cambria Math"/>
                <w:color w:val="333333"/>
                <w:sz w:val="24"/>
                <w:szCs w:val="24"/>
                <w:lang w:val="ru-RU"/>
              </w:rPr>
              <w:t>)</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47A80" w:rsidRPr="005A1BF8" w:rsidRDefault="00A47A80" w:rsidP="005D14F3">
            <w:pPr>
              <w:spacing w:after="0" w:line="240" w:lineRule="auto"/>
              <w:ind w:firstLine="339"/>
              <w:jc w:val="both"/>
              <w:rPr>
                <w:rFonts w:ascii="GHEA Grapalat" w:hAnsi="GHEA Grapalat" w:cs="Arial"/>
                <w:color w:val="333333"/>
                <w:sz w:val="24"/>
                <w:szCs w:val="24"/>
              </w:rPr>
            </w:pPr>
          </w:p>
        </w:tc>
      </w:tr>
      <w:tr w:rsidR="005D14F3" w:rsidRPr="005A1BF8" w:rsidTr="00B36FB1">
        <w:trPr>
          <w:tblCellSpacing w:w="0" w:type="dxa"/>
          <w:jc w:val="center"/>
        </w:trPr>
        <w:tc>
          <w:tcPr>
            <w:tcW w:w="556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5D14F3" w:rsidRPr="005A1BF8" w:rsidRDefault="005D14F3" w:rsidP="005D14F3">
            <w:pPr>
              <w:tabs>
                <w:tab w:val="left" w:pos="515"/>
              </w:tabs>
              <w:spacing w:after="0" w:line="240" w:lineRule="auto"/>
              <w:ind w:firstLine="339"/>
              <w:jc w:val="both"/>
              <w:rPr>
                <w:rFonts w:ascii="GHEA Grapalat" w:eastAsia="Times New Roman" w:hAnsi="GHEA Grapalat" w:cs="Arial"/>
                <w:color w:val="333333"/>
                <w:sz w:val="24"/>
                <w:szCs w:val="24"/>
                <w:lang w:val="ru-RU"/>
              </w:rPr>
            </w:pPr>
            <w:r w:rsidRPr="005A1BF8">
              <w:rPr>
                <w:rFonts w:ascii="GHEA Grapalat" w:eastAsia="Times New Roman" w:hAnsi="GHEA Grapalat" w:cs="Arial"/>
                <w:color w:val="333333"/>
                <w:sz w:val="24"/>
                <w:szCs w:val="24"/>
                <w:lang w:val="ru-RU"/>
              </w:rPr>
              <w:t>2)</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5D14F3" w:rsidRPr="005A1BF8" w:rsidRDefault="005D14F3" w:rsidP="005D14F3">
            <w:pPr>
              <w:spacing w:after="0" w:line="240" w:lineRule="auto"/>
              <w:ind w:firstLine="339"/>
              <w:jc w:val="both"/>
              <w:rPr>
                <w:rFonts w:ascii="GHEA Grapalat" w:hAnsi="GHEA Grapalat" w:cs="Arial"/>
                <w:color w:val="333333"/>
                <w:sz w:val="24"/>
                <w:szCs w:val="24"/>
              </w:rPr>
            </w:pPr>
          </w:p>
        </w:tc>
      </w:tr>
      <w:tr w:rsidR="00A32106" w:rsidRPr="005A1BF8" w:rsidTr="00B36FB1">
        <w:trPr>
          <w:tblCellSpacing w:w="0" w:type="dxa"/>
          <w:jc w:val="center"/>
        </w:trPr>
        <w:tc>
          <w:tcPr>
            <w:tcW w:w="1066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32106" w:rsidRPr="005A1BF8" w:rsidRDefault="005D14F3" w:rsidP="005D14F3">
            <w:pPr>
              <w:tabs>
                <w:tab w:val="left" w:pos="515"/>
              </w:tabs>
              <w:spacing w:after="0" w:line="240" w:lineRule="auto"/>
              <w:ind w:firstLine="339"/>
              <w:jc w:val="both"/>
              <w:rPr>
                <w:rFonts w:ascii="GHEA Grapalat" w:eastAsia="Times New Roman" w:hAnsi="GHEA Grapalat" w:cs="Arial"/>
                <w:color w:val="333333"/>
                <w:sz w:val="24"/>
                <w:szCs w:val="24"/>
              </w:rPr>
            </w:pPr>
            <w:r w:rsidRPr="005A1BF8">
              <w:rPr>
                <w:rFonts w:ascii="GHEA Grapalat" w:eastAsia="Times New Roman" w:hAnsi="GHEA Grapalat" w:cs="Arial"/>
                <w:color w:val="333333"/>
                <w:sz w:val="24"/>
                <w:szCs w:val="24"/>
                <w:lang w:val="ru-RU"/>
              </w:rPr>
              <w:t>4</w:t>
            </w:r>
            <w:r w:rsidR="00A32106" w:rsidRPr="005A1BF8">
              <w:rPr>
                <w:rFonts w:ascii="GHEA Grapalat" w:eastAsia="Times New Roman" w:hAnsi="GHEA Grapalat" w:cs="Arial"/>
                <w:color w:val="333333"/>
                <w:sz w:val="24"/>
                <w:szCs w:val="24"/>
              </w:rPr>
              <w:t>. Դիմումատուի՝</w:t>
            </w:r>
          </w:p>
        </w:tc>
      </w:tr>
      <w:tr w:rsidR="00A32106" w:rsidRPr="005A1BF8" w:rsidTr="00B36FB1">
        <w:trPr>
          <w:tblCellSpacing w:w="0" w:type="dxa"/>
          <w:jc w:val="center"/>
        </w:trPr>
        <w:tc>
          <w:tcPr>
            <w:tcW w:w="556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32106" w:rsidRPr="005A1BF8" w:rsidRDefault="00A32106" w:rsidP="005D14F3">
            <w:pPr>
              <w:tabs>
                <w:tab w:val="left" w:pos="515"/>
              </w:tabs>
              <w:spacing w:after="0" w:line="240" w:lineRule="auto"/>
              <w:ind w:firstLine="339"/>
              <w:jc w:val="both"/>
              <w:rPr>
                <w:rFonts w:ascii="GHEA Grapalat" w:eastAsia="Times New Roman" w:hAnsi="GHEA Grapalat" w:cs="Arial"/>
                <w:color w:val="333333"/>
                <w:sz w:val="24"/>
                <w:szCs w:val="24"/>
              </w:rPr>
            </w:pPr>
            <w:r w:rsidRPr="005A1BF8">
              <w:rPr>
                <w:rFonts w:ascii="GHEA Grapalat" w:eastAsia="Times New Roman" w:hAnsi="GHEA Grapalat" w:cs="Arial"/>
                <w:color w:val="333333"/>
                <w:sz w:val="24"/>
                <w:szCs w:val="24"/>
              </w:rPr>
              <w:t>1) ՀՎՀՀ (անհատ ձեռնարկատեր չհանդիսացող ֆիզիկական անձի դեպքում՝ անձը հաստատող փաստաթղթի տվյալները)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32106" w:rsidRPr="005A1BF8" w:rsidRDefault="00A32106" w:rsidP="005D14F3">
            <w:pPr>
              <w:spacing w:after="0" w:line="240" w:lineRule="auto"/>
              <w:ind w:firstLine="155"/>
              <w:jc w:val="both"/>
              <w:rPr>
                <w:rFonts w:ascii="GHEA Grapalat" w:hAnsi="GHEA Grapalat" w:cs="Arial"/>
                <w:color w:val="333333"/>
                <w:sz w:val="24"/>
                <w:szCs w:val="24"/>
              </w:rPr>
            </w:pPr>
          </w:p>
        </w:tc>
      </w:tr>
      <w:tr w:rsidR="00A32106" w:rsidRPr="005A1BF8" w:rsidTr="00B36FB1">
        <w:trPr>
          <w:tblCellSpacing w:w="0" w:type="dxa"/>
          <w:jc w:val="center"/>
        </w:trPr>
        <w:tc>
          <w:tcPr>
            <w:tcW w:w="556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32106" w:rsidRPr="005A1BF8" w:rsidRDefault="00A32106" w:rsidP="005D14F3">
            <w:pPr>
              <w:tabs>
                <w:tab w:val="left" w:pos="515"/>
              </w:tabs>
              <w:spacing w:after="0" w:line="240" w:lineRule="auto"/>
              <w:ind w:firstLine="339"/>
              <w:jc w:val="both"/>
              <w:rPr>
                <w:rFonts w:ascii="GHEA Grapalat" w:eastAsia="Times New Roman" w:hAnsi="GHEA Grapalat" w:cs="Arial"/>
                <w:color w:val="333333"/>
                <w:sz w:val="24"/>
                <w:szCs w:val="24"/>
              </w:rPr>
            </w:pPr>
            <w:r w:rsidRPr="005A1BF8">
              <w:rPr>
                <w:rFonts w:ascii="GHEA Grapalat" w:eastAsia="Times New Roman" w:hAnsi="GHEA Grapalat" w:cs="Arial"/>
                <w:color w:val="333333"/>
                <w:sz w:val="24"/>
                <w:szCs w:val="24"/>
              </w:rPr>
              <w:t>2) անվանումը (անհատ ձեռնարկատեր չհանդիսացող ֆիզիկական անձի դեպքում՝ անունը, ազգանունը)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32106" w:rsidRPr="005A1BF8" w:rsidRDefault="00A32106" w:rsidP="005D14F3">
            <w:pPr>
              <w:spacing w:after="0" w:line="240" w:lineRule="auto"/>
              <w:ind w:firstLine="155"/>
              <w:jc w:val="both"/>
              <w:rPr>
                <w:rFonts w:ascii="GHEA Grapalat" w:hAnsi="GHEA Grapalat" w:cs="Arial"/>
                <w:color w:val="333333"/>
                <w:sz w:val="24"/>
                <w:szCs w:val="24"/>
              </w:rPr>
            </w:pPr>
          </w:p>
        </w:tc>
      </w:tr>
      <w:tr w:rsidR="00A32106" w:rsidRPr="005A1BF8" w:rsidTr="00B36FB1">
        <w:trPr>
          <w:tblCellSpacing w:w="0" w:type="dxa"/>
          <w:jc w:val="center"/>
        </w:trPr>
        <w:tc>
          <w:tcPr>
            <w:tcW w:w="556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32106" w:rsidRPr="005A1BF8" w:rsidRDefault="00A32106" w:rsidP="005D14F3">
            <w:pPr>
              <w:tabs>
                <w:tab w:val="left" w:pos="515"/>
              </w:tabs>
              <w:spacing w:after="0" w:line="240" w:lineRule="auto"/>
              <w:ind w:firstLine="339"/>
              <w:jc w:val="both"/>
              <w:rPr>
                <w:rFonts w:ascii="GHEA Grapalat" w:eastAsia="Times New Roman" w:hAnsi="GHEA Grapalat" w:cs="Arial"/>
                <w:color w:val="333333"/>
                <w:sz w:val="24"/>
                <w:szCs w:val="24"/>
              </w:rPr>
            </w:pPr>
            <w:r w:rsidRPr="005A1BF8">
              <w:rPr>
                <w:rFonts w:ascii="GHEA Grapalat" w:eastAsia="Times New Roman" w:hAnsi="GHEA Grapalat" w:cs="Arial"/>
                <w:color w:val="333333"/>
                <w:sz w:val="24"/>
                <w:szCs w:val="24"/>
              </w:rPr>
              <w:t>3) գտնվելու վայրը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32106" w:rsidRPr="005A1BF8" w:rsidRDefault="00A32106" w:rsidP="005D14F3">
            <w:pPr>
              <w:spacing w:after="0" w:line="240" w:lineRule="auto"/>
              <w:ind w:firstLine="155"/>
              <w:jc w:val="both"/>
              <w:rPr>
                <w:rFonts w:ascii="GHEA Grapalat" w:hAnsi="GHEA Grapalat" w:cs="Arial"/>
                <w:color w:val="333333"/>
                <w:sz w:val="24"/>
                <w:szCs w:val="24"/>
              </w:rPr>
            </w:pPr>
          </w:p>
        </w:tc>
      </w:tr>
      <w:tr w:rsidR="00A32106" w:rsidRPr="005A1BF8" w:rsidTr="005D14F3">
        <w:trPr>
          <w:trHeight w:val="426"/>
          <w:tblCellSpacing w:w="0" w:type="dxa"/>
          <w:jc w:val="center"/>
        </w:trPr>
        <w:tc>
          <w:tcPr>
            <w:tcW w:w="556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32106" w:rsidRPr="005A1BF8" w:rsidRDefault="005D14F3" w:rsidP="005D14F3">
            <w:pPr>
              <w:tabs>
                <w:tab w:val="left" w:pos="515"/>
              </w:tabs>
              <w:spacing w:after="0" w:line="240" w:lineRule="auto"/>
              <w:ind w:firstLine="339"/>
              <w:jc w:val="both"/>
              <w:rPr>
                <w:rFonts w:ascii="GHEA Grapalat" w:eastAsia="Times New Roman" w:hAnsi="GHEA Grapalat" w:cs="Arial"/>
                <w:color w:val="333333"/>
                <w:sz w:val="24"/>
                <w:szCs w:val="24"/>
              </w:rPr>
            </w:pPr>
            <w:r w:rsidRPr="005A1BF8">
              <w:rPr>
                <w:rFonts w:ascii="GHEA Grapalat" w:eastAsia="Times New Roman" w:hAnsi="GHEA Grapalat" w:cs="Arial"/>
                <w:color w:val="333333"/>
                <w:sz w:val="24"/>
                <w:szCs w:val="24"/>
                <w:lang w:val="ru-RU"/>
              </w:rPr>
              <w:t>5</w:t>
            </w:r>
            <w:r w:rsidR="00A47A80" w:rsidRPr="005A1BF8">
              <w:rPr>
                <w:rFonts w:ascii="GHEA Grapalat" w:eastAsia="Times New Roman" w:hAnsi="GHEA Grapalat" w:cs="Arial"/>
                <w:color w:val="333333"/>
                <w:sz w:val="24"/>
                <w:szCs w:val="24"/>
              </w:rPr>
              <w:t>. Ապրանքի անվանումը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32106" w:rsidRPr="005A1BF8" w:rsidRDefault="00A32106" w:rsidP="005D14F3">
            <w:pPr>
              <w:tabs>
                <w:tab w:val="left" w:pos="515"/>
              </w:tabs>
              <w:spacing w:after="0" w:line="240" w:lineRule="auto"/>
              <w:jc w:val="both"/>
              <w:rPr>
                <w:rFonts w:ascii="GHEA Grapalat" w:hAnsi="GHEA Grapalat" w:cs="Arial"/>
                <w:color w:val="333333"/>
                <w:sz w:val="24"/>
                <w:szCs w:val="24"/>
              </w:rPr>
            </w:pPr>
          </w:p>
        </w:tc>
      </w:tr>
      <w:tr w:rsidR="00A32106" w:rsidRPr="005A1BF8" w:rsidTr="005D14F3">
        <w:trPr>
          <w:trHeight w:val="327"/>
          <w:tblCellSpacing w:w="0" w:type="dxa"/>
          <w:jc w:val="center"/>
        </w:trPr>
        <w:tc>
          <w:tcPr>
            <w:tcW w:w="556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32106" w:rsidRPr="005A1BF8" w:rsidRDefault="005D14F3" w:rsidP="005D14F3">
            <w:pPr>
              <w:tabs>
                <w:tab w:val="left" w:pos="515"/>
              </w:tabs>
              <w:spacing w:after="0" w:line="240" w:lineRule="auto"/>
              <w:ind w:firstLine="339"/>
              <w:jc w:val="both"/>
              <w:rPr>
                <w:rFonts w:ascii="GHEA Grapalat" w:eastAsia="Times New Roman" w:hAnsi="GHEA Grapalat" w:cs="Arial"/>
                <w:color w:val="333333"/>
                <w:sz w:val="24"/>
                <w:szCs w:val="24"/>
              </w:rPr>
            </w:pPr>
            <w:r w:rsidRPr="005A1BF8">
              <w:rPr>
                <w:rFonts w:ascii="GHEA Grapalat" w:eastAsia="Times New Roman" w:hAnsi="GHEA Grapalat" w:cs="Arial"/>
                <w:color w:val="333333"/>
                <w:sz w:val="24"/>
                <w:szCs w:val="24"/>
                <w:lang w:val="ru-RU"/>
              </w:rPr>
              <w:t>6</w:t>
            </w:r>
            <w:r w:rsidR="00A47A80" w:rsidRPr="005A1BF8">
              <w:rPr>
                <w:rFonts w:ascii="GHEA Grapalat" w:eastAsia="Times New Roman" w:hAnsi="GHEA Grapalat" w:cs="Arial"/>
                <w:color w:val="333333"/>
                <w:sz w:val="24"/>
                <w:szCs w:val="24"/>
              </w:rPr>
              <w:t>. Ապրանքի ծածկագիրը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32106" w:rsidRPr="005A1BF8" w:rsidRDefault="00A32106" w:rsidP="005D14F3">
            <w:pPr>
              <w:tabs>
                <w:tab w:val="left" w:pos="515"/>
              </w:tabs>
              <w:spacing w:after="0" w:line="240" w:lineRule="auto"/>
              <w:jc w:val="both"/>
              <w:rPr>
                <w:rFonts w:ascii="GHEA Grapalat" w:hAnsi="GHEA Grapalat" w:cs="Arial"/>
                <w:color w:val="333333"/>
                <w:sz w:val="24"/>
                <w:szCs w:val="24"/>
              </w:rPr>
            </w:pPr>
          </w:p>
        </w:tc>
      </w:tr>
      <w:tr w:rsidR="00A47A80" w:rsidRPr="005A1BF8" w:rsidTr="00B36FB1">
        <w:trPr>
          <w:tblCellSpacing w:w="0" w:type="dxa"/>
          <w:jc w:val="center"/>
        </w:trPr>
        <w:tc>
          <w:tcPr>
            <w:tcW w:w="556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47A80" w:rsidRPr="005A1BF8" w:rsidRDefault="005D14F3" w:rsidP="005D14F3">
            <w:pPr>
              <w:tabs>
                <w:tab w:val="left" w:pos="515"/>
              </w:tabs>
              <w:spacing w:after="0" w:line="240" w:lineRule="auto"/>
              <w:ind w:firstLine="339"/>
              <w:jc w:val="both"/>
              <w:rPr>
                <w:rFonts w:ascii="GHEA Grapalat" w:eastAsia="Times New Roman" w:hAnsi="GHEA Grapalat" w:cs="Arial"/>
                <w:color w:val="333333"/>
                <w:sz w:val="24"/>
                <w:szCs w:val="24"/>
              </w:rPr>
            </w:pPr>
            <w:r w:rsidRPr="005A1BF8">
              <w:rPr>
                <w:rFonts w:ascii="GHEA Grapalat" w:eastAsia="Times New Roman" w:hAnsi="GHEA Grapalat" w:cs="Arial"/>
                <w:color w:val="333333"/>
                <w:sz w:val="24"/>
                <w:szCs w:val="24"/>
                <w:lang w:val="ru-RU"/>
              </w:rPr>
              <w:t>7</w:t>
            </w:r>
            <w:r w:rsidR="001D21D3" w:rsidRPr="005A1BF8">
              <w:rPr>
                <w:rFonts w:ascii="GHEA Grapalat" w:eastAsia="Times New Roman" w:hAnsi="GHEA Grapalat" w:cs="Arial"/>
                <w:color w:val="333333"/>
                <w:sz w:val="24"/>
                <w:szCs w:val="24"/>
              </w:rPr>
              <w:t>. Մաքսային ընթացակարգը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47A80" w:rsidRPr="005A1BF8" w:rsidRDefault="00A47A80" w:rsidP="005D14F3">
            <w:pPr>
              <w:tabs>
                <w:tab w:val="left" w:pos="515"/>
              </w:tabs>
              <w:spacing w:after="0" w:line="240" w:lineRule="auto"/>
              <w:jc w:val="both"/>
              <w:rPr>
                <w:rFonts w:ascii="GHEA Grapalat" w:hAnsi="GHEA Grapalat" w:cs="Arial"/>
                <w:color w:val="333333"/>
                <w:sz w:val="24"/>
                <w:szCs w:val="24"/>
              </w:rPr>
            </w:pPr>
          </w:p>
        </w:tc>
      </w:tr>
      <w:tr w:rsidR="00A32106" w:rsidRPr="005A1BF8" w:rsidTr="00B36FB1">
        <w:trPr>
          <w:tblCellSpacing w:w="0" w:type="dxa"/>
          <w:jc w:val="center"/>
        </w:trPr>
        <w:tc>
          <w:tcPr>
            <w:tcW w:w="556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32106" w:rsidRPr="005A1BF8" w:rsidRDefault="005D14F3" w:rsidP="005D14F3">
            <w:pPr>
              <w:tabs>
                <w:tab w:val="left" w:pos="515"/>
              </w:tabs>
              <w:spacing w:after="0" w:line="240" w:lineRule="auto"/>
              <w:ind w:firstLine="339"/>
              <w:jc w:val="both"/>
              <w:rPr>
                <w:rFonts w:ascii="GHEA Grapalat" w:eastAsia="Times New Roman" w:hAnsi="GHEA Grapalat" w:cs="Arial"/>
                <w:color w:val="333333"/>
                <w:sz w:val="24"/>
                <w:szCs w:val="24"/>
              </w:rPr>
            </w:pPr>
            <w:r w:rsidRPr="005A1BF8">
              <w:rPr>
                <w:rFonts w:ascii="GHEA Grapalat" w:eastAsia="Times New Roman" w:hAnsi="GHEA Grapalat" w:cs="Arial"/>
                <w:color w:val="333333"/>
                <w:sz w:val="24"/>
                <w:szCs w:val="24"/>
                <w:lang w:val="ru-RU"/>
              </w:rPr>
              <w:t>8</w:t>
            </w:r>
            <w:r w:rsidR="00A32106" w:rsidRPr="005A1BF8">
              <w:rPr>
                <w:rFonts w:ascii="GHEA Grapalat" w:eastAsia="Times New Roman" w:hAnsi="GHEA Grapalat" w:cs="Arial"/>
                <w:color w:val="333333"/>
                <w:sz w:val="24"/>
                <w:szCs w:val="24"/>
              </w:rPr>
              <w:t>. Որոշմ</w:t>
            </w:r>
            <w:r w:rsidRPr="005A1BF8">
              <w:rPr>
                <w:rFonts w:ascii="GHEA Grapalat" w:eastAsia="Times New Roman" w:hAnsi="GHEA Grapalat" w:cs="Arial"/>
                <w:color w:val="333333"/>
                <w:sz w:val="24"/>
                <w:szCs w:val="24"/>
              </w:rPr>
              <w:t>ան</w:t>
            </w:r>
            <w:r w:rsidR="00A32106" w:rsidRPr="005A1BF8">
              <w:rPr>
                <w:rFonts w:ascii="GHEA Grapalat" w:eastAsia="Times New Roman" w:hAnsi="GHEA Grapalat" w:cs="Arial"/>
                <w:color w:val="333333"/>
                <w:sz w:val="24"/>
                <w:szCs w:val="24"/>
              </w:rPr>
              <w:t xml:space="preserve"> ընդուն</w:t>
            </w:r>
            <w:r w:rsidRPr="005A1BF8">
              <w:rPr>
                <w:rFonts w:ascii="GHEA Grapalat" w:eastAsia="Times New Roman" w:hAnsi="GHEA Grapalat" w:cs="Arial"/>
                <w:color w:val="333333"/>
                <w:sz w:val="24"/>
                <w:szCs w:val="24"/>
              </w:rPr>
              <w:t>ման</w:t>
            </w:r>
            <w:r w:rsidR="00A32106" w:rsidRPr="005A1BF8">
              <w:rPr>
                <w:rFonts w:ascii="GHEA Grapalat" w:eastAsia="Times New Roman" w:hAnsi="GHEA Grapalat" w:cs="Arial"/>
                <w:color w:val="333333"/>
                <w:sz w:val="24"/>
                <w:szCs w:val="24"/>
              </w:rPr>
              <w:t xml:space="preserve"> հիմքը (հիմքերը)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A32106" w:rsidRPr="005A1BF8" w:rsidRDefault="00A32106" w:rsidP="005D14F3">
            <w:pPr>
              <w:tabs>
                <w:tab w:val="left" w:pos="515"/>
              </w:tabs>
              <w:spacing w:after="0" w:line="240" w:lineRule="auto"/>
              <w:ind w:firstLine="339"/>
              <w:jc w:val="both"/>
              <w:rPr>
                <w:rFonts w:ascii="GHEA Grapalat" w:hAnsi="GHEA Grapalat" w:cs="Arial"/>
                <w:color w:val="333333"/>
                <w:sz w:val="24"/>
                <w:szCs w:val="24"/>
              </w:rPr>
            </w:pPr>
          </w:p>
        </w:tc>
      </w:tr>
      <w:tr w:rsidR="001D21D3" w:rsidRPr="005A1BF8" w:rsidTr="00B36FB1">
        <w:trPr>
          <w:tblCellSpacing w:w="0" w:type="dxa"/>
          <w:jc w:val="center"/>
        </w:trPr>
        <w:tc>
          <w:tcPr>
            <w:tcW w:w="556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1D21D3" w:rsidRPr="005A1BF8" w:rsidRDefault="005D14F3" w:rsidP="005D14F3">
            <w:pPr>
              <w:tabs>
                <w:tab w:val="left" w:pos="515"/>
              </w:tabs>
              <w:spacing w:after="0" w:line="240" w:lineRule="auto"/>
              <w:ind w:firstLine="339"/>
              <w:jc w:val="both"/>
              <w:rPr>
                <w:rFonts w:ascii="GHEA Grapalat" w:eastAsia="Times New Roman" w:hAnsi="GHEA Grapalat" w:cs="Arial"/>
                <w:color w:val="333333"/>
                <w:sz w:val="24"/>
                <w:szCs w:val="24"/>
              </w:rPr>
            </w:pPr>
            <w:r w:rsidRPr="005A1BF8">
              <w:rPr>
                <w:rFonts w:ascii="GHEA Grapalat" w:eastAsia="Times New Roman" w:hAnsi="GHEA Grapalat" w:cs="Arial"/>
                <w:color w:val="333333"/>
                <w:sz w:val="24"/>
                <w:szCs w:val="24"/>
                <w:lang w:val="ru-RU"/>
              </w:rPr>
              <w:t>9</w:t>
            </w:r>
            <w:r w:rsidR="001D21D3" w:rsidRPr="005A1BF8">
              <w:rPr>
                <w:rFonts w:ascii="GHEA Grapalat" w:eastAsia="Times New Roman" w:hAnsi="GHEA Grapalat" w:cs="Arial"/>
                <w:color w:val="333333"/>
                <w:sz w:val="24"/>
                <w:szCs w:val="24"/>
              </w:rPr>
              <w:t>. Ապրանքի հայտարարատուն* (առկայության դեպքում)</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1D21D3" w:rsidRPr="005A1BF8" w:rsidRDefault="001D21D3" w:rsidP="005D14F3">
            <w:pPr>
              <w:tabs>
                <w:tab w:val="left" w:pos="515"/>
              </w:tabs>
              <w:spacing w:after="0" w:line="240" w:lineRule="auto"/>
              <w:ind w:firstLine="339"/>
              <w:jc w:val="both"/>
              <w:rPr>
                <w:rFonts w:ascii="GHEA Grapalat" w:hAnsi="GHEA Grapalat" w:cs="Arial"/>
                <w:color w:val="333333"/>
                <w:sz w:val="24"/>
                <w:szCs w:val="24"/>
              </w:rPr>
            </w:pPr>
          </w:p>
        </w:tc>
      </w:tr>
      <w:tr w:rsidR="001D21D3" w:rsidRPr="005A1BF8" w:rsidTr="00B36FB1">
        <w:trPr>
          <w:tblCellSpacing w:w="0" w:type="dxa"/>
          <w:jc w:val="center"/>
        </w:trPr>
        <w:tc>
          <w:tcPr>
            <w:tcW w:w="556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1D21D3" w:rsidRPr="005A1BF8" w:rsidRDefault="005D14F3" w:rsidP="005D14F3">
            <w:pPr>
              <w:tabs>
                <w:tab w:val="left" w:pos="515"/>
              </w:tabs>
              <w:spacing w:after="0" w:line="240" w:lineRule="auto"/>
              <w:ind w:firstLine="339"/>
              <w:jc w:val="both"/>
              <w:rPr>
                <w:rFonts w:ascii="GHEA Grapalat" w:eastAsia="Times New Roman" w:hAnsi="GHEA Grapalat" w:cs="Arial"/>
                <w:color w:val="333333"/>
                <w:sz w:val="24"/>
                <w:szCs w:val="24"/>
              </w:rPr>
            </w:pPr>
            <w:r w:rsidRPr="005A1BF8">
              <w:rPr>
                <w:rFonts w:ascii="GHEA Grapalat" w:eastAsia="Times New Roman" w:hAnsi="GHEA Grapalat" w:cs="Arial"/>
                <w:color w:val="333333"/>
                <w:sz w:val="24"/>
                <w:szCs w:val="24"/>
              </w:rPr>
              <w:t>10</w:t>
            </w:r>
            <w:r w:rsidR="001D21D3" w:rsidRPr="005A1BF8">
              <w:rPr>
                <w:rFonts w:ascii="GHEA Grapalat" w:eastAsia="Times New Roman" w:hAnsi="GHEA Grapalat" w:cs="Arial"/>
                <w:color w:val="333333"/>
                <w:sz w:val="24"/>
                <w:szCs w:val="24"/>
              </w:rPr>
              <w:t>. Ապրանքի մատակարարման ժամկետը* (առկայության դեպքում)</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1D21D3" w:rsidRPr="005A1BF8" w:rsidRDefault="001D21D3" w:rsidP="005D14F3">
            <w:pPr>
              <w:tabs>
                <w:tab w:val="left" w:pos="515"/>
              </w:tabs>
              <w:spacing w:after="0" w:line="240" w:lineRule="auto"/>
              <w:ind w:firstLine="339"/>
              <w:jc w:val="both"/>
              <w:rPr>
                <w:rFonts w:ascii="GHEA Grapalat" w:hAnsi="GHEA Grapalat" w:cs="Arial"/>
                <w:color w:val="333333"/>
                <w:sz w:val="24"/>
                <w:szCs w:val="24"/>
              </w:rPr>
            </w:pPr>
          </w:p>
        </w:tc>
      </w:tr>
      <w:tr w:rsidR="001D21D3" w:rsidRPr="005A1BF8" w:rsidTr="00B36FB1">
        <w:trPr>
          <w:tblCellSpacing w:w="0" w:type="dxa"/>
          <w:jc w:val="center"/>
        </w:trPr>
        <w:tc>
          <w:tcPr>
            <w:tcW w:w="5569" w:type="dxa"/>
            <w:gridSpan w:val="2"/>
            <w:tcBorders>
              <w:top w:val="outset" w:sz="6" w:space="0" w:color="auto"/>
              <w:left w:val="outset" w:sz="6" w:space="0" w:color="auto"/>
              <w:bottom w:val="outset" w:sz="6" w:space="0" w:color="auto"/>
              <w:right w:val="outset" w:sz="6" w:space="0" w:color="auto"/>
            </w:tcBorders>
            <w:shd w:val="clear" w:color="auto" w:fill="FFFFFF"/>
          </w:tcPr>
          <w:p w:rsidR="001D21D3" w:rsidRPr="005A1BF8" w:rsidRDefault="005D14F3" w:rsidP="005D14F3">
            <w:pPr>
              <w:tabs>
                <w:tab w:val="left" w:pos="515"/>
              </w:tabs>
              <w:spacing w:after="0" w:line="240" w:lineRule="auto"/>
              <w:ind w:firstLine="339"/>
              <w:jc w:val="both"/>
              <w:rPr>
                <w:rFonts w:ascii="GHEA Grapalat" w:eastAsia="Times New Roman" w:hAnsi="GHEA Grapalat" w:cs="Arial"/>
                <w:color w:val="333333"/>
                <w:sz w:val="24"/>
                <w:szCs w:val="24"/>
                <w:lang w:val="en-US"/>
              </w:rPr>
            </w:pPr>
            <w:r w:rsidRPr="005A1BF8">
              <w:rPr>
                <w:rFonts w:ascii="GHEA Grapalat" w:eastAsia="Times New Roman" w:hAnsi="GHEA Grapalat" w:cs="Arial"/>
                <w:color w:val="333333"/>
                <w:sz w:val="24"/>
                <w:szCs w:val="24"/>
                <w:lang w:val="ru-RU"/>
              </w:rPr>
              <w:t>11</w:t>
            </w:r>
            <w:r w:rsidR="001D21D3" w:rsidRPr="005A1BF8">
              <w:rPr>
                <w:rFonts w:ascii="GHEA Grapalat" w:eastAsia="Times New Roman" w:hAnsi="GHEA Grapalat" w:cs="Arial"/>
                <w:color w:val="333333"/>
                <w:sz w:val="24"/>
                <w:szCs w:val="24"/>
              </w:rPr>
              <w:t>.Ապրանքի</w:t>
            </w:r>
            <w:r w:rsidR="00B36FB1" w:rsidRPr="005A1BF8">
              <w:rPr>
                <w:rFonts w:ascii="GHEA Grapalat" w:eastAsia="Times New Roman" w:hAnsi="GHEA Grapalat" w:cs="Arial"/>
                <w:color w:val="333333"/>
                <w:sz w:val="24"/>
                <w:szCs w:val="24"/>
              </w:rPr>
              <w:t xml:space="preserve"> </w:t>
            </w:r>
            <w:r w:rsidR="001D21D3" w:rsidRPr="005A1BF8">
              <w:rPr>
                <w:rFonts w:ascii="GHEA Grapalat" w:eastAsia="Times New Roman" w:hAnsi="GHEA Grapalat" w:cs="Arial"/>
                <w:color w:val="333333"/>
                <w:sz w:val="24"/>
                <w:szCs w:val="24"/>
              </w:rPr>
              <w:t>մատակարարման</w:t>
            </w:r>
            <w:r w:rsidR="00B36FB1" w:rsidRPr="005A1BF8">
              <w:rPr>
                <w:rFonts w:ascii="GHEA Grapalat" w:eastAsia="Times New Roman" w:hAnsi="GHEA Grapalat" w:cs="Arial"/>
                <w:color w:val="333333"/>
                <w:sz w:val="24"/>
                <w:szCs w:val="24"/>
              </w:rPr>
              <w:t xml:space="preserve"> </w:t>
            </w:r>
            <w:r w:rsidR="001D21D3" w:rsidRPr="005A1BF8">
              <w:rPr>
                <w:rFonts w:ascii="GHEA Grapalat" w:eastAsia="Times New Roman" w:hAnsi="GHEA Grapalat" w:cs="Arial"/>
                <w:color w:val="333333"/>
                <w:sz w:val="24"/>
                <w:szCs w:val="24"/>
              </w:rPr>
              <w:t>պայմանագրի վավերապայմանները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1D21D3" w:rsidRPr="005A1BF8" w:rsidRDefault="001D21D3" w:rsidP="005D14F3">
            <w:pPr>
              <w:tabs>
                <w:tab w:val="left" w:pos="515"/>
              </w:tabs>
              <w:spacing w:after="0" w:line="240" w:lineRule="auto"/>
              <w:ind w:firstLine="339"/>
              <w:jc w:val="both"/>
              <w:rPr>
                <w:rFonts w:ascii="GHEA Grapalat" w:hAnsi="GHEA Grapalat" w:cs="Arial"/>
                <w:color w:val="333333"/>
                <w:sz w:val="24"/>
                <w:szCs w:val="24"/>
              </w:rPr>
            </w:pPr>
          </w:p>
        </w:tc>
      </w:tr>
      <w:tr w:rsidR="001D21D3" w:rsidRPr="005A1BF8" w:rsidTr="00B36FB1">
        <w:trPr>
          <w:trHeight w:val="507"/>
          <w:tblCellSpacing w:w="0" w:type="dxa"/>
          <w:jc w:val="center"/>
        </w:trPr>
        <w:tc>
          <w:tcPr>
            <w:tcW w:w="10660" w:type="dxa"/>
            <w:gridSpan w:val="4"/>
            <w:tcBorders>
              <w:top w:val="outset" w:sz="6" w:space="0" w:color="auto"/>
              <w:left w:val="outset" w:sz="6" w:space="0" w:color="auto"/>
              <w:bottom w:val="outset" w:sz="6" w:space="0" w:color="auto"/>
              <w:right w:val="outset" w:sz="6" w:space="0" w:color="auto"/>
            </w:tcBorders>
            <w:shd w:val="clear" w:color="auto" w:fill="FFFFFF"/>
          </w:tcPr>
          <w:p w:rsidR="001D21D3" w:rsidRPr="005A1BF8" w:rsidRDefault="001D21D3" w:rsidP="005D14F3">
            <w:pPr>
              <w:tabs>
                <w:tab w:val="left" w:pos="515"/>
              </w:tabs>
              <w:spacing w:after="0" w:line="240" w:lineRule="auto"/>
              <w:ind w:firstLine="339"/>
              <w:jc w:val="both"/>
              <w:rPr>
                <w:rFonts w:ascii="GHEA Grapalat" w:eastAsia="Times New Roman" w:hAnsi="GHEA Grapalat" w:cs="Arial"/>
                <w:color w:val="333333"/>
                <w:sz w:val="24"/>
                <w:szCs w:val="24"/>
                <w:lang w:val="en-US"/>
              </w:rPr>
            </w:pPr>
            <w:r w:rsidRPr="005A1BF8">
              <w:rPr>
                <w:rFonts w:ascii="GHEA Grapalat" w:eastAsia="Times New Roman" w:hAnsi="GHEA Grapalat" w:cs="Arial"/>
                <w:color w:val="333333"/>
                <w:sz w:val="24"/>
                <w:szCs w:val="24"/>
              </w:rPr>
              <w:t>1</w:t>
            </w:r>
            <w:r w:rsidR="005D14F3" w:rsidRPr="005A1BF8">
              <w:rPr>
                <w:rFonts w:ascii="GHEA Grapalat" w:eastAsia="Times New Roman" w:hAnsi="GHEA Grapalat" w:cs="Arial"/>
                <w:color w:val="333333"/>
                <w:sz w:val="24"/>
                <w:szCs w:val="24"/>
                <w:lang w:val="ru-RU"/>
              </w:rPr>
              <w:t>2</w:t>
            </w:r>
            <w:r w:rsidRPr="005A1BF8">
              <w:rPr>
                <w:rFonts w:ascii="GHEA Grapalat" w:eastAsia="Times New Roman" w:hAnsi="GHEA Grapalat" w:cs="Arial"/>
                <w:color w:val="333333"/>
                <w:sz w:val="24"/>
                <w:szCs w:val="24"/>
              </w:rPr>
              <w:t>. Ապրանքի բաղադրիչների ցանկ</w:t>
            </w:r>
          </w:p>
        </w:tc>
      </w:tr>
      <w:tr w:rsidR="0083149B" w:rsidRPr="005A1BF8" w:rsidTr="00B36FB1">
        <w:trPr>
          <w:tblCellSpacing w:w="0" w:type="dxa"/>
          <w:jc w:val="center"/>
        </w:trPr>
        <w:tc>
          <w:tcPr>
            <w:tcW w:w="439" w:type="dxa"/>
            <w:tcBorders>
              <w:top w:val="outset" w:sz="6" w:space="0" w:color="auto"/>
              <w:left w:val="outset" w:sz="6" w:space="0" w:color="auto"/>
              <w:bottom w:val="outset" w:sz="6" w:space="0" w:color="auto"/>
              <w:right w:val="outset" w:sz="6" w:space="0" w:color="auto"/>
            </w:tcBorders>
            <w:shd w:val="clear" w:color="auto" w:fill="FFFFFF"/>
          </w:tcPr>
          <w:p w:rsidR="0083149B" w:rsidRPr="005A1BF8" w:rsidRDefault="0083149B" w:rsidP="005D14F3">
            <w:pPr>
              <w:tabs>
                <w:tab w:val="left" w:pos="515"/>
              </w:tabs>
              <w:spacing w:after="0" w:line="240" w:lineRule="auto"/>
              <w:ind w:firstLine="339"/>
              <w:jc w:val="both"/>
              <w:rPr>
                <w:rFonts w:ascii="GHEA Grapalat" w:eastAsia="Times New Roman" w:hAnsi="GHEA Grapalat" w:cs="Arial"/>
                <w:color w:val="333333"/>
                <w:sz w:val="24"/>
                <w:szCs w:val="24"/>
              </w:rPr>
            </w:pPr>
          </w:p>
        </w:tc>
        <w:tc>
          <w:tcPr>
            <w:tcW w:w="5130" w:type="dxa"/>
            <w:tcBorders>
              <w:top w:val="outset" w:sz="6" w:space="0" w:color="auto"/>
              <w:left w:val="outset" w:sz="6" w:space="0" w:color="auto"/>
              <w:bottom w:val="outset" w:sz="6" w:space="0" w:color="auto"/>
              <w:right w:val="outset" w:sz="6" w:space="0" w:color="auto"/>
            </w:tcBorders>
            <w:shd w:val="clear" w:color="auto" w:fill="FFFFFF"/>
          </w:tcPr>
          <w:p w:rsidR="0083149B" w:rsidRPr="005A1BF8" w:rsidRDefault="0083149B" w:rsidP="005D14F3">
            <w:pPr>
              <w:tabs>
                <w:tab w:val="left" w:pos="515"/>
              </w:tabs>
              <w:spacing w:after="0" w:line="240" w:lineRule="auto"/>
              <w:ind w:firstLine="339"/>
              <w:jc w:val="both"/>
              <w:rPr>
                <w:rFonts w:ascii="GHEA Grapalat" w:eastAsia="Times New Roman" w:hAnsi="GHEA Grapalat" w:cs="Arial"/>
                <w:color w:val="333333"/>
                <w:sz w:val="24"/>
                <w:szCs w:val="24"/>
              </w:rPr>
            </w:pPr>
            <w:r w:rsidRPr="005A1BF8">
              <w:rPr>
                <w:rFonts w:ascii="GHEA Grapalat" w:eastAsia="Times New Roman" w:hAnsi="GHEA Grapalat" w:cs="Arial"/>
                <w:color w:val="333333"/>
                <w:sz w:val="24"/>
                <w:szCs w:val="24"/>
              </w:rPr>
              <w:t>ԱՏԳ ԱԱ քառանիշ ծածկագիր</w:t>
            </w:r>
          </w:p>
        </w:tc>
        <w:tc>
          <w:tcPr>
            <w:tcW w:w="2546" w:type="dxa"/>
            <w:tcBorders>
              <w:top w:val="outset" w:sz="6" w:space="0" w:color="auto"/>
              <w:left w:val="outset" w:sz="6" w:space="0" w:color="auto"/>
              <w:bottom w:val="outset" w:sz="6" w:space="0" w:color="auto"/>
              <w:right w:val="outset" w:sz="6" w:space="0" w:color="auto"/>
            </w:tcBorders>
            <w:shd w:val="clear" w:color="auto" w:fill="FFFFFF"/>
            <w:vAlign w:val="center"/>
          </w:tcPr>
          <w:p w:rsidR="0083149B" w:rsidRPr="005A1BF8" w:rsidRDefault="0083149B" w:rsidP="005D14F3">
            <w:pPr>
              <w:tabs>
                <w:tab w:val="left" w:pos="515"/>
              </w:tabs>
              <w:spacing w:after="0" w:line="240" w:lineRule="auto"/>
              <w:ind w:firstLine="339"/>
              <w:jc w:val="both"/>
              <w:rPr>
                <w:rFonts w:ascii="GHEA Grapalat" w:eastAsia="Times New Roman" w:hAnsi="GHEA Grapalat" w:cs="Arial"/>
                <w:color w:val="333333"/>
                <w:sz w:val="24"/>
                <w:szCs w:val="24"/>
              </w:rPr>
            </w:pPr>
            <w:r w:rsidRPr="005A1BF8">
              <w:rPr>
                <w:rFonts w:ascii="GHEA Grapalat" w:eastAsia="Times New Roman" w:hAnsi="GHEA Grapalat" w:cs="Arial"/>
                <w:color w:val="333333"/>
                <w:sz w:val="24"/>
                <w:szCs w:val="24"/>
              </w:rPr>
              <w:t>Անվանում</w:t>
            </w:r>
          </w:p>
        </w:tc>
        <w:tc>
          <w:tcPr>
            <w:tcW w:w="2547" w:type="dxa"/>
            <w:tcBorders>
              <w:top w:val="outset" w:sz="6" w:space="0" w:color="auto"/>
              <w:left w:val="outset" w:sz="6" w:space="0" w:color="auto"/>
              <w:bottom w:val="outset" w:sz="6" w:space="0" w:color="auto"/>
              <w:right w:val="outset" w:sz="6" w:space="0" w:color="auto"/>
            </w:tcBorders>
            <w:shd w:val="clear" w:color="auto" w:fill="FFFFFF"/>
            <w:vAlign w:val="center"/>
          </w:tcPr>
          <w:p w:rsidR="0083149B" w:rsidRPr="005A1BF8" w:rsidRDefault="0083149B" w:rsidP="005D14F3">
            <w:pPr>
              <w:tabs>
                <w:tab w:val="left" w:pos="515"/>
              </w:tabs>
              <w:spacing w:after="0" w:line="240" w:lineRule="auto"/>
              <w:ind w:firstLine="339"/>
              <w:jc w:val="both"/>
              <w:rPr>
                <w:rFonts w:ascii="GHEA Grapalat" w:eastAsia="Times New Roman" w:hAnsi="GHEA Grapalat" w:cs="Arial"/>
                <w:color w:val="333333"/>
                <w:sz w:val="24"/>
                <w:szCs w:val="24"/>
              </w:rPr>
            </w:pPr>
            <w:r w:rsidRPr="005A1BF8">
              <w:rPr>
                <w:rFonts w:ascii="GHEA Grapalat" w:eastAsia="Times New Roman" w:hAnsi="GHEA Grapalat" w:cs="Arial"/>
                <w:color w:val="333333"/>
                <w:sz w:val="24"/>
                <w:szCs w:val="24"/>
              </w:rPr>
              <w:t>Քանակ (կգ)</w:t>
            </w:r>
          </w:p>
        </w:tc>
      </w:tr>
      <w:tr w:rsidR="0083149B" w:rsidRPr="005A1BF8" w:rsidTr="00B36FB1">
        <w:trPr>
          <w:tblCellSpacing w:w="0" w:type="dxa"/>
          <w:jc w:val="center"/>
        </w:trPr>
        <w:tc>
          <w:tcPr>
            <w:tcW w:w="439" w:type="dxa"/>
            <w:tcBorders>
              <w:top w:val="outset" w:sz="6" w:space="0" w:color="auto"/>
              <w:left w:val="outset" w:sz="6" w:space="0" w:color="auto"/>
              <w:bottom w:val="outset" w:sz="6" w:space="0" w:color="auto"/>
              <w:right w:val="outset" w:sz="6" w:space="0" w:color="auto"/>
            </w:tcBorders>
            <w:shd w:val="clear" w:color="auto" w:fill="FFFFFF"/>
          </w:tcPr>
          <w:p w:rsidR="0083149B" w:rsidRPr="005A1BF8" w:rsidRDefault="0083149B" w:rsidP="005D14F3">
            <w:pPr>
              <w:tabs>
                <w:tab w:val="left" w:pos="515"/>
              </w:tabs>
              <w:spacing w:after="0" w:line="240" w:lineRule="auto"/>
              <w:ind w:firstLine="155"/>
              <w:jc w:val="both"/>
              <w:rPr>
                <w:rFonts w:ascii="GHEA Grapalat" w:eastAsia="Times New Roman" w:hAnsi="GHEA Grapalat" w:cs="Arial"/>
                <w:color w:val="333333"/>
                <w:sz w:val="24"/>
                <w:szCs w:val="24"/>
                <w:lang w:val="en-US"/>
              </w:rPr>
            </w:pPr>
            <w:r w:rsidRPr="005A1BF8">
              <w:rPr>
                <w:rFonts w:ascii="GHEA Grapalat" w:eastAsia="Times New Roman" w:hAnsi="GHEA Grapalat" w:cs="Arial"/>
                <w:color w:val="333333"/>
                <w:sz w:val="24"/>
                <w:szCs w:val="24"/>
                <w:lang w:val="en-US"/>
              </w:rPr>
              <w:t>1.</w:t>
            </w:r>
          </w:p>
        </w:tc>
        <w:tc>
          <w:tcPr>
            <w:tcW w:w="5130" w:type="dxa"/>
            <w:tcBorders>
              <w:top w:val="outset" w:sz="6" w:space="0" w:color="auto"/>
              <w:left w:val="outset" w:sz="6" w:space="0" w:color="auto"/>
              <w:bottom w:val="outset" w:sz="6" w:space="0" w:color="auto"/>
              <w:right w:val="outset" w:sz="6" w:space="0" w:color="auto"/>
            </w:tcBorders>
            <w:shd w:val="clear" w:color="auto" w:fill="FFFFFF"/>
          </w:tcPr>
          <w:p w:rsidR="0083149B" w:rsidRPr="005A1BF8" w:rsidRDefault="0083149B" w:rsidP="005D14F3">
            <w:pPr>
              <w:tabs>
                <w:tab w:val="left" w:pos="515"/>
              </w:tabs>
              <w:spacing w:after="0" w:line="240" w:lineRule="auto"/>
              <w:ind w:firstLine="339"/>
              <w:jc w:val="both"/>
              <w:rPr>
                <w:rFonts w:ascii="GHEA Grapalat" w:eastAsia="Times New Roman" w:hAnsi="GHEA Grapalat" w:cs="Arial"/>
                <w:color w:val="333333"/>
                <w:sz w:val="24"/>
                <w:szCs w:val="24"/>
              </w:rPr>
            </w:pPr>
          </w:p>
        </w:tc>
        <w:tc>
          <w:tcPr>
            <w:tcW w:w="2546" w:type="dxa"/>
            <w:tcBorders>
              <w:top w:val="outset" w:sz="6" w:space="0" w:color="auto"/>
              <w:left w:val="outset" w:sz="6" w:space="0" w:color="auto"/>
              <w:bottom w:val="outset" w:sz="6" w:space="0" w:color="auto"/>
              <w:right w:val="outset" w:sz="6" w:space="0" w:color="auto"/>
            </w:tcBorders>
            <w:shd w:val="clear" w:color="auto" w:fill="FFFFFF"/>
            <w:vAlign w:val="center"/>
          </w:tcPr>
          <w:p w:rsidR="0083149B" w:rsidRPr="005A1BF8" w:rsidRDefault="0083149B" w:rsidP="005D14F3">
            <w:pPr>
              <w:tabs>
                <w:tab w:val="left" w:pos="515"/>
              </w:tabs>
              <w:spacing w:after="0" w:line="240" w:lineRule="auto"/>
              <w:ind w:firstLine="339"/>
              <w:jc w:val="both"/>
              <w:rPr>
                <w:rFonts w:ascii="GHEA Grapalat" w:eastAsia="Times New Roman" w:hAnsi="GHEA Grapalat" w:cs="Arial"/>
                <w:color w:val="333333"/>
                <w:sz w:val="24"/>
                <w:szCs w:val="24"/>
              </w:rPr>
            </w:pPr>
          </w:p>
        </w:tc>
        <w:tc>
          <w:tcPr>
            <w:tcW w:w="2547" w:type="dxa"/>
            <w:tcBorders>
              <w:top w:val="outset" w:sz="6" w:space="0" w:color="auto"/>
              <w:left w:val="outset" w:sz="6" w:space="0" w:color="auto"/>
              <w:bottom w:val="outset" w:sz="6" w:space="0" w:color="auto"/>
              <w:right w:val="outset" w:sz="6" w:space="0" w:color="auto"/>
            </w:tcBorders>
            <w:shd w:val="clear" w:color="auto" w:fill="FFFFFF"/>
            <w:vAlign w:val="center"/>
          </w:tcPr>
          <w:p w:rsidR="0083149B" w:rsidRPr="005A1BF8" w:rsidRDefault="0083149B" w:rsidP="005D14F3">
            <w:pPr>
              <w:tabs>
                <w:tab w:val="left" w:pos="515"/>
              </w:tabs>
              <w:spacing w:after="0" w:line="240" w:lineRule="auto"/>
              <w:ind w:firstLine="339"/>
              <w:jc w:val="both"/>
              <w:rPr>
                <w:rFonts w:ascii="GHEA Grapalat" w:eastAsia="Times New Roman" w:hAnsi="GHEA Grapalat" w:cs="Arial"/>
                <w:color w:val="333333"/>
                <w:sz w:val="24"/>
                <w:szCs w:val="24"/>
              </w:rPr>
            </w:pPr>
          </w:p>
        </w:tc>
      </w:tr>
      <w:tr w:rsidR="0083149B" w:rsidRPr="005A1BF8" w:rsidTr="00B36FB1">
        <w:trPr>
          <w:tblCellSpacing w:w="0" w:type="dxa"/>
          <w:jc w:val="center"/>
        </w:trPr>
        <w:tc>
          <w:tcPr>
            <w:tcW w:w="439" w:type="dxa"/>
            <w:tcBorders>
              <w:top w:val="outset" w:sz="6" w:space="0" w:color="auto"/>
              <w:left w:val="outset" w:sz="6" w:space="0" w:color="auto"/>
              <w:bottom w:val="outset" w:sz="6" w:space="0" w:color="auto"/>
              <w:right w:val="outset" w:sz="6" w:space="0" w:color="auto"/>
            </w:tcBorders>
            <w:shd w:val="clear" w:color="auto" w:fill="FFFFFF"/>
          </w:tcPr>
          <w:p w:rsidR="0083149B" w:rsidRPr="005A1BF8" w:rsidRDefault="0083149B" w:rsidP="005D14F3">
            <w:pPr>
              <w:spacing w:after="0" w:line="240" w:lineRule="auto"/>
              <w:rPr>
                <w:rFonts w:ascii="GHEA Grapalat" w:eastAsia="Times New Roman" w:hAnsi="GHEA Grapalat" w:cs="Arial"/>
                <w:color w:val="333333"/>
                <w:sz w:val="24"/>
                <w:szCs w:val="24"/>
                <w:lang w:val="en-US"/>
              </w:rPr>
            </w:pPr>
            <w:r w:rsidRPr="005A1BF8">
              <w:rPr>
                <w:rFonts w:ascii="GHEA Grapalat" w:eastAsia="Times New Roman" w:hAnsi="GHEA Grapalat" w:cs="Arial"/>
                <w:color w:val="333333"/>
                <w:sz w:val="24"/>
                <w:szCs w:val="24"/>
                <w:lang w:val="en-US"/>
              </w:rPr>
              <w:t xml:space="preserve">  2.</w:t>
            </w:r>
          </w:p>
        </w:tc>
        <w:tc>
          <w:tcPr>
            <w:tcW w:w="5130" w:type="dxa"/>
            <w:tcBorders>
              <w:top w:val="outset" w:sz="6" w:space="0" w:color="auto"/>
              <w:left w:val="outset" w:sz="6" w:space="0" w:color="auto"/>
              <w:bottom w:val="outset" w:sz="6" w:space="0" w:color="auto"/>
              <w:right w:val="outset" w:sz="6" w:space="0" w:color="auto"/>
            </w:tcBorders>
            <w:shd w:val="clear" w:color="auto" w:fill="FFFFFF"/>
          </w:tcPr>
          <w:p w:rsidR="0083149B" w:rsidRPr="005A1BF8" w:rsidRDefault="0083149B" w:rsidP="005D14F3">
            <w:pPr>
              <w:spacing w:after="0" w:line="240" w:lineRule="auto"/>
              <w:rPr>
                <w:rFonts w:ascii="GHEA Grapalat" w:eastAsia="Times New Roman" w:hAnsi="GHEA Grapalat" w:cs="Arial"/>
                <w:color w:val="333333"/>
                <w:sz w:val="24"/>
                <w:szCs w:val="24"/>
                <w:lang w:val="en-US"/>
              </w:rPr>
            </w:pPr>
          </w:p>
        </w:tc>
        <w:tc>
          <w:tcPr>
            <w:tcW w:w="2546" w:type="dxa"/>
            <w:tcBorders>
              <w:top w:val="outset" w:sz="6" w:space="0" w:color="auto"/>
              <w:left w:val="outset" w:sz="6" w:space="0" w:color="auto"/>
              <w:bottom w:val="outset" w:sz="6" w:space="0" w:color="auto"/>
              <w:right w:val="outset" w:sz="6" w:space="0" w:color="auto"/>
            </w:tcBorders>
            <w:shd w:val="clear" w:color="auto" w:fill="FFFFFF"/>
            <w:vAlign w:val="center"/>
          </w:tcPr>
          <w:p w:rsidR="0083149B" w:rsidRPr="005A1BF8" w:rsidRDefault="0083149B" w:rsidP="005D14F3">
            <w:pPr>
              <w:tabs>
                <w:tab w:val="left" w:pos="515"/>
              </w:tabs>
              <w:spacing w:after="0" w:line="240" w:lineRule="auto"/>
              <w:ind w:firstLine="339"/>
              <w:jc w:val="both"/>
              <w:rPr>
                <w:rFonts w:ascii="GHEA Grapalat" w:hAnsi="GHEA Grapalat" w:cs="Arial"/>
                <w:color w:val="333333"/>
                <w:sz w:val="24"/>
                <w:szCs w:val="24"/>
              </w:rPr>
            </w:pPr>
          </w:p>
        </w:tc>
        <w:tc>
          <w:tcPr>
            <w:tcW w:w="2547" w:type="dxa"/>
            <w:tcBorders>
              <w:top w:val="outset" w:sz="6" w:space="0" w:color="auto"/>
              <w:left w:val="outset" w:sz="6" w:space="0" w:color="auto"/>
              <w:bottom w:val="outset" w:sz="6" w:space="0" w:color="auto"/>
              <w:right w:val="outset" w:sz="6" w:space="0" w:color="auto"/>
            </w:tcBorders>
            <w:shd w:val="clear" w:color="auto" w:fill="FFFFFF"/>
            <w:vAlign w:val="center"/>
          </w:tcPr>
          <w:p w:rsidR="0083149B" w:rsidRPr="005A1BF8" w:rsidRDefault="0083149B" w:rsidP="005D14F3">
            <w:pPr>
              <w:tabs>
                <w:tab w:val="left" w:pos="515"/>
              </w:tabs>
              <w:spacing w:after="0" w:line="240" w:lineRule="auto"/>
              <w:ind w:firstLine="339"/>
              <w:jc w:val="both"/>
              <w:rPr>
                <w:rFonts w:ascii="GHEA Grapalat" w:hAnsi="GHEA Grapalat" w:cs="Arial"/>
                <w:color w:val="333333"/>
                <w:sz w:val="24"/>
                <w:szCs w:val="24"/>
              </w:rPr>
            </w:pPr>
          </w:p>
        </w:tc>
      </w:tr>
      <w:tr w:rsidR="0083149B" w:rsidRPr="005A1BF8" w:rsidTr="00B36FB1">
        <w:trPr>
          <w:tblCellSpacing w:w="0" w:type="dxa"/>
          <w:jc w:val="center"/>
        </w:trPr>
        <w:tc>
          <w:tcPr>
            <w:tcW w:w="439" w:type="dxa"/>
            <w:tcBorders>
              <w:top w:val="outset" w:sz="6" w:space="0" w:color="auto"/>
              <w:left w:val="outset" w:sz="6" w:space="0" w:color="auto"/>
              <w:bottom w:val="outset" w:sz="6" w:space="0" w:color="auto"/>
              <w:right w:val="outset" w:sz="6" w:space="0" w:color="auto"/>
            </w:tcBorders>
            <w:shd w:val="clear" w:color="auto" w:fill="FFFFFF"/>
          </w:tcPr>
          <w:p w:rsidR="0083149B" w:rsidRPr="005A1BF8" w:rsidRDefault="0083149B" w:rsidP="005D14F3">
            <w:pPr>
              <w:spacing w:after="0" w:line="240" w:lineRule="auto"/>
              <w:rPr>
                <w:rFonts w:ascii="GHEA Grapalat" w:eastAsia="Times New Roman" w:hAnsi="GHEA Grapalat" w:cs="Arial"/>
                <w:color w:val="333333"/>
                <w:sz w:val="24"/>
                <w:szCs w:val="24"/>
                <w:lang w:val="en-US"/>
              </w:rPr>
            </w:pPr>
            <w:r w:rsidRPr="005A1BF8">
              <w:rPr>
                <w:rFonts w:ascii="GHEA Grapalat" w:eastAsia="Times New Roman" w:hAnsi="GHEA Grapalat" w:cs="Arial"/>
                <w:color w:val="333333"/>
                <w:sz w:val="24"/>
                <w:szCs w:val="24"/>
                <w:lang w:val="en-US"/>
              </w:rPr>
              <w:t xml:space="preserve"> …</w:t>
            </w:r>
          </w:p>
        </w:tc>
        <w:tc>
          <w:tcPr>
            <w:tcW w:w="5130" w:type="dxa"/>
            <w:tcBorders>
              <w:top w:val="outset" w:sz="6" w:space="0" w:color="auto"/>
              <w:left w:val="outset" w:sz="6" w:space="0" w:color="auto"/>
              <w:bottom w:val="outset" w:sz="6" w:space="0" w:color="auto"/>
              <w:right w:val="outset" w:sz="6" w:space="0" w:color="auto"/>
            </w:tcBorders>
            <w:shd w:val="clear" w:color="auto" w:fill="FFFFFF"/>
          </w:tcPr>
          <w:p w:rsidR="0083149B" w:rsidRPr="005A1BF8" w:rsidRDefault="0083149B" w:rsidP="005D14F3">
            <w:pPr>
              <w:spacing w:after="0" w:line="240" w:lineRule="auto"/>
              <w:rPr>
                <w:rFonts w:ascii="GHEA Grapalat" w:eastAsia="Times New Roman" w:hAnsi="GHEA Grapalat" w:cs="Arial"/>
                <w:color w:val="333333"/>
                <w:sz w:val="24"/>
                <w:szCs w:val="24"/>
                <w:lang w:val="en-US"/>
              </w:rPr>
            </w:pPr>
          </w:p>
        </w:tc>
        <w:tc>
          <w:tcPr>
            <w:tcW w:w="2546" w:type="dxa"/>
            <w:tcBorders>
              <w:top w:val="outset" w:sz="6" w:space="0" w:color="auto"/>
              <w:left w:val="outset" w:sz="6" w:space="0" w:color="auto"/>
              <w:bottom w:val="outset" w:sz="6" w:space="0" w:color="auto"/>
              <w:right w:val="outset" w:sz="6" w:space="0" w:color="auto"/>
            </w:tcBorders>
            <w:shd w:val="clear" w:color="auto" w:fill="FFFFFF"/>
            <w:vAlign w:val="center"/>
          </w:tcPr>
          <w:p w:rsidR="0083149B" w:rsidRPr="005A1BF8" w:rsidRDefault="0083149B" w:rsidP="005D14F3">
            <w:pPr>
              <w:tabs>
                <w:tab w:val="left" w:pos="515"/>
              </w:tabs>
              <w:spacing w:after="0" w:line="240" w:lineRule="auto"/>
              <w:ind w:firstLine="339"/>
              <w:jc w:val="both"/>
              <w:rPr>
                <w:rFonts w:ascii="GHEA Grapalat" w:hAnsi="GHEA Grapalat" w:cs="Arial"/>
                <w:color w:val="333333"/>
                <w:sz w:val="24"/>
                <w:szCs w:val="24"/>
              </w:rPr>
            </w:pPr>
          </w:p>
        </w:tc>
        <w:tc>
          <w:tcPr>
            <w:tcW w:w="2547" w:type="dxa"/>
            <w:tcBorders>
              <w:top w:val="outset" w:sz="6" w:space="0" w:color="auto"/>
              <w:left w:val="outset" w:sz="6" w:space="0" w:color="auto"/>
              <w:bottom w:val="outset" w:sz="6" w:space="0" w:color="auto"/>
              <w:right w:val="outset" w:sz="6" w:space="0" w:color="auto"/>
            </w:tcBorders>
            <w:shd w:val="clear" w:color="auto" w:fill="FFFFFF"/>
            <w:vAlign w:val="center"/>
          </w:tcPr>
          <w:p w:rsidR="0083149B" w:rsidRPr="005A1BF8" w:rsidRDefault="0083149B" w:rsidP="005D14F3">
            <w:pPr>
              <w:tabs>
                <w:tab w:val="left" w:pos="515"/>
              </w:tabs>
              <w:spacing w:after="0" w:line="240" w:lineRule="auto"/>
              <w:ind w:firstLine="339"/>
              <w:jc w:val="both"/>
              <w:rPr>
                <w:rFonts w:ascii="GHEA Grapalat" w:hAnsi="GHEA Grapalat" w:cs="Arial"/>
                <w:color w:val="333333"/>
                <w:sz w:val="24"/>
                <w:szCs w:val="24"/>
              </w:rPr>
            </w:pPr>
          </w:p>
        </w:tc>
      </w:tr>
      <w:tr w:rsidR="001D21D3" w:rsidRPr="005A1BF8" w:rsidTr="00B36FB1">
        <w:trPr>
          <w:tblCellSpacing w:w="0" w:type="dxa"/>
          <w:jc w:val="center"/>
        </w:trPr>
        <w:tc>
          <w:tcPr>
            <w:tcW w:w="10660" w:type="dxa"/>
            <w:gridSpan w:val="4"/>
            <w:tcBorders>
              <w:top w:val="outset" w:sz="6" w:space="0" w:color="auto"/>
              <w:left w:val="outset" w:sz="6" w:space="0" w:color="auto"/>
              <w:bottom w:val="outset" w:sz="6" w:space="0" w:color="auto"/>
              <w:right w:val="outset" w:sz="6" w:space="0" w:color="auto"/>
            </w:tcBorders>
            <w:shd w:val="clear" w:color="auto" w:fill="FFFFFF"/>
            <w:vAlign w:val="center"/>
          </w:tcPr>
          <w:p w:rsidR="001D21D3" w:rsidRPr="005A1BF8" w:rsidRDefault="003610D3" w:rsidP="005D14F3">
            <w:pPr>
              <w:tabs>
                <w:tab w:val="left" w:pos="515"/>
              </w:tabs>
              <w:spacing w:after="0" w:line="240" w:lineRule="auto"/>
              <w:ind w:firstLine="339"/>
              <w:jc w:val="both"/>
              <w:rPr>
                <w:rFonts w:ascii="GHEA Grapalat" w:hAnsi="GHEA Grapalat"/>
                <w:color w:val="000000"/>
                <w:sz w:val="24"/>
                <w:szCs w:val="24"/>
              </w:rPr>
            </w:pPr>
            <w:r w:rsidRPr="005A1BF8">
              <w:rPr>
                <w:rFonts w:ascii="GHEA Grapalat" w:eastAsia="Times New Roman" w:hAnsi="GHEA Grapalat" w:cs="Arial"/>
                <w:color w:val="333333"/>
                <w:sz w:val="24"/>
                <w:szCs w:val="24"/>
              </w:rPr>
              <w:t>1</w:t>
            </w:r>
            <w:r w:rsidR="005D14F3" w:rsidRPr="005A1BF8">
              <w:rPr>
                <w:rFonts w:ascii="GHEA Grapalat" w:eastAsia="Times New Roman" w:hAnsi="GHEA Grapalat" w:cs="Arial"/>
                <w:color w:val="333333"/>
                <w:sz w:val="24"/>
                <w:szCs w:val="24"/>
                <w:lang w:val="ru-RU"/>
              </w:rPr>
              <w:t>3</w:t>
            </w:r>
            <w:r w:rsidR="001D21D3" w:rsidRPr="005A1BF8">
              <w:rPr>
                <w:rFonts w:ascii="Cambria Math" w:eastAsia="Times New Roman" w:hAnsi="Cambria Math" w:cs="Cambria Math"/>
                <w:color w:val="333333"/>
                <w:sz w:val="24"/>
                <w:szCs w:val="24"/>
              </w:rPr>
              <w:t>․</w:t>
            </w:r>
            <w:r w:rsidR="001D21D3" w:rsidRPr="005A1BF8">
              <w:rPr>
                <w:rFonts w:ascii="GHEA Grapalat" w:eastAsia="Times New Roman" w:hAnsi="GHEA Grapalat" w:cs="Arial"/>
                <w:color w:val="333333"/>
                <w:sz w:val="24"/>
                <w:szCs w:val="24"/>
              </w:rPr>
              <w:t xml:space="preserve"> Մաքսային մարմնի պաշտոնատար անձի՝</w:t>
            </w:r>
            <w:r w:rsidR="001D21D3" w:rsidRPr="005A1BF8">
              <w:rPr>
                <w:rFonts w:ascii="GHEA Grapalat" w:hAnsi="GHEA Grapalat" w:cs="Arial"/>
                <w:color w:val="333333"/>
                <w:sz w:val="24"/>
                <w:szCs w:val="24"/>
              </w:rPr>
              <w:t xml:space="preserve"> </w:t>
            </w:r>
          </w:p>
        </w:tc>
      </w:tr>
      <w:tr w:rsidR="001D21D3" w:rsidRPr="005A1BF8" w:rsidTr="00B36FB1">
        <w:trPr>
          <w:tblCellSpacing w:w="0" w:type="dxa"/>
          <w:jc w:val="center"/>
        </w:trPr>
        <w:tc>
          <w:tcPr>
            <w:tcW w:w="556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1D21D3" w:rsidRPr="005A1BF8" w:rsidRDefault="001D21D3" w:rsidP="005D14F3">
            <w:pPr>
              <w:pStyle w:val="ListParagraph"/>
              <w:numPr>
                <w:ilvl w:val="0"/>
                <w:numId w:val="13"/>
              </w:numPr>
              <w:tabs>
                <w:tab w:val="left" w:pos="515"/>
              </w:tabs>
              <w:spacing w:after="0" w:line="240" w:lineRule="auto"/>
              <w:ind w:left="0" w:firstLine="363"/>
              <w:jc w:val="both"/>
              <w:rPr>
                <w:rFonts w:ascii="GHEA Grapalat" w:hAnsi="GHEA Grapalat" w:cs="Cambria Math"/>
                <w:color w:val="333333"/>
                <w:sz w:val="24"/>
                <w:szCs w:val="24"/>
                <w:lang w:val="ru-RU"/>
              </w:rPr>
            </w:pPr>
            <w:r w:rsidRPr="005A1BF8">
              <w:rPr>
                <w:rFonts w:ascii="GHEA Grapalat" w:hAnsi="GHEA Grapalat" w:cs="Cambria Math"/>
                <w:color w:val="333333"/>
                <w:sz w:val="24"/>
                <w:szCs w:val="24"/>
              </w:rPr>
              <w:t>անունը, ազգանունը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1D21D3" w:rsidRPr="005A1BF8" w:rsidRDefault="001D21D3" w:rsidP="005D14F3">
            <w:pPr>
              <w:tabs>
                <w:tab w:val="left" w:pos="515"/>
              </w:tabs>
              <w:spacing w:after="0" w:line="240" w:lineRule="auto"/>
              <w:ind w:firstLine="339"/>
              <w:jc w:val="both"/>
              <w:rPr>
                <w:rFonts w:ascii="GHEA Grapalat" w:hAnsi="GHEA Grapalat" w:cs="Cambria Math"/>
                <w:color w:val="333333"/>
                <w:sz w:val="24"/>
                <w:szCs w:val="24"/>
              </w:rPr>
            </w:pPr>
          </w:p>
        </w:tc>
      </w:tr>
      <w:tr w:rsidR="001D21D3" w:rsidRPr="005A1BF8" w:rsidTr="00B36FB1">
        <w:trPr>
          <w:tblCellSpacing w:w="0" w:type="dxa"/>
          <w:jc w:val="center"/>
        </w:trPr>
        <w:tc>
          <w:tcPr>
            <w:tcW w:w="556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1D21D3" w:rsidRPr="005A1BF8" w:rsidRDefault="001D21D3" w:rsidP="005D14F3">
            <w:pPr>
              <w:pStyle w:val="ListParagraph"/>
              <w:numPr>
                <w:ilvl w:val="0"/>
                <w:numId w:val="12"/>
              </w:numPr>
              <w:tabs>
                <w:tab w:val="left" w:pos="515"/>
              </w:tabs>
              <w:spacing w:after="0" w:line="240" w:lineRule="auto"/>
              <w:ind w:left="0" w:firstLine="363"/>
              <w:jc w:val="both"/>
              <w:rPr>
                <w:rFonts w:ascii="GHEA Grapalat" w:hAnsi="GHEA Grapalat" w:cs="Cambria Math"/>
                <w:color w:val="333333"/>
                <w:sz w:val="24"/>
                <w:szCs w:val="24"/>
                <w:lang w:val="ru-RU"/>
              </w:rPr>
            </w:pPr>
            <w:r w:rsidRPr="005A1BF8">
              <w:rPr>
                <w:rFonts w:ascii="GHEA Grapalat" w:hAnsi="GHEA Grapalat" w:cs="Cambria Math"/>
                <w:color w:val="333333"/>
                <w:sz w:val="24"/>
                <w:szCs w:val="24"/>
              </w:rPr>
              <w:t>զբաղեցրած պաշտոնը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1D21D3" w:rsidRPr="005A1BF8" w:rsidRDefault="001D21D3" w:rsidP="005D14F3">
            <w:pPr>
              <w:tabs>
                <w:tab w:val="left" w:pos="515"/>
              </w:tabs>
              <w:spacing w:after="0" w:line="240" w:lineRule="auto"/>
              <w:ind w:firstLine="339"/>
              <w:jc w:val="both"/>
              <w:rPr>
                <w:rFonts w:ascii="GHEA Grapalat" w:hAnsi="GHEA Grapalat" w:cs="Cambria Math"/>
                <w:color w:val="333333"/>
                <w:sz w:val="24"/>
                <w:szCs w:val="24"/>
              </w:rPr>
            </w:pPr>
          </w:p>
        </w:tc>
      </w:tr>
      <w:tr w:rsidR="001D21D3" w:rsidRPr="005A1BF8" w:rsidTr="00B36FB1">
        <w:trPr>
          <w:tblCellSpacing w:w="0" w:type="dxa"/>
          <w:jc w:val="center"/>
        </w:trPr>
        <w:tc>
          <w:tcPr>
            <w:tcW w:w="556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1D21D3" w:rsidRPr="005A1BF8" w:rsidRDefault="001D21D3" w:rsidP="005D14F3">
            <w:pPr>
              <w:pStyle w:val="ListParagraph"/>
              <w:numPr>
                <w:ilvl w:val="0"/>
                <w:numId w:val="12"/>
              </w:numPr>
              <w:tabs>
                <w:tab w:val="left" w:pos="515"/>
              </w:tabs>
              <w:spacing w:after="0" w:line="240" w:lineRule="auto"/>
              <w:ind w:left="0" w:firstLine="363"/>
              <w:contextualSpacing w:val="0"/>
              <w:jc w:val="both"/>
              <w:rPr>
                <w:rFonts w:ascii="GHEA Grapalat" w:hAnsi="GHEA Grapalat" w:cs="Cambria Math"/>
                <w:color w:val="333333"/>
                <w:sz w:val="24"/>
                <w:szCs w:val="24"/>
              </w:rPr>
            </w:pPr>
            <w:r w:rsidRPr="005A1BF8">
              <w:rPr>
                <w:rFonts w:ascii="GHEA Grapalat" w:hAnsi="GHEA Grapalat" w:cs="Cambria Math"/>
                <w:color w:val="333333"/>
                <w:sz w:val="24"/>
                <w:szCs w:val="24"/>
              </w:rPr>
              <w:t>ստորագրությունը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1D21D3" w:rsidRPr="005A1BF8" w:rsidRDefault="001D21D3" w:rsidP="005D14F3">
            <w:pPr>
              <w:tabs>
                <w:tab w:val="left" w:pos="515"/>
              </w:tabs>
              <w:spacing w:after="0" w:line="240" w:lineRule="auto"/>
              <w:ind w:firstLine="339"/>
              <w:jc w:val="both"/>
              <w:rPr>
                <w:rFonts w:ascii="GHEA Grapalat" w:hAnsi="GHEA Grapalat" w:cs="Cambria Math"/>
                <w:color w:val="333333"/>
                <w:sz w:val="24"/>
                <w:szCs w:val="24"/>
              </w:rPr>
            </w:pPr>
          </w:p>
        </w:tc>
      </w:tr>
    </w:tbl>
    <w:p w:rsidR="00EA4EA3" w:rsidRPr="00BB4B70" w:rsidRDefault="00EA4EA3" w:rsidP="00EA4EA3">
      <w:pPr>
        <w:shd w:val="clear" w:color="auto" w:fill="FFFFFF"/>
        <w:spacing w:after="0" w:line="240" w:lineRule="auto"/>
        <w:ind w:firstLine="375"/>
        <w:rPr>
          <w:rFonts w:ascii="GHEA Grapalat" w:eastAsia="Times New Roman" w:hAnsi="GHEA Grapalat" w:cs="Arial"/>
          <w:color w:val="333333"/>
          <w:sz w:val="20"/>
          <w:szCs w:val="20"/>
          <w:lang w:val="en-US"/>
        </w:rPr>
      </w:pPr>
      <w:r w:rsidRPr="00BB4B70">
        <w:rPr>
          <w:rFonts w:ascii="Calibri" w:eastAsia="Times New Roman" w:hAnsi="Calibri" w:cs="Calibri"/>
          <w:color w:val="333333"/>
          <w:sz w:val="24"/>
          <w:szCs w:val="24"/>
          <w:lang w:val="en-US"/>
        </w:rPr>
        <w:t> </w:t>
      </w:r>
    </w:p>
    <w:p w:rsidR="00EA4EA3" w:rsidRPr="00BB4B70" w:rsidRDefault="00EA4EA3" w:rsidP="005D14F3">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BB4B70">
        <w:rPr>
          <w:rFonts w:ascii="GHEA Grapalat" w:eastAsia="Times New Roman" w:hAnsi="GHEA Grapalat" w:cs="Arial"/>
          <w:color w:val="333333"/>
          <w:sz w:val="20"/>
          <w:szCs w:val="20"/>
          <w:lang w:val="en-US"/>
        </w:rPr>
        <w:t>* Նշված դաշտերը պարտադիր լրացման ենթակա են այն դեպքում, երբ Եվրասիական տնտեսական միության մաքսային սահմանով տեղափոխվող չհավաքված կամ կազմատված, այդ թվում՝ չկոմպլեկտավորված կամ անավարտ վիճակում տեղափոխվող ապրանքների դասակարգման վերաբերյալ որոշումն օգտագործվելու է Եվրասիական տնտեսական միության մաքսային օրենսգրքի 117-րդ հոդվածով սահմանված մաքսային հայտարարագրման առանձնահատկությունները կիրառելու նպատակով:</w:t>
      </w:r>
    </w:p>
    <w:p w:rsidR="00EA4EA3" w:rsidRPr="00BB4B70" w:rsidRDefault="00EA4EA3" w:rsidP="005D14F3">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BB4B70">
        <w:rPr>
          <w:rFonts w:ascii="GHEA Grapalat" w:eastAsia="Times New Roman" w:hAnsi="GHEA Grapalat" w:cs="Arial"/>
          <w:color w:val="333333"/>
          <w:sz w:val="20"/>
          <w:szCs w:val="20"/>
          <w:lang w:val="en-US"/>
        </w:rPr>
        <w:lastRenderedPageBreak/>
        <w:t>Որոշման ձևում՝</w:t>
      </w:r>
    </w:p>
    <w:p w:rsidR="00EA4EA3" w:rsidRPr="00BB4B70" w:rsidRDefault="00EA4EA3" w:rsidP="005D14F3">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BB4B70">
        <w:rPr>
          <w:rFonts w:ascii="GHEA Grapalat" w:eastAsia="Times New Roman" w:hAnsi="GHEA Grapalat" w:cs="Arial"/>
          <w:color w:val="333333"/>
          <w:sz w:val="20"/>
          <w:szCs w:val="20"/>
          <w:lang w:val="en-US"/>
        </w:rPr>
        <w:t xml:space="preserve">1. </w:t>
      </w:r>
      <w:r w:rsidR="006F57F6" w:rsidRPr="00BB4B70">
        <w:rPr>
          <w:rFonts w:ascii="GHEA Grapalat" w:eastAsia="Times New Roman" w:hAnsi="GHEA Grapalat" w:cs="Arial"/>
          <w:color w:val="333333"/>
          <w:sz w:val="20"/>
          <w:szCs w:val="20"/>
          <w:lang w:val="en-US"/>
        </w:rPr>
        <w:t xml:space="preserve">Որոշման 1-ին տողում լրացվում է </w:t>
      </w:r>
      <w:r w:rsidRPr="00BB4B70">
        <w:rPr>
          <w:rFonts w:ascii="GHEA Grapalat" w:eastAsia="Times New Roman" w:hAnsi="GHEA Grapalat" w:cs="Arial"/>
          <w:color w:val="333333"/>
          <w:sz w:val="20"/>
          <w:szCs w:val="20"/>
          <w:lang w:val="en-US"/>
        </w:rPr>
        <w:t>ապրանքի դասակարգման վերաբերյալ որոշման գրանցման համարը՝ ԴՈ/ԱՐՄ/ՏՏ/ՀՀ ձևաչափով, որտեղ՝</w:t>
      </w:r>
    </w:p>
    <w:p w:rsidR="00EA4EA3" w:rsidRPr="00BB4B70" w:rsidRDefault="00EA4EA3" w:rsidP="005D14F3">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BB4B70">
        <w:rPr>
          <w:rFonts w:ascii="GHEA Grapalat" w:eastAsia="Times New Roman" w:hAnsi="GHEA Grapalat" w:cs="Arial"/>
          <w:color w:val="333333"/>
          <w:sz w:val="20"/>
          <w:szCs w:val="20"/>
          <w:lang w:val="en-US"/>
        </w:rPr>
        <w:t>1) ԴՈ - ապրանքի դասակարգման վերաբերյալ որոշման տառային նշանակումն է (2 նիշով).</w:t>
      </w:r>
    </w:p>
    <w:p w:rsidR="00EA4EA3" w:rsidRPr="00BB4B70" w:rsidRDefault="00EA4EA3" w:rsidP="005D14F3">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BB4B70">
        <w:rPr>
          <w:rFonts w:ascii="GHEA Grapalat" w:eastAsia="Times New Roman" w:hAnsi="GHEA Grapalat" w:cs="Arial"/>
          <w:color w:val="333333"/>
          <w:sz w:val="20"/>
          <w:szCs w:val="20"/>
          <w:lang w:val="en-US"/>
        </w:rPr>
        <w:t>2) ԱՐՄ - Հայաստանի Հանրապետության տառային ծածկագիրը.</w:t>
      </w:r>
    </w:p>
    <w:p w:rsidR="00EA4EA3" w:rsidRPr="00BB4B70" w:rsidRDefault="00EA4EA3" w:rsidP="005D14F3">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BB4B70">
        <w:rPr>
          <w:rFonts w:ascii="GHEA Grapalat" w:eastAsia="Times New Roman" w:hAnsi="GHEA Grapalat" w:cs="Arial"/>
          <w:color w:val="333333"/>
          <w:sz w:val="20"/>
          <w:szCs w:val="20"/>
          <w:lang w:val="en-US"/>
        </w:rPr>
        <w:t>3) ՏՏ – այն տարվա վերջին երկու նիշերը, որի ընթացքում ընդունվել է ապրանքի դասակարգման վերաբերյալ որոշումը (2 նիշով).</w:t>
      </w:r>
    </w:p>
    <w:p w:rsidR="00EA4EA3" w:rsidRPr="00BB4B70" w:rsidRDefault="00EA4EA3" w:rsidP="005D14F3">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BB4B70">
        <w:rPr>
          <w:rFonts w:ascii="GHEA Grapalat" w:eastAsia="Times New Roman" w:hAnsi="GHEA Grapalat" w:cs="Arial"/>
          <w:color w:val="333333"/>
          <w:sz w:val="20"/>
          <w:szCs w:val="20"/>
          <w:lang w:val="en-US"/>
        </w:rPr>
        <w:t>4) ՀՀ- մաքսային մարմնում ապրանքի դասակարգման վերաբերյալ որոշման հերթական համարը (մեկ օրացուցային տարվա կտրվածքով իրականացվող համարակալմամբ):</w:t>
      </w:r>
    </w:p>
    <w:p w:rsidR="00EA4EA3" w:rsidRPr="00BB4B70" w:rsidRDefault="00EA4EA3" w:rsidP="005D14F3">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BB4B70">
        <w:rPr>
          <w:rFonts w:ascii="GHEA Grapalat" w:eastAsia="Times New Roman" w:hAnsi="GHEA Grapalat" w:cs="Arial"/>
          <w:color w:val="333333"/>
          <w:sz w:val="20"/>
          <w:szCs w:val="20"/>
          <w:lang w:val="en-US"/>
        </w:rPr>
        <w:t xml:space="preserve">2. </w:t>
      </w:r>
      <w:r w:rsidR="00924037" w:rsidRPr="00BB4B70">
        <w:rPr>
          <w:rFonts w:ascii="GHEA Grapalat" w:eastAsia="Times New Roman" w:hAnsi="GHEA Grapalat" w:cs="Arial"/>
          <w:color w:val="333333"/>
          <w:sz w:val="20"/>
          <w:szCs w:val="20"/>
          <w:lang w:val="en-US"/>
        </w:rPr>
        <w:t>Որոշման 2-</w:t>
      </w:r>
      <w:r w:rsidR="00924037" w:rsidRPr="00BB4B70">
        <w:rPr>
          <w:rFonts w:ascii="GHEA Grapalat" w:eastAsia="Times New Roman" w:hAnsi="GHEA Grapalat" w:cs="Arial"/>
          <w:color w:val="333333"/>
          <w:sz w:val="20"/>
          <w:szCs w:val="20"/>
        </w:rPr>
        <w:t>րդ</w:t>
      </w:r>
      <w:r w:rsidR="00924037" w:rsidRPr="00BB4B70">
        <w:rPr>
          <w:rFonts w:ascii="GHEA Grapalat" w:eastAsia="Times New Roman" w:hAnsi="GHEA Grapalat" w:cs="Arial"/>
          <w:color w:val="333333"/>
          <w:sz w:val="20"/>
          <w:szCs w:val="20"/>
          <w:lang w:val="en-US"/>
        </w:rPr>
        <w:t xml:space="preserve"> տողում լրացվում է </w:t>
      </w:r>
      <w:r w:rsidRPr="00BB4B70">
        <w:rPr>
          <w:rFonts w:ascii="GHEA Grapalat" w:eastAsia="Times New Roman" w:hAnsi="GHEA Grapalat" w:cs="Arial"/>
          <w:color w:val="333333"/>
          <w:sz w:val="20"/>
          <w:szCs w:val="20"/>
          <w:lang w:val="en-US"/>
        </w:rPr>
        <w:t xml:space="preserve">ապրանքի դասակարգման վերաբերյալ որոշման ընդունման ամսաթիվը՝ </w:t>
      </w:r>
      <w:r w:rsidR="005D14F3">
        <w:rPr>
          <w:rFonts w:ascii="GHEA Grapalat" w:eastAsia="Times New Roman" w:hAnsi="GHEA Grapalat" w:cs="Arial"/>
          <w:color w:val="333333"/>
          <w:sz w:val="20"/>
          <w:szCs w:val="20"/>
        </w:rPr>
        <w:t>«</w:t>
      </w:r>
      <w:r w:rsidRPr="00BB4B70">
        <w:rPr>
          <w:rFonts w:ascii="GHEA Grapalat" w:eastAsia="Times New Roman" w:hAnsi="GHEA Grapalat" w:cs="Arial"/>
          <w:color w:val="333333"/>
          <w:sz w:val="20"/>
          <w:szCs w:val="20"/>
          <w:lang w:val="en-US"/>
        </w:rPr>
        <w:t>օր, ամիս, տարի</w:t>
      </w:r>
      <w:r w:rsidR="005D14F3">
        <w:rPr>
          <w:rFonts w:ascii="GHEA Grapalat" w:eastAsia="Times New Roman" w:hAnsi="GHEA Grapalat" w:cs="Arial"/>
          <w:color w:val="333333"/>
          <w:sz w:val="20"/>
          <w:szCs w:val="20"/>
        </w:rPr>
        <w:t>»</w:t>
      </w:r>
      <w:r w:rsidRPr="00BB4B70">
        <w:rPr>
          <w:rFonts w:ascii="GHEA Grapalat" w:eastAsia="Times New Roman" w:hAnsi="GHEA Grapalat" w:cs="Arial"/>
          <w:color w:val="333333"/>
          <w:sz w:val="20"/>
          <w:szCs w:val="20"/>
          <w:lang w:val="en-US"/>
        </w:rPr>
        <w:t xml:space="preserve"> ձևաչափով:</w:t>
      </w:r>
    </w:p>
    <w:p w:rsidR="00EA4EA3" w:rsidRPr="00BB4B70" w:rsidRDefault="00EA4EA3" w:rsidP="005D14F3">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BB4B70">
        <w:rPr>
          <w:rFonts w:ascii="GHEA Grapalat" w:eastAsia="Times New Roman" w:hAnsi="GHEA Grapalat" w:cs="Arial"/>
          <w:color w:val="333333"/>
          <w:sz w:val="20"/>
          <w:szCs w:val="20"/>
          <w:lang w:val="en-US"/>
        </w:rPr>
        <w:t xml:space="preserve">3. </w:t>
      </w:r>
      <w:r w:rsidR="00924037" w:rsidRPr="00BB4B70">
        <w:rPr>
          <w:rFonts w:ascii="GHEA Grapalat" w:eastAsia="Times New Roman" w:hAnsi="GHEA Grapalat" w:cs="Arial"/>
          <w:color w:val="333333"/>
          <w:sz w:val="20"/>
          <w:szCs w:val="20"/>
          <w:lang w:val="en-US"/>
        </w:rPr>
        <w:t xml:space="preserve">Որոշման </w:t>
      </w:r>
      <w:r w:rsidR="00924037" w:rsidRPr="00BB4B70">
        <w:rPr>
          <w:rFonts w:ascii="GHEA Grapalat" w:eastAsia="Times New Roman" w:hAnsi="GHEA Grapalat" w:cs="Arial"/>
          <w:color w:val="333333"/>
          <w:sz w:val="20"/>
          <w:szCs w:val="20"/>
        </w:rPr>
        <w:t>3</w:t>
      </w:r>
      <w:r w:rsidR="00924037" w:rsidRPr="00BB4B70">
        <w:rPr>
          <w:rFonts w:ascii="GHEA Grapalat" w:eastAsia="Times New Roman" w:hAnsi="GHEA Grapalat" w:cs="Arial"/>
          <w:color w:val="333333"/>
          <w:sz w:val="20"/>
          <w:szCs w:val="20"/>
          <w:lang w:val="en-US"/>
        </w:rPr>
        <w:t>-</w:t>
      </w:r>
      <w:r w:rsidR="00924037" w:rsidRPr="00BB4B70">
        <w:rPr>
          <w:rFonts w:ascii="GHEA Grapalat" w:eastAsia="Times New Roman" w:hAnsi="GHEA Grapalat" w:cs="Arial"/>
          <w:color w:val="333333"/>
          <w:sz w:val="20"/>
          <w:szCs w:val="20"/>
        </w:rPr>
        <w:t>րդ</w:t>
      </w:r>
      <w:r w:rsidR="00924037" w:rsidRPr="00BB4B70">
        <w:rPr>
          <w:rFonts w:ascii="GHEA Grapalat" w:eastAsia="Times New Roman" w:hAnsi="GHEA Grapalat" w:cs="Arial"/>
          <w:color w:val="333333"/>
          <w:sz w:val="20"/>
          <w:szCs w:val="20"/>
          <w:lang w:val="en-US"/>
        </w:rPr>
        <w:t xml:space="preserve"> տող</w:t>
      </w:r>
      <w:r w:rsidR="005D14F3">
        <w:rPr>
          <w:rFonts w:ascii="GHEA Grapalat" w:eastAsia="Times New Roman" w:hAnsi="GHEA Grapalat" w:cs="Arial"/>
          <w:color w:val="333333"/>
          <w:sz w:val="20"/>
          <w:szCs w:val="20"/>
        </w:rPr>
        <w:t>ի 1-ին ենթակետում</w:t>
      </w:r>
      <w:r w:rsidR="00924037" w:rsidRPr="00BB4B70">
        <w:rPr>
          <w:rFonts w:ascii="GHEA Grapalat" w:eastAsia="Times New Roman" w:hAnsi="GHEA Grapalat" w:cs="Arial"/>
          <w:color w:val="333333"/>
          <w:sz w:val="20"/>
          <w:szCs w:val="20"/>
          <w:lang w:val="en-US"/>
        </w:rPr>
        <w:t xml:space="preserve"> լրացվում է </w:t>
      </w:r>
      <w:r w:rsidRPr="00BB4B70">
        <w:rPr>
          <w:rFonts w:ascii="GHEA Grapalat" w:eastAsia="Times New Roman" w:hAnsi="GHEA Grapalat" w:cs="Arial"/>
          <w:color w:val="333333"/>
          <w:sz w:val="20"/>
          <w:szCs w:val="20"/>
          <w:lang w:val="en-US"/>
        </w:rPr>
        <w:t>մաքսային մարմնի այն կառուցվածքային ստորաբաժանման անվանումը, որն ընդունել է Եվրասիական տնտեսական միության մաքսային սահմանով չհավաքված կամ կազմատված, այդ թվում՝ չկոմպլեկտավորված կամ անավարտ վիճակում տեղափոխվող ապրանքի դասակարգման վերաբերյալ որոշումը:</w:t>
      </w:r>
    </w:p>
    <w:p w:rsidR="002B052B" w:rsidRPr="00BB4B70" w:rsidRDefault="002B052B" w:rsidP="005D14F3">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BB4B70">
        <w:rPr>
          <w:rFonts w:ascii="GHEA Grapalat" w:eastAsia="Times New Roman" w:hAnsi="GHEA Grapalat" w:cs="Arial"/>
          <w:color w:val="333333"/>
          <w:sz w:val="20"/>
          <w:szCs w:val="20"/>
        </w:rPr>
        <w:t>4</w:t>
      </w:r>
      <w:r w:rsidRPr="00BB4B70">
        <w:rPr>
          <w:rFonts w:ascii="GHEA Grapalat" w:eastAsia="Times New Roman" w:hAnsi="GHEA Grapalat" w:cs="Arial"/>
          <w:color w:val="333333"/>
          <w:sz w:val="20"/>
          <w:szCs w:val="20"/>
          <w:lang w:val="en-US"/>
        </w:rPr>
        <w:t xml:space="preserve">. Որոշման </w:t>
      </w:r>
      <w:r w:rsidR="005D14F3" w:rsidRPr="005D14F3">
        <w:rPr>
          <w:rFonts w:ascii="GHEA Grapalat" w:eastAsia="Times New Roman" w:hAnsi="GHEA Grapalat" w:cs="Arial"/>
          <w:color w:val="333333"/>
          <w:sz w:val="20"/>
          <w:szCs w:val="20"/>
        </w:rPr>
        <w:t>3</w:t>
      </w:r>
      <w:r w:rsidR="005D14F3" w:rsidRPr="005D14F3">
        <w:rPr>
          <w:rFonts w:ascii="GHEA Grapalat" w:eastAsia="Times New Roman" w:hAnsi="GHEA Grapalat" w:cs="Arial"/>
          <w:color w:val="333333"/>
          <w:sz w:val="20"/>
          <w:szCs w:val="20"/>
          <w:lang w:val="en-US"/>
        </w:rPr>
        <w:t>-</w:t>
      </w:r>
      <w:r w:rsidR="005D14F3" w:rsidRPr="005D14F3">
        <w:rPr>
          <w:rFonts w:ascii="GHEA Grapalat" w:eastAsia="Times New Roman" w:hAnsi="GHEA Grapalat" w:cs="Arial"/>
          <w:color w:val="333333"/>
          <w:sz w:val="20"/>
          <w:szCs w:val="20"/>
        </w:rPr>
        <w:t>րդ</w:t>
      </w:r>
      <w:r w:rsidR="005D14F3" w:rsidRPr="005D14F3">
        <w:rPr>
          <w:rFonts w:ascii="GHEA Grapalat" w:eastAsia="Times New Roman" w:hAnsi="GHEA Grapalat" w:cs="Arial"/>
          <w:color w:val="333333"/>
          <w:sz w:val="20"/>
          <w:szCs w:val="20"/>
          <w:lang w:val="en-US"/>
        </w:rPr>
        <w:t xml:space="preserve"> տող</w:t>
      </w:r>
      <w:r w:rsidR="005D14F3" w:rsidRPr="005D14F3">
        <w:rPr>
          <w:rFonts w:ascii="GHEA Grapalat" w:eastAsia="Times New Roman" w:hAnsi="GHEA Grapalat" w:cs="Arial"/>
          <w:color w:val="333333"/>
          <w:sz w:val="20"/>
          <w:szCs w:val="20"/>
        </w:rPr>
        <w:t xml:space="preserve">ի </w:t>
      </w:r>
      <w:r w:rsidR="005D14F3">
        <w:rPr>
          <w:rFonts w:ascii="GHEA Grapalat" w:eastAsia="Times New Roman" w:hAnsi="GHEA Grapalat" w:cs="Arial"/>
          <w:color w:val="333333"/>
          <w:sz w:val="20"/>
          <w:szCs w:val="20"/>
        </w:rPr>
        <w:t>2</w:t>
      </w:r>
      <w:r w:rsidR="005D14F3" w:rsidRPr="005D14F3">
        <w:rPr>
          <w:rFonts w:ascii="GHEA Grapalat" w:eastAsia="Times New Roman" w:hAnsi="GHEA Grapalat" w:cs="Arial"/>
          <w:color w:val="333333"/>
          <w:sz w:val="20"/>
          <w:szCs w:val="20"/>
        </w:rPr>
        <w:t>-</w:t>
      </w:r>
      <w:r w:rsidR="005D14F3">
        <w:rPr>
          <w:rFonts w:ascii="GHEA Grapalat" w:eastAsia="Times New Roman" w:hAnsi="GHEA Grapalat" w:cs="Arial"/>
          <w:color w:val="333333"/>
          <w:sz w:val="20"/>
          <w:szCs w:val="20"/>
        </w:rPr>
        <w:t>րդ</w:t>
      </w:r>
      <w:r w:rsidR="005D14F3" w:rsidRPr="005D14F3">
        <w:rPr>
          <w:rFonts w:ascii="GHEA Grapalat" w:eastAsia="Times New Roman" w:hAnsi="GHEA Grapalat" w:cs="Arial"/>
          <w:color w:val="333333"/>
          <w:sz w:val="20"/>
          <w:szCs w:val="20"/>
        </w:rPr>
        <w:t xml:space="preserve"> ենթակետում</w:t>
      </w:r>
      <w:r w:rsidR="005D14F3" w:rsidRPr="005D14F3">
        <w:rPr>
          <w:rFonts w:ascii="GHEA Grapalat" w:eastAsia="Times New Roman" w:hAnsi="GHEA Grapalat" w:cs="Arial"/>
          <w:color w:val="333333"/>
          <w:sz w:val="20"/>
          <w:szCs w:val="20"/>
          <w:lang w:val="en-US"/>
        </w:rPr>
        <w:t xml:space="preserve"> </w:t>
      </w:r>
      <w:r w:rsidRPr="00BB4B70">
        <w:rPr>
          <w:rFonts w:ascii="GHEA Grapalat" w:eastAsia="Times New Roman" w:hAnsi="GHEA Grapalat" w:cs="Arial"/>
          <w:color w:val="333333"/>
          <w:sz w:val="20"/>
          <w:szCs w:val="20"/>
          <w:lang w:val="en-US"/>
        </w:rPr>
        <w:t>լրացվում է մաքսային մարմնի այն կառուցվածքային ստորաբաժանման անվանումը, որտեղ պետք է իրականացվի ապրանքի հայտարարագրումը (առկայության դեպքում):</w:t>
      </w:r>
    </w:p>
    <w:p w:rsidR="002B052B" w:rsidRPr="00BB4B70" w:rsidRDefault="002B052B" w:rsidP="005D14F3">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BB4B70">
        <w:rPr>
          <w:rFonts w:ascii="GHEA Grapalat" w:eastAsia="Times New Roman" w:hAnsi="GHEA Grapalat" w:cs="Arial"/>
          <w:color w:val="333333"/>
          <w:sz w:val="20"/>
          <w:szCs w:val="20"/>
        </w:rPr>
        <w:t>5</w:t>
      </w:r>
      <w:r w:rsidR="00EA4EA3" w:rsidRPr="00BB4B70">
        <w:rPr>
          <w:rFonts w:ascii="GHEA Grapalat" w:eastAsia="Times New Roman" w:hAnsi="GHEA Grapalat" w:cs="Arial"/>
          <w:color w:val="333333"/>
          <w:sz w:val="20"/>
          <w:szCs w:val="20"/>
          <w:lang w:val="en-US"/>
        </w:rPr>
        <w:t xml:space="preserve">. </w:t>
      </w:r>
      <w:r w:rsidRPr="00BB4B70">
        <w:rPr>
          <w:rFonts w:ascii="GHEA Grapalat" w:eastAsia="Times New Roman" w:hAnsi="GHEA Grapalat" w:cs="Arial"/>
          <w:color w:val="333333"/>
          <w:sz w:val="20"/>
          <w:szCs w:val="20"/>
          <w:lang w:val="en-US"/>
        </w:rPr>
        <w:t xml:space="preserve">Որոշման </w:t>
      </w:r>
      <w:r w:rsidR="005D14F3">
        <w:rPr>
          <w:rFonts w:ascii="GHEA Grapalat" w:eastAsia="Times New Roman" w:hAnsi="GHEA Grapalat" w:cs="Arial"/>
          <w:color w:val="333333"/>
          <w:sz w:val="20"/>
          <w:szCs w:val="20"/>
        </w:rPr>
        <w:t>4</w:t>
      </w:r>
      <w:r w:rsidRPr="00BB4B70">
        <w:rPr>
          <w:rFonts w:ascii="GHEA Grapalat" w:eastAsia="Times New Roman" w:hAnsi="GHEA Grapalat" w:cs="Arial"/>
          <w:color w:val="333333"/>
          <w:sz w:val="20"/>
          <w:szCs w:val="20"/>
          <w:lang w:val="en-US"/>
        </w:rPr>
        <w:t>-</w:t>
      </w:r>
      <w:r w:rsidRPr="00BB4B70">
        <w:rPr>
          <w:rFonts w:ascii="GHEA Grapalat" w:eastAsia="Times New Roman" w:hAnsi="GHEA Grapalat" w:cs="Arial"/>
          <w:color w:val="333333"/>
          <w:sz w:val="20"/>
          <w:szCs w:val="20"/>
        </w:rPr>
        <w:t>րդ</w:t>
      </w:r>
      <w:r w:rsidRPr="00BB4B70">
        <w:rPr>
          <w:rFonts w:ascii="GHEA Grapalat" w:eastAsia="Times New Roman" w:hAnsi="GHEA Grapalat" w:cs="Arial"/>
          <w:color w:val="333333"/>
          <w:sz w:val="20"/>
          <w:szCs w:val="20"/>
          <w:lang w:val="en-US"/>
        </w:rPr>
        <w:t xml:space="preserve"> տողում </w:t>
      </w:r>
      <w:r w:rsidR="00EA4EA3" w:rsidRPr="00BB4B70">
        <w:rPr>
          <w:rFonts w:ascii="GHEA Grapalat" w:eastAsia="Times New Roman" w:hAnsi="GHEA Grapalat" w:cs="Arial"/>
          <w:color w:val="333333"/>
          <w:sz w:val="20"/>
          <w:szCs w:val="20"/>
          <w:lang w:val="en-US"/>
        </w:rPr>
        <w:t xml:space="preserve">լրացվում են </w:t>
      </w:r>
      <w:r w:rsidRPr="00BB4B70">
        <w:rPr>
          <w:rFonts w:ascii="GHEA Grapalat" w:eastAsia="Times New Roman" w:hAnsi="GHEA Grapalat" w:cs="Arial"/>
          <w:color w:val="333333"/>
          <w:sz w:val="20"/>
          <w:szCs w:val="20"/>
          <w:lang w:val="en-US"/>
        </w:rPr>
        <w:t>դիմումատուի վերաբերյալ տվյալները՝ իրավաբանական անձի կամ անհատ ձեռնարկատիրոջ անվանումը, հարկ վճարողի հաշվառման համարը, իսկ անհատ ձեռնարկատեր չհանդիսացող ֆիզիկական անձի դեպքում՝ անունը, ազգանունը, հայրանունը, անձը հաստատող փաստաթղթի տվյալները, դիմումատուի գտնվելու վայրը՝ իրավաբանական անձի կամ անհատ ձեռնարկատիրոջ գրանցման կամ գործունեության հասցեն, իսկ անհատ ձեռնարկատեր չհանդիսացող ֆիզիկական անձի դեպքում՝ հաշվառման կամ բնակության հասցեն։</w:t>
      </w:r>
    </w:p>
    <w:p w:rsidR="00EA4EA3" w:rsidRPr="00192FF5" w:rsidRDefault="002B052B" w:rsidP="005D14F3">
      <w:pPr>
        <w:shd w:val="clear" w:color="auto" w:fill="FFFFFF"/>
        <w:spacing w:after="0" w:line="240" w:lineRule="auto"/>
        <w:ind w:firstLine="375"/>
        <w:jc w:val="both"/>
        <w:rPr>
          <w:rFonts w:ascii="GHEA Grapalat" w:eastAsia="Times New Roman" w:hAnsi="GHEA Grapalat" w:cs="Arial"/>
          <w:color w:val="333333"/>
          <w:sz w:val="20"/>
          <w:szCs w:val="20"/>
        </w:rPr>
      </w:pPr>
      <w:r w:rsidRPr="00BB4B70">
        <w:rPr>
          <w:rFonts w:ascii="GHEA Grapalat" w:eastAsia="Times New Roman" w:hAnsi="GHEA Grapalat" w:cs="Arial"/>
          <w:color w:val="333333"/>
          <w:sz w:val="20"/>
          <w:szCs w:val="20"/>
        </w:rPr>
        <w:t xml:space="preserve"> </w:t>
      </w:r>
      <w:r w:rsidR="00EA4EA3" w:rsidRPr="00192FF5">
        <w:rPr>
          <w:rFonts w:ascii="GHEA Grapalat" w:eastAsia="Times New Roman" w:hAnsi="GHEA Grapalat" w:cs="Arial"/>
          <w:color w:val="333333"/>
          <w:sz w:val="20"/>
          <w:szCs w:val="20"/>
        </w:rPr>
        <w:t xml:space="preserve">6. </w:t>
      </w:r>
      <w:r w:rsidRPr="00192FF5">
        <w:rPr>
          <w:rFonts w:ascii="GHEA Grapalat" w:eastAsia="Times New Roman" w:hAnsi="GHEA Grapalat" w:cs="Arial"/>
          <w:color w:val="333333"/>
          <w:sz w:val="20"/>
          <w:szCs w:val="20"/>
        </w:rPr>
        <w:t xml:space="preserve">Որոշման </w:t>
      </w:r>
      <w:r w:rsidR="005A1BF8">
        <w:rPr>
          <w:rFonts w:ascii="GHEA Grapalat" w:eastAsia="Times New Roman" w:hAnsi="GHEA Grapalat" w:cs="Arial"/>
          <w:color w:val="333333"/>
          <w:sz w:val="20"/>
          <w:szCs w:val="20"/>
        </w:rPr>
        <w:t>5</w:t>
      </w:r>
      <w:r w:rsidRPr="00192FF5">
        <w:rPr>
          <w:rFonts w:ascii="GHEA Grapalat" w:eastAsia="Times New Roman" w:hAnsi="GHEA Grapalat" w:cs="Arial"/>
          <w:color w:val="333333"/>
          <w:sz w:val="20"/>
          <w:szCs w:val="20"/>
        </w:rPr>
        <w:t>-</w:t>
      </w:r>
      <w:r w:rsidRPr="00BB4B70">
        <w:rPr>
          <w:rFonts w:ascii="GHEA Grapalat" w:eastAsia="Times New Roman" w:hAnsi="GHEA Grapalat" w:cs="Arial"/>
          <w:color w:val="333333"/>
          <w:sz w:val="20"/>
          <w:szCs w:val="20"/>
        </w:rPr>
        <w:t>րդ</w:t>
      </w:r>
      <w:r w:rsidRPr="00192FF5">
        <w:rPr>
          <w:rFonts w:ascii="GHEA Grapalat" w:eastAsia="Times New Roman" w:hAnsi="GHEA Grapalat" w:cs="Arial"/>
          <w:color w:val="333333"/>
          <w:sz w:val="20"/>
          <w:szCs w:val="20"/>
        </w:rPr>
        <w:t xml:space="preserve"> տողում </w:t>
      </w:r>
      <w:r w:rsidR="00EA4EA3" w:rsidRPr="00192FF5">
        <w:rPr>
          <w:rFonts w:ascii="GHEA Grapalat" w:eastAsia="Times New Roman" w:hAnsi="GHEA Grapalat" w:cs="Arial"/>
          <w:color w:val="333333"/>
          <w:sz w:val="20"/>
          <w:szCs w:val="20"/>
        </w:rPr>
        <w:t>լրացվում է բաղադրիչների ձևով տեղափոխվող ապրանքի անվանումը, անհրաժեշտության դեպքում` ապրանքային նշանը, մոդելը, արտիկուլը, մոդիֆիկացիան և ապրանքի բնութագրերը:</w:t>
      </w:r>
    </w:p>
    <w:p w:rsidR="00EA4EA3" w:rsidRPr="00192FF5" w:rsidRDefault="00EA4EA3" w:rsidP="005D14F3">
      <w:pPr>
        <w:shd w:val="clear" w:color="auto" w:fill="FFFFFF"/>
        <w:spacing w:after="0" w:line="240" w:lineRule="auto"/>
        <w:ind w:firstLine="375"/>
        <w:jc w:val="both"/>
        <w:rPr>
          <w:rFonts w:ascii="GHEA Grapalat" w:eastAsia="Times New Roman" w:hAnsi="GHEA Grapalat" w:cs="Arial"/>
          <w:color w:val="333333"/>
          <w:sz w:val="20"/>
          <w:szCs w:val="20"/>
        </w:rPr>
      </w:pPr>
      <w:r w:rsidRPr="00192FF5">
        <w:rPr>
          <w:rFonts w:ascii="GHEA Grapalat" w:eastAsia="Times New Roman" w:hAnsi="GHEA Grapalat" w:cs="Arial"/>
          <w:color w:val="333333"/>
          <w:sz w:val="20"/>
          <w:szCs w:val="20"/>
        </w:rPr>
        <w:t>7</w:t>
      </w:r>
      <w:r w:rsidR="00684B35" w:rsidRPr="00BB4B70">
        <w:rPr>
          <w:rFonts w:ascii="Cambria Math" w:eastAsia="Times New Roman" w:hAnsi="Cambria Math" w:cs="Cambria Math"/>
          <w:color w:val="333333"/>
          <w:sz w:val="20"/>
          <w:szCs w:val="20"/>
        </w:rPr>
        <w:t>․</w:t>
      </w:r>
      <w:r w:rsidR="00684B35" w:rsidRPr="00192FF5">
        <w:rPr>
          <w:rFonts w:ascii="GHEA Grapalat" w:eastAsia="Times New Roman" w:hAnsi="GHEA Grapalat" w:cs="Arial"/>
          <w:color w:val="333333"/>
          <w:sz w:val="20"/>
          <w:szCs w:val="20"/>
        </w:rPr>
        <w:t xml:space="preserve"> Որոշման </w:t>
      </w:r>
      <w:r w:rsidR="005A1BF8">
        <w:rPr>
          <w:rFonts w:ascii="GHEA Grapalat" w:eastAsia="Times New Roman" w:hAnsi="GHEA Grapalat" w:cs="Arial"/>
          <w:color w:val="333333"/>
          <w:sz w:val="20"/>
          <w:szCs w:val="20"/>
        </w:rPr>
        <w:t>6</w:t>
      </w:r>
      <w:r w:rsidR="00684B35" w:rsidRPr="00192FF5">
        <w:rPr>
          <w:rFonts w:ascii="GHEA Grapalat" w:eastAsia="Times New Roman" w:hAnsi="GHEA Grapalat" w:cs="Arial"/>
          <w:color w:val="333333"/>
          <w:sz w:val="20"/>
          <w:szCs w:val="20"/>
        </w:rPr>
        <w:t>-</w:t>
      </w:r>
      <w:r w:rsidR="00684B35" w:rsidRPr="00BB4B70">
        <w:rPr>
          <w:rFonts w:ascii="GHEA Grapalat" w:eastAsia="Times New Roman" w:hAnsi="GHEA Grapalat" w:cs="Arial"/>
          <w:color w:val="333333"/>
          <w:sz w:val="20"/>
          <w:szCs w:val="20"/>
        </w:rPr>
        <w:t>րդ</w:t>
      </w:r>
      <w:r w:rsidR="00684B35" w:rsidRPr="00192FF5">
        <w:rPr>
          <w:rFonts w:ascii="GHEA Grapalat" w:eastAsia="Times New Roman" w:hAnsi="GHEA Grapalat" w:cs="Arial"/>
          <w:color w:val="333333"/>
          <w:sz w:val="20"/>
          <w:szCs w:val="20"/>
        </w:rPr>
        <w:t xml:space="preserve"> տողում </w:t>
      </w:r>
      <w:r w:rsidRPr="00192FF5">
        <w:rPr>
          <w:rFonts w:ascii="GHEA Grapalat" w:eastAsia="Times New Roman" w:hAnsi="GHEA Grapalat" w:cs="Arial"/>
          <w:color w:val="333333"/>
          <w:sz w:val="20"/>
          <w:szCs w:val="20"/>
        </w:rPr>
        <w:t>լրացվում է ապրանքի ԱՏԳ ԱԱ տասանիշ ծածկագիրը:</w:t>
      </w:r>
    </w:p>
    <w:p w:rsidR="00EA4EA3" w:rsidRPr="00192FF5" w:rsidRDefault="00EA4EA3" w:rsidP="005D14F3">
      <w:pPr>
        <w:shd w:val="clear" w:color="auto" w:fill="FFFFFF"/>
        <w:spacing w:after="0" w:line="240" w:lineRule="auto"/>
        <w:ind w:firstLine="375"/>
        <w:jc w:val="both"/>
        <w:rPr>
          <w:rFonts w:ascii="GHEA Grapalat" w:eastAsia="Times New Roman" w:hAnsi="GHEA Grapalat" w:cs="Arial"/>
          <w:color w:val="333333"/>
          <w:sz w:val="20"/>
          <w:szCs w:val="20"/>
        </w:rPr>
      </w:pPr>
      <w:r w:rsidRPr="00192FF5">
        <w:rPr>
          <w:rFonts w:ascii="GHEA Grapalat" w:eastAsia="Times New Roman" w:hAnsi="GHEA Grapalat" w:cs="Arial"/>
          <w:color w:val="333333"/>
          <w:sz w:val="20"/>
          <w:szCs w:val="20"/>
        </w:rPr>
        <w:t xml:space="preserve">8. </w:t>
      </w:r>
      <w:r w:rsidR="00684B35" w:rsidRPr="00192FF5">
        <w:rPr>
          <w:rFonts w:ascii="GHEA Grapalat" w:eastAsia="Times New Roman" w:hAnsi="GHEA Grapalat" w:cs="Arial"/>
          <w:color w:val="333333"/>
          <w:sz w:val="20"/>
          <w:szCs w:val="20"/>
        </w:rPr>
        <w:t xml:space="preserve">Որոշման </w:t>
      </w:r>
      <w:r w:rsidR="005A1BF8">
        <w:rPr>
          <w:rFonts w:ascii="GHEA Grapalat" w:eastAsia="Times New Roman" w:hAnsi="GHEA Grapalat" w:cs="Arial"/>
          <w:color w:val="333333"/>
          <w:sz w:val="20"/>
          <w:szCs w:val="20"/>
        </w:rPr>
        <w:t>7</w:t>
      </w:r>
      <w:r w:rsidR="00684B35" w:rsidRPr="00192FF5">
        <w:rPr>
          <w:rFonts w:ascii="GHEA Grapalat" w:eastAsia="Times New Roman" w:hAnsi="GHEA Grapalat" w:cs="Arial"/>
          <w:color w:val="333333"/>
          <w:sz w:val="20"/>
          <w:szCs w:val="20"/>
        </w:rPr>
        <w:t>-</w:t>
      </w:r>
      <w:r w:rsidR="00684B35" w:rsidRPr="00BB4B70">
        <w:rPr>
          <w:rFonts w:ascii="GHEA Grapalat" w:eastAsia="Times New Roman" w:hAnsi="GHEA Grapalat" w:cs="Arial"/>
          <w:color w:val="333333"/>
          <w:sz w:val="20"/>
          <w:szCs w:val="20"/>
        </w:rPr>
        <w:t>րդ</w:t>
      </w:r>
      <w:r w:rsidR="00684B35" w:rsidRPr="00192FF5">
        <w:rPr>
          <w:rFonts w:ascii="GHEA Grapalat" w:eastAsia="Times New Roman" w:hAnsi="GHEA Grapalat" w:cs="Arial"/>
          <w:color w:val="333333"/>
          <w:sz w:val="20"/>
          <w:szCs w:val="20"/>
        </w:rPr>
        <w:t xml:space="preserve"> տողում </w:t>
      </w:r>
      <w:r w:rsidRPr="00192FF5">
        <w:rPr>
          <w:rFonts w:ascii="GHEA Grapalat" w:eastAsia="Times New Roman" w:hAnsi="GHEA Grapalat" w:cs="Arial"/>
          <w:color w:val="333333"/>
          <w:sz w:val="20"/>
          <w:szCs w:val="20"/>
        </w:rPr>
        <w:t>լրացվում է այն մաքսային ընթացակարգը, որով ապրանքը ձևակերպվելու է (առկայության դեպքում):</w:t>
      </w:r>
    </w:p>
    <w:p w:rsidR="00EA4EA3" w:rsidRPr="00192FF5" w:rsidRDefault="00EA4EA3" w:rsidP="005D14F3">
      <w:pPr>
        <w:shd w:val="clear" w:color="auto" w:fill="FFFFFF"/>
        <w:spacing w:after="0" w:line="240" w:lineRule="auto"/>
        <w:ind w:firstLine="375"/>
        <w:jc w:val="both"/>
        <w:rPr>
          <w:rFonts w:ascii="GHEA Grapalat" w:eastAsia="Times New Roman" w:hAnsi="GHEA Grapalat" w:cs="Arial"/>
          <w:color w:val="333333"/>
          <w:sz w:val="20"/>
          <w:szCs w:val="20"/>
        </w:rPr>
      </w:pPr>
      <w:r w:rsidRPr="00192FF5">
        <w:rPr>
          <w:rFonts w:ascii="GHEA Grapalat" w:eastAsia="Times New Roman" w:hAnsi="GHEA Grapalat" w:cs="Arial"/>
          <w:color w:val="333333"/>
          <w:sz w:val="20"/>
          <w:szCs w:val="20"/>
        </w:rPr>
        <w:t xml:space="preserve">9. </w:t>
      </w:r>
      <w:r w:rsidR="00684B35" w:rsidRPr="00192FF5">
        <w:rPr>
          <w:rFonts w:ascii="GHEA Grapalat" w:eastAsia="Times New Roman" w:hAnsi="GHEA Grapalat" w:cs="Arial"/>
          <w:color w:val="333333"/>
          <w:sz w:val="20"/>
          <w:szCs w:val="20"/>
        </w:rPr>
        <w:t xml:space="preserve">Որոշման </w:t>
      </w:r>
      <w:r w:rsidR="005A1BF8">
        <w:rPr>
          <w:rFonts w:ascii="GHEA Grapalat" w:eastAsia="Times New Roman" w:hAnsi="GHEA Grapalat" w:cs="Arial"/>
          <w:color w:val="333333"/>
          <w:sz w:val="20"/>
          <w:szCs w:val="20"/>
        </w:rPr>
        <w:t>8</w:t>
      </w:r>
      <w:r w:rsidR="00684B35" w:rsidRPr="00192FF5">
        <w:rPr>
          <w:rFonts w:ascii="GHEA Grapalat" w:eastAsia="Times New Roman" w:hAnsi="GHEA Grapalat" w:cs="Arial"/>
          <w:color w:val="333333"/>
          <w:sz w:val="20"/>
          <w:szCs w:val="20"/>
        </w:rPr>
        <w:t>-</w:t>
      </w:r>
      <w:r w:rsidR="00684B35" w:rsidRPr="00BB4B70">
        <w:rPr>
          <w:rFonts w:ascii="GHEA Grapalat" w:eastAsia="Times New Roman" w:hAnsi="GHEA Grapalat" w:cs="Arial"/>
          <w:color w:val="333333"/>
          <w:sz w:val="20"/>
          <w:szCs w:val="20"/>
        </w:rPr>
        <w:t>րդ</w:t>
      </w:r>
      <w:r w:rsidR="00684B35" w:rsidRPr="00192FF5">
        <w:rPr>
          <w:rFonts w:ascii="GHEA Grapalat" w:eastAsia="Times New Roman" w:hAnsi="GHEA Grapalat" w:cs="Arial"/>
          <w:color w:val="333333"/>
          <w:sz w:val="20"/>
          <w:szCs w:val="20"/>
        </w:rPr>
        <w:t xml:space="preserve"> տողում </w:t>
      </w:r>
      <w:r w:rsidRPr="00192FF5">
        <w:rPr>
          <w:rFonts w:ascii="GHEA Grapalat" w:eastAsia="Times New Roman" w:hAnsi="GHEA Grapalat" w:cs="Arial"/>
          <w:color w:val="333333"/>
          <w:sz w:val="20"/>
          <w:szCs w:val="20"/>
        </w:rPr>
        <w:t>լրացվում է ապրանքի դասակարգման վերաբերյալ որոշման ընդունման հիմքը՝ դասակարգման կանոնը և նկարագրությունը:</w:t>
      </w:r>
    </w:p>
    <w:p w:rsidR="00EA4EA3" w:rsidRPr="00192FF5" w:rsidRDefault="00EA4EA3" w:rsidP="005D14F3">
      <w:pPr>
        <w:shd w:val="clear" w:color="auto" w:fill="FFFFFF"/>
        <w:spacing w:after="0" w:line="240" w:lineRule="auto"/>
        <w:ind w:firstLine="375"/>
        <w:jc w:val="both"/>
        <w:rPr>
          <w:rFonts w:ascii="GHEA Grapalat" w:eastAsia="Times New Roman" w:hAnsi="GHEA Grapalat" w:cs="Arial"/>
          <w:color w:val="333333"/>
          <w:sz w:val="20"/>
          <w:szCs w:val="20"/>
        </w:rPr>
      </w:pPr>
      <w:r w:rsidRPr="00192FF5">
        <w:rPr>
          <w:rFonts w:ascii="GHEA Grapalat" w:eastAsia="Times New Roman" w:hAnsi="GHEA Grapalat" w:cs="Arial"/>
          <w:color w:val="333333"/>
          <w:sz w:val="20"/>
          <w:szCs w:val="20"/>
        </w:rPr>
        <w:t xml:space="preserve">10. </w:t>
      </w:r>
      <w:r w:rsidR="00684B35" w:rsidRPr="00192FF5">
        <w:rPr>
          <w:rFonts w:ascii="GHEA Grapalat" w:eastAsia="Times New Roman" w:hAnsi="GHEA Grapalat" w:cs="Arial"/>
          <w:color w:val="333333"/>
          <w:sz w:val="20"/>
          <w:szCs w:val="20"/>
        </w:rPr>
        <w:t xml:space="preserve">Որոշման </w:t>
      </w:r>
      <w:r w:rsidR="005A1BF8">
        <w:rPr>
          <w:rFonts w:ascii="GHEA Grapalat" w:eastAsia="Times New Roman" w:hAnsi="GHEA Grapalat" w:cs="Arial"/>
          <w:color w:val="333333"/>
          <w:sz w:val="20"/>
          <w:szCs w:val="20"/>
        </w:rPr>
        <w:t>9</w:t>
      </w:r>
      <w:r w:rsidR="00684B35" w:rsidRPr="00192FF5">
        <w:rPr>
          <w:rFonts w:ascii="GHEA Grapalat" w:eastAsia="Times New Roman" w:hAnsi="GHEA Grapalat" w:cs="Arial"/>
          <w:color w:val="333333"/>
          <w:sz w:val="20"/>
          <w:szCs w:val="20"/>
        </w:rPr>
        <w:t>-</w:t>
      </w:r>
      <w:r w:rsidR="00684B35" w:rsidRPr="00BB4B70">
        <w:rPr>
          <w:rFonts w:ascii="GHEA Grapalat" w:eastAsia="Times New Roman" w:hAnsi="GHEA Grapalat" w:cs="Arial"/>
          <w:color w:val="333333"/>
          <w:sz w:val="20"/>
          <w:szCs w:val="20"/>
        </w:rPr>
        <w:t>րդ</w:t>
      </w:r>
      <w:r w:rsidR="00684B35" w:rsidRPr="00192FF5">
        <w:rPr>
          <w:rFonts w:ascii="GHEA Grapalat" w:eastAsia="Times New Roman" w:hAnsi="GHEA Grapalat" w:cs="Arial"/>
          <w:color w:val="333333"/>
          <w:sz w:val="20"/>
          <w:szCs w:val="20"/>
        </w:rPr>
        <w:t xml:space="preserve"> տողում </w:t>
      </w:r>
      <w:r w:rsidRPr="00192FF5">
        <w:rPr>
          <w:rFonts w:ascii="GHEA Grapalat" w:eastAsia="Times New Roman" w:hAnsi="GHEA Grapalat" w:cs="Arial"/>
          <w:color w:val="333333"/>
          <w:sz w:val="20"/>
          <w:szCs w:val="20"/>
        </w:rPr>
        <w:t>լրացվում են ապրանքի հայտարարատուի վերաբերյալ տվյալները՝ ֆիզիկական անձի դեպքում՝ անունը, ազգանունը, հայրանունը, անձնագրի տվյալները, հարկ վճարողի հաշվառման համար (եթե առկա է), փոստային հասցեն, իրավաբանական անձի դեպքում՝ կազմակերպության անվանումը, հարկ վճարողի հաշվառման համարը, փոստային հասցեն:</w:t>
      </w:r>
    </w:p>
    <w:p w:rsidR="00684B35" w:rsidRPr="00BB4B70" w:rsidRDefault="00684B35" w:rsidP="005D14F3">
      <w:pPr>
        <w:shd w:val="clear" w:color="auto" w:fill="FFFFFF"/>
        <w:spacing w:after="0" w:line="240" w:lineRule="auto"/>
        <w:ind w:firstLine="375"/>
        <w:jc w:val="both"/>
        <w:rPr>
          <w:rFonts w:ascii="GHEA Grapalat" w:eastAsia="Times New Roman" w:hAnsi="GHEA Grapalat" w:cs="Arial"/>
          <w:color w:val="333333"/>
          <w:sz w:val="20"/>
          <w:szCs w:val="20"/>
        </w:rPr>
      </w:pPr>
      <w:r w:rsidRPr="00192FF5">
        <w:rPr>
          <w:rFonts w:ascii="GHEA Grapalat" w:eastAsia="Times New Roman" w:hAnsi="GHEA Grapalat" w:cs="Arial"/>
          <w:color w:val="333333"/>
          <w:sz w:val="20"/>
          <w:szCs w:val="20"/>
        </w:rPr>
        <w:t>1</w:t>
      </w:r>
      <w:r w:rsidRPr="00BB4B70">
        <w:rPr>
          <w:rFonts w:ascii="GHEA Grapalat" w:eastAsia="Times New Roman" w:hAnsi="GHEA Grapalat" w:cs="Arial"/>
          <w:color w:val="333333"/>
          <w:sz w:val="20"/>
          <w:szCs w:val="20"/>
        </w:rPr>
        <w:t>1</w:t>
      </w:r>
      <w:r w:rsidRPr="00192FF5">
        <w:rPr>
          <w:rFonts w:ascii="GHEA Grapalat" w:eastAsia="Times New Roman" w:hAnsi="GHEA Grapalat" w:cs="Arial"/>
          <w:color w:val="333333"/>
          <w:sz w:val="20"/>
          <w:szCs w:val="20"/>
        </w:rPr>
        <w:t xml:space="preserve">. Որոշման </w:t>
      </w:r>
      <w:r w:rsidR="005A1BF8">
        <w:rPr>
          <w:rFonts w:ascii="GHEA Grapalat" w:eastAsia="Times New Roman" w:hAnsi="GHEA Grapalat" w:cs="Arial"/>
          <w:color w:val="333333"/>
          <w:sz w:val="20"/>
          <w:szCs w:val="20"/>
        </w:rPr>
        <w:t>10</w:t>
      </w:r>
      <w:r w:rsidRPr="00192FF5">
        <w:rPr>
          <w:rFonts w:ascii="GHEA Grapalat" w:eastAsia="Times New Roman" w:hAnsi="GHEA Grapalat" w:cs="Arial"/>
          <w:color w:val="333333"/>
          <w:sz w:val="20"/>
          <w:szCs w:val="20"/>
        </w:rPr>
        <w:t>-</w:t>
      </w:r>
      <w:r w:rsidRPr="00BB4B70">
        <w:rPr>
          <w:rFonts w:ascii="GHEA Grapalat" w:eastAsia="Times New Roman" w:hAnsi="GHEA Grapalat" w:cs="Arial"/>
          <w:color w:val="333333"/>
          <w:sz w:val="20"/>
          <w:szCs w:val="20"/>
        </w:rPr>
        <w:t>րդ</w:t>
      </w:r>
      <w:r w:rsidRPr="00192FF5">
        <w:rPr>
          <w:rFonts w:ascii="GHEA Grapalat" w:eastAsia="Times New Roman" w:hAnsi="GHEA Grapalat" w:cs="Arial"/>
          <w:color w:val="333333"/>
          <w:sz w:val="20"/>
          <w:szCs w:val="20"/>
        </w:rPr>
        <w:t xml:space="preserve"> տողում լրացվում </w:t>
      </w:r>
      <w:r w:rsidRPr="00BB4B70">
        <w:rPr>
          <w:rFonts w:ascii="GHEA Grapalat" w:eastAsia="Times New Roman" w:hAnsi="GHEA Grapalat" w:cs="Arial"/>
          <w:color w:val="333333"/>
          <w:sz w:val="20"/>
          <w:szCs w:val="20"/>
        </w:rPr>
        <w:t>է</w:t>
      </w:r>
      <w:r w:rsidRPr="00192FF5">
        <w:rPr>
          <w:rFonts w:ascii="GHEA Grapalat" w:eastAsia="Times New Roman" w:hAnsi="GHEA Grapalat" w:cs="Arial"/>
          <w:color w:val="333333"/>
          <w:sz w:val="20"/>
          <w:szCs w:val="20"/>
        </w:rPr>
        <w:t xml:space="preserve"> </w:t>
      </w:r>
      <w:r w:rsidRPr="00BB4B70">
        <w:rPr>
          <w:rFonts w:ascii="GHEA Grapalat" w:eastAsia="Times New Roman" w:hAnsi="GHEA Grapalat" w:cs="Arial"/>
          <w:color w:val="333333"/>
          <w:sz w:val="20"/>
          <w:szCs w:val="20"/>
        </w:rPr>
        <w:t xml:space="preserve">ապրանքի մատակարարման ժամկետները (եթե առկա է)։ </w:t>
      </w:r>
    </w:p>
    <w:p w:rsidR="00684B35" w:rsidRPr="00BB4B70" w:rsidRDefault="00684B35" w:rsidP="005D14F3">
      <w:pPr>
        <w:shd w:val="clear" w:color="auto" w:fill="FFFFFF"/>
        <w:spacing w:after="0" w:line="240" w:lineRule="auto"/>
        <w:ind w:firstLine="375"/>
        <w:jc w:val="both"/>
        <w:rPr>
          <w:rFonts w:ascii="GHEA Grapalat" w:eastAsia="Times New Roman" w:hAnsi="GHEA Grapalat" w:cs="Arial"/>
          <w:color w:val="333333"/>
          <w:sz w:val="20"/>
          <w:szCs w:val="20"/>
        </w:rPr>
      </w:pPr>
      <w:r w:rsidRPr="00BB4B70">
        <w:rPr>
          <w:rFonts w:ascii="GHEA Grapalat" w:eastAsia="Times New Roman" w:hAnsi="GHEA Grapalat" w:cs="Arial"/>
          <w:color w:val="333333"/>
          <w:sz w:val="20"/>
          <w:szCs w:val="20"/>
        </w:rPr>
        <w:t>12. Որոշման 1</w:t>
      </w:r>
      <w:r w:rsidR="005A1BF8">
        <w:rPr>
          <w:rFonts w:ascii="GHEA Grapalat" w:eastAsia="Times New Roman" w:hAnsi="GHEA Grapalat" w:cs="Arial"/>
          <w:color w:val="333333"/>
          <w:sz w:val="20"/>
          <w:szCs w:val="20"/>
        </w:rPr>
        <w:t>1</w:t>
      </w:r>
      <w:r w:rsidRPr="00BB4B70">
        <w:rPr>
          <w:rFonts w:ascii="GHEA Grapalat" w:eastAsia="Times New Roman" w:hAnsi="GHEA Grapalat" w:cs="Arial"/>
          <w:color w:val="333333"/>
          <w:sz w:val="20"/>
          <w:szCs w:val="20"/>
        </w:rPr>
        <w:t>-րդ տողում լրացվում է ապրանքի մատակարարման պայմանագրի վավերապայմանները։</w:t>
      </w:r>
    </w:p>
    <w:p w:rsidR="00684B35" w:rsidRPr="00BB4B70" w:rsidRDefault="00684B35" w:rsidP="005D14F3">
      <w:pPr>
        <w:shd w:val="clear" w:color="auto" w:fill="FFFFFF"/>
        <w:spacing w:after="0" w:line="240" w:lineRule="auto"/>
        <w:ind w:firstLine="375"/>
        <w:jc w:val="both"/>
        <w:rPr>
          <w:rFonts w:ascii="GHEA Grapalat" w:eastAsia="Times New Roman" w:hAnsi="GHEA Grapalat" w:cs="Arial"/>
          <w:color w:val="333333"/>
          <w:sz w:val="20"/>
          <w:szCs w:val="20"/>
        </w:rPr>
      </w:pPr>
      <w:r w:rsidRPr="00BB4B70">
        <w:rPr>
          <w:rFonts w:ascii="GHEA Grapalat" w:eastAsia="Times New Roman" w:hAnsi="GHEA Grapalat" w:cs="Arial"/>
          <w:color w:val="333333"/>
          <w:sz w:val="20"/>
          <w:szCs w:val="20"/>
        </w:rPr>
        <w:t>13. Որոշման 1</w:t>
      </w:r>
      <w:r w:rsidR="005A1BF8">
        <w:rPr>
          <w:rFonts w:ascii="GHEA Grapalat" w:eastAsia="Times New Roman" w:hAnsi="GHEA Grapalat" w:cs="Arial"/>
          <w:color w:val="333333"/>
          <w:sz w:val="20"/>
          <w:szCs w:val="20"/>
        </w:rPr>
        <w:t>2</w:t>
      </w:r>
      <w:r w:rsidRPr="00BB4B70">
        <w:rPr>
          <w:rFonts w:ascii="GHEA Grapalat" w:eastAsia="Times New Roman" w:hAnsi="GHEA Grapalat" w:cs="Arial"/>
          <w:color w:val="333333"/>
          <w:sz w:val="20"/>
          <w:szCs w:val="20"/>
        </w:rPr>
        <w:t>-րդ տող</w:t>
      </w:r>
      <w:r w:rsidR="00F36F1C" w:rsidRPr="00BB4B70">
        <w:rPr>
          <w:rFonts w:ascii="GHEA Grapalat" w:eastAsia="Times New Roman" w:hAnsi="GHEA Grapalat" w:cs="Arial"/>
          <w:color w:val="333333"/>
          <w:sz w:val="20"/>
          <w:szCs w:val="20"/>
        </w:rPr>
        <w:t xml:space="preserve">ի ցանկում </w:t>
      </w:r>
      <w:r w:rsidRPr="00BB4B70">
        <w:rPr>
          <w:rFonts w:ascii="GHEA Grapalat" w:eastAsia="Times New Roman" w:hAnsi="GHEA Grapalat" w:cs="Arial"/>
          <w:color w:val="333333"/>
          <w:sz w:val="20"/>
          <w:szCs w:val="20"/>
        </w:rPr>
        <w:t>լրացվում է</w:t>
      </w:r>
      <w:r w:rsidR="00F36F1C" w:rsidRPr="00BB4B70">
        <w:rPr>
          <w:rFonts w:ascii="GHEA Grapalat" w:eastAsia="Times New Roman" w:hAnsi="GHEA Grapalat" w:cs="Arial"/>
          <w:color w:val="333333"/>
          <w:sz w:val="20"/>
          <w:szCs w:val="20"/>
        </w:rPr>
        <w:t xml:space="preserve"> տեղեկություններ</w:t>
      </w:r>
      <w:r w:rsidRPr="00BB4B70">
        <w:rPr>
          <w:rFonts w:ascii="GHEA Grapalat" w:eastAsia="Times New Roman" w:hAnsi="GHEA Grapalat" w:cs="Arial"/>
          <w:color w:val="333333"/>
          <w:sz w:val="20"/>
          <w:szCs w:val="20"/>
        </w:rPr>
        <w:t xml:space="preserve"> ապրանքի բաղադրիչների վերաբերյալ</w:t>
      </w:r>
      <w:r w:rsidR="00F36F1C" w:rsidRPr="00BB4B70">
        <w:rPr>
          <w:rFonts w:ascii="GHEA Grapalat" w:eastAsia="Times New Roman" w:hAnsi="GHEA Grapalat" w:cs="Arial"/>
          <w:color w:val="333333"/>
          <w:sz w:val="20"/>
          <w:szCs w:val="20"/>
        </w:rPr>
        <w:t xml:space="preserve"> (ապրանքի ԱՏԳ ԱԱ քառանիշ ծածկագիր, անվանում, քանակ)։</w:t>
      </w:r>
    </w:p>
    <w:p w:rsidR="003610D3" w:rsidRPr="00BB4B70" w:rsidRDefault="003610D3" w:rsidP="005D14F3">
      <w:pPr>
        <w:shd w:val="clear" w:color="auto" w:fill="FFFFFF"/>
        <w:spacing w:after="0" w:line="240" w:lineRule="auto"/>
        <w:ind w:firstLine="375"/>
        <w:jc w:val="both"/>
        <w:rPr>
          <w:rFonts w:ascii="GHEA Grapalat" w:eastAsia="Times New Roman" w:hAnsi="GHEA Grapalat" w:cs="Arial"/>
          <w:color w:val="333333"/>
          <w:sz w:val="20"/>
          <w:szCs w:val="20"/>
        </w:rPr>
      </w:pPr>
      <w:r w:rsidRPr="00BB4B70">
        <w:rPr>
          <w:rFonts w:ascii="GHEA Grapalat" w:eastAsia="Times New Roman" w:hAnsi="GHEA Grapalat" w:cs="Arial"/>
          <w:color w:val="333333"/>
          <w:sz w:val="20"/>
          <w:szCs w:val="20"/>
        </w:rPr>
        <w:t>14</w:t>
      </w:r>
      <w:r w:rsidRPr="00F153D0">
        <w:rPr>
          <w:rFonts w:ascii="Cambria Math" w:eastAsia="Times New Roman" w:hAnsi="Cambria Math" w:cs="Cambria Math"/>
          <w:color w:val="333333"/>
          <w:sz w:val="20"/>
          <w:szCs w:val="20"/>
        </w:rPr>
        <w:t>․</w:t>
      </w:r>
      <w:r w:rsidRPr="00BB4B70">
        <w:rPr>
          <w:rFonts w:ascii="GHEA Grapalat" w:eastAsia="Times New Roman" w:hAnsi="GHEA Grapalat" w:cs="Arial"/>
          <w:color w:val="333333"/>
          <w:sz w:val="20"/>
          <w:szCs w:val="20"/>
        </w:rPr>
        <w:t xml:space="preserve"> Որոշման </w:t>
      </w:r>
      <w:r w:rsidR="009056F5" w:rsidRPr="00BB4B70">
        <w:rPr>
          <w:rFonts w:ascii="GHEA Grapalat" w:eastAsia="Times New Roman" w:hAnsi="GHEA Grapalat" w:cs="Arial"/>
          <w:color w:val="333333"/>
          <w:sz w:val="20"/>
          <w:szCs w:val="20"/>
        </w:rPr>
        <w:t>1</w:t>
      </w:r>
      <w:r w:rsidR="005A1BF8">
        <w:rPr>
          <w:rFonts w:ascii="GHEA Grapalat" w:eastAsia="Times New Roman" w:hAnsi="GHEA Grapalat" w:cs="Arial"/>
          <w:color w:val="333333"/>
          <w:sz w:val="20"/>
          <w:szCs w:val="20"/>
        </w:rPr>
        <w:t>3</w:t>
      </w:r>
      <w:r w:rsidRPr="00BB4B70">
        <w:rPr>
          <w:rFonts w:ascii="GHEA Grapalat" w:eastAsia="Times New Roman" w:hAnsi="GHEA Grapalat" w:cs="Arial"/>
          <w:color w:val="333333"/>
          <w:sz w:val="20"/>
          <w:szCs w:val="20"/>
        </w:rPr>
        <w:t xml:space="preserve">-րդ տողում լրացվում են </w:t>
      </w:r>
      <w:r w:rsidR="00F153D0" w:rsidRPr="00F153D0">
        <w:rPr>
          <w:rFonts w:ascii="GHEA Grapalat" w:eastAsia="Times New Roman" w:hAnsi="GHEA Grapalat" w:cs="Arial"/>
          <w:color w:val="333333"/>
          <w:sz w:val="20"/>
          <w:szCs w:val="20"/>
        </w:rPr>
        <w:t>ապրանքի դասակարգման վերաբերյալ</w:t>
      </w:r>
      <w:r w:rsidR="00F153D0">
        <w:rPr>
          <w:rFonts w:ascii="GHEA Grapalat" w:eastAsia="Times New Roman" w:hAnsi="GHEA Grapalat" w:cs="Arial"/>
          <w:color w:val="333333"/>
          <w:sz w:val="20"/>
          <w:szCs w:val="20"/>
        </w:rPr>
        <w:t xml:space="preserve"> ո</w:t>
      </w:r>
      <w:r w:rsidRPr="00BB4B70">
        <w:rPr>
          <w:rFonts w:ascii="GHEA Grapalat" w:eastAsia="Times New Roman" w:hAnsi="GHEA Grapalat" w:cs="Arial"/>
          <w:color w:val="333333"/>
          <w:sz w:val="20"/>
          <w:szCs w:val="20"/>
        </w:rPr>
        <w:t>րոշումն ընդունած մաքսային մարմնի պաշտոնատար անձի անունը, ազգանունը, զբաղեցրած պաշտոնը, ստորագրությունը։</w:t>
      </w:r>
    </w:p>
    <w:p w:rsidR="00EA4EA3" w:rsidRPr="00BB4B70" w:rsidRDefault="00EA4EA3" w:rsidP="005D14F3">
      <w:pPr>
        <w:shd w:val="clear" w:color="auto" w:fill="FFFFFF"/>
        <w:spacing w:after="0" w:line="240" w:lineRule="auto"/>
        <w:ind w:firstLine="375"/>
        <w:jc w:val="both"/>
        <w:rPr>
          <w:rFonts w:ascii="GHEA Grapalat" w:eastAsia="Times New Roman" w:hAnsi="GHEA Grapalat" w:cs="Arial"/>
          <w:color w:val="333333"/>
          <w:sz w:val="20"/>
          <w:szCs w:val="20"/>
        </w:rPr>
      </w:pPr>
    </w:p>
    <w:p w:rsidR="00EA4EA3" w:rsidRPr="00BB4B70" w:rsidRDefault="00EA4EA3"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EA4EA3" w:rsidRPr="00BB4B70" w:rsidRDefault="00EA4EA3"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EA4EA3" w:rsidRPr="00BB4B70" w:rsidRDefault="00EA4EA3"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EA4EA3" w:rsidRPr="00BB4B70" w:rsidRDefault="00EA4EA3"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EA4EA3" w:rsidRPr="00BB4B70" w:rsidRDefault="00EA4EA3"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EA4EA3" w:rsidRPr="00BB4B70" w:rsidRDefault="00EA4EA3"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EA4EA3" w:rsidRPr="00BB4B70" w:rsidRDefault="00EA4EA3"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EA4EA3" w:rsidRPr="00BB4B70" w:rsidRDefault="00EA4EA3"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EA4EA3" w:rsidRPr="00BB4B70" w:rsidRDefault="00EA4EA3"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EA4EA3" w:rsidRPr="00BB4B70" w:rsidRDefault="00EA4EA3"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EA4EA3" w:rsidRDefault="00EA4EA3"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3D0952" w:rsidRDefault="003D0952"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3D0952" w:rsidRPr="003D0952" w:rsidRDefault="003D0952" w:rsidP="003D0952">
      <w:pPr>
        <w:shd w:val="clear" w:color="auto" w:fill="FFFFFF"/>
        <w:spacing w:after="0" w:line="240" w:lineRule="auto"/>
        <w:jc w:val="right"/>
        <w:rPr>
          <w:rFonts w:ascii="GHEA Grapalat" w:eastAsia="Times New Roman" w:hAnsi="GHEA Grapalat" w:cs="Arial"/>
          <w:color w:val="333333"/>
          <w:sz w:val="24"/>
          <w:szCs w:val="24"/>
        </w:rPr>
      </w:pPr>
      <w:r w:rsidRPr="003D0952">
        <w:rPr>
          <w:rFonts w:ascii="GHEA Grapalat" w:eastAsia="Times New Roman" w:hAnsi="GHEA Grapalat" w:cs="Arial"/>
          <w:bCs/>
          <w:color w:val="333333"/>
          <w:sz w:val="24"/>
          <w:szCs w:val="24"/>
          <w:u w:val="single"/>
        </w:rPr>
        <w:lastRenderedPageBreak/>
        <w:t>Ձև N 7</w:t>
      </w:r>
    </w:p>
    <w:p w:rsidR="003D0952" w:rsidRPr="003D0952" w:rsidRDefault="003D0952" w:rsidP="003D0952">
      <w:pPr>
        <w:shd w:val="clear" w:color="auto" w:fill="FFFFFF"/>
        <w:spacing w:after="0" w:line="240" w:lineRule="auto"/>
        <w:jc w:val="right"/>
        <w:rPr>
          <w:rFonts w:ascii="GHEA Grapalat" w:eastAsia="Times New Roman" w:hAnsi="GHEA Grapalat" w:cs="Arial"/>
          <w:color w:val="333333"/>
          <w:sz w:val="24"/>
          <w:szCs w:val="24"/>
        </w:rPr>
      </w:pPr>
      <w:r w:rsidRPr="003D0952">
        <w:rPr>
          <w:rFonts w:ascii="Calibri" w:eastAsia="Times New Roman" w:hAnsi="Calibri" w:cs="Calibri"/>
          <w:color w:val="333333"/>
          <w:sz w:val="24"/>
          <w:szCs w:val="24"/>
        </w:rPr>
        <w:t> </w:t>
      </w:r>
    </w:p>
    <w:p w:rsidR="003D0952" w:rsidRPr="003D0952" w:rsidRDefault="003D0952" w:rsidP="005A1BF8">
      <w:pPr>
        <w:spacing w:after="0" w:line="240" w:lineRule="auto"/>
        <w:jc w:val="center"/>
        <w:rPr>
          <w:rFonts w:ascii="GHEA Grapalat" w:eastAsia="Times New Roman" w:hAnsi="GHEA Grapalat" w:cs="Arial"/>
          <w:bCs/>
          <w:color w:val="333333"/>
          <w:sz w:val="24"/>
          <w:szCs w:val="24"/>
          <w:shd w:val="clear" w:color="auto" w:fill="FFFFFF"/>
        </w:rPr>
      </w:pPr>
      <w:r w:rsidRPr="003D0952">
        <w:rPr>
          <w:rFonts w:ascii="GHEA Grapalat" w:eastAsia="Times New Roman" w:hAnsi="GHEA Grapalat" w:cs="Arial"/>
          <w:bCs/>
          <w:color w:val="333333"/>
          <w:sz w:val="24"/>
          <w:szCs w:val="24"/>
          <w:shd w:val="clear" w:color="auto" w:fill="FFFFFF"/>
        </w:rPr>
        <w:t>ԴԻՄՈՒՄ</w:t>
      </w:r>
      <w:r w:rsidR="005A1BF8" w:rsidRPr="005A1BF8">
        <w:rPr>
          <w:rFonts w:ascii="GHEA Grapalat" w:eastAsia="Times New Roman" w:hAnsi="GHEA Grapalat" w:cs="Arial"/>
          <w:bCs/>
          <w:color w:val="333333"/>
          <w:sz w:val="24"/>
          <w:szCs w:val="24"/>
        </w:rPr>
        <w:t xml:space="preserve"> </w:t>
      </w:r>
      <w:r w:rsidR="005A1BF8" w:rsidRPr="005A1BF8">
        <w:rPr>
          <w:rFonts w:ascii="GHEA Grapalat" w:eastAsia="Times New Roman" w:hAnsi="GHEA Grapalat" w:cs="Arial"/>
          <w:bCs/>
          <w:color w:val="333333"/>
          <w:sz w:val="24"/>
          <w:szCs w:val="24"/>
          <w:shd w:val="clear" w:color="auto" w:fill="FFFFFF"/>
        </w:rPr>
        <w:t>N ____</w:t>
      </w:r>
    </w:p>
    <w:p w:rsidR="003D0952" w:rsidRPr="003D0952" w:rsidRDefault="003D0952" w:rsidP="005A1BF8">
      <w:pPr>
        <w:spacing w:after="0" w:line="240" w:lineRule="auto"/>
        <w:jc w:val="center"/>
        <w:rPr>
          <w:rFonts w:ascii="GHEA Grapalat" w:eastAsia="Times New Roman" w:hAnsi="GHEA Grapalat" w:cs="Arial"/>
          <w:bCs/>
          <w:color w:val="333333"/>
          <w:sz w:val="24"/>
          <w:szCs w:val="24"/>
          <w:shd w:val="clear" w:color="auto" w:fill="FFFFFF"/>
        </w:rPr>
      </w:pPr>
      <w:r w:rsidRPr="003D0952">
        <w:rPr>
          <w:rFonts w:ascii="GHEA Grapalat" w:eastAsia="Times New Roman" w:hAnsi="GHEA Grapalat" w:cs="Arial"/>
          <w:bCs/>
          <w:color w:val="333333"/>
          <w:sz w:val="24"/>
          <w:szCs w:val="24"/>
          <w:shd w:val="clear" w:color="auto" w:fill="FFFFFF"/>
        </w:rPr>
        <w:t>Եվրասիական տնտեսական միության մաքսային սահմանով չհավաքված կամ կազմատված, այդ թվում՝ չկոմպլեկտավորված կամ անավարտ վիճակում տեղափոխվող ապրանքի դասակարգման վերաբերյալ որոշման մեջ փոփոխություններ կատարելու մասին</w:t>
      </w:r>
    </w:p>
    <w:p w:rsidR="005A1BF8" w:rsidRDefault="005A1BF8" w:rsidP="005A1BF8">
      <w:pPr>
        <w:spacing w:after="0" w:line="240" w:lineRule="auto"/>
        <w:ind w:firstLine="708"/>
        <w:jc w:val="both"/>
        <w:rPr>
          <w:rFonts w:ascii="GHEA Grapalat" w:eastAsia="Times New Roman" w:hAnsi="GHEA Grapalat" w:cs="Arial"/>
          <w:bCs/>
          <w:color w:val="333333"/>
          <w:sz w:val="24"/>
          <w:szCs w:val="24"/>
          <w:shd w:val="clear" w:color="auto" w:fill="FFFFFF"/>
        </w:rPr>
      </w:pPr>
    </w:p>
    <w:p w:rsidR="0071537A" w:rsidRPr="0071537A" w:rsidRDefault="0071537A" w:rsidP="005A1BF8">
      <w:pPr>
        <w:spacing w:after="0" w:line="240" w:lineRule="auto"/>
        <w:ind w:firstLine="708"/>
        <w:jc w:val="both"/>
        <w:rPr>
          <w:rFonts w:ascii="GHEA Grapalat" w:eastAsia="Times New Roman" w:hAnsi="GHEA Grapalat" w:cs="Arial"/>
          <w:bCs/>
          <w:color w:val="333333"/>
          <w:sz w:val="24"/>
          <w:szCs w:val="24"/>
          <w:shd w:val="clear" w:color="auto" w:fill="FFFFFF"/>
        </w:rPr>
      </w:pPr>
      <w:r w:rsidRPr="0071537A">
        <w:rPr>
          <w:rFonts w:ascii="GHEA Grapalat" w:eastAsia="Times New Roman" w:hAnsi="GHEA Grapalat" w:cs="Arial"/>
          <w:bCs/>
          <w:color w:val="333333"/>
          <w:sz w:val="24"/>
          <w:szCs w:val="24"/>
          <w:shd w:val="clear" w:color="auto" w:fill="FFFFFF"/>
        </w:rPr>
        <w:t>Խնդրում եմ տրամադրել Եվրասիական տնտեսական միության մաքսային սահմանով չհավաքված կամ կազմատված, այդ թվում՝ չկոմպլեկտավորված կամ անավարտ վիճակում տեղափոխվող ապրանքների դասակարգման վերաբերյալ որոշման մեջ փոփոխություններ կատարելու մասին որոշում</w:t>
      </w:r>
      <w:r>
        <w:rPr>
          <w:rFonts w:ascii="GHEA Grapalat" w:eastAsia="Times New Roman" w:hAnsi="GHEA Grapalat" w:cs="Arial"/>
          <w:bCs/>
          <w:color w:val="333333"/>
          <w:sz w:val="24"/>
          <w:szCs w:val="24"/>
          <w:shd w:val="clear" w:color="auto" w:fill="FFFFFF"/>
        </w:rPr>
        <w:t>։</w:t>
      </w:r>
    </w:p>
    <w:p w:rsidR="0071537A" w:rsidRPr="0071537A" w:rsidRDefault="0071537A" w:rsidP="003D0952">
      <w:pPr>
        <w:shd w:val="clear" w:color="auto" w:fill="FFFFFF"/>
        <w:spacing w:after="0" w:line="240" w:lineRule="auto"/>
        <w:jc w:val="center"/>
        <w:rPr>
          <w:rFonts w:ascii="GHEA Grapalat" w:eastAsia="Times New Roman" w:hAnsi="GHEA Grapalat" w:cs="Arial"/>
          <w:bCs/>
          <w:color w:val="333333"/>
          <w:sz w:val="24"/>
          <w:szCs w:val="24"/>
        </w:rPr>
      </w:pPr>
    </w:p>
    <w:tbl>
      <w:tblPr>
        <w:tblW w:w="1032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24"/>
        <w:gridCol w:w="4804"/>
      </w:tblGrid>
      <w:tr w:rsidR="003D0952" w:rsidRPr="00BB4B70" w:rsidTr="0071537A">
        <w:trPr>
          <w:tblCellSpacing w:w="0" w:type="dxa"/>
          <w:jc w:val="center"/>
        </w:trPr>
        <w:tc>
          <w:tcPr>
            <w:tcW w:w="1032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D0952" w:rsidRPr="00C2539B" w:rsidRDefault="003D0952" w:rsidP="005A1BF8">
            <w:pPr>
              <w:spacing w:after="0" w:line="240" w:lineRule="auto"/>
              <w:ind w:firstLine="339"/>
              <w:jc w:val="both"/>
              <w:rPr>
                <w:rFonts w:ascii="GHEA Grapalat" w:hAnsi="GHEA Grapalat" w:cs="Arial"/>
                <w:color w:val="333333"/>
                <w:sz w:val="24"/>
                <w:szCs w:val="24"/>
              </w:rPr>
            </w:pPr>
            <w:r w:rsidRPr="00C2539B">
              <w:rPr>
                <w:rFonts w:ascii="GHEA Grapalat" w:hAnsi="GHEA Grapalat" w:cs="Arial"/>
                <w:color w:val="333333"/>
                <w:sz w:val="24"/>
                <w:szCs w:val="24"/>
              </w:rPr>
              <w:t>1. Դիմումատու</w:t>
            </w:r>
            <w:r>
              <w:rPr>
                <w:rFonts w:ascii="GHEA Grapalat" w:hAnsi="GHEA Grapalat" w:cs="Arial"/>
                <w:color w:val="333333"/>
                <w:sz w:val="24"/>
                <w:szCs w:val="24"/>
              </w:rPr>
              <w:t>ի</w:t>
            </w:r>
            <w:r w:rsidRPr="00C2539B">
              <w:rPr>
                <w:rFonts w:ascii="GHEA Grapalat" w:hAnsi="GHEA Grapalat" w:cs="Arial"/>
                <w:color w:val="333333"/>
                <w:sz w:val="24"/>
                <w:szCs w:val="24"/>
              </w:rPr>
              <w:t>՝</w:t>
            </w:r>
          </w:p>
        </w:tc>
      </w:tr>
      <w:tr w:rsidR="003D0952" w:rsidRPr="00BB4B70" w:rsidTr="00BE4ACA">
        <w:trPr>
          <w:tblCellSpacing w:w="0" w:type="dxa"/>
          <w:jc w:val="center"/>
        </w:trPr>
        <w:tc>
          <w:tcPr>
            <w:tcW w:w="5524" w:type="dxa"/>
            <w:tcBorders>
              <w:top w:val="outset" w:sz="6" w:space="0" w:color="auto"/>
              <w:left w:val="outset" w:sz="6" w:space="0" w:color="auto"/>
              <w:bottom w:val="outset" w:sz="6" w:space="0" w:color="auto"/>
              <w:right w:val="outset" w:sz="6" w:space="0" w:color="auto"/>
            </w:tcBorders>
            <w:shd w:val="clear" w:color="auto" w:fill="FFFFFF"/>
            <w:vAlign w:val="center"/>
          </w:tcPr>
          <w:p w:rsidR="003D0952" w:rsidRPr="00C2539B" w:rsidRDefault="003D0952" w:rsidP="005A1BF8">
            <w:pPr>
              <w:tabs>
                <w:tab w:val="left" w:pos="785"/>
              </w:tabs>
              <w:spacing w:after="0" w:line="240" w:lineRule="auto"/>
              <w:ind w:firstLine="339"/>
              <w:jc w:val="both"/>
              <w:rPr>
                <w:rFonts w:ascii="GHEA Grapalat" w:hAnsi="GHEA Grapalat" w:cs="Arial"/>
                <w:color w:val="333333"/>
                <w:sz w:val="24"/>
                <w:szCs w:val="24"/>
              </w:rPr>
            </w:pPr>
            <w:r w:rsidRPr="00C2539B">
              <w:rPr>
                <w:rFonts w:ascii="GHEA Grapalat" w:hAnsi="GHEA Grapalat" w:cs="Arial"/>
                <w:color w:val="333333"/>
                <w:sz w:val="24"/>
                <w:szCs w:val="24"/>
              </w:rPr>
              <w:t>1) ՀՎՀՀ (անհատ ձեռնարկատեր չհանդիսացող ֆիզիկական անձի դեպքում՝ անձը հաստատող փաստաթղթի տվյալները)</w:t>
            </w:r>
          </w:p>
        </w:tc>
        <w:tc>
          <w:tcPr>
            <w:tcW w:w="4804" w:type="dxa"/>
            <w:tcBorders>
              <w:top w:val="outset" w:sz="6" w:space="0" w:color="auto"/>
              <w:left w:val="outset" w:sz="6" w:space="0" w:color="auto"/>
              <w:bottom w:val="outset" w:sz="6" w:space="0" w:color="auto"/>
              <w:right w:val="outset" w:sz="6" w:space="0" w:color="auto"/>
            </w:tcBorders>
            <w:shd w:val="clear" w:color="auto" w:fill="FFFFFF"/>
            <w:vAlign w:val="center"/>
          </w:tcPr>
          <w:p w:rsidR="003D0952" w:rsidRPr="00C2539B" w:rsidRDefault="003D0952" w:rsidP="005A1BF8">
            <w:pPr>
              <w:spacing w:after="0" w:line="240" w:lineRule="auto"/>
              <w:ind w:firstLine="155"/>
              <w:jc w:val="both"/>
              <w:rPr>
                <w:rFonts w:ascii="GHEA Grapalat" w:hAnsi="GHEA Grapalat" w:cs="Arial"/>
                <w:color w:val="333333"/>
                <w:sz w:val="24"/>
                <w:szCs w:val="24"/>
              </w:rPr>
            </w:pPr>
          </w:p>
        </w:tc>
      </w:tr>
      <w:tr w:rsidR="003D0952" w:rsidRPr="00BB4B70" w:rsidTr="00BE4ACA">
        <w:trPr>
          <w:tblCellSpacing w:w="0" w:type="dxa"/>
          <w:jc w:val="center"/>
        </w:trPr>
        <w:tc>
          <w:tcPr>
            <w:tcW w:w="5524" w:type="dxa"/>
            <w:tcBorders>
              <w:top w:val="outset" w:sz="6" w:space="0" w:color="auto"/>
              <w:left w:val="outset" w:sz="6" w:space="0" w:color="auto"/>
              <w:bottom w:val="outset" w:sz="6" w:space="0" w:color="auto"/>
              <w:right w:val="outset" w:sz="6" w:space="0" w:color="auto"/>
            </w:tcBorders>
            <w:shd w:val="clear" w:color="auto" w:fill="FFFFFF"/>
            <w:vAlign w:val="center"/>
          </w:tcPr>
          <w:p w:rsidR="003D0952" w:rsidRPr="00C2539B" w:rsidRDefault="003D0952" w:rsidP="005A1BF8">
            <w:pPr>
              <w:spacing w:after="0" w:line="240" w:lineRule="auto"/>
              <w:ind w:firstLine="291"/>
              <w:jc w:val="both"/>
              <w:rPr>
                <w:rFonts w:ascii="GHEA Grapalat" w:hAnsi="GHEA Grapalat" w:cs="Arial"/>
                <w:color w:val="333333"/>
                <w:sz w:val="24"/>
                <w:szCs w:val="24"/>
              </w:rPr>
            </w:pPr>
            <w:r w:rsidRPr="00C2539B">
              <w:rPr>
                <w:rFonts w:ascii="GHEA Grapalat" w:hAnsi="GHEA Grapalat" w:cs="Arial"/>
                <w:color w:val="333333"/>
                <w:sz w:val="24"/>
                <w:szCs w:val="24"/>
              </w:rPr>
              <w:t>2) անվանումը (անհատ ձեռնարկատեր չհանդիսացող ֆիզիկական անձի դեպքում՝ անունը, ազգանունը)</w:t>
            </w:r>
          </w:p>
        </w:tc>
        <w:tc>
          <w:tcPr>
            <w:tcW w:w="4804" w:type="dxa"/>
            <w:tcBorders>
              <w:top w:val="outset" w:sz="6" w:space="0" w:color="auto"/>
              <w:left w:val="outset" w:sz="6" w:space="0" w:color="auto"/>
              <w:bottom w:val="outset" w:sz="6" w:space="0" w:color="auto"/>
              <w:right w:val="outset" w:sz="6" w:space="0" w:color="auto"/>
            </w:tcBorders>
            <w:shd w:val="clear" w:color="auto" w:fill="FFFFFF"/>
            <w:vAlign w:val="center"/>
          </w:tcPr>
          <w:p w:rsidR="003D0952" w:rsidRPr="00C2539B" w:rsidRDefault="003D0952" w:rsidP="005A1BF8">
            <w:pPr>
              <w:spacing w:after="0" w:line="240" w:lineRule="auto"/>
              <w:ind w:firstLine="155"/>
              <w:jc w:val="both"/>
              <w:rPr>
                <w:rFonts w:ascii="GHEA Grapalat" w:hAnsi="GHEA Grapalat" w:cs="Arial"/>
                <w:color w:val="333333"/>
                <w:sz w:val="24"/>
                <w:szCs w:val="24"/>
              </w:rPr>
            </w:pPr>
          </w:p>
        </w:tc>
      </w:tr>
      <w:tr w:rsidR="003D0952" w:rsidRPr="00BB4B70" w:rsidTr="00BE4ACA">
        <w:trPr>
          <w:tblCellSpacing w:w="0" w:type="dxa"/>
          <w:jc w:val="center"/>
        </w:trPr>
        <w:tc>
          <w:tcPr>
            <w:tcW w:w="5524" w:type="dxa"/>
            <w:tcBorders>
              <w:top w:val="outset" w:sz="6" w:space="0" w:color="auto"/>
              <w:left w:val="outset" w:sz="6" w:space="0" w:color="auto"/>
              <w:bottom w:val="outset" w:sz="6" w:space="0" w:color="auto"/>
              <w:right w:val="outset" w:sz="6" w:space="0" w:color="auto"/>
            </w:tcBorders>
            <w:shd w:val="clear" w:color="auto" w:fill="FFFFFF"/>
            <w:vAlign w:val="center"/>
          </w:tcPr>
          <w:p w:rsidR="003D0952" w:rsidRPr="00C2539B" w:rsidRDefault="003D0952" w:rsidP="005A1BF8">
            <w:pPr>
              <w:spacing w:after="0" w:line="240" w:lineRule="auto"/>
              <w:ind w:firstLine="201"/>
              <w:jc w:val="both"/>
              <w:rPr>
                <w:rFonts w:ascii="GHEA Grapalat" w:hAnsi="GHEA Grapalat" w:cs="Arial"/>
                <w:color w:val="333333"/>
                <w:sz w:val="24"/>
                <w:szCs w:val="24"/>
              </w:rPr>
            </w:pPr>
            <w:r w:rsidRPr="00C2539B">
              <w:rPr>
                <w:rFonts w:ascii="GHEA Grapalat" w:hAnsi="GHEA Grapalat" w:cs="Arial"/>
                <w:color w:val="333333"/>
                <w:sz w:val="24"/>
                <w:szCs w:val="24"/>
              </w:rPr>
              <w:t>3) գտնվելու վայրը</w:t>
            </w:r>
          </w:p>
        </w:tc>
        <w:tc>
          <w:tcPr>
            <w:tcW w:w="4804" w:type="dxa"/>
            <w:tcBorders>
              <w:top w:val="outset" w:sz="6" w:space="0" w:color="auto"/>
              <w:left w:val="outset" w:sz="6" w:space="0" w:color="auto"/>
              <w:bottom w:val="outset" w:sz="6" w:space="0" w:color="auto"/>
              <w:right w:val="outset" w:sz="6" w:space="0" w:color="auto"/>
            </w:tcBorders>
            <w:shd w:val="clear" w:color="auto" w:fill="FFFFFF"/>
            <w:vAlign w:val="center"/>
          </w:tcPr>
          <w:p w:rsidR="003D0952" w:rsidRPr="00C2539B" w:rsidRDefault="003D0952" w:rsidP="005A1BF8">
            <w:pPr>
              <w:spacing w:after="0" w:line="240" w:lineRule="auto"/>
              <w:ind w:firstLine="155"/>
              <w:jc w:val="both"/>
              <w:rPr>
                <w:rFonts w:ascii="GHEA Grapalat" w:hAnsi="GHEA Grapalat" w:cs="Arial"/>
                <w:color w:val="333333"/>
                <w:sz w:val="24"/>
                <w:szCs w:val="24"/>
              </w:rPr>
            </w:pPr>
          </w:p>
        </w:tc>
      </w:tr>
      <w:tr w:rsidR="003D0952" w:rsidRPr="00BB4B70" w:rsidTr="00BE4ACA">
        <w:trPr>
          <w:tblCellSpacing w:w="0" w:type="dxa"/>
          <w:jc w:val="center"/>
        </w:trPr>
        <w:tc>
          <w:tcPr>
            <w:tcW w:w="5524" w:type="dxa"/>
            <w:tcBorders>
              <w:top w:val="outset" w:sz="6" w:space="0" w:color="auto"/>
              <w:left w:val="outset" w:sz="6" w:space="0" w:color="auto"/>
              <w:bottom w:val="outset" w:sz="6" w:space="0" w:color="auto"/>
              <w:right w:val="outset" w:sz="6" w:space="0" w:color="auto"/>
            </w:tcBorders>
            <w:shd w:val="clear" w:color="auto" w:fill="FFFFFF"/>
            <w:vAlign w:val="center"/>
          </w:tcPr>
          <w:p w:rsidR="003D0952" w:rsidRPr="00C2539B" w:rsidRDefault="00BE4ACA" w:rsidP="005A1BF8">
            <w:pPr>
              <w:shd w:val="clear" w:color="auto" w:fill="FFFFFF"/>
              <w:spacing w:after="0" w:line="240" w:lineRule="auto"/>
              <w:ind w:firstLine="375"/>
              <w:jc w:val="both"/>
              <w:rPr>
                <w:rFonts w:ascii="GHEA Grapalat" w:hAnsi="GHEA Grapalat" w:cs="Arial"/>
                <w:color w:val="333333"/>
                <w:sz w:val="24"/>
                <w:szCs w:val="24"/>
              </w:rPr>
            </w:pPr>
            <w:r>
              <w:rPr>
                <w:rFonts w:ascii="GHEA Grapalat" w:eastAsia="Times New Roman" w:hAnsi="GHEA Grapalat" w:cs="Arial"/>
                <w:color w:val="333333"/>
                <w:sz w:val="24"/>
                <w:szCs w:val="24"/>
              </w:rPr>
              <w:t>2</w:t>
            </w:r>
            <w:r>
              <w:rPr>
                <w:rFonts w:ascii="Cambria Math" w:eastAsia="Times New Roman" w:hAnsi="Cambria Math" w:cs="Cambria Math"/>
                <w:color w:val="333333"/>
                <w:sz w:val="24"/>
                <w:szCs w:val="24"/>
              </w:rPr>
              <w:t xml:space="preserve">․ </w:t>
            </w:r>
            <w:r w:rsidR="0071537A" w:rsidRPr="0071537A">
              <w:rPr>
                <w:rFonts w:ascii="GHEA Grapalat" w:eastAsia="Times New Roman" w:hAnsi="GHEA Grapalat" w:cs="Arial"/>
                <w:color w:val="333333"/>
                <w:sz w:val="24"/>
                <w:szCs w:val="24"/>
              </w:rPr>
              <w:t>Ապրանք</w:t>
            </w:r>
            <w:r>
              <w:rPr>
                <w:rFonts w:ascii="GHEA Grapalat" w:eastAsia="Times New Roman" w:hAnsi="GHEA Grapalat" w:cs="Arial"/>
                <w:color w:val="333333"/>
                <w:sz w:val="24"/>
                <w:szCs w:val="24"/>
              </w:rPr>
              <w:t xml:space="preserve">ների </w:t>
            </w:r>
            <w:r w:rsidR="0071537A" w:rsidRPr="0071537A">
              <w:rPr>
                <w:rFonts w:ascii="GHEA Grapalat" w:eastAsia="Times New Roman" w:hAnsi="GHEA Grapalat" w:cs="Arial"/>
                <w:color w:val="333333"/>
                <w:sz w:val="24"/>
                <w:szCs w:val="24"/>
              </w:rPr>
              <w:t>դասակարգման վերաբերյալ որոշման ընդունման ամսաթիվը և գրանցման համարը</w:t>
            </w:r>
            <w:r w:rsidR="0071537A" w:rsidRPr="0071537A">
              <w:rPr>
                <w:rFonts w:ascii="Calibri" w:eastAsia="Times New Roman" w:hAnsi="Calibri" w:cs="Calibri"/>
                <w:color w:val="333333"/>
                <w:sz w:val="24"/>
                <w:szCs w:val="24"/>
              </w:rPr>
              <w:t> </w:t>
            </w:r>
          </w:p>
        </w:tc>
        <w:tc>
          <w:tcPr>
            <w:tcW w:w="4804" w:type="dxa"/>
            <w:tcBorders>
              <w:top w:val="outset" w:sz="6" w:space="0" w:color="auto"/>
              <w:left w:val="outset" w:sz="6" w:space="0" w:color="auto"/>
              <w:bottom w:val="outset" w:sz="6" w:space="0" w:color="auto"/>
              <w:right w:val="outset" w:sz="6" w:space="0" w:color="auto"/>
            </w:tcBorders>
            <w:shd w:val="clear" w:color="auto" w:fill="FFFFFF"/>
            <w:vAlign w:val="center"/>
          </w:tcPr>
          <w:p w:rsidR="003D0952" w:rsidRPr="00C2539B" w:rsidRDefault="003D0952" w:rsidP="005A1BF8">
            <w:pPr>
              <w:tabs>
                <w:tab w:val="left" w:pos="515"/>
              </w:tabs>
              <w:spacing w:after="0" w:line="240" w:lineRule="auto"/>
              <w:ind w:firstLine="339"/>
              <w:jc w:val="both"/>
              <w:rPr>
                <w:rFonts w:ascii="GHEA Grapalat" w:hAnsi="GHEA Grapalat" w:cs="Arial"/>
                <w:color w:val="333333"/>
                <w:sz w:val="24"/>
                <w:szCs w:val="24"/>
              </w:rPr>
            </w:pPr>
          </w:p>
        </w:tc>
      </w:tr>
      <w:tr w:rsidR="003D0952" w:rsidRPr="00BB4B70" w:rsidTr="00BE4ACA">
        <w:trPr>
          <w:tblCellSpacing w:w="0" w:type="dxa"/>
          <w:jc w:val="center"/>
        </w:trPr>
        <w:tc>
          <w:tcPr>
            <w:tcW w:w="5524" w:type="dxa"/>
            <w:tcBorders>
              <w:top w:val="outset" w:sz="6" w:space="0" w:color="auto"/>
              <w:left w:val="outset" w:sz="6" w:space="0" w:color="auto"/>
              <w:bottom w:val="outset" w:sz="6" w:space="0" w:color="auto"/>
              <w:right w:val="outset" w:sz="6" w:space="0" w:color="auto"/>
            </w:tcBorders>
            <w:shd w:val="clear" w:color="auto" w:fill="FFFFFF"/>
            <w:vAlign w:val="center"/>
          </w:tcPr>
          <w:p w:rsidR="003D0952" w:rsidRPr="00BE4ACA" w:rsidRDefault="00BE4ACA" w:rsidP="005A1BF8">
            <w:pPr>
              <w:shd w:val="clear" w:color="auto" w:fill="FFFFFF"/>
              <w:spacing w:after="0" w:line="240" w:lineRule="auto"/>
              <w:ind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3․</w:t>
            </w:r>
            <w:r w:rsidR="0071537A" w:rsidRPr="0071537A">
              <w:rPr>
                <w:rFonts w:ascii="GHEA Grapalat" w:eastAsia="Times New Roman" w:hAnsi="GHEA Grapalat" w:cs="Arial"/>
                <w:color w:val="333333"/>
                <w:sz w:val="24"/>
                <w:szCs w:val="24"/>
              </w:rPr>
              <w:t>Ապրանքների դասակարգման վերաբերյալ որոշման մեջ փոփոխություններ կատարելու մասին որո</w:t>
            </w:r>
            <w:r>
              <w:rPr>
                <w:rFonts w:ascii="GHEA Grapalat" w:eastAsia="Times New Roman" w:hAnsi="GHEA Grapalat" w:cs="Arial"/>
                <w:color w:val="333333"/>
                <w:sz w:val="24"/>
                <w:szCs w:val="24"/>
              </w:rPr>
              <w:t>շում ընդունելու հիմքը (հիմքերը)</w:t>
            </w:r>
          </w:p>
        </w:tc>
        <w:tc>
          <w:tcPr>
            <w:tcW w:w="4804" w:type="dxa"/>
            <w:tcBorders>
              <w:top w:val="outset" w:sz="6" w:space="0" w:color="auto"/>
              <w:left w:val="outset" w:sz="6" w:space="0" w:color="auto"/>
              <w:bottom w:val="outset" w:sz="6" w:space="0" w:color="auto"/>
              <w:right w:val="outset" w:sz="6" w:space="0" w:color="auto"/>
            </w:tcBorders>
            <w:shd w:val="clear" w:color="auto" w:fill="FFFFFF"/>
            <w:vAlign w:val="center"/>
          </w:tcPr>
          <w:p w:rsidR="003D0952" w:rsidRPr="00C2539B" w:rsidRDefault="003D0952" w:rsidP="005A1BF8">
            <w:pPr>
              <w:tabs>
                <w:tab w:val="left" w:pos="515"/>
              </w:tabs>
              <w:spacing w:after="0" w:line="240" w:lineRule="auto"/>
              <w:ind w:firstLine="339"/>
              <w:jc w:val="both"/>
              <w:rPr>
                <w:rFonts w:ascii="GHEA Grapalat" w:hAnsi="GHEA Grapalat" w:cs="Arial"/>
                <w:color w:val="333333"/>
                <w:sz w:val="24"/>
                <w:szCs w:val="24"/>
              </w:rPr>
            </w:pPr>
          </w:p>
        </w:tc>
      </w:tr>
      <w:tr w:rsidR="003D0952" w:rsidRPr="00BB4B70" w:rsidTr="00BE4ACA">
        <w:trPr>
          <w:tblCellSpacing w:w="0" w:type="dxa"/>
          <w:jc w:val="center"/>
        </w:trPr>
        <w:tc>
          <w:tcPr>
            <w:tcW w:w="5524" w:type="dxa"/>
            <w:tcBorders>
              <w:top w:val="outset" w:sz="6" w:space="0" w:color="auto"/>
              <w:left w:val="outset" w:sz="6" w:space="0" w:color="auto"/>
              <w:bottom w:val="outset" w:sz="6" w:space="0" w:color="auto"/>
              <w:right w:val="outset" w:sz="6" w:space="0" w:color="auto"/>
            </w:tcBorders>
            <w:shd w:val="clear" w:color="auto" w:fill="FFFFFF"/>
            <w:vAlign w:val="center"/>
          </w:tcPr>
          <w:p w:rsidR="003D0952" w:rsidRPr="00C2539B" w:rsidRDefault="005A1BF8" w:rsidP="005A1BF8">
            <w:pPr>
              <w:spacing w:after="0" w:line="240" w:lineRule="auto"/>
              <w:ind w:firstLine="375"/>
              <w:rPr>
                <w:rFonts w:ascii="GHEA Grapalat" w:eastAsia="Times New Roman" w:hAnsi="GHEA Grapalat" w:cs="Arial"/>
                <w:color w:val="333333"/>
                <w:sz w:val="24"/>
                <w:szCs w:val="24"/>
              </w:rPr>
            </w:pPr>
            <w:r>
              <w:rPr>
                <w:rFonts w:ascii="GHEA Grapalat" w:eastAsia="Times New Roman" w:hAnsi="GHEA Grapalat" w:cs="Arial"/>
                <w:color w:val="333333"/>
                <w:sz w:val="24"/>
                <w:szCs w:val="24"/>
              </w:rPr>
              <w:t xml:space="preserve">4․ </w:t>
            </w:r>
            <w:r w:rsidR="003D0952" w:rsidRPr="00C2539B">
              <w:rPr>
                <w:rFonts w:ascii="GHEA Grapalat" w:eastAsia="Times New Roman" w:hAnsi="GHEA Grapalat" w:cs="Arial"/>
                <w:color w:val="333333"/>
                <w:sz w:val="24"/>
                <w:szCs w:val="24"/>
              </w:rPr>
              <w:t xml:space="preserve">Դիմումատուի </w:t>
            </w:r>
            <w:r w:rsidR="003D0952" w:rsidRPr="00BB4B70">
              <w:rPr>
                <w:rFonts w:ascii="GHEA Grapalat" w:eastAsia="Times New Roman" w:hAnsi="GHEA Grapalat" w:cs="Arial"/>
                <w:color w:val="333333"/>
                <w:sz w:val="24"/>
                <w:szCs w:val="24"/>
              </w:rPr>
              <w:t>ստորագրությունը</w:t>
            </w:r>
            <w:r w:rsidR="003D0952" w:rsidRPr="00C2539B">
              <w:rPr>
                <w:rFonts w:ascii="GHEA Grapalat" w:eastAsia="Times New Roman" w:hAnsi="GHEA Grapalat" w:cs="Arial"/>
                <w:color w:val="333333"/>
                <w:sz w:val="24"/>
                <w:szCs w:val="24"/>
              </w:rPr>
              <w:t>՝</w:t>
            </w:r>
          </w:p>
        </w:tc>
        <w:tc>
          <w:tcPr>
            <w:tcW w:w="4804" w:type="dxa"/>
            <w:tcBorders>
              <w:top w:val="outset" w:sz="6" w:space="0" w:color="auto"/>
              <w:left w:val="outset" w:sz="6" w:space="0" w:color="auto"/>
              <w:bottom w:val="outset" w:sz="6" w:space="0" w:color="auto"/>
              <w:right w:val="outset" w:sz="6" w:space="0" w:color="auto"/>
            </w:tcBorders>
            <w:shd w:val="clear" w:color="auto" w:fill="FFFFFF"/>
            <w:vAlign w:val="center"/>
          </w:tcPr>
          <w:p w:rsidR="003D0952" w:rsidRPr="00C2539B" w:rsidRDefault="003D0952" w:rsidP="005A1BF8">
            <w:pPr>
              <w:tabs>
                <w:tab w:val="left" w:pos="515"/>
              </w:tabs>
              <w:spacing w:after="0" w:line="240" w:lineRule="auto"/>
              <w:ind w:firstLine="339"/>
              <w:jc w:val="both"/>
              <w:rPr>
                <w:rFonts w:ascii="GHEA Grapalat" w:hAnsi="GHEA Grapalat" w:cs="Cambria Math"/>
                <w:color w:val="333333"/>
                <w:sz w:val="24"/>
                <w:szCs w:val="24"/>
              </w:rPr>
            </w:pPr>
          </w:p>
        </w:tc>
      </w:tr>
      <w:tr w:rsidR="003D0952" w:rsidRPr="00BB4B70" w:rsidTr="00BE4ACA">
        <w:trPr>
          <w:tblCellSpacing w:w="0" w:type="dxa"/>
          <w:jc w:val="center"/>
        </w:trPr>
        <w:tc>
          <w:tcPr>
            <w:tcW w:w="5524" w:type="dxa"/>
            <w:tcBorders>
              <w:top w:val="outset" w:sz="6" w:space="0" w:color="auto"/>
              <w:left w:val="outset" w:sz="6" w:space="0" w:color="auto"/>
              <w:bottom w:val="outset" w:sz="6" w:space="0" w:color="auto"/>
              <w:right w:val="outset" w:sz="6" w:space="0" w:color="auto"/>
            </w:tcBorders>
            <w:shd w:val="clear" w:color="auto" w:fill="FFFFFF"/>
            <w:vAlign w:val="center"/>
          </w:tcPr>
          <w:p w:rsidR="003D0952" w:rsidRPr="00C2539B" w:rsidRDefault="005A1BF8" w:rsidP="005A1BF8">
            <w:pPr>
              <w:spacing w:after="0" w:line="240" w:lineRule="auto"/>
              <w:ind w:firstLine="375"/>
              <w:rPr>
                <w:rFonts w:ascii="GHEA Grapalat" w:eastAsia="Times New Roman" w:hAnsi="GHEA Grapalat" w:cs="Arial"/>
                <w:color w:val="333333"/>
                <w:sz w:val="24"/>
                <w:szCs w:val="24"/>
              </w:rPr>
            </w:pPr>
            <w:r>
              <w:rPr>
                <w:rFonts w:ascii="GHEA Grapalat" w:eastAsia="Times New Roman" w:hAnsi="GHEA Grapalat" w:cs="Arial"/>
                <w:color w:val="333333"/>
                <w:sz w:val="24"/>
                <w:szCs w:val="24"/>
              </w:rPr>
              <w:t xml:space="preserve">5․ </w:t>
            </w:r>
            <w:r w:rsidR="003D0952" w:rsidRPr="00BB4B70">
              <w:rPr>
                <w:rFonts w:ascii="GHEA Grapalat" w:eastAsia="Times New Roman" w:hAnsi="GHEA Grapalat" w:cs="Arial"/>
                <w:color w:val="333333"/>
                <w:sz w:val="24"/>
                <w:szCs w:val="24"/>
              </w:rPr>
              <w:t>Ամսաթիվը</w:t>
            </w:r>
            <w:r w:rsidR="003D0952" w:rsidRPr="00C2539B">
              <w:rPr>
                <w:rFonts w:ascii="GHEA Grapalat" w:eastAsia="Times New Roman" w:hAnsi="GHEA Grapalat" w:cs="Arial"/>
                <w:color w:val="333333"/>
                <w:sz w:val="24"/>
                <w:szCs w:val="24"/>
              </w:rPr>
              <w:t>՝</w:t>
            </w:r>
          </w:p>
        </w:tc>
        <w:tc>
          <w:tcPr>
            <w:tcW w:w="4804" w:type="dxa"/>
            <w:tcBorders>
              <w:top w:val="outset" w:sz="6" w:space="0" w:color="auto"/>
              <w:left w:val="outset" w:sz="6" w:space="0" w:color="auto"/>
              <w:bottom w:val="outset" w:sz="6" w:space="0" w:color="auto"/>
              <w:right w:val="outset" w:sz="6" w:space="0" w:color="auto"/>
            </w:tcBorders>
            <w:shd w:val="clear" w:color="auto" w:fill="FFFFFF"/>
            <w:vAlign w:val="center"/>
          </w:tcPr>
          <w:p w:rsidR="003D0952" w:rsidRPr="00C2539B" w:rsidRDefault="003D0952" w:rsidP="005A1BF8">
            <w:pPr>
              <w:tabs>
                <w:tab w:val="left" w:pos="515"/>
              </w:tabs>
              <w:spacing w:after="0" w:line="240" w:lineRule="auto"/>
              <w:ind w:firstLine="339"/>
              <w:jc w:val="both"/>
              <w:rPr>
                <w:rFonts w:ascii="GHEA Grapalat" w:hAnsi="GHEA Grapalat" w:cs="Cambria Math"/>
                <w:color w:val="333333"/>
                <w:sz w:val="24"/>
                <w:szCs w:val="24"/>
              </w:rPr>
            </w:pPr>
          </w:p>
        </w:tc>
      </w:tr>
    </w:tbl>
    <w:p w:rsidR="003D0952" w:rsidRDefault="003D0952" w:rsidP="003D0952">
      <w:pPr>
        <w:shd w:val="clear" w:color="auto" w:fill="FFFFFF"/>
        <w:spacing w:after="0" w:line="240" w:lineRule="auto"/>
        <w:jc w:val="center"/>
        <w:rPr>
          <w:rFonts w:ascii="GHEA Grapalat" w:eastAsia="Times New Roman" w:hAnsi="GHEA Grapalat" w:cs="Arial"/>
          <w:bCs/>
          <w:color w:val="333333"/>
          <w:sz w:val="24"/>
          <w:szCs w:val="24"/>
          <w:lang w:val="en-US"/>
        </w:rPr>
      </w:pPr>
    </w:p>
    <w:p w:rsidR="002F505C" w:rsidRPr="00192FF5" w:rsidRDefault="002F505C" w:rsidP="002F505C">
      <w:pPr>
        <w:shd w:val="clear" w:color="auto" w:fill="FFFFFF"/>
        <w:spacing w:after="0" w:line="240" w:lineRule="auto"/>
        <w:ind w:firstLine="375"/>
        <w:jc w:val="both"/>
        <w:rPr>
          <w:rFonts w:ascii="GHEA Grapalat" w:eastAsia="Times New Roman" w:hAnsi="GHEA Grapalat" w:cs="Arial"/>
          <w:color w:val="333333"/>
          <w:sz w:val="20"/>
          <w:szCs w:val="20"/>
        </w:rPr>
      </w:pPr>
      <w:r w:rsidRPr="00192FF5">
        <w:rPr>
          <w:rFonts w:ascii="GHEA Grapalat" w:eastAsia="Times New Roman" w:hAnsi="GHEA Grapalat" w:cs="Arial"/>
          <w:color w:val="333333"/>
          <w:sz w:val="20"/>
          <w:szCs w:val="20"/>
        </w:rPr>
        <w:t>Դիմումի ձևում՝</w:t>
      </w:r>
    </w:p>
    <w:p w:rsidR="002F505C" w:rsidRPr="00BB4B70" w:rsidRDefault="002F505C" w:rsidP="002F505C">
      <w:pPr>
        <w:shd w:val="clear" w:color="auto" w:fill="FFFFFF"/>
        <w:spacing w:after="0" w:line="240" w:lineRule="auto"/>
        <w:ind w:firstLine="375"/>
        <w:jc w:val="both"/>
        <w:rPr>
          <w:rFonts w:ascii="GHEA Grapalat" w:hAnsi="GHEA Grapalat" w:cs="Arial"/>
          <w:color w:val="333333"/>
          <w:sz w:val="20"/>
          <w:szCs w:val="20"/>
        </w:rPr>
      </w:pPr>
      <w:r>
        <w:rPr>
          <w:rFonts w:ascii="GHEA Grapalat" w:hAnsi="GHEA Grapalat" w:cs="Arial"/>
          <w:color w:val="333333"/>
          <w:sz w:val="20"/>
          <w:szCs w:val="20"/>
        </w:rPr>
        <w:t>1․ Դիմումի 1</w:t>
      </w:r>
      <w:r w:rsidRPr="00BB4B70">
        <w:rPr>
          <w:rFonts w:ascii="GHEA Grapalat" w:hAnsi="GHEA Grapalat" w:cs="Arial"/>
          <w:color w:val="333333"/>
          <w:sz w:val="20"/>
          <w:szCs w:val="20"/>
        </w:rPr>
        <w:t>-</w:t>
      </w:r>
      <w:r>
        <w:rPr>
          <w:rFonts w:ascii="GHEA Grapalat" w:hAnsi="GHEA Grapalat" w:cs="Arial"/>
          <w:color w:val="333333"/>
          <w:sz w:val="20"/>
          <w:szCs w:val="20"/>
        </w:rPr>
        <w:t xml:space="preserve">ին </w:t>
      </w:r>
      <w:r w:rsidRPr="00BB4B70">
        <w:rPr>
          <w:rFonts w:ascii="GHEA Grapalat" w:hAnsi="GHEA Grapalat" w:cs="Arial"/>
          <w:color w:val="333333"/>
          <w:sz w:val="20"/>
          <w:szCs w:val="20"/>
        </w:rPr>
        <w:t>տողում լրացվում են դիմումատուի վերաբերյալ տվյալները՝ իրավաբանական անձի կամ անհատ ձեռնարկատիրոջ անվանումը, հարկ վճարողի հաշվառման համարը, իսկ անհատ ձեռնարկատեր չհանդիսացող ֆիզիկական անձի դեպքում՝ անունը, ազգանունը, հայրանունը, անձը հաստատող փաստաթղթի տվյալները, դիմումատուի գտնվելու վայրը՝ իրավաբանական անձի կամ անհատ ձեռնարկատիրոջ գրանցման կամ գործունեության հասցեն, իսկ անհատ ձեռնարկատեր չհանդիսացող ֆիզիկական անձի դեպքում՝ հաշվառման կամ բնակության հասցեն։</w:t>
      </w:r>
    </w:p>
    <w:p w:rsidR="002F505C" w:rsidRDefault="002F505C" w:rsidP="002F505C">
      <w:pPr>
        <w:shd w:val="clear" w:color="auto" w:fill="FFFFFF"/>
        <w:spacing w:after="0" w:line="240" w:lineRule="auto"/>
        <w:ind w:firstLine="375"/>
        <w:jc w:val="both"/>
        <w:rPr>
          <w:rFonts w:ascii="GHEA Grapalat" w:hAnsi="GHEA Grapalat" w:cs="Arial"/>
          <w:color w:val="333333"/>
          <w:sz w:val="20"/>
          <w:szCs w:val="20"/>
        </w:rPr>
      </w:pPr>
      <w:r w:rsidRPr="00BB4B70">
        <w:rPr>
          <w:rFonts w:ascii="GHEA Grapalat" w:hAnsi="GHEA Grapalat" w:cs="Arial"/>
          <w:color w:val="333333"/>
          <w:sz w:val="20"/>
          <w:szCs w:val="20"/>
        </w:rPr>
        <w:t xml:space="preserve">2. </w:t>
      </w:r>
      <w:r>
        <w:rPr>
          <w:rFonts w:ascii="GHEA Grapalat" w:hAnsi="GHEA Grapalat" w:cs="Arial"/>
          <w:color w:val="333333"/>
          <w:sz w:val="20"/>
          <w:szCs w:val="20"/>
        </w:rPr>
        <w:t xml:space="preserve">Դիմումի </w:t>
      </w:r>
      <w:r w:rsidRPr="00BB4B70">
        <w:rPr>
          <w:rFonts w:ascii="GHEA Grapalat" w:hAnsi="GHEA Grapalat" w:cs="Arial"/>
          <w:color w:val="333333"/>
          <w:sz w:val="20"/>
          <w:szCs w:val="20"/>
        </w:rPr>
        <w:t xml:space="preserve">2-րդ տողում լրացվում </w:t>
      </w:r>
      <w:r w:rsidRPr="00BB4B70">
        <w:rPr>
          <w:rFonts w:ascii="GHEA Grapalat" w:eastAsia="Times New Roman" w:hAnsi="GHEA Grapalat" w:cs="Arial"/>
          <w:color w:val="333333"/>
          <w:sz w:val="20"/>
          <w:szCs w:val="20"/>
        </w:rPr>
        <w:t xml:space="preserve">է </w:t>
      </w:r>
      <w:r>
        <w:rPr>
          <w:rFonts w:ascii="GHEA Grapalat" w:eastAsia="Times New Roman" w:hAnsi="GHEA Grapalat" w:cs="Arial"/>
          <w:color w:val="333333"/>
          <w:sz w:val="20"/>
          <w:szCs w:val="20"/>
        </w:rPr>
        <w:t>ա</w:t>
      </w:r>
      <w:r w:rsidRPr="002F505C">
        <w:rPr>
          <w:rFonts w:ascii="GHEA Grapalat" w:hAnsi="GHEA Grapalat" w:cs="Arial"/>
          <w:color w:val="333333"/>
          <w:sz w:val="20"/>
          <w:szCs w:val="20"/>
        </w:rPr>
        <w:t>պրանքների դասակարգման վերաբերյալ որոշման ընդունման ամսաթիվը և գրանցման համարը</w:t>
      </w:r>
      <w:r>
        <w:rPr>
          <w:rFonts w:ascii="GHEA Grapalat" w:hAnsi="GHEA Grapalat" w:cs="Arial"/>
          <w:color w:val="333333"/>
          <w:sz w:val="20"/>
          <w:szCs w:val="20"/>
        </w:rPr>
        <w:t>։</w:t>
      </w:r>
    </w:p>
    <w:p w:rsidR="002F505C" w:rsidRPr="002F505C" w:rsidRDefault="002F505C" w:rsidP="002F505C">
      <w:pPr>
        <w:shd w:val="clear" w:color="auto" w:fill="FFFFFF"/>
        <w:spacing w:after="0" w:line="240" w:lineRule="auto"/>
        <w:ind w:firstLine="375"/>
        <w:jc w:val="both"/>
        <w:rPr>
          <w:rFonts w:ascii="GHEA Grapalat" w:hAnsi="GHEA Grapalat" w:cs="Arial"/>
          <w:color w:val="333333"/>
          <w:sz w:val="20"/>
          <w:szCs w:val="20"/>
        </w:rPr>
      </w:pPr>
      <w:r>
        <w:rPr>
          <w:rFonts w:ascii="GHEA Grapalat" w:hAnsi="GHEA Grapalat" w:cs="Arial"/>
          <w:color w:val="333333"/>
          <w:sz w:val="20"/>
          <w:szCs w:val="20"/>
        </w:rPr>
        <w:t>3</w:t>
      </w:r>
      <w:r w:rsidRPr="00BB4B70">
        <w:rPr>
          <w:rFonts w:ascii="GHEA Grapalat" w:hAnsi="GHEA Grapalat" w:cs="Arial"/>
          <w:color w:val="333333"/>
          <w:sz w:val="20"/>
          <w:szCs w:val="20"/>
        </w:rPr>
        <w:t xml:space="preserve">. </w:t>
      </w:r>
      <w:r>
        <w:rPr>
          <w:rFonts w:ascii="GHEA Grapalat" w:hAnsi="GHEA Grapalat" w:cs="Arial"/>
          <w:color w:val="333333"/>
          <w:sz w:val="20"/>
          <w:szCs w:val="20"/>
        </w:rPr>
        <w:t>Դիմումի 3</w:t>
      </w:r>
      <w:r w:rsidRPr="00BB4B70">
        <w:rPr>
          <w:rFonts w:ascii="GHEA Grapalat" w:hAnsi="GHEA Grapalat" w:cs="Arial"/>
          <w:color w:val="333333"/>
          <w:sz w:val="20"/>
          <w:szCs w:val="20"/>
        </w:rPr>
        <w:t xml:space="preserve">-րդ տողում լրացվում </w:t>
      </w:r>
      <w:r w:rsidRPr="002F505C">
        <w:rPr>
          <w:rFonts w:ascii="GHEA Grapalat" w:hAnsi="GHEA Grapalat" w:cs="Arial"/>
          <w:color w:val="333333"/>
          <w:sz w:val="20"/>
          <w:szCs w:val="20"/>
        </w:rPr>
        <w:t>է ա</w:t>
      </w:r>
      <w:r w:rsidRPr="00BB4B70">
        <w:rPr>
          <w:rFonts w:ascii="GHEA Grapalat" w:hAnsi="GHEA Grapalat" w:cs="Arial"/>
          <w:color w:val="333333"/>
          <w:sz w:val="20"/>
          <w:szCs w:val="20"/>
        </w:rPr>
        <w:t xml:space="preserve">պրանքի </w:t>
      </w:r>
      <w:r w:rsidRPr="002F505C">
        <w:rPr>
          <w:rFonts w:ascii="GHEA Grapalat" w:hAnsi="GHEA Grapalat" w:cs="Arial"/>
          <w:color w:val="333333"/>
          <w:sz w:val="20"/>
          <w:szCs w:val="20"/>
        </w:rPr>
        <w:t>դասակարգման վերաբերյալ որոշման մեջ փոփոխություններ կատարելու մասին որոշում ընդունելու հիմքը (հիմքերը)</w:t>
      </w:r>
    </w:p>
    <w:p w:rsidR="002F505C" w:rsidRPr="00BB4B70" w:rsidRDefault="002F505C" w:rsidP="002F505C">
      <w:pPr>
        <w:shd w:val="clear" w:color="auto" w:fill="FFFFFF"/>
        <w:spacing w:after="0" w:line="240" w:lineRule="auto"/>
        <w:ind w:firstLine="375"/>
        <w:jc w:val="both"/>
        <w:rPr>
          <w:rFonts w:ascii="GHEA Grapalat" w:eastAsia="Times New Roman" w:hAnsi="GHEA Grapalat" w:cs="Arial"/>
          <w:color w:val="333333"/>
          <w:sz w:val="20"/>
          <w:szCs w:val="20"/>
        </w:rPr>
      </w:pPr>
      <w:r>
        <w:rPr>
          <w:rFonts w:ascii="Cambria Math" w:eastAsia="Times New Roman" w:hAnsi="Cambria Math" w:cs="Cambria Math"/>
          <w:color w:val="333333"/>
          <w:sz w:val="20"/>
          <w:szCs w:val="20"/>
        </w:rPr>
        <w:t>4․</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Դիմումի</w:t>
      </w:r>
      <w:r>
        <w:rPr>
          <w:rFonts w:ascii="GHEA Grapalat" w:eastAsia="Times New Roman" w:hAnsi="GHEA Grapalat" w:cs="Arial"/>
          <w:color w:val="333333"/>
          <w:sz w:val="20"/>
          <w:szCs w:val="20"/>
        </w:rPr>
        <w:t xml:space="preserve"> 4-</w:t>
      </w:r>
      <w:r>
        <w:rPr>
          <w:rFonts w:ascii="GHEA Grapalat" w:eastAsia="Times New Roman" w:hAnsi="GHEA Grapalat" w:cs="GHEA Grapalat"/>
          <w:color w:val="333333"/>
          <w:sz w:val="20"/>
          <w:szCs w:val="20"/>
        </w:rPr>
        <w:t>րդ</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և</w:t>
      </w:r>
      <w:r>
        <w:rPr>
          <w:rFonts w:ascii="GHEA Grapalat" w:eastAsia="Times New Roman" w:hAnsi="GHEA Grapalat" w:cs="Arial"/>
          <w:color w:val="333333"/>
          <w:sz w:val="20"/>
          <w:szCs w:val="20"/>
        </w:rPr>
        <w:t xml:space="preserve"> 5-</w:t>
      </w:r>
      <w:r>
        <w:rPr>
          <w:rFonts w:ascii="GHEA Grapalat" w:eastAsia="Times New Roman" w:hAnsi="GHEA Grapalat" w:cs="GHEA Grapalat"/>
          <w:color w:val="333333"/>
          <w:sz w:val="20"/>
          <w:szCs w:val="20"/>
        </w:rPr>
        <w:t>րդ</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տողերում</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լրացվում</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են</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դիմումատուի</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ստորագրությունն</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ու</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դիմումի</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ներկայացման</w:t>
      </w:r>
      <w:r>
        <w:rPr>
          <w:rFonts w:ascii="GHEA Grapalat" w:eastAsia="Times New Roman" w:hAnsi="GHEA Grapalat" w:cs="Arial"/>
          <w:color w:val="333333"/>
          <w:sz w:val="20"/>
          <w:szCs w:val="20"/>
        </w:rPr>
        <w:t xml:space="preserve"> </w:t>
      </w:r>
      <w:r>
        <w:rPr>
          <w:rFonts w:ascii="GHEA Grapalat" w:eastAsia="Times New Roman" w:hAnsi="GHEA Grapalat" w:cs="GHEA Grapalat"/>
          <w:color w:val="333333"/>
          <w:sz w:val="20"/>
          <w:szCs w:val="20"/>
        </w:rPr>
        <w:t>ամսաթիվը՝</w:t>
      </w:r>
      <w:r>
        <w:rPr>
          <w:rFonts w:ascii="GHEA Grapalat" w:eastAsia="Times New Roman" w:hAnsi="GHEA Grapalat" w:cs="Arial"/>
          <w:color w:val="333333"/>
          <w:sz w:val="20"/>
          <w:szCs w:val="20"/>
        </w:rPr>
        <w:t xml:space="preserve"> «օր, ամիս, տարի» ձևաչափով։</w:t>
      </w:r>
    </w:p>
    <w:p w:rsidR="002F505C" w:rsidRDefault="002F505C" w:rsidP="002F505C">
      <w:pPr>
        <w:shd w:val="clear" w:color="auto" w:fill="FFFFFF"/>
        <w:spacing w:after="0" w:line="240" w:lineRule="auto"/>
        <w:ind w:firstLine="375"/>
        <w:jc w:val="both"/>
        <w:rPr>
          <w:rFonts w:ascii="Cambria Math" w:hAnsi="Cambria Math" w:cs="Arial"/>
          <w:color w:val="333333"/>
          <w:sz w:val="20"/>
          <w:szCs w:val="20"/>
        </w:rPr>
      </w:pPr>
    </w:p>
    <w:p w:rsidR="002F505C" w:rsidRPr="0087271C" w:rsidRDefault="002F505C" w:rsidP="002F505C">
      <w:pPr>
        <w:shd w:val="clear" w:color="auto" w:fill="FFFFFF"/>
        <w:spacing w:after="0" w:line="240" w:lineRule="auto"/>
        <w:ind w:firstLine="375"/>
        <w:jc w:val="both"/>
        <w:rPr>
          <w:rFonts w:ascii="Cambria Math" w:hAnsi="Cambria Math" w:cs="Arial"/>
          <w:color w:val="333333"/>
          <w:sz w:val="20"/>
          <w:szCs w:val="20"/>
        </w:rPr>
      </w:pPr>
    </w:p>
    <w:p w:rsidR="004E7FFC" w:rsidRPr="00BB4B70" w:rsidRDefault="004E7FFC"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4E7FFC" w:rsidRPr="00BB4B70" w:rsidRDefault="004E7FFC"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EA4EA3" w:rsidRPr="00BB4B70" w:rsidRDefault="00EA4EA3"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902AF3" w:rsidRPr="00BB4B70" w:rsidRDefault="00902AF3"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5A1BF8" w:rsidRDefault="005A1BF8">
      <w:pPr>
        <w:rPr>
          <w:rFonts w:ascii="GHEA Grapalat" w:eastAsia="Times New Roman" w:hAnsi="GHEA Grapalat" w:cs="Arial"/>
          <w:bCs/>
          <w:color w:val="333333"/>
          <w:sz w:val="24"/>
          <w:szCs w:val="24"/>
          <w:u w:val="single"/>
        </w:rPr>
      </w:pPr>
      <w:r>
        <w:rPr>
          <w:rFonts w:ascii="GHEA Grapalat" w:eastAsia="Times New Roman" w:hAnsi="GHEA Grapalat" w:cs="Arial"/>
          <w:bCs/>
          <w:color w:val="333333"/>
          <w:sz w:val="24"/>
          <w:szCs w:val="24"/>
          <w:u w:val="single"/>
        </w:rPr>
        <w:br w:type="page"/>
      </w:r>
    </w:p>
    <w:p w:rsidR="00902AF3" w:rsidRPr="00BB4B70" w:rsidRDefault="00902AF3" w:rsidP="00902AF3">
      <w:pPr>
        <w:shd w:val="clear" w:color="auto" w:fill="FFFFFF"/>
        <w:spacing w:after="0" w:line="240" w:lineRule="auto"/>
        <w:ind w:firstLine="375"/>
        <w:jc w:val="right"/>
        <w:rPr>
          <w:rFonts w:ascii="GHEA Grapalat" w:eastAsia="Times New Roman" w:hAnsi="GHEA Grapalat" w:cs="Arial"/>
          <w:color w:val="333333"/>
          <w:sz w:val="24"/>
          <w:szCs w:val="24"/>
        </w:rPr>
      </w:pPr>
      <w:r w:rsidRPr="00BB4B70">
        <w:rPr>
          <w:rFonts w:ascii="GHEA Grapalat" w:eastAsia="Times New Roman" w:hAnsi="GHEA Grapalat" w:cs="Arial"/>
          <w:bCs/>
          <w:color w:val="333333"/>
          <w:sz w:val="24"/>
          <w:szCs w:val="24"/>
          <w:u w:val="single"/>
        </w:rPr>
        <w:lastRenderedPageBreak/>
        <w:t>Ձև N 8</w:t>
      </w:r>
    </w:p>
    <w:p w:rsidR="00902AF3" w:rsidRPr="00BB4B70" w:rsidRDefault="00902AF3" w:rsidP="00902AF3">
      <w:pPr>
        <w:shd w:val="clear" w:color="auto" w:fill="FFFFFF"/>
        <w:spacing w:after="0" w:line="240" w:lineRule="auto"/>
        <w:ind w:firstLine="375"/>
        <w:jc w:val="right"/>
        <w:rPr>
          <w:rFonts w:ascii="GHEA Grapalat" w:eastAsia="Times New Roman" w:hAnsi="GHEA Grapalat" w:cs="Arial"/>
          <w:color w:val="333333"/>
          <w:sz w:val="24"/>
          <w:szCs w:val="24"/>
        </w:rPr>
      </w:pPr>
      <w:r w:rsidRPr="00BB4B70">
        <w:rPr>
          <w:rFonts w:ascii="Calibri" w:eastAsia="Times New Roman" w:hAnsi="Calibri" w:cs="Calibri"/>
          <w:color w:val="333333"/>
          <w:sz w:val="24"/>
          <w:szCs w:val="24"/>
        </w:rPr>
        <w:t> </w:t>
      </w:r>
    </w:p>
    <w:p w:rsidR="00902AF3" w:rsidRPr="00BB4B70" w:rsidRDefault="00902AF3" w:rsidP="005A1BF8">
      <w:pPr>
        <w:shd w:val="clear" w:color="auto" w:fill="FFFFFF"/>
        <w:spacing w:after="0" w:line="240" w:lineRule="auto"/>
        <w:jc w:val="center"/>
        <w:rPr>
          <w:rFonts w:ascii="GHEA Grapalat" w:eastAsia="Times New Roman" w:hAnsi="GHEA Grapalat" w:cs="Arial"/>
          <w:bCs/>
          <w:color w:val="333333"/>
          <w:sz w:val="24"/>
          <w:szCs w:val="24"/>
        </w:rPr>
      </w:pPr>
      <w:r w:rsidRPr="00BB4B70">
        <w:rPr>
          <w:rFonts w:ascii="GHEA Grapalat" w:eastAsia="Times New Roman" w:hAnsi="GHEA Grapalat" w:cs="Arial"/>
          <w:bCs/>
          <w:color w:val="333333"/>
          <w:sz w:val="24"/>
          <w:szCs w:val="24"/>
        </w:rPr>
        <w:t>ՈՐՈՇՈՒՄ</w:t>
      </w:r>
    </w:p>
    <w:p w:rsidR="00902AF3" w:rsidRPr="00BB4B70" w:rsidRDefault="00902AF3" w:rsidP="005A1BF8">
      <w:pPr>
        <w:shd w:val="clear" w:color="auto" w:fill="FFFFFF"/>
        <w:spacing w:after="0" w:line="240" w:lineRule="auto"/>
        <w:jc w:val="center"/>
        <w:rPr>
          <w:rFonts w:ascii="GHEA Grapalat" w:eastAsia="Times New Roman" w:hAnsi="GHEA Grapalat" w:cs="Arial"/>
          <w:bCs/>
          <w:color w:val="333333"/>
          <w:sz w:val="24"/>
          <w:szCs w:val="24"/>
        </w:rPr>
      </w:pPr>
      <w:r w:rsidRPr="00BB4B70">
        <w:rPr>
          <w:rFonts w:ascii="GHEA Grapalat" w:eastAsia="Times New Roman" w:hAnsi="GHEA Grapalat" w:cs="Arial"/>
          <w:bCs/>
          <w:color w:val="333333"/>
          <w:sz w:val="24"/>
          <w:szCs w:val="24"/>
        </w:rPr>
        <w:t>Եվրասիական տնտեսական միության մաքսային սահմանով չհավաքված կամ կազմատված, այդ թվում՝ չկոմպլեկտավորված կամ անավարտ վիճակում տեղափոխվող ապրանքի դասակարգման վերաբերյալ որոշման մեջ փոփոխություններ իրականացնելու մասին</w:t>
      </w:r>
    </w:p>
    <w:p w:rsidR="00902AF3" w:rsidRPr="00BB4B70" w:rsidRDefault="00902AF3" w:rsidP="00902AF3">
      <w:pPr>
        <w:shd w:val="clear" w:color="auto" w:fill="FFFFFF"/>
        <w:spacing w:after="0" w:line="276" w:lineRule="auto"/>
        <w:jc w:val="center"/>
        <w:rPr>
          <w:rFonts w:ascii="GHEA Grapalat" w:eastAsia="Times New Roman" w:hAnsi="GHEA Grapalat" w:cs="Arial"/>
          <w:bCs/>
          <w:color w:val="333333"/>
          <w:sz w:val="24"/>
          <w:szCs w:val="24"/>
        </w:rPr>
      </w:pPr>
    </w:p>
    <w:tbl>
      <w:tblPr>
        <w:tblW w:w="1023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9"/>
        <w:gridCol w:w="4436"/>
        <w:gridCol w:w="2546"/>
        <w:gridCol w:w="2547"/>
      </w:tblGrid>
      <w:tr w:rsidR="00902AF3" w:rsidRPr="001E19E1" w:rsidTr="00907A81">
        <w:trPr>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1</w:t>
            </w:r>
            <w:r w:rsidRPr="001E19E1">
              <w:rPr>
                <w:rFonts w:ascii="Cambria Math" w:hAnsi="Cambria Math" w:cs="Cambria Math"/>
                <w:color w:val="333333"/>
                <w:sz w:val="24"/>
                <w:szCs w:val="24"/>
              </w:rPr>
              <w:t>․</w:t>
            </w:r>
            <w:r w:rsidRPr="001E19E1">
              <w:rPr>
                <w:rFonts w:ascii="GHEA Grapalat" w:hAnsi="GHEA Grapalat" w:cs="Arial"/>
                <w:color w:val="333333"/>
                <w:sz w:val="24"/>
                <w:szCs w:val="24"/>
              </w:rPr>
              <w:t xml:space="preserve"> Մաքսային մարմինը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spacing w:after="0" w:line="240" w:lineRule="auto"/>
              <w:ind w:firstLine="339"/>
              <w:jc w:val="both"/>
              <w:rPr>
                <w:rFonts w:ascii="GHEA Grapalat" w:hAnsi="GHEA Grapalat" w:cs="Arial"/>
                <w:color w:val="333333"/>
                <w:sz w:val="24"/>
                <w:szCs w:val="24"/>
              </w:rPr>
            </w:pPr>
          </w:p>
        </w:tc>
      </w:tr>
      <w:tr w:rsidR="00902AF3" w:rsidRPr="001E19E1" w:rsidTr="00907A81">
        <w:trPr>
          <w:tblCellSpacing w:w="0" w:type="dxa"/>
          <w:jc w:val="center"/>
        </w:trPr>
        <w:tc>
          <w:tcPr>
            <w:tcW w:w="1023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902AF3" w:rsidRPr="001E19E1" w:rsidRDefault="00902AF3" w:rsidP="005A1BF8">
            <w:pPr>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2. Դիմումատուի՝</w:t>
            </w:r>
          </w:p>
        </w:tc>
      </w:tr>
      <w:tr w:rsidR="00902AF3" w:rsidRPr="001E19E1" w:rsidTr="00907A81">
        <w:trPr>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1) ՀՎՀՀ (անհատ ձեռնարկատեր չհանդիսացող ֆիզիկական անձի դեպքում՝ անձը հաստատող փաստաթղթի տվյալները)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spacing w:after="0" w:line="240" w:lineRule="auto"/>
              <w:ind w:firstLine="155"/>
              <w:jc w:val="both"/>
              <w:rPr>
                <w:rFonts w:ascii="GHEA Grapalat" w:hAnsi="GHEA Grapalat" w:cs="Arial"/>
                <w:color w:val="333333"/>
                <w:sz w:val="24"/>
                <w:szCs w:val="24"/>
              </w:rPr>
            </w:pPr>
          </w:p>
        </w:tc>
      </w:tr>
      <w:tr w:rsidR="00902AF3" w:rsidRPr="001E19E1" w:rsidTr="00907A81">
        <w:trPr>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2) անվանումը</w:t>
            </w:r>
            <w:r w:rsidRPr="001E19E1">
              <w:rPr>
                <w:rFonts w:ascii="GHEA Grapalat" w:hAnsi="GHEA Grapalat" w:cs="Arial"/>
                <w:bCs/>
                <w:iCs/>
                <w:color w:val="333333"/>
                <w:sz w:val="24"/>
                <w:szCs w:val="24"/>
              </w:rPr>
              <w:t xml:space="preserve"> (</w:t>
            </w:r>
            <w:r w:rsidRPr="001E19E1">
              <w:rPr>
                <w:rFonts w:ascii="GHEA Grapalat" w:hAnsi="GHEA Grapalat" w:cs="Arial"/>
                <w:color w:val="333333"/>
                <w:sz w:val="24"/>
                <w:szCs w:val="24"/>
              </w:rPr>
              <w:t>անհատ ձեռնարկատեր չհանդիսացող ֆիզիկական անձի դեպքում՝ անունը, ազգանունը)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spacing w:after="0" w:line="240" w:lineRule="auto"/>
              <w:ind w:firstLine="155"/>
              <w:jc w:val="both"/>
              <w:rPr>
                <w:rFonts w:ascii="GHEA Grapalat" w:hAnsi="GHEA Grapalat" w:cs="Arial"/>
                <w:color w:val="333333"/>
                <w:sz w:val="24"/>
                <w:szCs w:val="24"/>
              </w:rPr>
            </w:pPr>
          </w:p>
        </w:tc>
      </w:tr>
      <w:tr w:rsidR="00902AF3" w:rsidRPr="001E19E1" w:rsidTr="00907A81">
        <w:trPr>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spacing w:after="0" w:line="240" w:lineRule="auto"/>
              <w:ind w:firstLine="249"/>
              <w:jc w:val="both"/>
              <w:rPr>
                <w:rFonts w:ascii="GHEA Grapalat" w:hAnsi="GHEA Grapalat" w:cs="Arial"/>
                <w:color w:val="333333"/>
                <w:sz w:val="24"/>
                <w:szCs w:val="24"/>
              </w:rPr>
            </w:pPr>
            <w:r w:rsidRPr="001E19E1">
              <w:rPr>
                <w:rFonts w:ascii="GHEA Grapalat" w:hAnsi="GHEA Grapalat" w:cs="Arial"/>
                <w:color w:val="333333"/>
                <w:sz w:val="24"/>
                <w:szCs w:val="24"/>
              </w:rPr>
              <w:t>3</w:t>
            </w:r>
            <w:r w:rsidRPr="001E19E1">
              <w:rPr>
                <w:rFonts w:ascii="GHEA Grapalat" w:hAnsi="GHEA Grapalat" w:cs="Arial"/>
                <w:color w:val="333333"/>
                <w:sz w:val="24"/>
                <w:szCs w:val="24"/>
                <w:lang w:val="ru-RU"/>
              </w:rPr>
              <w:t>)</w:t>
            </w:r>
            <w:r w:rsidRPr="001E19E1">
              <w:rPr>
                <w:rFonts w:ascii="GHEA Grapalat" w:hAnsi="GHEA Grapalat" w:cs="Arial"/>
                <w:color w:val="333333"/>
                <w:sz w:val="24"/>
                <w:szCs w:val="24"/>
              </w:rPr>
              <w:t xml:space="preserve"> գտնվելու վայրը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spacing w:after="0" w:line="240" w:lineRule="auto"/>
              <w:ind w:firstLine="155"/>
              <w:jc w:val="both"/>
              <w:rPr>
                <w:rFonts w:ascii="GHEA Grapalat" w:hAnsi="GHEA Grapalat" w:cs="Arial"/>
                <w:color w:val="333333"/>
                <w:sz w:val="24"/>
                <w:szCs w:val="24"/>
              </w:rPr>
            </w:pPr>
          </w:p>
        </w:tc>
      </w:tr>
      <w:tr w:rsidR="00902AF3" w:rsidRPr="001E19E1" w:rsidTr="005A1BF8">
        <w:trPr>
          <w:trHeight w:val="633"/>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spacing w:after="0" w:line="240" w:lineRule="auto"/>
              <w:ind w:firstLine="249"/>
              <w:jc w:val="both"/>
              <w:rPr>
                <w:rFonts w:ascii="GHEA Grapalat" w:hAnsi="GHEA Grapalat" w:cs="Arial"/>
                <w:color w:val="333333"/>
                <w:sz w:val="24"/>
                <w:szCs w:val="24"/>
              </w:rPr>
            </w:pPr>
            <w:r w:rsidRPr="001E19E1">
              <w:rPr>
                <w:rFonts w:ascii="GHEA Grapalat" w:eastAsia="Times New Roman" w:hAnsi="GHEA Grapalat" w:cs="Arial"/>
                <w:color w:val="333333"/>
                <w:sz w:val="24"/>
                <w:szCs w:val="24"/>
              </w:rPr>
              <w:t xml:space="preserve">3. </w:t>
            </w:r>
            <w:r w:rsidRPr="001E19E1">
              <w:rPr>
                <w:rFonts w:ascii="GHEA Grapalat" w:hAnsi="GHEA Grapalat" w:cs="Arial"/>
                <w:color w:val="333333"/>
                <w:sz w:val="24"/>
                <w:szCs w:val="24"/>
              </w:rPr>
              <w:t>Որոշման գրանցման համարը</w:t>
            </w:r>
          </w:p>
          <w:p w:rsidR="00902AF3" w:rsidRPr="001E19E1" w:rsidRDefault="00902AF3" w:rsidP="005A1BF8">
            <w:pPr>
              <w:spacing w:after="0" w:line="240" w:lineRule="auto"/>
              <w:jc w:val="both"/>
              <w:rPr>
                <w:rFonts w:ascii="GHEA Grapalat" w:hAnsi="GHEA Grapalat" w:cs="Cambria Math"/>
                <w:color w:val="333333"/>
                <w:sz w:val="24"/>
                <w:szCs w:val="24"/>
              </w:rPr>
            </w:pPr>
            <w:r w:rsidRPr="001E19E1">
              <w:rPr>
                <w:rFonts w:ascii="GHEA Grapalat" w:hAnsi="GHEA Grapalat" w:cs="Arial"/>
                <w:color w:val="333333"/>
                <w:sz w:val="24"/>
                <w:szCs w:val="24"/>
              </w:rPr>
              <w:t xml:space="preserve">    ՓՈ/ԱՐՄ/ՏՏ/ՀՀ</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tabs>
                <w:tab w:val="left" w:pos="515"/>
              </w:tabs>
              <w:spacing w:after="0" w:line="240" w:lineRule="auto"/>
              <w:jc w:val="both"/>
              <w:rPr>
                <w:rFonts w:ascii="GHEA Grapalat" w:hAnsi="GHEA Grapalat" w:cs="Arial"/>
                <w:color w:val="333333"/>
                <w:sz w:val="24"/>
                <w:szCs w:val="24"/>
              </w:rPr>
            </w:pPr>
          </w:p>
        </w:tc>
      </w:tr>
      <w:tr w:rsidR="00902AF3" w:rsidRPr="001E19E1" w:rsidTr="00907A81">
        <w:trPr>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tabs>
                <w:tab w:val="left" w:pos="515"/>
              </w:tabs>
              <w:spacing w:after="0" w:line="240" w:lineRule="auto"/>
              <w:ind w:firstLine="339"/>
              <w:jc w:val="both"/>
              <w:rPr>
                <w:rFonts w:ascii="GHEA Grapalat" w:hAnsi="GHEA Grapalat" w:cs="Arial"/>
                <w:color w:val="333333"/>
                <w:sz w:val="24"/>
                <w:szCs w:val="24"/>
              </w:rPr>
            </w:pPr>
            <w:r w:rsidRPr="001E19E1">
              <w:rPr>
                <w:rFonts w:ascii="GHEA Grapalat" w:eastAsia="Times New Roman" w:hAnsi="GHEA Grapalat" w:cs="Arial"/>
                <w:color w:val="333333"/>
                <w:sz w:val="24"/>
                <w:szCs w:val="24"/>
              </w:rPr>
              <w:t>4. Որոշման ընդունման ամսաթիվը (օրը, ամիսը, տարին)</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tabs>
                <w:tab w:val="left" w:pos="515"/>
              </w:tabs>
              <w:spacing w:after="0" w:line="240" w:lineRule="auto"/>
              <w:jc w:val="both"/>
              <w:rPr>
                <w:rFonts w:ascii="GHEA Grapalat" w:hAnsi="GHEA Grapalat" w:cs="Arial"/>
                <w:color w:val="333333"/>
                <w:sz w:val="24"/>
                <w:szCs w:val="24"/>
              </w:rPr>
            </w:pPr>
          </w:p>
        </w:tc>
      </w:tr>
      <w:tr w:rsidR="00902AF3" w:rsidRPr="001E19E1" w:rsidTr="00907A81">
        <w:trPr>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tabs>
                <w:tab w:val="left" w:pos="515"/>
              </w:tabs>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5. Ապրանքի դասակարգման վերաբերյալ որոշման գրանցման համարը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tabs>
                <w:tab w:val="left" w:pos="515"/>
              </w:tabs>
              <w:spacing w:after="0" w:line="240" w:lineRule="auto"/>
              <w:ind w:firstLine="339"/>
              <w:jc w:val="both"/>
              <w:rPr>
                <w:rFonts w:ascii="GHEA Grapalat" w:hAnsi="GHEA Grapalat" w:cs="Arial"/>
                <w:color w:val="333333"/>
                <w:sz w:val="24"/>
                <w:szCs w:val="24"/>
              </w:rPr>
            </w:pPr>
          </w:p>
        </w:tc>
      </w:tr>
      <w:tr w:rsidR="00902AF3" w:rsidRPr="001E19E1" w:rsidTr="00907A81">
        <w:trPr>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tabs>
                <w:tab w:val="left" w:pos="515"/>
              </w:tabs>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6. Ապրանքի դասակարգման վերաբերյալ որոշման ընդունման ամսաթիվը (օրը, ամիսը, տարին)</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tabs>
                <w:tab w:val="left" w:pos="515"/>
              </w:tabs>
              <w:spacing w:after="0" w:line="240" w:lineRule="auto"/>
              <w:ind w:firstLine="339"/>
              <w:jc w:val="both"/>
              <w:rPr>
                <w:rFonts w:ascii="GHEA Grapalat" w:hAnsi="GHEA Grapalat" w:cs="Arial"/>
                <w:color w:val="333333"/>
                <w:sz w:val="24"/>
                <w:szCs w:val="24"/>
              </w:rPr>
            </w:pPr>
          </w:p>
        </w:tc>
      </w:tr>
      <w:tr w:rsidR="00907A81" w:rsidRPr="001E19E1" w:rsidTr="00907A81">
        <w:trPr>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7. Ապրանքի դասակարգման վերաբերյալ որոշման սյունակի համարը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p>
        </w:tc>
      </w:tr>
      <w:tr w:rsidR="00907A81" w:rsidRPr="001E19E1" w:rsidTr="00907A81">
        <w:trPr>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1)</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p>
        </w:tc>
      </w:tr>
      <w:tr w:rsidR="00907A81" w:rsidRPr="001E19E1" w:rsidTr="00907A81">
        <w:trPr>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2)</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p>
        </w:tc>
      </w:tr>
      <w:tr w:rsidR="00907A81" w:rsidRPr="001E19E1" w:rsidTr="00907A81">
        <w:trPr>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spacing w:after="0" w:line="240" w:lineRule="auto"/>
              <w:ind w:firstLine="339"/>
              <w:jc w:val="both"/>
              <w:rPr>
                <w:rFonts w:ascii="GHEA Grapalat" w:eastAsia="Times New Roman" w:hAnsi="GHEA Grapalat" w:cs="Arial"/>
                <w:color w:val="333333"/>
                <w:sz w:val="24"/>
                <w:szCs w:val="24"/>
              </w:rPr>
            </w:pPr>
            <w:r w:rsidRPr="001E19E1">
              <w:rPr>
                <w:rFonts w:ascii="GHEA Grapalat" w:hAnsi="GHEA Grapalat" w:cs="Arial"/>
                <w:color w:val="333333"/>
                <w:sz w:val="24"/>
                <w:szCs w:val="24"/>
              </w:rPr>
              <w:t>8. Ապրանքի դասակարգման վերաբերյալ որոշման՝ փոփոխման ենթակա սյունակներում նշված տվյալները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p>
        </w:tc>
      </w:tr>
      <w:tr w:rsidR="00907A81" w:rsidRPr="001E19E1" w:rsidTr="00907A81">
        <w:trPr>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1)</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p>
        </w:tc>
      </w:tr>
      <w:tr w:rsidR="00907A81" w:rsidRPr="001E19E1" w:rsidTr="00907A81">
        <w:trPr>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2)</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p>
        </w:tc>
      </w:tr>
      <w:tr w:rsidR="00907A81" w:rsidRPr="001E19E1" w:rsidTr="00907A81">
        <w:trPr>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spacing w:after="0" w:line="240" w:lineRule="auto"/>
              <w:ind w:firstLine="339"/>
              <w:jc w:val="both"/>
              <w:rPr>
                <w:rFonts w:ascii="GHEA Grapalat" w:eastAsia="Times New Roman" w:hAnsi="GHEA Grapalat" w:cs="Arial"/>
                <w:color w:val="333333"/>
                <w:sz w:val="24"/>
                <w:szCs w:val="24"/>
              </w:rPr>
            </w:pPr>
            <w:r w:rsidRPr="001E19E1">
              <w:rPr>
                <w:rFonts w:ascii="GHEA Grapalat" w:hAnsi="GHEA Grapalat" w:cs="Arial"/>
                <w:color w:val="333333"/>
                <w:sz w:val="24"/>
                <w:szCs w:val="24"/>
              </w:rPr>
              <w:t>9. Ապրանքի դասակարգման վերաբերյալ որոշման սյունակների փոփոխված խմբագրությունը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p>
        </w:tc>
      </w:tr>
      <w:tr w:rsidR="00907A81" w:rsidRPr="001E19E1" w:rsidTr="00907A81">
        <w:trPr>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1)</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p>
        </w:tc>
      </w:tr>
      <w:tr w:rsidR="00907A81" w:rsidRPr="001E19E1" w:rsidTr="00907A81">
        <w:trPr>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2)</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p>
        </w:tc>
      </w:tr>
      <w:tr w:rsidR="00902AF3" w:rsidRPr="001E19E1" w:rsidTr="00907A81">
        <w:trPr>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7A81" w:rsidP="005A1BF8">
            <w:pPr>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10. Որոշման մեջ փոփոխություններ կատարելու հիմքը (հիմքերը)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tabs>
                <w:tab w:val="left" w:pos="515"/>
              </w:tabs>
              <w:spacing w:after="0" w:line="240" w:lineRule="auto"/>
              <w:ind w:firstLine="339"/>
              <w:jc w:val="both"/>
              <w:rPr>
                <w:rFonts w:ascii="GHEA Grapalat" w:hAnsi="GHEA Grapalat" w:cs="Arial"/>
                <w:color w:val="333333"/>
                <w:sz w:val="24"/>
                <w:szCs w:val="24"/>
              </w:rPr>
            </w:pPr>
          </w:p>
        </w:tc>
      </w:tr>
      <w:tr w:rsidR="00907A81" w:rsidRPr="001E19E1" w:rsidTr="00907A81">
        <w:trPr>
          <w:tblCellSpacing w:w="0" w:type="dxa"/>
          <w:jc w:val="center"/>
        </w:trPr>
        <w:tc>
          <w:tcPr>
            <w:tcW w:w="10238" w:type="dxa"/>
            <w:gridSpan w:val="4"/>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r w:rsidRPr="001E19E1">
              <w:rPr>
                <w:rFonts w:ascii="GHEA Grapalat" w:eastAsia="Times New Roman" w:hAnsi="GHEA Grapalat" w:cs="Arial"/>
                <w:color w:val="333333"/>
                <w:sz w:val="24"/>
                <w:szCs w:val="24"/>
                <w:lang w:val="en-US"/>
              </w:rPr>
              <w:t>11. Ապրանքի բաղադրիչների ցանկում փոփոխություններ*</w:t>
            </w:r>
          </w:p>
        </w:tc>
      </w:tr>
      <w:tr w:rsidR="00907A81" w:rsidRPr="001E19E1" w:rsidTr="00907A81">
        <w:trPr>
          <w:tblCellSpacing w:w="0" w:type="dxa"/>
          <w:jc w:val="center"/>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spacing w:after="0" w:line="240" w:lineRule="auto"/>
              <w:rPr>
                <w:rFonts w:ascii="GHEA Grapalat" w:hAnsi="GHEA Grapalat" w:cs="Arial"/>
                <w:color w:val="333333"/>
                <w:sz w:val="24"/>
                <w:szCs w:val="24"/>
              </w:rPr>
            </w:pPr>
            <w:r w:rsidRPr="001E19E1">
              <w:rPr>
                <w:rFonts w:ascii="GHEA Grapalat" w:eastAsia="Times New Roman" w:hAnsi="GHEA Grapalat" w:cs="Arial"/>
                <w:color w:val="333333"/>
                <w:sz w:val="24"/>
                <w:szCs w:val="24"/>
                <w:lang w:val="en-US"/>
              </w:rPr>
              <w:t>N</w:t>
            </w:r>
          </w:p>
        </w:tc>
        <w:tc>
          <w:tcPr>
            <w:tcW w:w="4436" w:type="dxa"/>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spacing w:after="0" w:line="240" w:lineRule="auto"/>
              <w:rPr>
                <w:rFonts w:ascii="GHEA Grapalat" w:hAnsi="GHEA Grapalat" w:cs="Arial"/>
                <w:color w:val="333333"/>
                <w:sz w:val="24"/>
                <w:szCs w:val="24"/>
              </w:rPr>
            </w:pPr>
            <w:r w:rsidRPr="001E19E1">
              <w:rPr>
                <w:rFonts w:ascii="GHEA Grapalat" w:eastAsia="Times New Roman" w:hAnsi="GHEA Grapalat" w:cs="Arial"/>
                <w:color w:val="333333"/>
                <w:sz w:val="24"/>
                <w:szCs w:val="24"/>
                <w:lang w:val="en-US"/>
              </w:rPr>
              <w:t>ԱՏԳ ԱԱ քառանիշ ծածկագիր</w:t>
            </w:r>
          </w:p>
        </w:tc>
        <w:tc>
          <w:tcPr>
            <w:tcW w:w="2546" w:type="dxa"/>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r w:rsidRPr="001E19E1">
              <w:rPr>
                <w:rFonts w:ascii="GHEA Grapalat" w:eastAsia="Times New Roman" w:hAnsi="GHEA Grapalat" w:cs="Arial"/>
                <w:color w:val="333333"/>
                <w:sz w:val="24"/>
                <w:szCs w:val="24"/>
                <w:lang w:val="en-US"/>
              </w:rPr>
              <w:t>Անվանում</w:t>
            </w:r>
          </w:p>
        </w:tc>
        <w:tc>
          <w:tcPr>
            <w:tcW w:w="2547" w:type="dxa"/>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r w:rsidRPr="001E19E1">
              <w:rPr>
                <w:rFonts w:ascii="GHEA Grapalat" w:eastAsia="Times New Roman" w:hAnsi="GHEA Grapalat" w:cs="Arial"/>
                <w:color w:val="333333"/>
                <w:sz w:val="24"/>
                <w:szCs w:val="24"/>
                <w:lang w:val="en-US"/>
              </w:rPr>
              <w:t>Քանակ (կգ)</w:t>
            </w:r>
          </w:p>
        </w:tc>
      </w:tr>
      <w:tr w:rsidR="00907A81" w:rsidRPr="001E19E1" w:rsidTr="00907A81">
        <w:trPr>
          <w:tblCellSpacing w:w="0" w:type="dxa"/>
          <w:jc w:val="center"/>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spacing w:after="0" w:line="240" w:lineRule="auto"/>
              <w:rPr>
                <w:rFonts w:ascii="GHEA Grapalat" w:hAnsi="GHEA Grapalat" w:cs="Arial"/>
                <w:color w:val="333333"/>
                <w:sz w:val="24"/>
                <w:szCs w:val="24"/>
              </w:rPr>
            </w:pPr>
            <w:r w:rsidRPr="001E19E1">
              <w:rPr>
                <w:rFonts w:ascii="GHEA Grapalat" w:hAnsi="GHEA Grapalat" w:cs="Arial"/>
                <w:color w:val="333333"/>
                <w:sz w:val="24"/>
                <w:szCs w:val="24"/>
              </w:rPr>
              <w:t>1</w:t>
            </w:r>
            <w:r w:rsidRPr="001E19E1">
              <w:rPr>
                <w:rFonts w:ascii="Cambria Math" w:hAnsi="Cambria Math" w:cs="Cambria Math"/>
                <w:color w:val="333333"/>
                <w:sz w:val="24"/>
                <w:szCs w:val="24"/>
              </w:rPr>
              <w:t>․</w:t>
            </w:r>
          </w:p>
        </w:tc>
        <w:tc>
          <w:tcPr>
            <w:tcW w:w="4436" w:type="dxa"/>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spacing w:after="0" w:line="240" w:lineRule="auto"/>
              <w:rPr>
                <w:rFonts w:ascii="GHEA Grapalat" w:hAnsi="GHEA Grapalat" w:cs="Arial"/>
                <w:color w:val="333333"/>
                <w:sz w:val="24"/>
                <w:szCs w:val="24"/>
              </w:rPr>
            </w:pPr>
          </w:p>
        </w:tc>
        <w:tc>
          <w:tcPr>
            <w:tcW w:w="2546" w:type="dxa"/>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p>
        </w:tc>
        <w:tc>
          <w:tcPr>
            <w:tcW w:w="2547" w:type="dxa"/>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p>
        </w:tc>
      </w:tr>
      <w:tr w:rsidR="00907A81" w:rsidRPr="001E19E1" w:rsidTr="00907A81">
        <w:trPr>
          <w:tblCellSpacing w:w="0" w:type="dxa"/>
          <w:jc w:val="center"/>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spacing w:after="0" w:line="240" w:lineRule="auto"/>
              <w:rPr>
                <w:rFonts w:ascii="GHEA Grapalat" w:hAnsi="GHEA Grapalat" w:cs="Arial"/>
                <w:color w:val="333333"/>
                <w:sz w:val="24"/>
                <w:szCs w:val="24"/>
              </w:rPr>
            </w:pPr>
            <w:r w:rsidRPr="001E19E1">
              <w:rPr>
                <w:rFonts w:ascii="GHEA Grapalat" w:hAnsi="GHEA Grapalat" w:cs="Arial"/>
                <w:color w:val="333333"/>
                <w:sz w:val="24"/>
                <w:szCs w:val="24"/>
              </w:rPr>
              <w:t>2</w:t>
            </w:r>
            <w:r w:rsidRPr="001E19E1">
              <w:rPr>
                <w:rFonts w:ascii="Cambria Math" w:hAnsi="Cambria Math" w:cs="Cambria Math"/>
                <w:color w:val="333333"/>
                <w:sz w:val="24"/>
                <w:szCs w:val="24"/>
              </w:rPr>
              <w:t>․</w:t>
            </w:r>
          </w:p>
        </w:tc>
        <w:tc>
          <w:tcPr>
            <w:tcW w:w="4436" w:type="dxa"/>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spacing w:after="0" w:line="240" w:lineRule="auto"/>
              <w:rPr>
                <w:rFonts w:ascii="GHEA Grapalat" w:hAnsi="GHEA Grapalat" w:cs="Arial"/>
                <w:color w:val="333333"/>
                <w:sz w:val="24"/>
                <w:szCs w:val="24"/>
              </w:rPr>
            </w:pPr>
          </w:p>
        </w:tc>
        <w:tc>
          <w:tcPr>
            <w:tcW w:w="2546" w:type="dxa"/>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p>
        </w:tc>
        <w:tc>
          <w:tcPr>
            <w:tcW w:w="2547" w:type="dxa"/>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p>
        </w:tc>
      </w:tr>
      <w:tr w:rsidR="00907A81" w:rsidRPr="001E19E1" w:rsidTr="00907A81">
        <w:trPr>
          <w:tblCellSpacing w:w="0" w:type="dxa"/>
          <w:jc w:val="center"/>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spacing w:after="0" w:line="240" w:lineRule="auto"/>
              <w:rPr>
                <w:rFonts w:ascii="GHEA Grapalat" w:hAnsi="GHEA Grapalat" w:cs="Arial"/>
                <w:color w:val="333333"/>
                <w:sz w:val="24"/>
                <w:szCs w:val="24"/>
              </w:rPr>
            </w:pPr>
            <w:r w:rsidRPr="001E19E1">
              <w:rPr>
                <w:rFonts w:ascii="Cambria Math" w:hAnsi="Cambria Math" w:cs="Cambria Math"/>
                <w:color w:val="333333"/>
                <w:sz w:val="24"/>
                <w:szCs w:val="24"/>
              </w:rPr>
              <w:t>․․․․․</w:t>
            </w:r>
          </w:p>
        </w:tc>
        <w:tc>
          <w:tcPr>
            <w:tcW w:w="4436" w:type="dxa"/>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spacing w:after="0" w:line="240" w:lineRule="auto"/>
              <w:rPr>
                <w:rFonts w:ascii="GHEA Grapalat" w:hAnsi="GHEA Grapalat" w:cs="Arial"/>
                <w:color w:val="333333"/>
                <w:sz w:val="24"/>
                <w:szCs w:val="24"/>
              </w:rPr>
            </w:pPr>
          </w:p>
        </w:tc>
        <w:tc>
          <w:tcPr>
            <w:tcW w:w="2546" w:type="dxa"/>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p>
        </w:tc>
        <w:tc>
          <w:tcPr>
            <w:tcW w:w="2547" w:type="dxa"/>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p>
        </w:tc>
      </w:tr>
      <w:tr w:rsidR="00907A81" w:rsidRPr="001E19E1" w:rsidTr="005A1BF8">
        <w:trPr>
          <w:trHeight w:val="975"/>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6275C5" w:rsidRPr="001E19E1" w:rsidRDefault="00907A81" w:rsidP="005A1BF8">
            <w:pPr>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lastRenderedPageBreak/>
              <w:t>12. Ապրանքի դասակարգման վերաբերյալ որոշման մեջ փոփոխություններ կատարելու մասին որոշմ</w:t>
            </w:r>
            <w:r w:rsidR="005A1BF8" w:rsidRPr="001E19E1">
              <w:rPr>
                <w:rFonts w:ascii="GHEA Grapalat" w:hAnsi="GHEA Grapalat" w:cs="Arial"/>
                <w:color w:val="333333"/>
                <w:sz w:val="24"/>
                <w:szCs w:val="24"/>
              </w:rPr>
              <w:t>ա</w:t>
            </w:r>
            <w:r w:rsidRPr="001E19E1">
              <w:rPr>
                <w:rFonts w:ascii="GHEA Grapalat" w:hAnsi="GHEA Grapalat" w:cs="Arial"/>
                <w:color w:val="333333"/>
                <w:sz w:val="24"/>
                <w:szCs w:val="24"/>
              </w:rPr>
              <w:t>ն ուժի մեջ մտնելու ժամկետը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7A81" w:rsidRPr="001E19E1" w:rsidRDefault="00907A81" w:rsidP="005A1BF8">
            <w:pPr>
              <w:tabs>
                <w:tab w:val="left" w:pos="515"/>
              </w:tabs>
              <w:spacing w:after="0" w:line="240" w:lineRule="auto"/>
              <w:ind w:firstLine="339"/>
              <w:jc w:val="both"/>
              <w:rPr>
                <w:rFonts w:ascii="GHEA Grapalat" w:hAnsi="GHEA Grapalat" w:cs="Arial"/>
                <w:color w:val="333333"/>
                <w:sz w:val="24"/>
                <w:szCs w:val="24"/>
              </w:rPr>
            </w:pPr>
          </w:p>
        </w:tc>
      </w:tr>
      <w:tr w:rsidR="00902AF3" w:rsidRPr="001E19E1" w:rsidTr="00907A81">
        <w:trPr>
          <w:tblCellSpacing w:w="0" w:type="dxa"/>
          <w:jc w:val="center"/>
        </w:trPr>
        <w:tc>
          <w:tcPr>
            <w:tcW w:w="10238" w:type="dxa"/>
            <w:gridSpan w:val="4"/>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6275C5" w:rsidP="005A1BF8">
            <w:pPr>
              <w:spacing w:after="0" w:line="240" w:lineRule="auto"/>
              <w:ind w:firstLine="339"/>
              <w:rPr>
                <w:rFonts w:ascii="GHEA Grapalat" w:eastAsia="Times New Roman" w:hAnsi="GHEA Grapalat" w:cs="Arial"/>
                <w:color w:val="333333"/>
                <w:sz w:val="24"/>
                <w:szCs w:val="24"/>
                <w:lang w:val="en-US"/>
              </w:rPr>
            </w:pPr>
            <w:r w:rsidRPr="001E19E1">
              <w:rPr>
                <w:rFonts w:ascii="GHEA Grapalat" w:hAnsi="GHEA Grapalat" w:cs="Arial"/>
                <w:color w:val="333333"/>
                <w:sz w:val="24"/>
                <w:szCs w:val="24"/>
              </w:rPr>
              <w:t>13</w:t>
            </w:r>
            <w:r w:rsidR="00902AF3" w:rsidRPr="001E19E1">
              <w:rPr>
                <w:rFonts w:ascii="Cambria Math" w:hAnsi="Cambria Math" w:cs="Cambria Math"/>
                <w:color w:val="333333"/>
                <w:sz w:val="24"/>
                <w:szCs w:val="24"/>
              </w:rPr>
              <w:t>․</w:t>
            </w:r>
            <w:r w:rsidR="00902AF3" w:rsidRPr="001E19E1">
              <w:rPr>
                <w:rFonts w:ascii="GHEA Grapalat" w:hAnsi="GHEA Grapalat" w:cs="Arial"/>
                <w:color w:val="333333"/>
                <w:sz w:val="24"/>
                <w:szCs w:val="24"/>
              </w:rPr>
              <w:t xml:space="preserve"> Մաքսային մարմնի պաշտոնատար անձի՝</w:t>
            </w:r>
            <w:r w:rsidR="00902AF3" w:rsidRPr="001E19E1">
              <w:rPr>
                <w:rFonts w:ascii="GHEA Grapalat" w:eastAsia="Times New Roman" w:hAnsi="GHEA Grapalat" w:cs="Arial"/>
                <w:color w:val="333333"/>
                <w:sz w:val="24"/>
                <w:szCs w:val="24"/>
                <w:lang w:val="en-US"/>
              </w:rPr>
              <w:t xml:space="preserve"> </w:t>
            </w:r>
          </w:p>
        </w:tc>
      </w:tr>
      <w:tr w:rsidR="00902AF3" w:rsidRPr="001E19E1" w:rsidTr="00907A81">
        <w:trPr>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6275C5" w:rsidP="005A1BF8">
            <w:pPr>
              <w:pStyle w:val="ListParagraph"/>
              <w:tabs>
                <w:tab w:val="left" w:pos="515"/>
              </w:tabs>
              <w:spacing w:after="0" w:line="240" w:lineRule="auto"/>
              <w:ind w:left="0" w:firstLine="339"/>
              <w:jc w:val="both"/>
              <w:rPr>
                <w:rFonts w:ascii="GHEA Grapalat" w:hAnsi="GHEA Grapalat" w:cs="Cambria Math"/>
                <w:color w:val="333333"/>
                <w:sz w:val="24"/>
                <w:szCs w:val="24"/>
                <w:lang w:val="ru-RU"/>
              </w:rPr>
            </w:pPr>
            <w:r w:rsidRPr="001E19E1">
              <w:rPr>
                <w:rFonts w:ascii="GHEA Grapalat" w:hAnsi="GHEA Grapalat" w:cs="Cambria Math"/>
                <w:color w:val="333333"/>
                <w:sz w:val="24"/>
                <w:szCs w:val="24"/>
                <w:lang w:val="ru-RU"/>
              </w:rPr>
              <w:t>1)</w:t>
            </w:r>
            <w:r w:rsidR="00902AF3" w:rsidRPr="001E19E1">
              <w:rPr>
                <w:rFonts w:ascii="GHEA Grapalat" w:hAnsi="GHEA Grapalat" w:cs="Cambria Math"/>
                <w:color w:val="333333"/>
                <w:sz w:val="24"/>
                <w:szCs w:val="24"/>
                <w:lang w:val="ru-RU"/>
              </w:rPr>
              <w:t xml:space="preserve"> </w:t>
            </w:r>
            <w:r w:rsidR="00902AF3" w:rsidRPr="001E19E1">
              <w:rPr>
                <w:rFonts w:ascii="GHEA Grapalat" w:hAnsi="GHEA Grapalat" w:cs="Cambria Math"/>
                <w:color w:val="333333"/>
                <w:sz w:val="24"/>
                <w:szCs w:val="24"/>
              </w:rPr>
              <w:t>անունը, ազգանունը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tabs>
                <w:tab w:val="left" w:pos="515"/>
              </w:tabs>
              <w:spacing w:after="0" w:line="240" w:lineRule="auto"/>
              <w:ind w:firstLine="339"/>
              <w:jc w:val="both"/>
              <w:rPr>
                <w:rFonts w:ascii="GHEA Grapalat" w:hAnsi="GHEA Grapalat" w:cs="Cambria Math"/>
                <w:color w:val="333333"/>
                <w:sz w:val="24"/>
                <w:szCs w:val="24"/>
              </w:rPr>
            </w:pPr>
          </w:p>
        </w:tc>
      </w:tr>
      <w:tr w:rsidR="00902AF3" w:rsidRPr="001E19E1" w:rsidTr="00907A81">
        <w:trPr>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pStyle w:val="ListParagraph"/>
              <w:numPr>
                <w:ilvl w:val="0"/>
                <w:numId w:val="13"/>
              </w:numPr>
              <w:tabs>
                <w:tab w:val="left" w:pos="515"/>
              </w:tabs>
              <w:spacing w:after="0" w:line="240" w:lineRule="auto"/>
              <w:ind w:left="0" w:firstLine="339"/>
              <w:jc w:val="both"/>
              <w:rPr>
                <w:rFonts w:ascii="GHEA Grapalat" w:hAnsi="GHEA Grapalat" w:cs="Cambria Math"/>
                <w:color w:val="333333"/>
                <w:sz w:val="24"/>
                <w:szCs w:val="24"/>
                <w:lang w:val="ru-RU"/>
              </w:rPr>
            </w:pPr>
            <w:r w:rsidRPr="001E19E1">
              <w:rPr>
                <w:rFonts w:ascii="GHEA Grapalat" w:hAnsi="GHEA Grapalat" w:cs="Cambria Math"/>
                <w:color w:val="333333"/>
                <w:sz w:val="24"/>
                <w:szCs w:val="24"/>
              </w:rPr>
              <w:t>զբաղեցրած պաշտոնը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tabs>
                <w:tab w:val="left" w:pos="515"/>
              </w:tabs>
              <w:spacing w:after="0" w:line="240" w:lineRule="auto"/>
              <w:ind w:firstLine="339"/>
              <w:jc w:val="both"/>
              <w:rPr>
                <w:rFonts w:ascii="GHEA Grapalat" w:hAnsi="GHEA Grapalat" w:cs="Cambria Math"/>
                <w:color w:val="333333"/>
                <w:sz w:val="24"/>
                <w:szCs w:val="24"/>
              </w:rPr>
            </w:pPr>
          </w:p>
        </w:tc>
      </w:tr>
      <w:tr w:rsidR="00902AF3" w:rsidRPr="001E19E1" w:rsidTr="00907A81">
        <w:trPr>
          <w:tblCellSpacing w:w="0" w:type="dxa"/>
          <w:jc w:val="center"/>
        </w:trPr>
        <w:tc>
          <w:tcPr>
            <w:tcW w:w="51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pStyle w:val="ListParagraph"/>
              <w:numPr>
                <w:ilvl w:val="0"/>
                <w:numId w:val="13"/>
              </w:numPr>
              <w:tabs>
                <w:tab w:val="left" w:pos="515"/>
              </w:tabs>
              <w:spacing w:after="0" w:line="240" w:lineRule="auto"/>
              <w:ind w:left="0" w:firstLine="339"/>
              <w:contextualSpacing w:val="0"/>
              <w:jc w:val="both"/>
              <w:rPr>
                <w:rFonts w:ascii="GHEA Grapalat" w:hAnsi="GHEA Grapalat" w:cs="Cambria Math"/>
                <w:color w:val="333333"/>
                <w:sz w:val="24"/>
                <w:szCs w:val="24"/>
              </w:rPr>
            </w:pPr>
            <w:r w:rsidRPr="001E19E1">
              <w:rPr>
                <w:rFonts w:ascii="GHEA Grapalat" w:hAnsi="GHEA Grapalat" w:cs="Cambria Math"/>
                <w:color w:val="333333"/>
                <w:sz w:val="24"/>
                <w:szCs w:val="24"/>
              </w:rPr>
              <w:t>ստորագրությունը</w:t>
            </w:r>
          </w:p>
        </w:tc>
        <w:tc>
          <w:tcPr>
            <w:tcW w:w="50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02AF3" w:rsidRPr="001E19E1" w:rsidRDefault="00902AF3" w:rsidP="005A1BF8">
            <w:pPr>
              <w:tabs>
                <w:tab w:val="left" w:pos="515"/>
              </w:tabs>
              <w:spacing w:after="0" w:line="240" w:lineRule="auto"/>
              <w:ind w:firstLine="339"/>
              <w:jc w:val="both"/>
              <w:rPr>
                <w:rFonts w:ascii="GHEA Grapalat" w:hAnsi="GHEA Grapalat" w:cs="Cambria Math"/>
                <w:color w:val="333333"/>
                <w:sz w:val="24"/>
                <w:szCs w:val="24"/>
              </w:rPr>
            </w:pPr>
          </w:p>
        </w:tc>
      </w:tr>
    </w:tbl>
    <w:p w:rsidR="00902AF3" w:rsidRPr="00BB4B70" w:rsidRDefault="00902AF3" w:rsidP="005A1BF8">
      <w:pPr>
        <w:shd w:val="clear" w:color="auto" w:fill="FFFFFF"/>
        <w:spacing w:after="0" w:line="240" w:lineRule="auto"/>
        <w:ind w:firstLine="375"/>
        <w:jc w:val="both"/>
        <w:rPr>
          <w:rFonts w:ascii="GHEA Grapalat" w:eastAsia="Times New Roman" w:hAnsi="GHEA Grapalat" w:cs="Arial"/>
          <w:color w:val="333333"/>
          <w:sz w:val="20"/>
          <w:szCs w:val="20"/>
        </w:rPr>
      </w:pPr>
      <w:r w:rsidRPr="00BB4B70">
        <w:rPr>
          <w:rFonts w:ascii="GHEA Grapalat" w:eastAsia="Times New Roman" w:hAnsi="GHEA Grapalat" w:cs="Arial"/>
          <w:color w:val="333333"/>
          <w:sz w:val="20"/>
          <w:szCs w:val="20"/>
        </w:rPr>
        <w:t>*Դաշտը լրացվում է միայն ապրանքի բաղադրիչների ցանկում փոփոխությունների դեպքում, ընդ որում՝ լրացվում է փոփոխված ամբողջական տարբերակը:</w:t>
      </w:r>
    </w:p>
    <w:p w:rsidR="00902AF3" w:rsidRPr="00192FF5" w:rsidRDefault="00902AF3" w:rsidP="005A1BF8">
      <w:pPr>
        <w:shd w:val="clear" w:color="auto" w:fill="FFFFFF"/>
        <w:spacing w:after="0" w:line="240" w:lineRule="auto"/>
        <w:ind w:firstLine="375"/>
        <w:jc w:val="both"/>
        <w:rPr>
          <w:rFonts w:ascii="GHEA Grapalat" w:eastAsia="Times New Roman" w:hAnsi="GHEA Grapalat" w:cs="Arial"/>
          <w:color w:val="333333"/>
          <w:sz w:val="20"/>
          <w:szCs w:val="20"/>
        </w:rPr>
      </w:pPr>
      <w:r w:rsidRPr="00192FF5">
        <w:rPr>
          <w:rFonts w:ascii="GHEA Grapalat" w:eastAsia="Times New Roman" w:hAnsi="GHEA Grapalat" w:cs="Arial"/>
          <w:color w:val="333333"/>
          <w:sz w:val="20"/>
          <w:szCs w:val="20"/>
        </w:rPr>
        <w:t>Որոշման ձևում՝</w:t>
      </w:r>
    </w:p>
    <w:p w:rsidR="00902AF3" w:rsidRPr="00192FF5" w:rsidRDefault="00902AF3" w:rsidP="005A1BF8">
      <w:pPr>
        <w:shd w:val="clear" w:color="auto" w:fill="FFFFFF"/>
        <w:spacing w:after="0" w:line="240" w:lineRule="auto"/>
        <w:ind w:firstLine="375"/>
        <w:jc w:val="both"/>
        <w:rPr>
          <w:rFonts w:ascii="GHEA Grapalat" w:eastAsia="Times New Roman" w:hAnsi="GHEA Grapalat" w:cs="Arial"/>
          <w:color w:val="333333"/>
          <w:sz w:val="20"/>
          <w:szCs w:val="20"/>
        </w:rPr>
      </w:pPr>
      <w:r w:rsidRPr="00192FF5">
        <w:rPr>
          <w:rFonts w:ascii="GHEA Grapalat" w:eastAsia="Times New Roman" w:hAnsi="GHEA Grapalat" w:cs="Arial"/>
          <w:color w:val="333333"/>
          <w:sz w:val="20"/>
          <w:szCs w:val="20"/>
        </w:rPr>
        <w:t xml:space="preserve">1. </w:t>
      </w:r>
      <w:r w:rsidR="0016187C" w:rsidRPr="00192FF5">
        <w:rPr>
          <w:rFonts w:ascii="GHEA Grapalat" w:eastAsia="Times New Roman" w:hAnsi="GHEA Grapalat" w:cs="Arial"/>
          <w:color w:val="333333"/>
          <w:sz w:val="20"/>
          <w:szCs w:val="20"/>
        </w:rPr>
        <w:t xml:space="preserve">Որոշման 1-ին տողում լրացվում է </w:t>
      </w:r>
      <w:r w:rsidRPr="00192FF5">
        <w:rPr>
          <w:rFonts w:ascii="GHEA Grapalat" w:eastAsia="Times New Roman" w:hAnsi="GHEA Grapalat" w:cs="Arial"/>
          <w:color w:val="333333"/>
          <w:sz w:val="20"/>
          <w:szCs w:val="20"/>
        </w:rPr>
        <w:t>մաքսային մարմնի այն ստորաբաժանման անվանումը, որն ընդունել է Եվրասիական տնտեսական միության մաքսային սահմանով չհավաքված կամ կազմատված, այդ թվում՝ չկոմպլեկտավորված կամ անավարտ վիճակում տեղափոխվող ապրանքի դասակարգման վերաբերյալ որոշման մեջ փոփոխություններ կատարելու մասին որոշումը:</w:t>
      </w:r>
    </w:p>
    <w:p w:rsidR="0016187C" w:rsidRPr="00192FF5" w:rsidRDefault="00902AF3" w:rsidP="005A1BF8">
      <w:pPr>
        <w:shd w:val="clear" w:color="auto" w:fill="FFFFFF"/>
        <w:spacing w:after="0" w:line="240" w:lineRule="auto"/>
        <w:ind w:firstLine="375"/>
        <w:jc w:val="both"/>
        <w:rPr>
          <w:rFonts w:ascii="GHEA Grapalat" w:eastAsia="Times New Roman" w:hAnsi="GHEA Grapalat" w:cs="Arial"/>
          <w:color w:val="333333"/>
          <w:sz w:val="20"/>
          <w:szCs w:val="20"/>
        </w:rPr>
      </w:pPr>
      <w:r w:rsidRPr="00192FF5">
        <w:rPr>
          <w:rFonts w:ascii="GHEA Grapalat" w:eastAsia="Times New Roman" w:hAnsi="GHEA Grapalat" w:cs="Arial"/>
          <w:color w:val="333333"/>
          <w:sz w:val="20"/>
          <w:szCs w:val="20"/>
        </w:rPr>
        <w:t xml:space="preserve">2. </w:t>
      </w:r>
      <w:r w:rsidR="0016187C" w:rsidRPr="00192FF5">
        <w:rPr>
          <w:rFonts w:ascii="GHEA Grapalat" w:eastAsia="Times New Roman" w:hAnsi="GHEA Grapalat" w:cs="Arial"/>
          <w:color w:val="333333"/>
          <w:sz w:val="20"/>
          <w:szCs w:val="20"/>
        </w:rPr>
        <w:t>Որոշման 2-</w:t>
      </w:r>
      <w:r w:rsidR="0016187C" w:rsidRPr="00BB4B70">
        <w:rPr>
          <w:rFonts w:ascii="GHEA Grapalat" w:eastAsia="Times New Roman" w:hAnsi="GHEA Grapalat" w:cs="Arial"/>
          <w:color w:val="333333"/>
          <w:sz w:val="20"/>
          <w:szCs w:val="20"/>
        </w:rPr>
        <w:t>րդ</w:t>
      </w:r>
      <w:r w:rsidR="0016187C" w:rsidRPr="00192FF5">
        <w:rPr>
          <w:rFonts w:ascii="GHEA Grapalat" w:eastAsia="Times New Roman" w:hAnsi="GHEA Grapalat" w:cs="Arial"/>
          <w:color w:val="333333"/>
          <w:sz w:val="20"/>
          <w:szCs w:val="20"/>
        </w:rPr>
        <w:t xml:space="preserve"> տողում լրացվում են դիմումատուի վերաբերյալ տվյալները՝ իրավաբանական անձի կամ անհատ ձեռնարկատիրոջ անվանումը, հարկ վճարողի հաշվառման համարը, իսկ անհատ ձեռնարկատեր չհանդիսացող ֆիզիկական անձի դեպքում՝ անունը, ազգանունը, հայրանունը, անձը հաստատող փաստաթղթի տվյալները, դիմումատուի գտնվելու վայրը՝ իրավաբանական անձի կամ անհատ ձեռնարկատիրոջ գրանցման կամ գործունեության հասցեն, իսկ անհատ ձեռնարկատեր չհանդիսացող ֆիզիկական անձի դեպքում՝ հաշվառման կամ բնակության հասցեն։</w:t>
      </w:r>
    </w:p>
    <w:p w:rsidR="00902AF3" w:rsidRPr="00192FF5" w:rsidRDefault="00902AF3" w:rsidP="005A1BF8">
      <w:pPr>
        <w:shd w:val="clear" w:color="auto" w:fill="FFFFFF"/>
        <w:spacing w:after="0" w:line="240" w:lineRule="auto"/>
        <w:ind w:firstLine="375"/>
        <w:jc w:val="both"/>
        <w:rPr>
          <w:rFonts w:ascii="GHEA Grapalat" w:eastAsia="Times New Roman" w:hAnsi="GHEA Grapalat" w:cs="Arial"/>
          <w:color w:val="333333"/>
          <w:sz w:val="20"/>
          <w:szCs w:val="20"/>
        </w:rPr>
      </w:pPr>
      <w:r w:rsidRPr="00192FF5">
        <w:rPr>
          <w:rFonts w:ascii="GHEA Grapalat" w:eastAsia="Times New Roman" w:hAnsi="GHEA Grapalat" w:cs="Arial"/>
          <w:color w:val="333333"/>
          <w:sz w:val="20"/>
          <w:szCs w:val="20"/>
        </w:rPr>
        <w:t xml:space="preserve">3. </w:t>
      </w:r>
      <w:r w:rsidR="0016187C" w:rsidRPr="00192FF5">
        <w:rPr>
          <w:rFonts w:ascii="GHEA Grapalat" w:eastAsia="Times New Roman" w:hAnsi="GHEA Grapalat" w:cs="Arial"/>
          <w:color w:val="333333"/>
          <w:sz w:val="20"/>
          <w:szCs w:val="20"/>
        </w:rPr>
        <w:t>Որոշման 3-</w:t>
      </w:r>
      <w:r w:rsidR="0016187C" w:rsidRPr="00BB4B70">
        <w:rPr>
          <w:rFonts w:ascii="GHEA Grapalat" w:eastAsia="Times New Roman" w:hAnsi="GHEA Grapalat" w:cs="Arial"/>
          <w:color w:val="333333"/>
          <w:sz w:val="20"/>
          <w:szCs w:val="20"/>
        </w:rPr>
        <w:t>րդ</w:t>
      </w:r>
      <w:r w:rsidR="0016187C" w:rsidRPr="00192FF5">
        <w:rPr>
          <w:rFonts w:ascii="GHEA Grapalat" w:eastAsia="Times New Roman" w:hAnsi="GHEA Grapalat" w:cs="Arial"/>
          <w:color w:val="333333"/>
          <w:sz w:val="20"/>
          <w:szCs w:val="20"/>
        </w:rPr>
        <w:t xml:space="preserve"> տողում </w:t>
      </w:r>
      <w:r w:rsidRPr="00192FF5">
        <w:rPr>
          <w:rFonts w:ascii="GHEA Grapalat" w:eastAsia="Times New Roman" w:hAnsi="GHEA Grapalat" w:cs="Arial"/>
          <w:color w:val="333333"/>
          <w:sz w:val="20"/>
          <w:szCs w:val="20"/>
        </w:rPr>
        <w:t>լրացվում է ապրանքի դասակարգման վերաբերյալ որոշման մեջ փոփոխություններ կատարելու մասին որոշման գրանցման համարը՝ ՓՈ/ԱՐՄ/ՏՏ/ՀՀ ձևաչափով, որտեղ՝</w:t>
      </w:r>
    </w:p>
    <w:p w:rsidR="00902AF3" w:rsidRPr="00192FF5" w:rsidRDefault="00902AF3" w:rsidP="005A1BF8">
      <w:pPr>
        <w:shd w:val="clear" w:color="auto" w:fill="FFFFFF"/>
        <w:spacing w:after="0" w:line="240" w:lineRule="auto"/>
        <w:ind w:firstLine="375"/>
        <w:jc w:val="both"/>
        <w:rPr>
          <w:rFonts w:ascii="GHEA Grapalat" w:eastAsia="Times New Roman" w:hAnsi="GHEA Grapalat" w:cs="Arial"/>
          <w:color w:val="333333"/>
          <w:sz w:val="20"/>
          <w:szCs w:val="20"/>
        </w:rPr>
      </w:pPr>
      <w:r w:rsidRPr="00192FF5">
        <w:rPr>
          <w:rFonts w:ascii="GHEA Grapalat" w:eastAsia="Times New Roman" w:hAnsi="GHEA Grapalat" w:cs="Arial"/>
          <w:color w:val="333333"/>
          <w:sz w:val="20"/>
          <w:szCs w:val="20"/>
        </w:rPr>
        <w:t>1) ՓՈ - ապրանքի դասակարգման վերաբերյալ որոշման մեջ փոփոխություններ կատարելու մասին որոշման տառային նշանակումն է (2 նիշով).</w:t>
      </w:r>
    </w:p>
    <w:p w:rsidR="00902AF3" w:rsidRPr="00192FF5" w:rsidRDefault="00902AF3" w:rsidP="005A1BF8">
      <w:pPr>
        <w:shd w:val="clear" w:color="auto" w:fill="FFFFFF"/>
        <w:spacing w:after="0" w:line="240" w:lineRule="auto"/>
        <w:ind w:firstLine="375"/>
        <w:jc w:val="both"/>
        <w:rPr>
          <w:rFonts w:ascii="GHEA Grapalat" w:eastAsia="Times New Roman" w:hAnsi="GHEA Grapalat" w:cs="Arial"/>
          <w:color w:val="333333"/>
          <w:sz w:val="20"/>
          <w:szCs w:val="20"/>
        </w:rPr>
      </w:pPr>
      <w:r w:rsidRPr="00192FF5">
        <w:rPr>
          <w:rFonts w:ascii="GHEA Grapalat" w:eastAsia="Times New Roman" w:hAnsi="GHEA Grapalat" w:cs="Arial"/>
          <w:color w:val="333333"/>
          <w:sz w:val="20"/>
          <w:szCs w:val="20"/>
        </w:rPr>
        <w:t>2) ԱՐՄ - Հայաստանի Հանրապետության տառային ծածկագիրը.</w:t>
      </w:r>
    </w:p>
    <w:p w:rsidR="002628E7" w:rsidRPr="00192FF5" w:rsidRDefault="00902AF3" w:rsidP="005A1BF8">
      <w:pPr>
        <w:shd w:val="clear" w:color="auto" w:fill="FFFFFF"/>
        <w:spacing w:after="0" w:line="240" w:lineRule="auto"/>
        <w:ind w:firstLine="375"/>
        <w:jc w:val="both"/>
        <w:rPr>
          <w:rFonts w:ascii="GHEA Grapalat" w:eastAsia="Times New Roman" w:hAnsi="GHEA Grapalat" w:cs="Arial"/>
          <w:color w:val="333333"/>
          <w:sz w:val="20"/>
          <w:szCs w:val="20"/>
        </w:rPr>
      </w:pPr>
      <w:r w:rsidRPr="00192FF5">
        <w:rPr>
          <w:rFonts w:ascii="GHEA Grapalat" w:eastAsia="Times New Roman" w:hAnsi="GHEA Grapalat" w:cs="Arial"/>
          <w:color w:val="333333"/>
          <w:sz w:val="20"/>
          <w:szCs w:val="20"/>
        </w:rPr>
        <w:t xml:space="preserve">3) ՏՏ </w:t>
      </w:r>
      <w:r w:rsidR="00F9039B" w:rsidRPr="00BB4B70">
        <w:rPr>
          <w:rFonts w:ascii="GHEA Grapalat" w:eastAsia="Times New Roman" w:hAnsi="GHEA Grapalat" w:cs="Arial"/>
          <w:color w:val="333333"/>
          <w:sz w:val="20"/>
          <w:szCs w:val="20"/>
        </w:rPr>
        <w:t>-</w:t>
      </w:r>
      <w:r w:rsidR="002628E7" w:rsidRPr="00192FF5">
        <w:rPr>
          <w:rFonts w:ascii="GHEA Grapalat" w:eastAsia="Times New Roman" w:hAnsi="GHEA Grapalat" w:cs="Arial"/>
          <w:color w:val="333333"/>
          <w:sz w:val="20"/>
          <w:szCs w:val="20"/>
        </w:rPr>
        <w:t xml:space="preserve"> այն տարվա վերջին երկու նիշերը, որի ընթացքում ընդունվել է ապրանքի դասակարգման վերաբերյալ որոշման մեջ փոփոխություններ իրականացնելու մասին որոշումը (2 նիշով).</w:t>
      </w:r>
    </w:p>
    <w:p w:rsidR="00F9039B" w:rsidRPr="00BB4B70" w:rsidRDefault="00902AF3" w:rsidP="005A1BF8">
      <w:pPr>
        <w:shd w:val="clear" w:color="auto" w:fill="FFFFFF"/>
        <w:spacing w:after="0" w:line="240" w:lineRule="auto"/>
        <w:ind w:firstLine="375"/>
        <w:jc w:val="both"/>
        <w:rPr>
          <w:rFonts w:ascii="GHEA Grapalat" w:eastAsia="Times New Roman" w:hAnsi="GHEA Grapalat" w:cs="Arial"/>
          <w:color w:val="333333"/>
          <w:sz w:val="20"/>
          <w:szCs w:val="20"/>
        </w:rPr>
      </w:pPr>
      <w:r w:rsidRPr="00BB4B70">
        <w:rPr>
          <w:rFonts w:ascii="GHEA Grapalat" w:eastAsia="Times New Roman" w:hAnsi="GHEA Grapalat" w:cs="Arial"/>
          <w:color w:val="333333"/>
          <w:sz w:val="20"/>
          <w:szCs w:val="20"/>
        </w:rPr>
        <w:t>4) ՀՀ</w:t>
      </w:r>
      <w:r w:rsidR="00F9039B" w:rsidRPr="00BB4B70">
        <w:rPr>
          <w:rFonts w:ascii="GHEA Grapalat" w:eastAsia="Times New Roman" w:hAnsi="GHEA Grapalat" w:cs="Arial"/>
          <w:color w:val="333333"/>
          <w:sz w:val="20"/>
          <w:szCs w:val="20"/>
        </w:rPr>
        <w:t xml:space="preserve"> </w:t>
      </w:r>
      <w:r w:rsidRPr="00BB4B70">
        <w:rPr>
          <w:rFonts w:ascii="GHEA Grapalat" w:eastAsia="Times New Roman" w:hAnsi="GHEA Grapalat" w:cs="Arial"/>
          <w:color w:val="333333"/>
          <w:sz w:val="20"/>
          <w:szCs w:val="20"/>
        </w:rPr>
        <w:t xml:space="preserve">- </w:t>
      </w:r>
      <w:r w:rsidR="00F9039B" w:rsidRPr="00BB4B70">
        <w:rPr>
          <w:rFonts w:ascii="GHEA Grapalat" w:eastAsia="Times New Roman" w:hAnsi="GHEA Grapalat" w:cs="Arial"/>
          <w:color w:val="333333"/>
          <w:sz w:val="20"/>
          <w:szCs w:val="20"/>
        </w:rPr>
        <w:t>մաքսային մարմնում ապրանքի դասակարգման վերաբերյալ որոշման մեջ փոփոխություններ կատարելու մասին որոշման հերթական համարը (մեկ օրացուցային տարվա կտրվածքով իրականացվող համարակալմամբ):</w:t>
      </w:r>
    </w:p>
    <w:p w:rsidR="00902AF3" w:rsidRPr="00BB4B70" w:rsidRDefault="00902AF3" w:rsidP="005A1BF8">
      <w:pPr>
        <w:shd w:val="clear" w:color="auto" w:fill="FFFFFF"/>
        <w:spacing w:after="0" w:line="240" w:lineRule="auto"/>
        <w:ind w:firstLine="375"/>
        <w:jc w:val="both"/>
        <w:rPr>
          <w:rFonts w:ascii="GHEA Grapalat" w:eastAsia="Times New Roman" w:hAnsi="GHEA Grapalat" w:cs="Arial"/>
          <w:color w:val="333333"/>
          <w:sz w:val="20"/>
          <w:szCs w:val="20"/>
        </w:rPr>
      </w:pPr>
      <w:r w:rsidRPr="00BB4B70">
        <w:rPr>
          <w:rFonts w:ascii="GHEA Grapalat" w:eastAsia="Times New Roman" w:hAnsi="GHEA Grapalat" w:cs="Arial"/>
          <w:color w:val="333333"/>
          <w:sz w:val="20"/>
          <w:szCs w:val="20"/>
        </w:rPr>
        <w:t xml:space="preserve">4. </w:t>
      </w:r>
      <w:r w:rsidR="0016187C" w:rsidRPr="00BB4B70">
        <w:rPr>
          <w:rFonts w:ascii="GHEA Grapalat" w:eastAsia="Times New Roman" w:hAnsi="GHEA Grapalat" w:cs="Arial"/>
          <w:color w:val="333333"/>
          <w:sz w:val="20"/>
          <w:szCs w:val="20"/>
        </w:rPr>
        <w:t xml:space="preserve">Որոշման 4-րդ տողում լրացվում են </w:t>
      </w:r>
      <w:r w:rsidRPr="00BB4B70">
        <w:rPr>
          <w:rFonts w:ascii="GHEA Grapalat" w:eastAsia="Times New Roman" w:hAnsi="GHEA Grapalat" w:cs="Arial"/>
          <w:color w:val="333333"/>
          <w:sz w:val="20"/>
          <w:szCs w:val="20"/>
        </w:rPr>
        <w:t xml:space="preserve">լրացվում է ապրանքի դասակարգման վերաբերյալ որոշման ընդունման ամսաթիվը՝ </w:t>
      </w:r>
      <w:r w:rsidR="005A1BF8">
        <w:rPr>
          <w:rFonts w:ascii="GHEA Grapalat" w:eastAsia="Times New Roman" w:hAnsi="GHEA Grapalat" w:cs="Arial"/>
          <w:color w:val="333333"/>
          <w:sz w:val="20"/>
          <w:szCs w:val="20"/>
        </w:rPr>
        <w:t>«</w:t>
      </w:r>
      <w:r w:rsidRPr="00BB4B70">
        <w:rPr>
          <w:rFonts w:ascii="GHEA Grapalat" w:eastAsia="Times New Roman" w:hAnsi="GHEA Grapalat" w:cs="Arial"/>
          <w:color w:val="333333"/>
          <w:sz w:val="20"/>
          <w:szCs w:val="20"/>
        </w:rPr>
        <w:t>օր, ամիս, տարի</w:t>
      </w:r>
      <w:r w:rsidR="005A1BF8">
        <w:rPr>
          <w:rFonts w:ascii="GHEA Grapalat" w:eastAsia="Times New Roman" w:hAnsi="GHEA Grapalat" w:cs="Arial"/>
          <w:color w:val="333333"/>
          <w:sz w:val="20"/>
          <w:szCs w:val="20"/>
        </w:rPr>
        <w:t>»</w:t>
      </w:r>
      <w:r w:rsidRPr="00BB4B70">
        <w:rPr>
          <w:rFonts w:ascii="GHEA Grapalat" w:eastAsia="Times New Roman" w:hAnsi="GHEA Grapalat" w:cs="Arial"/>
          <w:color w:val="333333"/>
          <w:sz w:val="20"/>
          <w:szCs w:val="20"/>
        </w:rPr>
        <w:t xml:space="preserve"> ձևաչափով:</w:t>
      </w:r>
    </w:p>
    <w:p w:rsidR="00902AF3" w:rsidRPr="00192FF5" w:rsidRDefault="00902AF3" w:rsidP="005A1BF8">
      <w:pPr>
        <w:shd w:val="clear" w:color="auto" w:fill="FFFFFF"/>
        <w:spacing w:after="0" w:line="240" w:lineRule="auto"/>
        <w:ind w:firstLine="375"/>
        <w:jc w:val="both"/>
        <w:rPr>
          <w:rFonts w:ascii="GHEA Grapalat" w:eastAsia="Times New Roman" w:hAnsi="GHEA Grapalat" w:cs="Arial"/>
          <w:color w:val="333333"/>
          <w:sz w:val="20"/>
          <w:szCs w:val="20"/>
        </w:rPr>
      </w:pPr>
      <w:r w:rsidRPr="00192FF5">
        <w:rPr>
          <w:rFonts w:ascii="GHEA Grapalat" w:eastAsia="Times New Roman" w:hAnsi="GHEA Grapalat" w:cs="Arial"/>
          <w:color w:val="333333"/>
          <w:sz w:val="20"/>
          <w:szCs w:val="20"/>
        </w:rPr>
        <w:t xml:space="preserve">5. </w:t>
      </w:r>
      <w:r w:rsidR="0016187C" w:rsidRPr="00192FF5">
        <w:rPr>
          <w:rFonts w:ascii="GHEA Grapalat" w:eastAsia="Times New Roman" w:hAnsi="GHEA Grapalat" w:cs="Arial"/>
          <w:color w:val="333333"/>
          <w:sz w:val="20"/>
          <w:szCs w:val="20"/>
        </w:rPr>
        <w:t>Որոշման 5-</w:t>
      </w:r>
      <w:r w:rsidR="0016187C" w:rsidRPr="00BB4B70">
        <w:rPr>
          <w:rFonts w:ascii="GHEA Grapalat" w:eastAsia="Times New Roman" w:hAnsi="GHEA Grapalat" w:cs="Arial"/>
          <w:color w:val="333333"/>
          <w:sz w:val="20"/>
          <w:szCs w:val="20"/>
        </w:rPr>
        <w:t>րդ</w:t>
      </w:r>
      <w:r w:rsidR="0016187C" w:rsidRPr="00192FF5">
        <w:rPr>
          <w:rFonts w:ascii="GHEA Grapalat" w:eastAsia="Times New Roman" w:hAnsi="GHEA Grapalat" w:cs="Arial"/>
          <w:color w:val="333333"/>
          <w:sz w:val="20"/>
          <w:szCs w:val="20"/>
        </w:rPr>
        <w:t xml:space="preserve"> տողում </w:t>
      </w:r>
      <w:r w:rsidRPr="00192FF5">
        <w:rPr>
          <w:rFonts w:ascii="GHEA Grapalat" w:eastAsia="Times New Roman" w:hAnsi="GHEA Grapalat" w:cs="Arial"/>
          <w:color w:val="333333"/>
          <w:sz w:val="20"/>
          <w:szCs w:val="20"/>
        </w:rPr>
        <w:t>լրացվում է ապրանքի դասակարգման վերաբերյալ այն որոշման գրանցման համարը, որում կատարվում են փոփոխություններ:</w:t>
      </w:r>
    </w:p>
    <w:p w:rsidR="00902AF3" w:rsidRPr="00192FF5" w:rsidRDefault="00902AF3" w:rsidP="005A1BF8">
      <w:pPr>
        <w:shd w:val="clear" w:color="auto" w:fill="FFFFFF"/>
        <w:spacing w:after="0" w:line="240" w:lineRule="auto"/>
        <w:ind w:firstLine="375"/>
        <w:jc w:val="both"/>
        <w:rPr>
          <w:rFonts w:ascii="GHEA Grapalat" w:eastAsia="Times New Roman" w:hAnsi="GHEA Grapalat" w:cs="Arial"/>
          <w:color w:val="333333"/>
          <w:sz w:val="20"/>
          <w:szCs w:val="20"/>
        </w:rPr>
      </w:pPr>
      <w:r w:rsidRPr="00192FF5">
        <w:rPr>
          <w:rFonts w:ascii="GHEA Grapalat" w:eastAsia="Times New Roman" w:hAnsi="GHEA Grapalat" w:cs="Arial"/>
          <w:color w:val="333333"/>
          <w:sz w:val="20"/>
          <w:szCs w:val="20"/>
        </w:rPr>
        <w:t xml:space="preserve">6. </w:t>
      </w:r>
      <w:r w:rsidR="0016187C" w:rsidRPr="00192FF5">
        <w:rPr>
          <w:rFonts w:ascii="GHEA Grapalat" w:eastAsia="Times New Roman" w:hAnsi="GHEA Grapalat" w:cs="Arial"/>
          <w:color w:val="333333"/>
          <w:sz w:val="20"/>
          <w:szCs w:val="20"/>
        </w:rPr>
        <w:t>Որոշման 6-</w:t>
      </w:r>
      <w:r w:rsidR="0016187C" w:rsidRPr="00BB4B70">
        <w:rPr>
          <w:rFonts w:ascii="GHEA Grapalat" w:eastAsia="Times New Roman" w:hAnsi="GHEA Grapalat" w:cs="Arial"/>
          <w:color w:val="333333"/>
          <w:sz w:val="20"/>
          <w:szCs w:val="20"/>
        </w:rPr>
        <w:t>րդ</w:t>
      </w:r>
      <w:r w:rsidR="0016187C" w:rsidRPr="00192FF5">
        <w:rPr>
          <w:rFonts w:ascii="GHEA Grapalat" w:eastAsia="Times New Roman" w:hAnsi="GHEA Grapalat" w:cs="Arial"/>
          <w:color w:val="333333"/>
          <w:sz w:val="20"/>
          <w:szCs w:val="20"/>
        </w:rPr>
        <w:t xml:space="preserve"> տողում</w:t>
      </w:r>
      <w:r w:rsidRPr="00192FF5">
        <w:rPr>
          <w:rFonts w:ascii="GHEA Grapalat" w:eastAsia="Times New Roman" w:hAnsi="GHEA Grapalat" w:cs="Arial"/>
          <w:color w:val="333333"/>
          <w:sz w:val="20"/>
          <w:szCs w:val="20"/>
        </w:rPr>
        <w:t xml:space="preserve"> լրացվում է ապրանքի դասակարգման վերաբերյալ այն որոշման ընդունման ամսաթիվը, որում կատարվում են փոփոխություններ՝ </w:t>
      </w:r>
      <w:r w:rsidR="005A1BF8">
        <w:rPr>
          <w:rFonts w:ascii="GHEA Grapalat" w:eastAsia="Times New Roman" w:hAnsi="GHEA Grapalat" w:cs="Arial"/>
          <w:color w:val="333333"/>
          <w:sz w:val="20"/>
          <w:szCs w:val="20"/>
        </w:rPr>
        <w:t>«</w:t>
      </w:r>
      <w:r w:rsidRPr="00192FF5">
        <w:rPr>
          <w:rFonts w:ascii="GHEA Grapalat" w:eastAsia="Times New Roman" w:hAnsi="GHEA Grapalat" w:cs="Arial"/>
          <w:color w:val="333333"/>
          <w:sz w:val="20"/>
          <w:szCs w:val="20"/>
        </w:rPr>
        <w:t>օր, ամիս, տարի</w:t>
      </w:r>
      <w:r w:rsidR="005A1BF8">
        <w:rPr>
          <w:rFonts w:ascii="GHEA Grapalat" w:eastAsia="Times New Roman" w:hAnsi="GHEA Grapalat" w:cs="Arial"/>
          <w:color w:val="333333"/>
          <w:sz w:val="20"/>
          <w:szCs w:val="20"/>
        </w:rPr>
        <w:t>»</w:t>
      </w:r>
      <w:r w:rsidRPr="00192FF5">
        <w:rPr>
          <w:rFonts w:ascii="GHEA Grapalat" w:eastAsia="Times New Roman" w:hAnsi="GHEA Grapalat" w:cs="Arial"/>
          <w:color w:val="333333"/>
          <w:sz w:val="20"/>
          <w:szCs w:val="20"/>
        </w:rPr>
        <w:t xml:space="preserve"> ձևաչափով:</w:t>
      </w:r>
    </w:p>
    <w:p w:rsidR="005A1BF8" w:rsidRPr="005A1BF8" w:rsidRDefault="00902AF3" w:rsidP="005A1BF8">
      <w:pPr>
        <w:shd w:val="clear" w:color="auto" w:fill="FFFFFF"/>
        <w:spacing w:after="0" w:line="240" w:lineRule="auto"/>
        <w:ind w:firstLine="375"/>
        <w:jc w:val="both"/>
        <w:rPr>
          <w:rFonts w:ascii="GHEA Grapalat" w:eastAsia="Times New Roman" w:hAnsi="GHEA Grapalat" w:cs="Arial"/>
          <w:color w:val="333333"/>
          <w:sz w:val="20"/>
          <w:szCs w:val="20"/>
        </w:rPr>
      </w:pPr>
      <w:r w:rsidRPr="00192FF5">
        <w:rPr>
          <w:rFonts w:ascii="GHEA Grapalat" w:eastAsia="Times New Roman" w:hAnsi="GHEA Grapalat" w:cs="Arial"/>
          <w:color w:val="333333"/>
          <w:sz w:val="20"/>
          <w:szCs w:val="20"/>
        </w:rPr>
        <w:t xml:space="preserve">7. </w:t>
      </w:r>
      <w:r w:rsidR="0016187C" w:rsidRPr="00192FF5">
        <w:rPr>
          <w:rFonts w:ascii="GHEA Grapalat" w:eastAsia="Times New Roman" w:hAnsi="GHEA Grapalat" w:cs="Arial"/>
          <w:color w:val="333333"/>
          <w:sz w:val="20"/>
          <w:szCs w:val="20"/>
        </w:rPr>
        <w:t>Որոշման 7-</w:t>
      </w:r>
      <w:r w:rsidR="0016187C" w:rsidRPr="00BB4B70">
        <w:rPr>
          <w:rFonts w:ascii="GHEA Grapalat" w:eastAsia="Times New Roman" w:hAnsi="GHEA Grapalat" w:cs="Arial"/>
          <w:color w:val="333333"/>
          <w:sz w:val="20"/>
          <w:szCs w:val="20"/>
        </w:rPr>
        <w:t>րդ</w:t>
      </w:r>
      <w:r w:rsidR="005A1BF8">
        <w:rPr>
          <w:rFonts w:ascii="GHEA Grapalat" w:eastAsia="Times New Roman" w:hAnsi="GHEA Grapalat" w:cs="Arial"/>
          <w:color w:val="333333"/>
          <w:sz w:val="20"/>
          <w:szCs w:val="20"/>
        </w:rPr>
        <w:t xml:space="preserve">, 8-րդ և 9-րդ տողերում լրացվում են </w:t>
      </w:r>
      <w:r w:rsidR="005A1BF8" w:rsidRPr="005A1BF8">
        <w:rPr>
          <w:rFonts w:ascii="GHEA Grapalat" w:eastAsia="Times New Roman" w:hAnsi="GHEA Grapalat" w:cs="Arial"/>
          <w:color w:val="333333"/>
          <w:sz w:val="20"/>
          <w:szCs w:val="20"/>
        </w:rPr>
        <w:t xml:space="preserve">Ապրանքի դասակարգման վերաբերյալ որոշման </w:t>
      </w:r>
      <w:r w:rsidR="005A1BF8">
        <w:rPr>
          <w:rFonts w:ascii="GHEA Grapalat" w:eastAsia="Times New Roman" w:hAnsi="GHEA Grapalat" w:cs="Arial"/>
          <w:color w:val="333333"/>
          <w:sz w:val="20"/>
          <w:szCs w:val="20"/>
        </w:rPr>
        <w:t xml:space="preserve">այն սյունակի </w:t>
      </w:r>
      <w:r w:rsidR="005A1BF8" w:rsidRPr="005A1BF8">
        <w:rPr>
          <w:rFonts w:ascii="GHEA Grapalat" w:eastAsia="Times New Roman" w:hAnsi="GHEA Grapalat" w:cs="Arial"/>
          <w:color w:val="333333"/>
          <w:sz w:val="20"/>
          <w:szCs w:val="20"/>
        </w:rPr>
        <w:t>(</w:t>
      </w:r>
      <w:r w:rsidR="005A1BF8">
        <w:rPr>
          <w:rFonts w:ascii="GHEA Grapalat" w:eastAsia="Times New Roman" w:hAnsi="GHEA Grapalat" w:cs="Arial"/>
          <w:color w:val="333333"/>
          <w:sz w:val="20"/>
          <w:szCs w:val="20"/>
        </w:rPr>
        <w:t>սյունակների</w:t>
      </w:r>
      <w:r w:rsidR="005A1BF8" w:rsidRPr="005A1BF8">
        <w:rPr>
          <w:rFonts w:ascii="GHEA Grapalat" w:eastAsia="Times New Roman" w:hAnsi="GHEA Grapalat" w:cs="Arial"/>
          <w:color w:val="333333"/>
          <w:sz w:val="20"/>
          <w:szCs w:val="20"/>
        </w:rPr>
        <w:t>) համարը</w:t>
      </w:r>
      <w:r w:rsidR="005A1BF8">
        <w:rPr>
          <w:rFonts w:ascii="GHEA Grapalat" w:eastAsia="Times New Roman" w:hAnsi="GHEA Grapalat" w:cs="Arial"/>
          <w:color w:val="333333"/>
          <w:sz w:val="20"/>
          <w:szCs w:val="20"/>
        </w:rPr>
        <w:t xml:space="preserve"> </w:t>
      </w:r>
      <w:r w:rsidR="005A1BF8" w:rsidRPr="005A1BF8">
        <w:rPr>
          <w:rFonts w:ascii="GHEA Grapalat" w:eastAsia="Times New Roman" w:hAnsi="GHEA Grapalat" w:cs="Arial"/>
          <w:color w:val="333333"/>
          <w:sz w:val="20"/>
          <w:szCs w:val="20"/>
        </w:rPr>
        <w:t>(</w:t>
      </w:r>
      <w:r w:rsidR="005A1BF8">
        <w:rPr>
          <w:rFonts w:ascii="GHEA Grapalat" w:eastAsia="Times New Roman" w:hAnsi="GHEA Grapalat" w:cs="Arial"/>
          <w:color w:val="333333"/>
          <w:sz w:val="20"/>
          <w:szCs w:val="20"/>
        </w:rPr>
        <w:t>համարները</w:t>
      </w:r>
      <w:r w:rsidR="005A1BF8" w:rsidRPr="005A1BF8">
        <w:rPr>
          <w:rFonts w:ascii="GHEA Grapalat" w:eastAsia="Times New Roman" w:hAnsi="GHEA Grapalat" w:cs="Arial"/>
          <w:color w:val="333333"/>
          <w:sz w:val="20"/>
          <w:szCs w:val="20"/>
        </w:rPr>
        <w:t>)</w:t>
      </w:r>
      <w:r w:rsidR="005A1BF8">
        <w:rPr>
          <w:rFonts w:ascii="GHEA Grapalat" w:eastAsia="Times New Roman" w:hAnsi="GHEA Grapalat" w:cs="Arial"/>
          <w:color w:val="333333"/>
          <w:sz w:val="20"/>
          <w:szCs w:val="20"/>
        </w:rPr>
        <w:t>, որոնք փոփոխվում են, փոփոխման ենթակա խմբագրությունները և փոփոխված խմբագրությունները։</w:t>
      </w:r>
    </w:p>
    <w:p w:rsidR="00902AF3" w:rsidRPr="00192FF5" w:rsidRDefault="005A1BF8" w:rsidP="005A1BF8">
      <w:pPr>
        <w:shd w:val="clear" w:color="auto" w:fill="FFFFFF"/>
        <w:spacing w:after="0" w:line="240" w:lineRule="auto"/>
        <w:ind w:firstLine="375"/>
        <w:jc w:val="both"/>
        <w:rPr>
          <w:rFonts w:ascii="GHEA Grapalat" w:eastAsia="Times New Roman" w:hAnsi="GHEA Grapalat" w:cs="Arial"/>
          <w:color w:val="333333"/>
          <w:sz w:val="20"/>
          <w:szCs w:val="20"/>
        </w:rPr>
      </w:pPr>
      <w:r>
        <w:rPr>
          <w:rFonts w:ascii="GHEA Grapalat" w:eastAsia="Times New Roman" w:hAnsi="GHEA Grapalat" w:cs="Arial"/>
          <w:color w:val="333333"/>
          <w:sz w:val="20"/>
          <w:szCs w:val="20"/>
        </w:rPr>
        <w:t xml:space="preserve">8․ Որոշման 10-րդ </w:t>
      </w:r>
      <w:r w:rsidR="0016187C" w:rsidRPr="00192FF5">
        <w:rPr>
          <w:rFonts w:ascii="GHEA Grapalat" w:eastAsia="Times New Roman" w:hAnsi="GHEA Grapalat" w:cs="Arial"/>
          <w:color w:val="333333"/>
          <w:sz w:val="20"/>
          <w:szCs w:val="20"/>
        </w:rPr>
        <w:t xml:space="preserve">տողում լրացվում </w:t>
      </w:r>
      <w:r w:rsidR="00902AF3" w:rsidRPr="00192FF5">
        <w:rPr>
          <w:rFonts w:ascii="GHEA Grapalat" w:eastAsia="Times New Roman" w:hAnsi="GHEA Grapalat" w:cs="Arial"/>
          <w:color w:val="333333"/>
          <w:sz w:val="20"/>
          <w:szCs w:val="20"/>
        </w:rPr>
        <w:t>է ապրանքի դասակարգման վերաբերյալ որոշման մեջ փոփոխություններ կատարելու հիմքը (հիմքերը):</w:t>
      </w:r>
      <w:r w:rsidR="0031131E" w:rsidRPr="00192FF5">
        <w:rPr>
          <w:rFonts w:ascii="GHEA Grapalat" w:eastAsia="Times New Roman" w:hAnsi="GHEA Grapalat" w:cs="Arial"/>
          <w:color w:val="333333"/>
          <w:sz w:val="20"/>
          <w:szCs w:val="20"/>
        </w:rPr>
        <w:t xml:space="preserve"> </w:t>
      </w:r>
    </w:p>
    <w:p w:rsidR="000D0AC4" w:rsidRPr="00BB4B70" w:rsidRDefault="00B64D93" w:rsidP="005A1BF8">
      <w:pPr>
        <w:shd w:val="clear" w:color="auto" w:fill="FFFFFF"/>
        <w:spacing w:after="0" w:line="240" w:lineRule="auto"/>
        <w:ind w:firstLine="375"/>
        <w:jc w:val="both"/>
        <w:rPr>
          <w:rFonts w:ascii="GHEA Grapalat" w:eastAsia="Times New Roman" w:hAnsi="GHEA Grapalat" w:cs="Arial"/>
          <w:color w:val="333333"/>
          <w:sz w:val="20"/>
          <w:szCs w:val="20"/>
        </w:rPr>
      </w:pPr>
      <w:r>
        <w:rPr>
          <w:rFonts w:ascii="GHEA Grapalat" w:eastAsia="Times New Roman" w:hAnsi="GHEA Grapalat" w:cs="Arial"/>
          <w:color w:val="333333"/>
          <w:sz w:val="20"/>
          <w:szCs w:val="20"/>
        </w:rPr>
        <w:t>9</w:t>
      </w:r>
      <w:r w:rsidR="000D0AC4" w:rsidRPr="00BB4B70">
        <w:rPr>
          <w:rFonts w:ascii="GHEA Grapalat" w:eastAsia="Times New Roman" w:hAnsi="GHEA Grapalat" w:cs="Arial"/>
          <w:color w:val="333333"/>
          <w:sz w:val="20"/>
          <w:szCs w:val="20"/>
        </w:rPr>
        <w:t>. Որոշման 11-րդ տողում լրացվում է տեղեկություններ ապրանքի բաղադրիչների ցանկում փոփոխությունների վերաբերյալ (ապրանքի ԱՏԳ ԱԱ քառանիշ ծածկագիր, անվանում, քանակ)։</w:t>
      </w:r>
    </w:p>
    <w:p w:rsidR="000D0AC4" w:rsidRPr="00BB4B70" w:rsidRDefault="000D0AC4" w:rsidP="005A1BF8">
      <w:pPr>
        <w:shd w:val="clear" w:color="auto" w:fill="FFFFFF"/>
        <w:spacing w:after="0" w:line="240" w:lineRule="auto"/>
        <w:ind w:firstLine="375"/>
        <w:jc w:val="both"/>
        <w:rPr>
          <w:rFonts w:ascii="GHEA Grapalat" w:eastAsia="Times New Roman" w:hAnsi="GHEA Grapalat" w:cs="Arial"/>
          <w:color w:val="333333"/>
          <w:sz w:val="20"/>
          <w:szCs w:val="20"/>
        </w:rPr>
      </w:pPr>
      <w:r w:rsidRPr="00BB4B70">
        <w:rPr>
          <w:rFonts w:ascii="GHEA Grapalat" w:eastAsia="Times New Roman" w:hAnsi="GHEA Grapalat" w:cs="Arial"/>
          <w:color w:val="333333"/>
          <w:sz w:val="20"/>
          <w:szCs w:val="20"/>
        </w:rPr>
        <w:t>1</w:t>
      </w:r>
      <w:r w:rsidR="00B64D93">
        <w:rPr>
          <w:rFonts w:ascii="GHEA Grapalat" w:eastAsia="Times New Roman" w:hAnsi="GHEA Grapalat" w:cs="Arial"/>
          <w:color w:val="333333"/>
          <w:sz w:val="20"/>
          <w:szCs w:val="20"/>
        </w:rPr>
        <w:t>0</w:t>
      </w:r>
      <w:r w:rsidRPr="00BB4B70">
        <w:rPr>
          <w:rFonts w:ascii="Cambria Math" w:eastAsia="Times New Roman" w:hAnsi="Cambria Math" w:cs="Cambria Math"/>
          <w:color w:val="333333"/>
          <w:sz w:val="20"/>
          <w:szCs w:val="20"/>
        </w:rPr>
        <w:t>․</w:t>
      </w:r>
      <w:r w:rsidRPr="00BB4B70">
        <w:rPr>
          <w:rFonts w:ascii="GHEA Grapalat" w:eastAsia="Times New Roman" w:hAnsi="GHEA Grapalat" w:cs="Arial"/>
          <w:color w:val="333333"/>
          <w:sz w:val="20"/>
          <w:szCs w:val="20"/>
        </w:rPr>
        <w:t xml:space="preserve"> Որոշման 12-րդ տողում լրացվում է ապրանքի դասակարգման վերաբերյալ որոշման մեջ փոփոխություններ կատարելու մասին որոշմ</w:t>
      </w:r>
      <w:r w:rsidR="005A1BF8">
        <w:rPr>
          <w:rFonts w:ascii="GHEA Grapalat" w:eastAsia="Times New Roman" w:hAnsi="GHEA Grapalat" w:cs="Arial"/>
          <w:color w:val="333333"/>
          <w:sz w:val="20"/>
          <w:szCs w:val="20"/>
        </w:rPr>
        <w:t>ա</w:t>
      </w:r>
      <w:r w:rsidRPr="00BB4B70">
        <w:rPr>
          <w:rFonts w:ascii="GHEA Grapalat" w:eastAsia="Times New Roman" w:hAnsi="GHEA Grapalat" w:cs="Arial"/>
          <w:color w:val="333333"/>
          <w:sz w:val="20"/>
          <w:szCs w:val="20"/>
        </w:rPr>
        <w:t>ն ուժի մեջ մտնելու ժամկետը։</w:t>
      </w:r>
    </w:p>
    <w:p w:rsidR="00902AF3" w:rsidRPr="00BB4B70" w:rsidRDefault="000D0AC4" w:rsidP="005A1BF8">
      <w:pPr>
        <w:shd w:val="clear" w:color="auto" w:fill="FFFFFF"/>
        <w:spacing w:after="0" w:line="240" w:lineRule="auto"/>
        <w:ind w:firstLine="375"/>
        <w:jc w:val="both"/>
        <w:rPr>
          <w:rFonts w:ascii="GHEA Grapalat" w:eastAsia="Times New Roman" w:hAnsi="GHEA Grapalat" w:cs="Arial"/>
          <w:color w:val="333333"/>
          <w:sz w:val="20"/>
          <w:szCs w:val="20"/>
        </w:rPr>
      </w:pPr>
      <w:r w:rsidRPr="00BB4B70">
        <w:rPr>
          <w:rFonts w:ascii="GHEA Grapalat" w:eastAsia="Times New Roman" w:hAnsi="GHEA Grapalat" w:cs="Arial"/>
          <w:color w:val="333333"/>
          <w:sz w:val="20"/>
          <w:szCs w:val="20"/>
        </w:rPr>
        <w:t>1</w:t>
      </w:r>
      <w:r w:rsidR="00B64D93">
        <w:rPr>
          <w:rFonts w:ascii="GHEA Grapalat" w:eastAsia="Times New Roman" w:hAnsi="GHEA Grapalat" w:cs="Arial"/>
          <w:color w:val="333333"/>
          <w:sz w:val="20"/>
          <w:szCs w:val="20"/>
        </w:rPr>
        <w:t>1</w:t>
      </w:r>
      <w:r w:rsidR="00902AF3" w:rsidRPr="00BB4B70">
        <w:rPr>
          <w:rFonts w:ascii="GHEA Grapalat" w:eastAsia="Times New Roman" w:hAnsi="GHEA Grapalat" w:cs="Arial"/>
          <w:color w:val="333333"/>
          <w:sz w:val="20"/>
          <w:szCs w:val="20"/>
        </w:rPr>
        <w:t xml:space="preserve">. </w:t>
      </w:r>
      <w:r w:rsidR="0031131E" w:rsidRPr="00BB4B70">
        <w:rPr>
          <w:rFonts w:ascii="GHEA Grapalat" w:eastAsia="Times New Roman" w:hAnsi="GHEA Grapalat" w:cs="Arial"/>
          <w:color w:val="333333"/>
          <w:sz w:val="20"/>
          <w:szCs w:val="20"/>
        </w:rPr>
        <w:t xml:space="preserve">Որոշման </w:t>
      </w:r>
      <w:r w:rsidRPr="00BB4B70">
        <w:rPr>
          <w:rFonts w:ascii="GHEA Grapalat" w:eastAsia="Times New Roman" w:hAnsi="GHEA Grapalat" w:cs="Arial"/>
          <w:color w:val="333333"/>
          <w:sz w:val="20"/>
          <w:szCs w:val="20"/>
        </w:rPr>
        <w:t>13</w:t>
      </w:r>
      <w:r w:rsidR="0031131E" w:rsidRPr="00BB4B70">
        <w:rPr>
          <w:rFonts w:ascii="GHEA Grapalat" w:eastAsia="Times New Roman" w:hAnsi="GHEA Grapalat" w:cs="Arial"/>
          <w:color w:val="333333"/>
          <w:sz w:val="20"/>
          <w:szCs w:val="20"/>
        </w:rPr>
        <w:t xml:space="preserve">-րդ տողում </w:t>
      </w:r>
      <w:r w:rsidR="00902AF3" w:rsidRPr="00BB4B70">
        <w:rPr>
          <w:rFonts w:ascii="GHEA Grapalat" w:eastAsia="Times New Roman" w:hAnsi="GHEA Grapalat" w:cs="Arial"/>
          <w:color w:val="333333"/>
          <w:sz w:val="20"/>
          <w:szCs w:val="20"/>
        </w:rPr>
        <w:t>լրացվում են ապրանքի դասակարգման վերաբերյալ</w:t>
      </w:r>
      <w:r w:rsidR="002A4496">
        <w:rPr>
          <w:rFonts w:ascii="GHEA Grapalat" w:eastAsia="Times New Roman" w:hAnsi="GHEA Grapalat" w:cs="Arial"/>
          <w:color w:val="333333"/>
          <w:sz w:val="20"/>
          <w:szCs w:val="20"/>
        </w:rPr>
        <w:t xml:space="preserve"> </w:t>
      </w:r>
      <w:r w:rsidR="002A4496" w:rsidRPr="002A4496">
        <w:rPr>
          <w:rFonts w:ascii="GHEA Grapalat" w:eastAsia="Times New Roman" w:hAnsi="GHEA Grapalat" w:cs="Arial"/>
          <w:color w:val="333333"/>
          <w:sz w:val="20"/>
          <w:szCs w:val="20"/>
        </w:rPr>
        <w:t>որոշման մեջ փոփոխություններ իրականացնելու մասին</w:t>
      </w:r>
      <w:r w:rsidR="00902AF3" w:rsidRPr="00BB4B70">
        <w:rPr>
          <w:rFonts w:ascii="GHEA Grapalat" w:eastAsia="Times New Roman" w:hAnsi="GHEA Grapalat" w:cs="Arial"/>
          <w:color w:val="333333"/>
          <w:sz w:val="20"/>
          <w:szCs w:val="20"/>
        </w:rPr>
        <w:t xml:space="preserve"> որոշումն ընդունած մաքսային մարմնի պաշտոնատար անձի վերաբերյալ տվյալները:</w:t>
      </w:r>
    </w:p>
    <w:p w:rsidR="00902AF3" w:rsidRPr="00BB4B70" w:rsidRDefault="00902AF3" w:rsidP="000D0AC4">
      <w:pPr>
        <w:shd w:val="clear" w:color="auto" w:fill="FFFFFF"/>
        <w:spacing w:after="0" w:line="360" w:lineRule="auto"/>
        <w:ind w:firstLine="375"/>
        <w:jc w:val="both"/>
        <w:rPr>
          <w:rFonts w:ascii="GHEA Grapalat" w:eastAsia="Times New Roman" w:hAnsi="GHEA Grapalat" w:cs="Arial"/>
          <w:bCs/>
          <w:color w:val="333333"/>
          <w:sz w:val="20"/>
          <w:szCs w:val="20"/>
          <w:u w:val="single"/>
        </w:rPr>
      </w:pPr>
    </w:p>
    <w:p w:rsidR="00902AF3" w:rsidRPr="00BB4B70" w:rsidRDefault="00902AF3" w:rsidP="0016187C">
      <w:pPr>
        <w:shd w:val="clear" w:color="auto" w:fill="FFFFFF"/>
        <w:spacing w:after="0" w:line="360" w:lineRule="auto"/>
        <w:ind w:firstLine="375"/>
        <w:jc w:val="right"/>
        <w:rPr>
          <w:rFonts w:ascii="GHEA Grapalat" w:eastAsia="Times New Roman" w:hAnsi="GHEA Grapalat" w:cs="Arial"/>
          <w:bCs/>
          <w:color w:val="333333"/>
          <w:sz w:val="20"/>
          <w:szCs w:val="20"/>
          <w:u w:val="single"/>
        </w:rPr>
      </w:pPr>
    </w:p>
    <w:p w:rsidR="00EA4EA3" w:rsidRDefault="00EA4EA3"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2A4496" w:rsidRDefault="002A4496"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2A4496" w:rsidRDefault="002A4496"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2A4496" w:rsidRDefault="002A4496"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p>
    <w:p w:rsidR="00CA68B6" w:rsidRPr="00BB4B70" w:rsidRDefault="00CA68B6" w:rsidP="00CA68B6">
      <w:pPr>
        <w:shd w:val="clear" w:color="auto" w:fill="FFFFFF"/>
        <w:spacing w:after="0" w:line="240" w:lineRule="auto"/>
        <w:ind w:firstLine="375"/>
        <w:jc w:val="right"/>
        <w:rPr>
          <w:rFonts w:ascii="GHEA Grapalat" w:eastAsia="Times New Roman" w:hAnsi="GHEA Grapalat" w:cs="Arial"/>
          <w:bCs/>
          <w:color w:val="333333"/>
          <w:sz w:val="24"/>
          <w:szCs w:val="24"/>
          <w:u w:val="single"/>
        </w:rPr>
      </w:pPr>
      <w:r w:rsidRPr="00BB4B70">
        <w:rPr>
          <w:rFonts w:ascii="GHEA Grapalat" w:eastAsia="Times New Roman" w:hAnsi="GHEA Grapalat" w:cs="Arial"/>
          <w:bCs/>
          <w:color w:val="333333"/>
          <w:sz w:val="24"/>
          <w:szCs w:val="24"/>
          <w:u w:val="single"/>
        </w:rPr>
        <w:lastRenderedPageBreak/>
        <w:t xml:space="preserve">Ձև N </w:t>
      </w:r>
      <w:r w:rsidR="00B64D93">
        <w:rPr>
          <w:rFonts w:ascii="GHEA Grapalat" w:eastAsia="Times New Roman" w:hAnsi="GHEA Grapalat" w:cs="Arial"/>
          <w:bCs/>
          <w:color w:val="333333"/>
          <w:sz w:val="24"/>
          <w:szCs w:val="24"/>
          <w:u w:val="single"/>
        </w:rPr>
        <w:t>9</w:t>
      </w:r>
    </w:p>
    <w:p w:rsidR="00CA68B6" w:rsidRPr="00BB4B70" w:rsidRDefault="00CA68B6" w:rsidP="00CA68B6">
      <w:pPr>
        <w:shd w:val="clear" w:color="auto" w:fill="FFFFFF"/>
        <w:spacing w:after="0" w:line="240" w:lineRule="auto"/>
        <w:ind w:firstLine="375"/>
        <w:jc w:val="right"/>
        <w:rPr>
          <w:rFonts w:ascii="GHEA Grapalat" w:eastAsia="Times New Roman" w:hAnsi="GHEA Grapalat" w:cs="Arial"/>
          <w:color w:val="333333"/>
          <w:sz w:val="24"/>
          <w:szCs w:val="24"/>
        </w:rPr>
      </w:pPr>
      <w:r w:rsidRPr="00BB4B70">
        <w:rPr>
          <w:rFonts w:ascii="Calibri" w:eastAsia="Times New Roman" w:hAnsi="Calibri" w:cs="Calibri"/>
          <w:color w:val="333333"/>
          <w:sz w:val="24"/>
          <w:szCs w:val="24"/>
        </w:rPr>
        <w:t> </w:t>
      </w:r>
    </w:p>
    <w:p w:rsidR="00744222" w:rsidRPr="00BB4B70" w:rsidRDefault="00744222" w:rsidP="00CA68B6">
      <w:pPr>
        <w:spacing w:after="0" w:line="240" w:lineRule="auto"/>
        <w:jc w:val="center"/>
        <w:rPr>
          <w:rFonts w:ascii="GHEA Grapalat" w:eastAsia="Times New Roman" w:hAnsi="GHEA Grapalat" w:cs="Arial"/>
          <w:bCs/>
          <w:color w:val="333333"/>
          <w:sz w:val="24"/>
          <w:szCs w:val="24"/>
          <w:shd w:val="clear" w:color="auto" w:fill="FFFFFF"/>
        </w:rPr>
      </w:pPr>
    </w:p>
    <w:p w:rsidR="007332CD" w:rsidRPr="00BB4B70" w:rsidRDefault="00744222" w:rsidP="00D2060C">
      <w:pPr>
        <w:spacing w:after="0" w:line="240" w:lineRule="auto"/>
        <w:jc w:val="center"/>
        <w:rPr>
          <w:rFonts w:ascii="GHEA Grapalat" w:eastAsia="Times New Roman" w:hAnsi="GHEA Grapalat" w:cs="Arial"/>
          <w:bCs/>
          <w:color w:val="333333"/>
          <w:sz w:val="24"/>
          <w:szCs w:val="24"/>
          <w:shd w:val="clear" w:color="auto" w:fill="FFFFFF"/>
        </w:rPr>
      </w:pPr>
      <w:r w:rsidRPr="00BB4B70">
        <w:rPr>
          <w:rFonts w:ascii="GHEA Grapalat" w:eastAsia="Times New Roman" w:hAnsi="GHEA Grapalat" w:cs="Arial"/>
          <w:bCs/>
          <w:color w:val="333333"/>
          <w:sz w:val="24"/>
          <w:szCs w:val="24"/>
          <w:shd w:val="clear" w:color="auto" w:fill="FFFFFF"/>
        </w:rPr>
        <w:t>ՈՐՈՇՈՒՄ</w:t>
      </w:r>
    </w:p>
    <w:p w:rsidR="007332CD" w:rsidRPr="00BB4B70" w:rsidRDefault="009E2142" w:rsidP="00D2060C">
      <w:pPr>
        <w:spacing w:after="0" w:line="240" w:lineRule="auto"/>
        <w:jc w:val="center"/>
        <w:rPr>
          <w:rFonts w:ascii="GHEA Grapalat" w:eastAsia="Times New Roman" w:hAnsi="GHEA Grapalat" w:cs="Arial"/>
          <w:bCs/>
          <w:color w:val="333333"/>
          <w:sz w:val="24"/>
          <w:szCs w:val="24"/>
          <w:shd w:val="clear" w:color="auto" w:fill="FFFFFF"/>
        </w:rPr>
      </w:pPr>
      <w:r w:rsidRPr="00BB4B70">
        <w:rPr>
          <w:rFonts w:ascii="GHEA Grapalat" w:eastAsia="Times New Roman" w:hAnsi="GHEA Grapalat" w:cs="Arial"/>
          <w:bCs/>
          <w:color w:val="333333"/>
          <w:sz w:val="24"/>
          <w:szCs w:val="24"/>
          <w:shd w:val="clear" w:color="auto" w:fill="FFFFFF"/>
        </w:rPr>
        <w:t>Եվ</w:t>
      </w:r>
      <w:r w:rsidR="00CB1018" w:rsidRPr="00BB4B70">
        <w:rPr>
          <w:rFonts w:ascii="GHEA Grapalat" w:eastAsia="Times New Roman" w:hAnsi="GHEA Grapalat" w:cs="Arial"/>
          <w:bCs/>
          <w:color w:val="333333"/>
          <w:sz w:val="24"/>
          <w:szCs w:val="24"/>
          <w:shd w:val="clear" w:color="auto" w:fill="FFFFFF"/>
        </w:rPr>
        <w:t xml:space="preserve">րասիական տնտեսական միության մաքսային սահմանով չհավաքված կամ կազմատված, այդ թվում՝ չկոմպլեկտավորված կամ անավարտ վիճակում տեղափոխվող </w:t>
      </w:r>
    </w:p>
    <w:p w:rsidR="007332CD" w:rsidRPr="00BB4B70" w:rsidRDefault="00CB1018" w:rsidP="00D2060C">
      <w:pPr>
        <w:spacing w:after="0" w:line="240" w:lineRule="auto"/>
        <w:jc w:val="center"/>
        <w:rPr>
          <w:rFonts w:ascii="GHEA Grapalat" w:eastAsia="Times New Roman" w:hAnsi="GHEA Grapalat" w:cs="Arial"/>
          <w:bCs/>
          <w:color w:val="333333"/>
          <w:sz w:val="24"/>
          <w:szCs w:val="24"/>
          <w:shd w:val="clear" w:color="auto" w:fill="FFFFFF"/>
        </w:rPr>
      </w:pPr>
      <w:r w:rsidRPr="00BB4B70">
        <w:rPr>
          <w:rFonts w:ascii="GHEA Grapalat" w:eastAsia="Times New Roman" w:hAnsi="GHEA Grapalat" w:cs="Arial"/>
          <w:bCs/>
          <w:color w:val="333333"/>
          <w:sz w:val="24"/>
          <w:szCs w:val="24"/>
          <w:shd w:val="clear" w:color="auto" w:fill="FFFFFF"/>
        </w:rPr>
        <w:t xml:space="preserve">ապրանքի դասակարգման վերաբերյալ որոշման մեջ փոփոխություններ կատարելու վերաբերյալ որոշման ընդունումը մերժելու մասին </w:t>
      </w:r>
    </w:p>
    <w:p w:rsidR="00744222" w:rsidRPr="00BB4B70" w:rsidRDefault="007332CD" w:rsidP="00744222">
      <w:pPr>
        <w:shd w:val="clear" w:color="auto" w:fill="FFFFFF"/>
        <w:spacing w:after="0" w:line="360" w:lineRule="auto"/>
        <w:ind w:firstLine="375"/>
        <w:jc w:val="center"/>
        <w:rPr>
          <w:rFonts w:ascii="GHEA Grapalat" w:hAnsi="GHEA Grapalat" w:cs="Arial"/>
          <w:color w:val="333333"/>
        </w:rPr>
      </w:pPr>
      <w:r w:rsidRPr="00BB4B70">
        <w:rPr>
          <w:rFonts w:ascii="Calibri" w:eastAsia="Times New Roman" w:hAnsi="Calibri" w:cs="Calibri"/>
          <w:color w:val="333333"/>
          <w:sz w:val="24"/>
          <w:szCs w:val="24"/>
        </w:rPr>
        <w:t> </w:t>
      </w:r>
    </w:p>
    <w:tbl>
      <w:tblPr>
        <w:tblW w:w="978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90"/>
        <w:gridCol w:w="4890"/>
      </w:tblGrid>
      <w:tr w:rsidR="00744222" w:rsidRPr="001E19E1" w:rsidTr="00907A81">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vAlign w:val="center"/>
          </w:tcPr>
          <w:p w:rsidR="00744222" w:rsidRPr="001E19E1" w:rsidRDefault="00744222" w:rsidP="00D2060C">
            <w:pPr>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1</w:t>
            </w:r>
            <w:r w:rsidRPr="001E19E1">
              <w:rPr>
                <w:rFonts w:ascii="Cambria Math" w:hAnsi="Cambria Math" w:cs="Cambria Math"/>
                <w:color w:val="333333"/>
                <w:sz w:val="24"/>
                <w:szCs w:val="24"/>
              </w:rPr>
              <w:t>․</w:t>
            </w:r>
            <w:r w:rsidRPr="001E19E1">
              <w:rPr>
                <w:rFonts w:ascii="GHEA Grapalat" w:hAnsi="GHEA Grapalat" w:cs="Arial"/>
                <w:color w:val="333333"/>
                <w:sz w:val="24"/>
                <w:szCs w:val="24"/>
              </w:rPr>
              <w:t xml:space="preserve"> Մաքսային մարմինը</w:t>
            </w:r>
          </w:p>
        </w:tc>
        <w:tc>
          <w:tcPr>
            <w:tcW w:w="4890" w:type="dxa"/>
            <w:tcBorders>
              <w:top w:val="outset" w:sz="6" w:space="0" w:color="auto"/>
              <w:left w:val="outset" w:sz="6" w:space="0" w:color="auto"/>
              <w:bottom w:val="outset" w:sz="6" w:space="0" w:color="auto"/>
              <w:right w:val="outset" w:sz="6" w:space="0" w:color="auto"/>
            </w:tcBorders>
            <w:shd w:val="clear" w:color="auto" w:fill="FFFFFF"/>
            <w:vAlign w:val="center"/>
          </w:tcPr>
          <w:p w:rsidR="00744222" w:rsidRPr="001E19E1" w:rsidRDefault="00744222" w:rsidP="00D2060C">
            <w:pPr>
              <w:spacing w:after="0" w:line="240" w:lineRule="auto"/>
              <w:ind w:firstLine="339"/>
              <w:jc w:val="both"/>
              <w:rPr>
                <w:rFonts w:ascii="GHEA Grapalat" w:hAnsi="GHEA Grapalat" w:cs="Arial"/>
                <w:color w:val="333333"/>
                <w:sz w:val="24"/>
                <w:szCs w:val="24"/>
              </w:rPr>
            </w:pPr>
          </w:p>
        </w:tc>
      </w:tr>
      <w:tr w:rsidR="00744222" w:rsidRPr="001E19E1" w:rsidTr="00907A81">
        <w:trPr>
          <w:tblCellSpacing w:w="0" w:type="dxa"/>
          <w:jc w:val="center"/>
        </w:trPr>
        <w:tc>
          <w:tcPr>
            <w:tcW w:w="97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44222" w:rsidRPr="001E19E1" w:rsidRDefault="00744222" w:rsidP="00D2060C">
            <w:pPr>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2. Հայտարարատուի՝</w:t>
            </w:r>
          </w:p>
        </w:tc>
      </w:tr>
      <w:tr w:rsidR="00744222" w:rsidRPr="001E19E1" w:rsidTr="00907A81">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vAlign w:val="center"/>
          </w:tcPr>
          <w:p w:rsidR="00744222" w:rsidRPr="001E19E1" w:rsidRDefault="00744222" w:rsidP="00D2060C">
            <w:pPr>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1) ՀՎՀՀ (անհատ ձեռնարկատեր չհանդիսացող ֆիզիկական անձի դեպքում՝ անձը հաստատող փաստաթղթի տվյալները)</w:t>
            </w:r>
          </w:p>
        </w:tc>
        <w:tc>
          <w:tcPr>
            <w:tcW w:w="4890" w:type="dxa"/>
            <w:tcBorders>
              <w:top w:val="outset" w:sz="6" w:space="0" w:color="auto"/>
              <w:left w:val="outset" w:sz="6" w:space="0" w:color="auto"/>
              <w:bottom w:val="outset" w:sz="6" w:space="0" w:color="auto"/>
              <w:right w:val="outset" w:sz="6" w:space="0" w:color="auto"/>
            </w:tcBorders>
            <w:shd w:val="clear" w:color="auto" w:fill="FFFFFF"/>
            <w:vAlign w:val="center"/>
          </w:tcPr>
          <w:p w:rsidR="00744222" w:rsidRPr="001E19E1" w:rsidRDefault="00744222" w:rsidP="00D2060C">
            <w:pPr>
              <w:spacing w:after="0" w:line="240" w:lineRule="auto"/>
              <w:ind w:firstLine="155"/>
              <w:jc w:val="both"/>
              <w:rPr>
                <w:rFonts w:ascii="GHEA Grapalat" w:hAnsi="GHEA Grapalat" w:cs="Arial"/>
                <w:color w:val="333333"/>
                <w:sz w:val="24"/>
                <w:szCs w:val="24"/>
              </w:rPr>
            </w:pPr>
          </w:p>
        </w:tc>
      </w:tr>
      <w:tr w:rsidR="00744222" w:rsidRPr="001E19E1" w:rsidTr="00907A81">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vAlign w:val="center"/>
          </w:tcPr>
          <w:p w:rsidR="00744222" w:rsidRPr="001E19E1" w:rsidRDefault="00744222" w:rsidP="00D2060C">
            <w:pPr>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2) անվանումը</w:t>
            </w:r>
            <w:r w:rsidRPr="001E19E1">
              <w:rPr>
                <w:rFonts w:ascii="GHEA Grapalat" w:hAnsi="GHEA Grapalat" w:cs="Arial"/>
                <w:bCs/>
                <w:iCs/>
                <w:color w:val="333333"/>
                <w:sz w:val="24"/>
                <w:szCs w:val="24"/>
              </w:rPr>
              <w:t xml:space="preserve"> (</w:t>
            </w:r>
            <w:r w:rsidRPr="001E19E1">
              <w:rPr>
                <w:rFonts w:ascii="GHEA Grapalat" w:hAnsi="GHEA Grapalat" w:cs="Arial"/>
                <w:color w:val="333333"/>
                <w:sz w:val="24"/>
                <w:szCs w:val="24"/>
              </w:rPr>
              <w:t>անհատ ձեռնարկատեր չհանդիսացող ֆիզիկական անձի դեպքում՝ անունը, ազգանունը)</w:t>
            </w:r>
          </w:p>
        </w:tc>
        <w:tc>
          <w:tcPr>
            <w:tcW w:w="4890" w:type="dxa"/>
            <w:tcBorders>
              <w:top w:val="outset" w:sz="6" w:space="0" w:color="auto"/>
              <w:left w:val="outset" w:sz="6" w:space="0" w:color="auto"/>
              <w:bottom w:val="outset" w:sz="6" w:space="0" w:color="auto"/>
              <w:right w:val="outset" w:sz="6" w:space="0" w:color="auto"/>
            </w:tcBorders>
            <w:shd w:val="clear" w:color="auto" w:fill="FFFFFF"/>
            <w:vAlign w:val="center"/>
          </w:tcPr>
          <w:p w:rsidR="00744222" w:rsidRPr="001E19E1" w:rsidRDefault="00744222" w:rsidP="00D2060C">
            <w:pPr>
              <w:spacing w:after="0" w:line="240" w:lineRule="auto"/>
              <w:ind w:firstLine="155"/>
              <w:jc w:val="both"/>
              <w:rPr>
                <w:rFonts w:ascii="GHEA Grapalat" w:hAnsi="GHEA Grapalat" w:cs="Arial"/>
                <w:color w:val="333333"/>
                <w:sz w:val="24"/>
                <w:szCs w:val="24"/>
              </w:rPr>
            </w:pPr>
          </w:p>
        </w:tc>
      </w:tr>
      <w:tr w:rsidR="00744222" w:rsidRPr="001E19E1" w:rsidTr="00907A81">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vAlign w:val="center"/>
          </w:tcPr>
          <w:p w:rsidR="00744222" w:rsidRPr="001E19E1" w:rsidRDefault="00744222" w:rsidP="00D2060C">
            <w:pPr>
              <w:spacing w:after="0" w:line="240" w:lineRule="auto"/>
              <w:ind w:firstLine="372"/>
              <w:jc w:val="both"/>
              <w:rPr>
                <w:rFonts w:ascii="GHEA Grapalat" w:hAnsi="GHEA Grapalat" w:cs="Arial"/>
                <w:color w:val="333333"/>
                <w:sz w:val="24"/>
                <w:szCs w:val="24"/>
              </w:rPr>
            </w:pPr>
            <w:r w:rsidRPr="001E19E1">
              <w:rPr>
                <w:rFonts w:ascii="GHEA Grapalat" w:hAnsi="GHEA Grapalat" w:cs="Arial"/>
                <w:color w:val="333333"/>
                <w:sz w:val="24"/>
                <w:szCs w:val="24"/>
              </w:rPr>
              <w:t>3</w:t>
            </w:r>
            <w:r w:rsidRPr="001E19E1">
              <w:rPr>
                <w:rFonts w:ascii="GHEA Grapalat" w:hAnsi="GHEA Grapalat" w:cs="Arial"/>
                <w:color w:val="333333"/>
                <w:sz w:val="24"/>
                <w:szCs w:val="24"/>
                <w:lang w:val="ru-RU"/>
              </w:rPr>
              <w:t>)</w:t>
            </w:r>
            <w:r w:rsidRPr="001E19E1">
              <w:rPr>
                <w:rFonts w:ascii="GHEA Grapalat" w:hAnsi="GHEA Grapalat" w:cs="Arial"/>
                <w:color w:val="333333"/>
                <w:sz w:val="24"/>
                <w:szCs w:val="24"/>
              </w:rPr>
              <w:t xml:space="preserve"> գտնվելու վայրը</w:t>
            </w:r>
          </w:p>
        </w:tc>
        <w:tc>
          <w:tcPr>
            <w:tcW w:w="4890" w:type="dxa"/>
            <w:tcBorders>
              <w:top w:val="outset" w:sz="6" w:space="0" w:color="auto"/>
              <w:left w:val="outset" w:sz="6" w:space="0" w:color="auto"/>
              <w:bottom w:val="outset" w:sz="6" w:space="0" w:color="auto"/>
              <w:right w:val="outset" w:sz="6" w:space="0" w:color="auto"/>
            </w:tcBorders>
            <w:shd w:val="clear" w:color="auto" w:fill="FFFFFF"/>
            <w:vAlign w:val="center"/>
          </w:tcPr>
          <w:p w:rsidR="00744222" w:rsidRPr="001E19E1" w:rsidRDefault="00744222" w:rsidP="00D2060C">
            <w:pPr>
              <w:spacing w:after="0" w:line="240" w:lineRule="auto"/>
              <w:ind w:firstLine="155"/>
              <w:jc w:val="both"/>
              <w:rPr>
                <w:rFonts w:ascii="GHEA Grapalat" w:hAnsi="GHEA Grapalat" w:cs="Arial"/>
                <w:color w:val="333333"/>
                <w:sz w:val="24"/>
                <w:szCs w:val="24"/>
              </w:rPr>
            </w:pPr>
          </w:p>
        </w:tc>
      </w:tr>
      <w:tr w:rsidR="003B15D3" w:rsidRPr="001E19E1" w:rsidTr="00907A81">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vAlign w:val="center"/>
          </w:tcPr>
          <w:p w:rsidR="003B15D3" w:rsidRPr="001E19E1" w:rsidRDefault="003B15D3" w:rsidP="001E19E1">
            <w:pPr>
              <w:tabs>
                <w:tab w:val="left" w:pos="515"/>
              </w:tabs>
              <w:spacing w:after="0" w:line="240" w:lineRule="auto"/>
              <w:ind w:firstLine="360"/>
              <w:jc w:val="both"/>
              <w:rPr>
                <w:rFonts w:ascii="GHEA Grapalat" w:hAnsi="GHEA Grapalat" w:cs="Cambria Math"/>
                <w:color w:val="333333"/>
                <w:sz w:val="24"/>
                <w:szCs w:val="24"/>
              </w:rPr>
            </w:pPr>
            <w:r w:rsidRPr="001E19E1">
              <w:rPr>
                <w:rFonts w:ascii="GHEA Grapalat" w:hAnsi="GHEA Grapalat" w:cs="Cambria Math"/>
                <w:color w:val="333333"/>
                <w:sz w:val="24"/>
                <w:szCs w:val="24"/>
              </w:rPr>
              <w:t>3</w:t>
            </w:r>
            <w:r w:rsidRPr="001E19E1">
              <w:rPr>
                <w:rFonts w:ascii="Cambria Math" w:hAnsi="Cambria Math" w:cs="Cambria Math"/>
                <w:color w:val="333333"/>
                <w:sz w:val="24"/>
                <w:szCs w:val="24"/>
              </w:rPr>
              <w:t>․</w:t>
            </w:r>
            <w:r w:rsidRPr="001E19E1">
              <w:rPr>
                <w:rFonts w:ascii="GHEA Grapalat" w:hAnsi="GHEA Grapalat" w:cs="Cambria Math"/>
                <w:color w:val="333333"/>
                <w:sz w:val="24"/>
                <w:szCs w:val="24"/>
              </w:rPr>
              <w:t xml:space="preserve"> </w:t>
            </w:r>
            <w:r w:rsidRPr="001E19E1">
              <w:rPr>
                <w:rFonts w:ascii="GHEA Grapalat" w:hAnsi="GHEA Grapalat" w:cs="Arial"/>
                <w:color w:val="333333"/>
                <w:sz w:val="24"/>
                <w:szCs w:val="24"/>
              </w:rPr>
              <w:t xml:space="preserve">Ապրանքի դասակարգման մասին որոշման համարը </w:t>
            </w:r>
          </w:p>
        </w:tc>
        <w:tc>
          <w:tcPr>
            <w:tcW w:w="4890" w:type="dxa"/>
            <w:tcBorders>
              <w:top w:val="outset" w:sz="6" w:space="0" w:color="auto"/>
              <w:left w:val="outset" w:sz="6" w:space="0" w:color="auto"/>
              <w:bottom w:val="outset" w:sz="6" w:space="0" w:color="auto"/>
              <w:right w:val="outset" w:sz="6" w:space="0" w:color="auto"/>
            </w:tcBorders>
            <w:shd w:val="clear" w:color="auto" w:fill="FFFFFF"/>
            <w:vAlign w:val="center"/>
          </w:tcPr>
          <w:p w:rsidR="003B15D3" w:rsidRPr="001E19E1" w:rsidRDefault="003B15D3" w:rsidP="00D2060C">
            <w:pPr>
              <w:tabs>
                <w:tab w:val="left" w:pos="515"/>
              </w:tabs>
              <w:spacing w:after="0" w:line="240" w:lineRule="auto"/>
              <w:jc w:val="both"/>
              <w:rPr>
                <w:rFonts w:ascii="GHEA Grapalat" w:hAnsi="GHEA Grapalat" w:cs="Arial"/>
                <w:color w:val="333333"/>
                <w:sz w:val="24"/>
                <w:szCs w:val="24"/>
              </w:rPr>
            </w:pPr>
          </w:p>
        </w:tc>
      </w:tr>
      <w:tr w:rsidR="00744222" w:rsidRPr="001E19E1" w:rsidTr="00907A81">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vAlign w:val="center"/>
          </w:tcPr>
          <w:p w:rsidR="00744222" w:rsidRPr="001E19E1" w:rsidRDefault="003B15D3" w:rsidP="00D2060C">
            <w:pPr>
              <w:tabs>
                <w:tab w:val="left" w:pos="515"/>
              </w:tabs>
              <w:spacing w:after="0" w:line="240" w:lineRule="auto"/>
              <w:ind w:firstLine="360"/>
              <w:jc w:val="both"/>
              <w:rPr>
                <w:rFonts w:ascii="GHEA Grapalat" w:hAnsi="GHEA Grapalat" w:cs="Arial"/>
                <w:color w:val="333333"/>
                <w:sz w:val="24"/>
                <w:szCs w:val="24"/>
              </w:rPr>
            </w:pPr>
            <w:r w:rsidRPr="001E19E1">
              <w:rPr>
                <w:rFonts w:ascii="GHEA Grapalat" w:hAnsi="GHEA Grapalat" w:cs="Cambria Math"/>
                <w:color w:val="333333"/>
                <w:sz w:val="24"/>
                <w:szCs w:val="24"/>
              </w:rPr>
              <w:t>4</w:t>
            </w:r>
            <w:r w:rsidR="00744222" w:rsidRPr="001E19E1">
              <w:rPr>
                <w:rFonts w:ascii="Cambria Math" w:hAnsi="Cambria Math" w:cs="Cambria Math"/>
                <w:color w:val="333333"/>
                <w:sz w:val="24"/>
                <w:szCs w:val="24"/>
              </w:rPr>
              <w:t>․</w:t>
            </w:r>
            <w:r w:rsidR="00744222" w:rsidRPr="001E19E1">
              <w:rPr>
                <w:rFonts w:ascii="GHEA Grapalat" w:hAnsi="GHEA Grapalat" w:cs="Arial"/>
                <w:color w:val="333333"/>
                <w:sz w:val="24"/>
                <w:szCs w:val="24"/>
              </w:rPr>
              <w:t xml:space="preserve"> Ապրանքի դասակարգման մասին որոշման</w:t>
            </w:r>
            <w:r w:rsidRPr="001E19E1">
              <w:rPr>
                <w:rFonts w:ascii="GHEA Grapalat" w:hAnsi="GHEA Grapalat" w:cs="Arial"/>
                <w:color w:val="333333"/>
                <w:sz w:val="24"/>
                <w:szCs w:val="24"/>
              </w:rPr>
              <w:t xml:space="preserve"> մեջ փոփոխություններ կատարելու համար ներկայացված դիմումի</w:t>
            </w:r>
            <w:r w:rsidR="00E3265A" w:rsidRPr="001E19E1">
              <w:rPr>
                <w:rFonts w:ascii="GHEA Grapalat" w:hAnsi="GHEA Grapalat" w:cs="Arial"/>
                <w:color w:val="333333"/>
                <w:sz w:val="24"/>
                <w:szCs w:val="24"/>
              </w:rPr>
              <w:t xml:space="preserve"> գրանցման</w:t>
            </w:r>
            <w:r w:rsidR="00744222" w:rsidRPr="001E19E1">
              <w:rPr>
                <w:rFonts w:ascii="GHEA Grapalat" w:hAnsi="GHEA Grapalat" w:cs="Arial"/>
                <w:color w:val="333333"/>
                <w:sz w:val="24"/>
                <w:szCs w:val="24"/>
              </w:rPr>
              <w:t xml:space="preserve"> համարը</w:t>
            </w:r>
          </w:p>
        </w:tc>
        <w:tc>
          <w:tcPr>
            <w:tcW w:w="4890" w:type="dxa"/>
            <w:tcBorders>
              <w:top w:val="outset" w:sz="6" w:space="0" w:color="auto"/>
              <w:left w:val="outset" w:sz="6" w:space="0" w:color="auto"/>
              <w:bottom w:val="outset" w:sz="6" w:space="0" w:color="auto"/>
              <w:right w:val="outset" w:sz="6" w:space="0" w:color="auto"/>
            </w:tcBorders>
            <w:shd w:val="clear" w:color="auto" w:fill="FFFFFF"/>
            <w:vAlign w:val="center"/>
          </w:tcPr>
          <w:p w:rsidR="00744222" w:rsidRPr="001E19E1" w:rsidRDefault="00744222" w:rsidP="00D2060C">
            <w:pPr>
              <w:tabs>
                <w:tab w:val="left" w:pos="515"/>
              </w:tabs>
              <w:spacing w:after="0" w:line="240" w:lineRule="auto"/>
              <w:jc w:val="both"/>
              <w:rPr>
                <w:rFonts w:ascii="GHEA Grapalat" w:hAnsi="GHEA Grapalat" w:cs="Arial"/>
                <w:color w:val="333333"/>
                <w:sz w:val="24"/>
                <w:szCs w:val="24"/>
              </w:rPr>
            </w:pPr>
          </w:p>
        </w:tc>
      </w:tr>
      <w:tr w:rsidR="00744222" w:rsidRPr="001E19E1" w:rsidTr="00907A81">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vAlign w:val="center"/>
          </w:tcPr>
          <w:p w:rsidR="00744222" w:rsidRPr="001E19E1" w:rsidRDefault="00744222" w:rsidP="00D2060C">
            <w:pPr>
              <w:tabs>
                <w:tab w:val="left" w:pos="515"/>
              </w:tabs>
              <w:spacing w:after="0" w:line="240" w:lineRule="auto"/>
              <w:ind w:firstLine="339"/>
              <w:jc w:val="both"/>
              <w:rPr>
                <w:rFonts w:ascii="GHEA Grapalat" w:hAnsi="GHEA Grapalat" w:cs="Arial"/>
                <w:color w:val="333333"/>
                <w:sz w:val="24"/>
                <w:szCs w:val="24"/>
              </w:rPr>
            </w:pPr>
            <w:r w:rsidRPr="001E19E1">
              <w:rPr>
                <w:rFonts w:ascii="GHEA Grapalat" w:hAnsi="GHEA Grapalat" w:cs="Cambria Math"/>
                <w:color w:val="333333"/>
                <w:sz w:val="24"/>
                <w:szCs w:val="24"/>
              </w:rPr>
              <w:t>5</w:t>
            </w:r>
            <w:r w:rsidRPr="001E19E1">
              <w:rPr>
                <w:rFonts w:ascii="Cambria Math" w:hAnsi="Cambria Math" w:cs="Cambria Math"/>
                <w:color w:val="333333"/>
                <w:sz w:val="24"/>
                <w:szCs w:val="24"/>
              </w:rPr>
              <w:t>․</w:t>
            </w:r>
            <w:r w:rsidRPr="001E19E1">
              <w:rPr>
                <w:rFonts w:ascii="GHEA Grapalat" w:hAnsi="GHEA Grapalat"/>
                <w:color w:val="000000"/>
                <w:sz w:val="24"/>
                <w:szCs w:val="24"/>
              </w:rPr>
              <w:t xml:space="preserve"> </w:t>
            </w:r>
            <w:r w:rsidR="003B15D3" w:rsidRPr="001E19E1">
              <w:rPr>
                <w:rFonts w:ascii="GHEA Grapalat" w:hAnsi="GHEA Grapalat" w:cs="Arial"/>
                <w:color w:val="333333"/>
                <w:sz w:val="24"/>
                <w:szCs w:val="24"/>
              </w:rPr>
              <w:t>Ապրանքի դասակարգման մասին որոշման մեջ փոփոխություններ</w:t>
            </w:r>
            <w:r w:rsidR="00D2060C" w:rsidRPr="001E19E1">
              <w:rPr>
                <w:rFonts w:ascii="GHEA Grapalat" w:hAnsi="GHEA Grapalat" w:cs="Arial"/>
                <w:color w:val="333333"/>
                <w:sz w:val="24"/>
                <w:szCs w:val="24"/>
              </w:rPr>
              <w:t>ի</w:t>
            </w:r>
            <w:r w:rsidR="003B15D3" w:rsidRPr="001E19E1">
              <w:rPr>
                <w:rFonts w:ascii="GHEA Grapalat" w:hAnsi="GHEA Grapalat" w:cs="Arial"/>
                <w:color w:val="333333"/>
                <w:sz w:val="24"/>
                <w:szCs w:val="24"/>
              </w:rPr>
              <w:t xml:space="preserve"> կատար</w:t>
            </w:r>
            <w:r w:rsidR="00D2060C" w:rsidRPr="001E19E1">
              <w:rPr>
                <w:rFonts w:ascii="GHEA Grapalat" w:hAnsi="GHEA Grapalat" w:cs="Arial"/>
                <w:color w:val="333333"/>
                <w:sz w:val="24"/>
                <w:szCs w:val="24"/>
              </w:rPr>
              <w:t>ման</w:t>
            </w:r>
            <w:r w:rsidR="003B15D3" w:rsidRPr="001E19E1">
              <w:rPr>
                <w:rFonts w:ascii="GHEA Grapalat" w:hAnsi="GHEA Grapalat" w:cs="Arial"/>
                <w:color w:val="333333"/>
                <w:sz w:val="24"/>
                <w:szCs w:val="24"/>
              </w:rPr>
              <w:t xml:space="preserve"> </w:t>
            </w:r>
            <w:r w:rsidR="00D2060C" w:rsidRPr="001E19E1">
              <w:rPr>
                <w:rFonts w:ascii="GHEA Grapalat" w:hAnsi="GHEA Grapalat" w:cs="Arial"/>
                <w:color w:val="333333"/>
                <w:sz w:val="24"/>
                <w:szCs w:val="24"/>
              </w:rPr>
              <w:t xml:space="preserve">մերժման </w:t>
            </w:r>
            <w:r w:rsidR="003B15D3" w:rsidRPr="001E19E1">
              <w:rPr>
                <w:rFonts w:ascii="GHEA Grapalat" w:hAnsi="GHEA Grapalat" w:cs="Arial"/>
                <w:color w:val="333333"/>
                <w:sz w:val="24"/>
                <w:szCs w:val="24"/>
              </w:rPr>
              <w:t>հիմքը (հիմքերը)</w:t>
            </w:r>
          </w:p>
        </w:tc>
        <w:tc>
          <w:tcPr>
            <w:tcW w:w="4890" w:type="dxa"/>
            <w:tcBorders>
              <w:top w:val="outset" w:sz="6" w:space="0" w:color="auto"/>
              <w:left w:val="outset" w:sz="6" w:space="0" w:color="auto"/>
              <w:bottom w:val="outset" w:sz="6" w:space="0" w:color="auto"/>
              <w:right w:val="outset" w:sz="6" w:space="0" w:color="auto"/>
            </w:tcBorders>
            <w:shd w:val="clear" w:color="auto" w:fill="FFFFFF"/>
            <w:vAlign w:val="center"/>
          </w:tcPr>
          <w:p w:rsidR="00744222" w:rsidRPr="001E19E1" w:rsidRDefault="00744222" w:rsidP="00D2060C">
            <w:pPr>
              <w:tabs>
                <w:tab w:val="left" w:pos="515"/>
              </w:tabs>
              <w:spacing w:after="0" w:line="240" w:lineRule="auto"/>
              <w:ind w:firstLine="339"/>
              <w:jc w:val="both"/>
              <w:rPr>
                <w:rFonts w:ascii="GHEA Grapalat" w:hAnsi="GHEA Grapalat" w:cs="Arial"/>
                <w:color w:val="333333"/>
                <w:sz w:val="24"/>
                <w:szCs w:val="24"/>
              </w:rPr>
            </w:pPr>
          </w:p>
        </w:tc>
      </w:tr>
      <w:tr w:rsidR="00744222" w:rsidRPr="001E19E1" w:rsidTr="00907A81">
        <w:trPr>
          <w:tblCellSpacing w:w="0" w:type="dxa"/>
          <w:jc w:val="center"/>
        </w:trPr>
        <w:tc>
          <w:tcPr>
            <w:tcW w:w="978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744222" w:rsidRPr="001E19E1" w:rsidRDefault="00744222" w:rsidP="00D2060C">
            <w:pPr>
              <w:tabs>
                <w:tab w:val="left" w:pos="515"/>
              </w:tabs>
              <w:spacing w:after="0" w:line="240" w:lineRule="auto"/>
              <w:ind w:firstLine="339"/>
              <w:jc w:val="both"/>
              <w:rPr>
                <w:rFonts w:ascii="GHEA Grapalat" w:hAnsi="GHEA Grapalat"/>
                <w:color w:val="000000"/>
                <w:sz w:val="24"/>
                <w:szCs w:val="24"/>
              </w:rPr>
            </w:pPr>
            <w:r w:rsidRPr="001E19E1">
              <w:rPr>
                <w:rFonts w:ascii="GHEA Grapalat" w:hAnsi="GHEA Grapalat" w:cs="Cambria Math"/>
                <w:color w:val="333333"/>
                <w:sz w:val="24"/>
                <w:szCs w:val="24"/>
              </w:rPr>
              <w:t>6</w:t>
            </w:r>
            <w:r w:rsidRPr="001E19E1">
              <w:rPr>
                <w:rFonts w:ascii="Cambria Math" w:hAnsi="Cambria Math" w:cs="Cambria Math"/>
                <w:color w:val="333333"/>
                <w:sz w:val="24"/>
                <w:szCs w:val="24"/>
              </w:rPr>
              <w:t>․</w:t>
            </w:r>
            <w:r w:rsidRPr="001E19E1">
              <w:rPr>
                <w:rFonts w:ascii="GHEA Grapalat" w:hAnsi="GHEA Grapalat" w:cs="Arial"/>
                <w:color w:val="333333"/>
                <w:sz w:val="24"/>
                <w:szCs w:val="24"/>
              </w:rPr>
              <w:t xml:space="preserve"> Մաքսային մարմնի պաշտոնատար անձի՝ </w:t>
            </w:r>
          </w:p>
        </w:tc>
      </w:tr>
      <w:tr w:rsidR="00744222" w:rsidRPr="001E19E1" w:rsidTr="00907A81">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vAlign w:val="center"/>
          </w:tcPr>
          <w:p w:rsidR="00744222" w:rsidRPr="001E19E1" w:rsidRDefault="00744222" w:rsidP="00D2060C">
            <w:pPr>
              <w:pStyle w:val="ListParagraph"/>
              <w:numPr>
                <w:ilvl w:val="0"/>
                <w:numId w:val="22"/>
              </w:numPr>
              <w:tabs>
                <w:tab w:val="left" w:pos="515"/>
              </w:tabs>
              <w:spacing w:after="0" w:line="240" w:lineRule="auto"/>
              <w:ind w:left="0" w:firstLine="282"/>
              <w:jc w:val="both"/>
              <w:rPr>
                <w:rFonts w:ascii="GHEA Grapalat" w:hAnsi="GHEA Grapalat" w:cs="Cambria Math"/>
                <w:color w:val="333333"/>
                <w:sz w:val="24"/>
                <w:szCs w:val="24"/>
              </w:rPr>
            </w:pPr>
            <w:r w:rsidRPr="001E19E1">
              <w:rPr>
                <w:rFonts w:ascii="GHEA Grapalat" w:hAnsi="GHEA Grapalat" w:cs="Cambria Math"/>
                <w:color w:val="333333"/>
                <w:sz w:val="24"/>
                <w:szCs w:val="24"/>
              </w:rPr>
              <w:t>անունը, ազգանունը</w:t>
            </w:r>
          </w:p>
        </w:tc>
        <w:tc>
          <w:tcPr>
            <w:tcW w:w="4890" w:type="dxa"/>
            <w:tcBorders>
              <w:top w:val="outset" w:sz="6" w:space="0" w:color="auto"/>
              <w:left w:val="outset" w:sz="6" w:space="0" w:color="auto"/>
              <w:bottom w:val="outset" w:sz="6" w:space="0" w:color="auto"/>
              <w:right w:val="outset" w:sz="6" w:space="0" w:color="auto"/>
            </w:tcBorders>
            <w:shd w:val="clear" w:color="auto" w:fill="FFFFFF"/>
            <w:vAlign w:val="center"/>
          </w:tcPr>
          <w:p w:rsidR="00744222" w:rsidRPr="001E19E1" w:rsidRDefault="00744222" w:rsidP="00D2060C">
            <w:pPr>
              <w:tabs>
                <w:tab w:val="left" w:pos="515"/>
              </w:tabs>
              <w:spacing w:after="0" w:line="240" w:lineRule="auto"/>
              <w:ind w:firstLine="339"/>
              <w:jc w:val="both"/>
              <w:rPr>
                <w:rFonts w:ascii="GHEA Grapalat" w:hAnsi="GHEA Grapalat" w:cs="Cambria Math"/>
                <w:color w:val="333333"/>
                <w:sz w:val="24"/>
                <w:szCs w:val="24"/>
              </w:rPr>
            </w:pPr>
          </w:p>
        </w:tc>
      </w:tr>
      <w:tr w:rsidR="00744222" w:rsidRPr="001E19E1" w:rsidTr="00907A81">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vAlign w:val="center"/>
          </w:tcPr>
          <w:p w:rsidR="00744222" w:rsidRPr="001E19E1" w:rsidRDefault="00744222" w:rsidP="00D2060C">
            <w:pPr>
              <w:pStyle w:val="ListParagraph"/>
              <w:numPr>
                <w:ilvl w:val="0"/>
                <w:numId w:val="22"/>
              </w:numPr>
              <w:tabs>
                <w:tab w:val="left" w:pos="515"/>
              </w:tabs>
              <w:spacing w:after="0" w:line="240" w:lineRule="auto"/>
              <w:ind w:left="0" w:firstLine="282"/>
              <w:jc w:val="both"/>
              <w:rPr>
                <w:rFonts w:ascii="GHEA Grapalat" w:hAnsi="GHEA Grapalat" w:cs="Cambria Math"/>
                <w:color w:val="333333"/>
                <w:sz w:val="24"/>
                <w:szCs w:val="24"/>
              </w:rPr>
            </w:pPr>
            <w:r w:rsidRPr="001E19E1">
              <w:rPr>
                <w:rFonts w:ascii="GHEA Grapalat" w:hAnsi="GHEA Grapalat" w:cs="Cambria Math"/>
                <w:color w:val="333333"/>
                <w:sz w:val="24"/>
                <w:szCs w:val="24"/>
              </w:rPr>
              <w:t>զբաղեցրած պաշտոնը</w:t>
            </w:r>
          </w:p>
        </w:tc>
        <w:tc>
          <w:tcPr>
            <w:tcW w:w="4890" w:type="dxa"/>
            <w:tcBorders>
              <w:top w:val="outset" w:sz="6" w:space="0" w:color="auto"/>
              <w:left w:val="outset" w:sz="6" w:space="0" w:color="auto"/>
              <w:bottom w:val="outset" w:sz="6" w:space="0" w:color="auto"/>
              <w:right w:val="outset" w:sz="6" w:space="0" w:color="auto"/>
            </w:tcBorders>
            <w:shd w:val="clear" w:color="auto" w:fill="FFFFFF"/>
            <w:vAlign w:val="center"/>
          </w:tcPr>
          <w:p w:rsidR="00744222" w:rsidRPr="001E19E1" w:rsidRDefault="00744222" w:rsidP="00D2060C">
            <w:pPr>
              <w:tabs>
                <w:tab w:val="left" w:pos="515"/>
              </w:tabs>
              <w:spacing w:after="0" w:line="240" w:lineRule="auto"/>
              <w:ind w:firstLine="339"/>
              <w:jc w:val="both"/>
              <w:rPr>
                <w:rFonts w:ascii="GHEA Grapalat" w:hAnsi="GHEA Grapalat" w:cs="Cambria Math"/>
                <w:color w:val="333333"/>
                <w:sz w:val="24"/>
                <w:szCs w:val="24"/>
              </w:rPr>
            </w:pPr>
          </w:p>
        </w:tc>
      </w:tr>
      <w:tr w:rsidR="00744222" w:rsidRPr="001E19E1" w:rsidTr="00907A81">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vAlign w:val="center"/>
          </w:tcPr>
          <w:p w:rsidR="00744222" w:rsidRPr="001E19E1" w:rsidRDefault="00744222" w:rsidP="00D2060C">
            <w:pPr>
              <w:pStyle w:val="ListParagraph"/>
              <w:numPr>
                <w:ilvl w:val="0"/>
                <w:numId w:val="22"/>
              </w:numPr>
              <w:tabs>
                <w:tab w:val="left" w:pos="515"/>
              </w:tabs>
              <w:spacing w:after="0" w:line="240" w:lineRule="auto"/>
              <w:ind w:left="0" w:firstLine="282"/>
              <w:jc w:val="both"/>
              <w:rPr>
                <w:rFonts w:ascii="GHEA Grapalat" w:hAnsi="GHEA Grapalat" w:cs="Cambria Math"/>
                <w:color w:val="333333"/>
                <w:sz w:val="24"/>
                <w:szCs w:val="24"/>
              </w:rPr>
            </w:pPr>
            <w:r w:rsidRPr="001E19E1">
              <w:rPr>
                <w:rFonts w:ascii="GHEA Grapalat" w:hAnsi="GHEA Grapalat" w:cs="Cambria Math"/>
                <w:color w:val="333333"/>
                <w:sz w:val="24"/>
                <w:szCs w:val="24"/>
              </w:rPr>
              <w:t>ստորագրությունը</w:t>
            </w:r>
          </w:p>
        </w:tc>
        <w:tc>
          <w:tcPr>
            <w:tcW w:w="4890" w:type="dxa"/>
            <w:tcBorders>
              <w:top w:val="outset" w:sz="6" w:space="0" w:color="auto"/>
              <w:left w:val="outset" w:sz="6" w:space="0" w:color="auto"/>
              <w:bottom w:val="outset" w:sz="6" w:space="0" w:color="auto"/>
              <w:right w:val="outset" w:sz="6" w:space="0" w:color="auto"/>
            </w:tcBorders>
            <w:shd w:val="clear" w:color="auto" w:fill="FFFFFF"/>
            <w:vAlign w:val="center"/>
          </w:tcPr>
          <w:p w:rsidR="00744222" w:rsidRPr="001E19E1" w:rsidRDefault="00744222" w:rsidP="00D2060C">
            <w:pPr>
              <w:tabs>
                <w:tab w:val="left" w:pos="515"/>
              </w:tabs>
              <w:spacing w:after="0" w:line="240" w:lineRule="auto"/>
              <w:ind w:firstLine="339"/>
              <w:jc w:val="both"/>
              <w:rPr>
                <w:rFonts w:ascii="GHEA Grapalat" w:hAnsi="GHEA Grapalat" w:cs="Cambria Math"/>
                <w:color w:val="333333"/>
                <w:sz w:val="24"/>
                <w:szCs w:val="24"/>
              </w:rPr>
            </w:pPr>
          </w:p>
        </w:tc>
      </w:tr>
    </w:tbl>
    <w:p w:rsidR="009E2142" w:rsidRPr="00BB4B70" w:rsidRDefault="009E2142" w:rsidP="00E3265A">
      <w:pPr>
        <w:shd w:val="clear" w:color="auto" w:fill="FFFFFF"/>
        <w:spacing w:after="0" w:line="360" w:lineRule="auto"/>
        <w:ind w:firstLine="634"/>
        <w:jc w:val="both"/>
        <w:rPr>
          <w:rFonts w:ascii="GHEA Grapalat" w:hAnsi="GHEA Grapalat" w:cs="Arial"/>
          <w:color w:val="333333"/>
          <w:sz w:val="20"/>
          <w:szCs w:val="20"/>
        </w:rPr>
      </w:pPr>
    </w:p>
    <w:p w:rsidR="00744222" w:rsidRPr="00BB4B70" w:rsidRDefault="00744222" w:rsidP="00D2060C">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Լրացման ցուցումներ</w:t>
      </w:r>
    </w:p>
    <w:p w:rsidR="00744222" w:rsidRPr="00BB4B70" w:rsidRDefault="00744222" w:rsidP="00D2060C">
      <w:pPr>
        <w:shd w:val="clear" w:color="auto" w:fill="FFFFFF"/>
        <w:spacing w:after="0" w:line="240" w:lineRule="auto"/>
        <w:ind w:firstLine="634"/>
        <w:jc w:val="both"/>
        <w:textAlignment w:val="baseline"/>
        <w:rPr>
          <w:rFonts w:ascii="GHEA Grapalat" w:hAnsi="GHEA Grapalat" w:cs="Arial"/>
          <w:color w:val="333333"/>
          <w:sz w:val="20"/>
          <w:szCs w:val="20"/>
        </w:rPr>
      </w:pPr>
      <w:r w:rsidRPr="00BB4B70">
        <w:rPr>
          <w:rFonts w:ascii="GHEA Grapalat" w:hAnsi="GHEA Grapalat" w:cs="Arial"/>
          <w:color w:val="333333"/>
          <w:sz w:val="20"/>
          <w:szCs w:val="20"/>
        </w:rPr>
        <w:t>1</w:t>
      </w:r>
      <w:r w:rsidRPr="00BB4B70">
        <w:rPr>
          <w:rFonts w:ascii="Cambria Math" w:hAnsi="Cambria Math" w:cs="Cambria Math"/>
          <w:color w:val="333333"/>
          <w:sz w:val="20"/>
          <w:szCs w:val="20"/>
        </w:rPr>
        <w:t>․</w:t>
      </w:r>
      <w:r w:rsidRPr="00BB4B70">
        <w:rPr>
          <w:rFonts w:ascii="GHEA Grapalat" w:hAnsi="GHEA Grapalat" w:cs="Arial"/>
          <w:color w:val="333333"/>
          <w:sz w:val="20"/>
          <w:szCs w:val="20"/>
        </w:rPr>
        <w:t xml:space="preserve"> Որոշման 1-ին տողում լրացվում է որոշումն ընդունած մաքսային մարմնի անվանումը։</w:t>
      </w:r>
    </w:p>
    <w:p w:rsidR="00744222" w:rsidRPr="00BB4B70" w:rsidRDefault="00744222" w:rsidP="00D2060C">
      <w:pPr>
        <w:shd w:val="clear" w:color="auto" w:fill="FFFFFF"/>
        <w:spacing w:after="0" w:line="240" w:lineRule="auto"/>
        <w:ind w:firstLine="634"/>
        <w:jc w:val="both"/>
        <w:rPr>
          <w:rFonts w:ascii="GHEA Grapalat" w:hAnsi="GHEA Grapalat" w:cs="Arial"/>
          <w:color w:val="333333"/>
          <w:sz w:val="20"/>
          <w:szCs w:val="20"/>
        </w:rPr>
      </w:pPr>
      <w:r w:rsidRPr="00BB4B70">
        <w:rPr>
          <w:rFonts w:ascii="GHEA Grapalat" w:hAnsi="GHEA Grapalat" w:cs="Arial"/>
          <w:color w:val="333333"/>
          <w:sz w:val="20"/>
          <w:szCs w:val="20"/>
        </w:rPr>
        <w:t>2</w:t>
      </w:r>
      <w:r w:rsidRPr="00BB4B70">
        <w:rPr>
          <w:rFonts w:ascii="Cambria Math" w:hAnsi="Cambria Math" w:cs="Cambria Math"/>
          <w:color w:val="333333"/>
          <w:sz w:val="20"/>
          <w:szCs w:val="20"/>
        </w:rPr>
        <w:t>․</w:t>
      </w:r>
      <w:r w:rsidRPr="00BB4B70">
        <w:rPr>
          <w:rFonts w:ascii="GHEA Grapalat" w:hAnsi="GHEA Grapalat" w:cs="Arial"/>
          <w:color w:val="333333"/>
          <w:sz w:val="20"/>
          <w:szCs w:val="20"/>
        </w:rPr>
        <w:t xml:space="preserve">Որոշման 2-րդ տողում լրացվում են ապրանքի հայտարարատուի վերաբերյալ տվյալները՝ իրավաբանական անձի կամ անհատ ձեռնարկատիրոջ անվանումը, հարկ վճարողի հաշվառման համարը, իսկ անհատ ձեռնարկատեր չհանդիսացող ֆիզիկական անձի դեպքում՝ անունը, ազգանունը, հայրանունը, անձը հաստատող փաստաթղթի տվյալները, </w:t>
      </w:r>
      <w:r w:rsidRPr="00BB4B70">
        <w:rPr>
          <w:rFonts w:ascii="GHEA Grapalat" w:hAnsi="GHEA Grapalat" w:cs="GHEA Grapalat"/>
          <w:color w:val="333333"/>
          <w:sz w:val="20"/>
          <w:szCs w:val="20"/>
        </w:rPr>
        <w:t>հայտարարատուի գտնվելու վայրը՝ իրավաբանական անձի կամ անհատ ձեռնարկատիրոջ գրանցման կամ գործունեության հասցեն, իսկ անհատ ձեռնարկատեր չհանդիսացող ֆիզիկական անձի դեպքում՝ հաշվառման կամ բնակության հասցեն։</w:t>
      </w:r>
    </w:p>
    <w:p w:rsidR="00744222" w:rsidRPr="00BB4B70" w:rsidRDefault="003B15D3" w:rsidP="00D2060C">
      <w:pPr>
        <w:shd w:val="clear" w:color="auto" w:fill="FFFFFF"/>
        <w:spacing w:after="0" w:line="240" w:lineRule="auto"/>
        <w:ind w:firstLine="634"/>
        <w:jc w:val="both"/>
        <w:textAlignment w:val="baseline"/>
        <w:rPr>
          <w:rFonts w:ascii="GHEA Grapalat" w:hAnsi="GHEA Grapalat" w:cs="Arial"/>
          <w:color w:val="333333"/>
          <w:sz w:val="20"/>
          <w:szCs w:val="20"/>
        </w:rPr>
      </w:pPr>
      <w:r w:rsidRPr="00BB4B70">
        <w:rPr>
          <w:rFonts w:ascii="GHEA Grapalat" w:hAnsi="GHEA Grapalat" w:cs="Arial"/>
          <w:color w:val="333333"/>
          <w:sz w:val="20"/>
          <w:szCs w:val="20"/>
        </w:rPr>
        <w:t>3</w:t>
      </w:r>
      <w:r w:rsidR="00744222" w:rsidRPr="00BB4B70">
        <w:rPr>
          <w:rFonts w:ascii="Cambria Math" w:hAnsi="Cambria Math" w:cs="Cambria Math"/>
          <w:color w:val="333333"/>
          <w:sz w:val="20"/>
          <w:szCs w:val="20"/>
        </w:rPr>
        <w:t>․</w:t>
      </w:r>
      <w:r w:rsidR="00744222" w:rsidRPr="00BB4B70">
        <w:rPr>
          <w:rFonts w:ascii="GHEA Grapalat" w:hAnsi="GHEA Grapalat" w:cs="Arial"/>
          <w:color w:val="333333"/>
          <w:sz w:val="20"/>
          <w:szCs w:val="20"/>
        </w:rPr>
        <w:t xml:space="preserve"> Որոշման </w:t>
      </w:r>
      <w:r w:rsidRPr="00BB4B70">
        <w:rPr>
          <w:rFonts w:ascii="GHEA Grapalat" w:hAnsi="GHEA Grapalat" w:cs="Arial"/>
          <w:color w:val="333333"/>
          <w:sz w:val="20"/>
          <w:szCs w:val="20"/>
        </w:rPr>
        <w:t>3</w:t>
      </w:r>
      <w:r w:rsidR="00744222" w:rsidRPr="00BB4B70">
        <w:rPr>
          <w:rFonts w:ascii="GHEA Grapalat" w:hAnsi="GHEA Grapalat" w:cs="Arial"/>
          <w:color w:val="333333"/>
          <w:sz w:val="20"/>
          <w:szCs w:val="20"/>
        </w:rPr>
        <w:t>-րդ տողում լրացվում է ապրանքի դասակարգման վերաբերյալ որոշման գրանցման համարը՝ «ԴՈ/ԱՐՄ/ՏՏ/ՀՀ» ձևաչափով, որտեղ՝</w:t>
      </w:r>
    </w:p>
    <w:p w:rsidR="00744222" w:rsidRPr="00BB4B70" w:rsidRDefault="00744222" w:rsidP="00D2060C">
      <w:pPr>
        <w:shd w:val="clear" w:color="auto" w:fill="FFFFFF"/>
        <w:spacing w:after="0" w:line="240" w:lineRule="auto"/>
        <w:ind w:firstLine="634"/>
        <w:jc w:val="both"/>
        <w:textAlignment w:val="baseline"/>
        <w:rPr>
          <w:rFonts w:ascii="GHEA Grapalat" w:hAnsi="GHEA Grapalat" w:cs="Arial"/>
          <w:color w:val="333333"/>
          <w:sz w:val="20"/>
          <w:szCs w:val="20"/>
        </w:rPr>
      </w:pPr>
      <w:r w:rsidRPr="00BB4B70">
        <w:rPr>
          <w:rFonts w:ascii="GHEA Grapalat" w:hAnsi="GHEA Grapalat" w:cs="Arial"/>
          <w:color w:val="333333"/>
          <w:sz w:val="20"/>
          <w:szCs w:val="20"/>
        </w:rPr>
        <w:t>1) ԴՈ - ապրանքի դասակարգման վերաբերյալ որոշման տառային նշանակումն է (2 նիշով).</w:t>
      </w:r>
    </w:p>
    <w:p w:rsidR="00744222" w:rsidRPr="00BB4B70" w:rsidRDefault="00744222" w:rsidP="00D2060C">
      <w:pPr>
        <w:shd w:val="clear" w:color="auto" w:fill="FFFFFF"/>
        <w:spacing w:after="0" w:line="240" w:lineRule="auto"/>
        <w:ind w:firstLine="634"/>
        <w:jc w:val="both"/>
        <w:textAlignment w:val="baseline"/>
        <w:rPr>
          <w:rFonts w:ascii="GHEA Grapalat" w:hAnsi="GHEA Grapalat" w:cs="Arial"/>
          <w:color w:val="333333"/>
          <w:sz w:val="20"/>
          <w:szCs w:val="20"/>
        </w:rPr>
      </w:pPr>
      <w:r w:rsidRPr="00BB4B70">
        <w:rPr>
          <w:rFonts w:ascii="GHEA Grapalat" w:hAnsi="GHEA Grapalat" w:cs="Arial"/>
          <w:color w:val="333333"/>
          <w:sz w:val="20"/>
          <w:szCs w:val="20"/>
        </w:rPr>
        <w:t>2) ԱՐՄ - Հայաստանի Հանրապետության տառային ծածկագիրը.</w:t>
      </w:r>
    </w:p>
    <w:p w:rsidR="00744222" w:rsidRPr="00BB4B70" w:rsidRDefault="00744222" w:rsidP="00D2060C">
      <w:pPr>
        <w:shd w:val="clear" w:color="auto" w:fill="FFFFFF"/>
        <w:spacing w:after="0" w:line="240" w:lineRule="auto"/>
        <w:ind w:firstLine="634"/>
        <w:jc w:val="both"/>
        <w:textAlignment w:val="baseline"/>
        <w:rPr>
          <w:rFonts w:ascii="GHEA Grapalat" w:hAnsi="GHEA Grapalat" w:cs="Arial"/>
          <w:color w:val="333333"/>
          <w:sz w:val="20"/>
          <w:szCs w:val="20"/>
        </w:rPr>
      </w:pPr>
      <w:r w:rsidRPr="00BB4B70">
        <w:rPr>
          <w:rFonts w:ascii="GHEA Grapalat" w:hAnsi="GHEA Grapalat" w:cs="Arial"/>
          <w:color w:val="333333"/>
          <w:sz w:val="20"/>
          <w:szCs w:val="20"/>
        </w:rPr>
        <w:t>3) ՏՏ – այն տարվա վերջին երկու նիշերը, որի ընթացքում ընդունվել է ապրանքի դասակարգման վերաբերյալ որոշումը (2 նիշով).</w:t>
      </w:r>
    </w:p>
    <w:p w:rsidR="00744222" w:rsidRPr="00BB4B70" w:rsidRDefault="00744222" w:rsidP="00D2060C">
      <w:pPr>
        <w:shd w:val="clear" w:color="auto" w:fill="FFFFFF"/>
        <w:spacing w:after="0" w:line="240" w:lineRule="auto"/>
        <w:ind w:firstLine="634"/>
        <w:jc w:val="both"/>
        <w:textAlignment w:val="baseline"/>
        <w:rPr>
          <w:rFonts w:ascii="GHEA Grapalat" w:hAnsi="GHEA Grapalat" w:cs="Arial"/>
          <w:color w:val="333333"/>
          <w:sz w:val="20"/>
          <w:szCs w:val="20"/>
        </w:rPr>
      </w:pPr>
      <w:r w:rsidRPr="00BB4B70">
        <w:rPr>
          <w:rFonts w:ascii="GHEA Grapalat" w:hAnsi="GHEA Grapalat" w:cs="Arial"/>
          <w:color w:val="333333"/>
          <w:sz w:val="20"/>
          <w:szCs w:val="20"/>
        </w:rPr>
        <w:t>4) ՀՀ- մաքսային մարմնում ապրանքի դասակարգման վերաբերյալ որոշման հերթական համարը (մեկ օրացուցային տարվա կտրվածքով իրականացվող համարակալմամբ):</w:t>
      </w:r>
    </w:p>
    <w:p w:rsidR="003B15D3" w:rsidRPr="00BB4B70" w:rsidRDefault="003B15D3" w:rsidP="00D2060C">
      <w:pPr>
        <w:shd w:val="clear" w:color="auto" w:fill="FFFFFF"/>
        <w:spacing w:after="0" w:line="240" w:lineRule="auto"/>
        <w:ind w:firstLine="634"/>
        <w:jc w:val="both"/>
        <w:textAlignment w:val="baseline"/>
        <w:rPr>
          <w:rFonts w:ascii="GHEA Grapalat" w:hAnsi="GHEA Grapalat" w:cs="Arial"/>
          <w:color w:val="333333"/>
          <w:sz w:val="20"/>
          <w:szCs w:val="20"/>
        </w:rPr>
      </w:pPr>
      <w:r w:rsidRPr="00BB4B70">
        <w:rPr>
          <w:rFonts w:ascii="GHEA Grapalat" w:hAnsi="GHEA Grapalat" w:cs="Arial"/>
          <w:color w:val="333333"/>
          <w:sz w:val="20"/>
          <w:szCs w:val="20"/>
        </w:rPr>
        <w:lastRenderedPageBreak/>
        <w:t>4. Որոշման 4-րդ տողում լրացվում է ապրանքի դասակարգման մասին որոշման մեջ փոփոխություններ կատարելու համար ներկայացված դիմումի գրանցման համարը։</w:t>
      </w:r>
    </w:p>
    <w:p w:rsidR="00744222" w:rsidRPr="00BB4B70" w:rsidRDefault="00744222" w:rsidP="00D2060C">
      <w:pPr>
        <w:shd w:val="clear" w:color="auto" w:fill="FFFFFF"/>
        <w:spacing w:after="0" w:line="240" w:lineRule="auto"/>
        <w:ind w:firstLine="634"/>
        <w:jc w:val="both"/>
        <w:textAlignment w:val="baseline"/>
        <w:rPr>
          <w:rFonts w:ascii="GHEA Grapalat" w:hAnsi="GHEA Grapalat" w:cs="Arial"/>
          <w:color w:val="333333"/>
          <w:sz w:val="20"/>
          <w:szCs w:val="20"/>
        </w:rPr>
      </w:pPr>
      <w:r w:rsidRPr="00BB4B70">
        <w:rPr>
          <w:rFonts w:ascii="GHEA Grapalat" w:hAnsi="GHEA Grapalat" w:cs="Arial"/>
          <w:color w:val="333333"/>
          <w:sz w:val="20"/>
          <w:szCs w:val="20"/>
        </w:rPr>
        <w:t>5</w:t>
      </w:r>
      <w:r w:rsidRPr="00BB4B70">
        <w:rPr>
          <w:rFonts w:ascii="Cambria Math" w:hAnsi="Cambria Math" w:cs="Cambria Math"/>
          <w:color w:val="333333"/>
          <w:sz w:val="20"/>
          <w:szCs w:val="20"/>
        </w:rPr>
        <w:t>․</w:t>
      </w:r>
      <w:r w:rsidRPr="00BB4B70">
        <w:rPr>
          <w:rFonts w:ascii="GHEA Grapalat" w:hAnsi="GHEA Grapalat" w:cs="Arial"/>
          <w:color w:val="333333"/>
          <w:sz w:val="20"/>
          <w:szCs w:val="20"/>
        </w:rPr>
        <w:t xml:space="preserve"> Որոշման 5-րդ տողում նշվում է </w:t>
      </w:r>
      <w:r w:rsidR="00E3265A" w:rsidRPr="00BB4B70">
        <w:rPr>
          <w:rFonts w:ascii="GHEA Grapalat" w:hAnsi="GHEA Grapalat" w:cs="Arial"/>
          <w:color w:val="333333"/>
          <w:sz w:val="20"/>
          <w:szCs w:val="20"/>
        </w:rPr>
        <w:t>ապրանքի դասակարգման որոշման մեջ փոփոխություններ կատարելու վերաբերյալ որոշման ընդունումը մերժելու հիմքը (հիմքերը):</w:t>
      </w:r>
    </w:p>
    <w:p w:rsidR="009266B4" w:rsidRPr="00BB4B70" w:rsidRDefault="00744222" w:rsidP="00D2060C">
      <w:pPr>
        <w:shd w:val="clear" w:color="auto" w:fill="FFFFFF"/>
        <w:spacing w:after="0" w:line="240" w:lineRule="auto"/>
        <w:ind w:firstLine="634"/>
        <w:jc w:val="both"/>
        <w:textAlignment w:val="baseline"/>
        <w:rPr>
          <w:rFonts w:ascii="GHEA Grapalat" w:hAnsi="GHEA Grapalat" w:cs="Calibri"/>
          <w:sz w:val="20"/>
          <w:szCs w:val="20"/>
        </w:rPr>
      </w:pPr>
      <w:r w:rsidRPr="00BB4B70">
        <w:rPr>
          <w:rFonts w:ascii="GHEA Grapalat" w:hAnsi="GHEA Grapalat" w:cs="Cambria Math"/>
          <w:color w:val="333333"/>
          <w:sz w:val="20"/>
          <w:szCs w:val="20"/>
        </w:rPr>
        <w:t>6</w:t>
      </w:r>
      <w:r w:rsidRPr="00BB4B70">
        <w:rPr>
          <w:rFonts w:ascii="Cambria Math" w:hAnsi="Cambria Math" w:cs="Cambria Math"/>
          <w:color w:val="333333"/>
          <w:sz w:val="20"/>
          <w:szCs w:val="20"/>
        </w:rPr>
        <w:t>․</w:t>
      </w:r>
      <w:r w:rsidRPr="00BB4B70">
        <w:rPr>
          <w:rFonts w:ascii="GHEA Grapalat" w:hAnsi="GHEA Grapalat" w:cs="Cambria Math"/>
          <w:color w:val="333333"/>
          <w:sz w:val="20"/>
          <w:szCs w:val="20"/>
        </w:rPr>
        <w:t xml:space="preserve"> Որոշման 6-րդ </w:t>
      </w:r>
      <w:r w:rsidRPr="00BB4B70">
        <w:rPr>
          <w:rFonts w:ascii="GHEA Grapalat" w:hAnsi="GHEA Grapalat" w:cs="Arial"/>
          <w:color w:val="333333"/>
          <w:sz w:val="20"/>
          <w:szCs w:val="20"/>
        </w:rPr>
        <w:t>տողում լրացվում են</w:t>
      </w:r>
      <w:r w:rsidR="00005C6F" w:rsidRPr="00005C6F">
        <w:rPr>
          <w:rFonts w:ascii="GHEA Grapalat" w:hAnsi="GHEA Grapalat" w:cs="Arial"/>
          <w:color w:val="333333"/>
          <w:sz w:val="20"/>
          <w:szCs w:val="20"/>
        </w:rPr>
        <w:t xml:space="preserve"> ապրանքի դասակարգման վերաբերյալ որոշման մեջ փոփոխություններ կատարելու վերաբերյալ որոշման ընդունումը մերժելու մասին </w:t>
      </w:r>
      <w:r w:rsidRPr="00BB4B70">
        <w:rPr>
          <w:rFonts w:ascii="GHEA Grapalat" w:hAnsi="GHEA Grapalat" w:cs="Arial"/>
          <w:color w:val="333333"/>
          <w:sz w:val="20"/>
          <w:szCs w:val="20"/>
        </w:rPr>
        <w:t>որոշումն ընդունած մաքսային մարմնի պաշտոնատար անձի անունը, ազգանունը, զբաղեցրած պաշտոնը, ստորագրությունը</w:t>
      </w:r>
      <w:r w:rsidRPr="00BB4B70">
        <w:rPr>
          <w:rFonts w:ascii="GHEA Grapalat" w:hAnsi="GHEA Grapalat" w:cs="GHEA Grapalat"/>
          <w:color w:val="333333"/>
          <w:sz w:val="20"/>
          <w:szCs w:val="20"/>
        </w:rPr>
        <w:t>։</w:t>
      </w:r>
    </w:p>
    <w:p w:rsidR="009266B4" w:rsidRDefault="009266B4" w:rsidP="00D2060C">
      <w:pPr>
        <w:shd w:val="clear" w:color="auto" w:fill="FFFFFF"/>
        <w:spacing w:after="0" w:line="240" w:lineRule="auto"/>
        <w:ind w:firstLine="634"/>
        <w:jc w:val="both"/>
        <w:textAlignment w:val="baseline"/>
        <w:rPr>
          <w:rFonts w:ascii="GHEA Grapalat" w:hAnsi="GHEA Grapalat" w:cs="Arial"/>
          <w:color w:val="333333"/>
          <w:sz w:val="20"/>
          <w:szCs w:val="20"/>
        </w:rPr>
      </w:pPr>
    </w:p>
    <w:p w:rsidR="00005C6F" w:rsidRPr="00005C6F" w:rsidRDefault="00005C6F" w:rsidP="00005C6F">
      <w:pPr>
        <w:shd w:val="clear" w:color="auto" w:fill="FFFFFF"/>
        <w:spacing w:after="0" w:line="360" w:lineRule="auto"/>
        <w:ind w:firstLine="634"/>
        <w:jc w:val="both"/>
        <w:textAlignment w:val="baseline"/>
        <w:rPr>
          <w:rFonts w:ascii="GHEA Grapalat" w:hAnsi="GHEA Grapalat" w:cs="Arial"/>
          <w:color w:val="333333"/>
          <w:sz w:val="20"/>
          <w:szCs w:val="20"/>
        </w:rPr>
      </w:pPr>
    </w:p>
    <w:p w:rsidR="00744222" w:rsidRPr="00BB4B70" w:rsidRDefault="009266B4" w:rsidP="009266B4">
      <w:pPr>
        <w:tabs>
          <w:tab w:val="left" w:pos="1991"/>
        </w:tabs>
        <w:rPr>
          <w:rFonts w:ascii="GHEA Grapalat" w:hAnsi="GHEA Grapalat" w:cs="Calibri"/>
        </w:rPr>
      </w:pPr>
      <w:r w:rsidRPr="00BB4B70">
        <w:rPr>
          <w:rFonts w:ascii="GHEA Grapalat" w:hAnsi="GHEA Grapalat" w:cs="Calibri"/>
        </w:rPr>
        <w:tab/>
      </w:r>
    </w:p>
    <w:p w:rsidR="009266B4" w:rsidRPr="00BB4B70" w:rsidRDefault="009266B4" w:rsidP="009266B4">
      <w:pPr>
        <w:tabs>
          <w:tab w:val="left" w:pos="1991"/>
        </w:tabs>
        <w:rPr>
          <w:rFonts w:ascii="GHEA Grapalat" w:hAnsi="GHEA Grapalat" w:cs="Calibri"/>
        </w:rPr>
      </w:pPr>
    </w:p>
    <w:p w:rsidR="009266B4" w:rsidRPr="00BB4B70" w:rsidRDefault="009266B4" w:rsidP="009266B4">
      <w:pPr>
        <w:tabs>
          <w:tab w:val="left" w:pos="1991"/>
        </w:tabs>
        <w:rPr>
          <w:rFonts w:ascii="GHEA Grapalat" w:hAnsi="GHEA Grapalat" w:cs="Calibri"/>
        </w:rPr>
      </w:pPr>
    </w:p>
    <w:p w:rsidR="009266B4" w:rsidRPr="00BB4B70" w:rsidRDefault="009266B4" w:rsidP="009266B4">
      <w:pPr>
        <w:tabs>
          <w:tab w:val="left" w:pos="1991"/>
        </w:tabs>
        <w:rPr>
          <w:rFonts w:ascii="GHEA Grapalat" w:hAnsi="GHEA Grapalat" w:cs="Calibri"/>
        </w:rPr>
      </w:pPr>
    </w:p>
    <w:p w:rsidR="009266B4" w:rsidRPr="00BB4B70" w:rsidRDefault="009266B4" w:rsidP="009266B4">
      <w:pPr>
        <w:tabs>
          <w:tab w:val="left" w:pos="1991"/>
        </w:tabs>
        <w:rPr>
          <w:rFonts w:ascii="GHEA Grapalat" w:hAnsi="GHEA Grapalat" w:cs="Calibri"/>
        </w:rPr>
      </w:pPr>
    </w:p>
    <w:p w:rsidR="009266B4" w:rsidRPr="00BB4B70" w:rsidRDefault="009266B4" w:rsidP="009266B4">
      <w:pPr>
        <w:tabs>
          <w:tab w:val="left" w:pos="1991"/>
        </w:tabs>
        <w:rPr>
          <w:rFonts w:ascii="GHEA Grapalat" w:hAnsi="GHEA Grapalat" w:cs="Calibri"/>
        </w:rPr>
      </w:pPr>
    </w:p>
    <w:p w:rsidR="009266B4" w:rsidRPr="00BB4B70" w:rsidRDefault="009266B4" w:rsidP="009266B4">
      <w:pPr>
        <w:tabs>
          <w:tab w:val="left" w:pos="1991"/>
        </w:tabs>
        <w:rPr>
          <w:rFonts w:ascii="GHEA Grapalat" w:hAnsi="GHEA Grapalat" w:cs="Calibri"/>
        </w:rPr>
      </w:pPr>
    </w:p>
    <w:p w:rsidR="009266B4" w:rsidRPr="00BB4B70" w:rsidRDefault="009266B4" w:rsidP="009266B4">
      <w:pPr>
        <w:tabs>
          <w:tab w:val="left" w:pos="1991"/>
        </w:tabs>
        <w:rPr>
          <w:rFonts w:ascii="GHEA Grapalat" w:hAnsi="GHEA Grapalat" w:cs="Calibri"/>
        </w:rPr>
      </w:pPr>
    </w:p>
    <w:p w:rsidR="009266B4" w:rsidRPr="00BB4B70" w:rsidRDefault="009266B4" w:rsidP="009266B4">
      <w:pPr>
        <w:tabs>
          <w:tab w:val="left" w:pos="1991"/>
        </w:tabs>
        <w:rPr>
          <w:rFonts w:ascii="GHEA Grapalat" w:hAnsi="GHEA Grapalat" w:cs="Calibri"/>
        </w:rPr>
      </w:pPr>
    </w:p>
    <w:p w:rsidR="009266B4" w:rsidRPr="00BB4B70" w:rsidRDefault="009266B4" w:rsidP="009266B4">
      <w:pPr>
        <w:tabs>
          <w:tab w:val="left" w:pos="1991"/>
        </w:tabs>
        <w:rPr>
          <w:rFonts w:ascii="GHEA Grapalat" w:hAnsi="GHEA Grapalat" w:cs="Calibri"/>
        </w:rPr>
      </w:pPr>
    </w:p>
    <w:p w:rsidR="009266B4" w:rsidRPr="00BB4B70" w:rsidRDefault="009266B4" w:rsidP="009266B4">
      <w:pPr>
        <w:tabs>
          <w:tab w:val="left" w:pos="1991"/>
        </w:tabs>
        <w:rPr>
          <w:rFonts w:ascii="GHEA Grapalat" w:hAnsi="GHEA Grapalat" w:cs="Calibri"/>
        </w:rPr>
      </w:pPr>
    </w:p>
    <w:p w:rsidR="004E7FFC" w:rsidRPr="00BB4B70" w:rsidRDefault="004E7FFC" w:rsidP="009266B4">
      <w:pPr>
        <w:tabs>
          <w:tab w:val="left" w:pos="1991"/>
        </w:tabs>
        <w:rPr>
          <w:rFonts w:ascii="GHEA Grapalat" w:hAnsi="GHEA Grapalat" w:cs="Calibri"/>
        </w:rPr>
      </w:pPr>
    </w:p>
    <w:p w:rsidR="004E7FFC" w:rsidRPr="00BB4B70" w:rsidRDefault="004E7FFC" w:rsidP="009266B4">
      <w:pPr>
        <w:tabs>
          <w:tab w:val="left" w:pos="1991"/>
        </w:tabs>
        <w:rPr>
          <w:rFonts w:ascii="GHEA Grapalat" w:hAnsi="GHEA Grapalat" w:cs="Calibri"/>
        </w:rPr>
      </w:pPr>
    </w:p>
    <w:p w:rsidR="004E7FFC" w:rsidRPr="00BB4B70" w:rsidRDefault="004E7FFC" w:rsidP="009266B4">
      <w:pPr>
        <w:tabs>
          <w:tab w:val="left" w:pos="1991"/>
        </w:tabs>
        <w:rPr>
          <w:rFonts w:ascii="GHEA Grapalat" w:hAnsi="GHEA Grapalat" w:cs="Calibri"/>
        </w:rPr>
      </w:pPr>
    </w:p>
    <w:p w:rsidR="004E7FFC" w:rsidRPr="00BB4B70" w:rsidRDefault="004E7FFC" w:rsidP="009266B4">
      <w:pPr>
        <w:tabs>
          <w:tab w:val="left" w:pos="1991"/>
        </w:tabs>
        <w:rPr>
          <w:rFonts w:ascii="GHEA Grapalat" w:hAnsi="GHEA Grapalat" w:cs="Calibri"/>
        </w:rPr>
      </w:pPr>
    </w:p>
    <w:p w:rsidR="009266B4" w:rsidRPr="00BB4B70" w:rsidRDefault="009266B4" w:rsidP="009266B4">
      <w:pPr>
        <w:spacing w:after="0" w:line="360" w:lineRule="auto"/>
        <w:jc w:val="center"/>
        <w:rPr>
          <w:rFonts w:ascii="GHEA Grapalat" w:eastAsia="Times New Roman" w:hAnsi="GHEA Grapalat" w:cs="Arial"/>
          <w:bCs/>
          <w:color w:val="333333"/>
          <w:sz w:val="24"/>
          <w:szCs w:val="24"/>
          <w:shd w:val="clear" w:color="auto" w:fill="FFFFFF"/>
        </w:rPr>
      </w:pPr>
    </w:p>
    <w:p w:rsidR="001E19E1" w:rsidRDefault="001E19E1">
      <w:pPr>
        <w:rPr>
          <w:rFonts w:ascii="GHEA Grapalat" w:eastAsia="Times New Roman" w:hAnsi="GHEA Grapalat" w:cs="Arial"/>
          <w:bCs/>
          <w:color w:val="333333"/>
          <w:sz w:val="24"/>
          <w:szCs w:val="24"/>
          <w:u w:val="single"/>
          <w:shd w:val="clear" w:color="auto" w:fill="FFFFFF"/>
        </w:rPr>
      </w:pPr>
      <w:r>
        <w:rPr>
          <w:rFonts w:ascii="GHEA Grapalat" w:eastAsia="Times New Roman" w:hAnsi="GHEA Grapalat" w:cs="Arial"/>
          <w:bCs/>
          <w:color w:val="333333"/>
          <w:sz w:val="24"/>
          <w:szCs w:val="24"/>
          <w:u w:val="single"/>
          <w:shd w:val="clear" w:color="auto" w:fill="FFFFFF"/>
        </w:rPr>
        <w:br w:type="page"/>
      </w:r>
    </w:p>
    <w:p w:rsidR="009266B4" w:rsidRPr="009266B4" w:rsidRDefault="009266B4" w:rsidP="009266B4">
      <w:pPr>
        <w:spacing w:after="0" w:line="360" w:lineRule="auto"/>
        <w:jc w:val="right"/>
        <w:rPr>
          <w:rFonts w:ascii="GHEA Grapalat" w:eastAsia="Times New Roman" w:hAnsi="GHEA Grapalat" w:cs="Arial"/>
          <w:bCs/>
          <w:color w:val="333333"/>
          <w:sz w:val="24"/>
          <w:szCs w:val="24"/>
          <w:u w:val="single"/>
          <w:shd w:val="clear" w:color="auto" w:fill="FFFFFF"/>
        </w:rPr>
      </w:pPr>
      <w:r w:rsidRPr="00BB4B70">
        <w:rPr>
          <w:rFonts w:ascii="GHEA Grapalat" w:eastAsia="Times New Roman" w:hAnsi="GHEA Grapalat" w:cs="Arial"/>
          <w:bCs/>
          <w:color w:val="333333"/>
          <w:sz w:val="24"/>
          <w:szCs w:val="24"/>
          <w:u w:val="single"/>
          <w:shd w:val="clear" w:color="auto" w:fill="FFFFFF"/>
        </w:rPr>
        <w:lastRenderedPageBreak/>
        <w:t xml:space="preserve">Ձև N </w:t>
      </w:r>
      <w:r w:rsidR="001E19E1">
        <w:rPr>
          <w:rFonts w:ascii="GHEA Grapalat" w:eastAsia="Times New Roman" w:hAnsi="GHEA Grapalat" w:cs="Arial"/>
          <w:bCs/>
          <w:color w:val="333333"/>
          <w:sz w:val="24"/>
          <w:szCs w:val="24"/>
          <w:u w:val="single"/>
          <w:shd w:val="clear" w:color="auto" w:fill="FFFFFF"/>
        </w:rPr>
        <w:t>10</w:t>
      </w:r>
    </w:p>
    <w:p w:rsidR="009266B4" w:rsidRPr="009266B4" w:rsidRDefault="009266B4" w:rsidP="001E19E1">
      <w:pPr>
        <w:spacing w:after="0" w:line="240" w:lineRule="auto"/>
        <w:jc w:val="center"/>
        <w:rPr>
          <w:rFonts w:ascii="GHEA Grapalat" w:eastAsia="Times New Roman" w:hAnsi="GHEA Grapalat" w:cs="Arial"/>
          <w:bCs/>
          <w:color w:val="333333"/>
          <w:sz w:val="24"/>
          <w:szCs w:val="24"/>
          <w:shd w:val="clear" w:color="auto" w:fill="FFFFFF"/>
        </w:rPr>
      </w:pPr>
      <w:r w:rsidRPr="009266B4">
        <w:rPr>
          <w:rFonts w:ascii="GHEA Grapalat" w:eastAsia="Times New Roman" w:hAnsi="GHEA Grapalat" w:cs="Arial"/>
          <w:bCs/>
          <w:color w:val="333333"/>
          <w:sz w:val="24"/>
          <w:szCs w:val="24"/>
          <w:shd w:val="clear" w:color="auto" w:fill="FFFFFF"/>
        </w:rPr>
        <w:t>ՈՐՈՇՈՒՄ</w:t>
      </w:r>
    </w:p>
    <w:p w:rsidR="009266B4" w:rsidRPr="00BB4B70" w:rsidRDefault="009266B4" w:rsidP="001E19E1">
      <w:pPr>
        <w:spacing w:after="0" w:line="240" w:lineRule="auto"/>
        <w:jc w:val="center"/>
        <w:rPr>
          <w:rFonts w:ascii="GHEA Grapalat" w:eastAsia="Times New Roman" w:hAnsi="GHEA Grapalat" w:cs="Arial"/>
          <w:bCs/>
          <w:color w:val="333333"/>
          <w:sz w:val="24"/>
          <w:szCs w:val="24"/>
          <w:shd w:val="clear" w:color="auto" w:fill="FFFFFF"/>
        </w:rPr>
      </w:pPr>
      <w:r w:rsidRPr="009266B4">
        <w:rPr>
          <w:rFonts w:ascii="GHEA Grapalat" w:eastAsia="Times New Roman" w:hAnsi="GHEA Grapalat" w:cs="Arial"/>
          <w:bCs/>
          <w:color w:val="333333"/>
          <w:sz w:val="24"/>
          <w:szCs w:val="24"/>
          <w:shd w:val="clear" w:color="auto" w:fill="FFFFFF"/>
        </w:rPr>
        <w:t>Եվրասիական տնտեսական միության մաքսային սահմանով չհավաքված կամ կազմատված, այդ թվում՝ չկոմպլեկտավորված կամ անավարտ վիճակում տեղափոխվող ապրանքի դասակարգման վերաբերյալ որոշման գործողությունը դադարեցնելու մասին</w:t>
      </w:r>
    </w:p>
    <w:p w:rsidR="00263F8A" w:rsidRPr="00BB4B70" w:rsidRDefault="00263F8A" w:rsidP="009266B4">
      <w:pPr>
        <w:shd w:val="clear" w:color="auto" w:fill="FFFFFF"/>
        <w:spacing w:after="0" w:line="276" w:lineRule="auto"/>
        <w:jc w:val="center"/>
        <w:rPr>
          <w:rFonts w:ascii="GHEA Grapalat" w:eastAsia="Times New Roman" w:hAnsi="GHEA Grapalat" w:cs="Arial"/>
          <w:bCs/>
          <w:color w:val="333333"/>
          <w:sz w:val="24"/>
          <w:szCs w:val="24"/>
        </w:rPr>
      </w:pPr>
    </w:p>
    <w:tbl>
      <w:tblPr>
        <w:tblW w:w="1023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45"/>
        <w:gridCol w:w="5093"/>
      </w:tblGrid>
      <w:tr w:rsidR="009266B4" w:rsidRPr="001E19E1" w:rsidTr="003D0952">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1</w:t>
            </w:r>
            <w:r w:rsidRPr="001E19E1">
              <w:rPr>
                <w:rFonts w:ascii="Cambria Math" w:hAnsi="Cambria Math" w:cs="Cambria Math"/>
                <w:color w:val="333333"/>
                <w:sz w:val="24"/>
                <w:szCs w:val="24"/>
              </w:rPr>
              <w:t>․</w:t>
            </w:r>
            <w:r w:rsidRPr="001E19E1">
              <w:rPr>
                <w:rFonts w:ascii="GHEA Grapalat" w:hAnsi="GHEA Grapalat" w:cs="Arial"/>
                <w:color w:val="333333"/>
                <w:sz w:val="24"/>
                <w:szCs w:val="24"/>
              </w:rPr>
              <w:t xml:space="preserve"> Մաքսային մարմինը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spacing w:after="0" w:line="240" w:lineRule="auto"/>
              <w:ind w:firstLine="339"/>
              <w:jc w:val="both"/>
              <w:rPr>
                <w:rFonts w:ascii="GHEA Grapalat" w:hAnsi="GHEA Grapalat" w:cs="Arial"/>
                <w:color w:val="333333"/>
                <w:sz w:val="24"/>
                <w:szCs w:val="24"/>
              </w:rPr>
            </w:pPr>
          </w:p>
        </w:tc>
      </w:tr>
      <w:tr w:rsidR="009266B4" w:rsidRPr="001E19E1" w:rsidTr="003D0952">
        <w:trPr>
          <w:tblCellSpacing w:w="0" w:type="dxa"/>
          <w:jc w:val="center"/>
        </w:trPr>
        <w:tc>
          <w:tcPr>
            <w:tcW w:w="1023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266B4" w:rsidRPr="001E19E1" w:rsidRDefault="009266B4" w:rsidP="001E19E1">
            <w:pPr>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2. Դիմումատուի՝</w:t>
            </w:r>
          </w:p>
        </w:tc>
      </w:tr>
      <w:tr w:rsidR="009266B4" w:rsidRPr="001E19E1" w:rsidTr="003D0952">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1) ՀՎՀՀ (անհատ ձեռնարկատեր չհանդիսացող ֆիզիկական անձի դեպքում՝ անձը հաստատող փաստաթղթի տվյալները)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spacing w:after="0" w:line="240" w:lineRule="auto"/>
              <w:ind w:firstLine="155"/>
              <w:jc w:val="both"/>
              <w:rPr>
                <w:rFonts w:ascii="GHEA Grapalat" w:hAnsi="GHEA Grapalat" w:cs="Arial"/>
                <w:color w:val="333333"/>
                <w:sz w:val="24"/>
                <w:szCs w:val="24"/>
              </w:rPr>
            </w:pPr>
          </w:p>
        </w:tc>
      </w:tr>
      <w:tr w:rsidR="009266B4" w:rsidRPr="001E19E1" w:rsidTr="003D0952">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2) անվանումը</w:t>
            </w:r>
            <w:r w:rsidRPr="001E19E1">
              <w:rPr>
                <w:rFonts w:ascii="GHEA Grapalat" w:hAnsi="GHEA Grapalat" w:cs="Arial"/>
                <w:bCs/>
                <w:iCs/>
                <w:color w:val="333333"/>
                <w:sz w:val="24"/>
                <w:szCs w:val="24"/>
              </w:rPr>
              <w:t xml:space="preserve"> (</w:t>
            </w:r>
            <w:r w:rsidRPr="001E19E1">
              <w:rPr>
                <w:rFonts w:ascii="GHEA Grapalat" w:hAnsi="GHEA Grapalat" w:cs="Arial"/>
                <w:color w:val="333333"/>
                <w:sz w:val="24"/>
                <w:szCs w:val="24"/>
              </w:rPr>
              <w:t>անհատ ձեռնարկատեր չհանդիսացող ֆիզիկական անձի դեպքում՝ անունը, ազգանունը)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spacing w:after="0" w:line="240" w:lineRule="auto"/>
              <w:ind w:firstLine="155"/>
              <w:jc w:val="both"/>
              <w:rPr>
                <w:rFonts w:ascii="GHEA Grapalat" w:hAnsi="GHEA Grapalat" w:cs="Arial"/>
                <w:color w:val="333333"/>
                <w:sz w:val="24"/>
                <w:szCs w:val="24"/>
              </w:rPr>
            </w:pPr>
          </w:p>
        </w:tc>
      </w:tr>
      <w:tr w:rsidR="009266B4" w:rsidRPr="001E19E1" w:rsidTr="003D0952">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3</w:t>
            </w:r>
            <w:r w:rsidRPr="001E19E1">
              <w:rPr>
                <w:rFonts w:ascii="GHEA Grapalat" w:hAnsi="GHEA Grapalat" w:cs="Arial"/>
                <w:color w:val="333333"/>
                <w:sz w:val="24"/>
                <w:szCs w:val="24"/>
                <w:lang w:val="ru-RU"/>
              </w:rPr>
              <w:t>)</w:t>
            </w:r>
            <w:r w:rsidRPr="001E19E1">
              <w:rPr>
                <w:rFonts w:ascii="GHEA Grapalat" w:hAnsi="GHEA Grapalat" w:cs="Arial"/>
                <w:color w:val="333333"/>
                <w:sz w:val="24"/>
                <w:szCs w:val="24"/>
              </w:rPr>
              <w:t xml:space="preserve"> գտնվելու վայրը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spacing w:after="0" w:line="240" w:lineRule="auto"/>
              <w:ind w:firstLine="155"/>
              <w:jc w:val="both"/>
              <w:rPr>
                <w:rFonts w:ascii="GHEA Grapalat" w:hAnsi="GHEA Grapalat" w:cs="Arial"/>
                <w:color w:val="333333"/>
                <w:sz w:val="24"/>
                <w:szCs w:val="24"/>
              </w:rPr>
            </w:pPr>
          </w:p>
        </w:tc>
      </w:tr>
      <w:tr w:rsidR="009266B4" w:rsidRPr="001E19E1" w:rsidTr="001E19E1">
        <w:trPr>
          <w:trHeight w:val="606"/>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spacing w:after="0" w:line="240" w:lineRule="auto"/>
              <w:ind w:firstLine="339"/>
              <w:jc w:val="both"/>
              <w:rPr>
                <w:rFonts w:ascii="GHEA Grapalat" w:hAnsi="GHEA Grapalat" w:cs="Arial"/>
                <w:color w:val="333333"/>
                <w:sz w:val="24"/>
                <w:szCs w:val="24"/>
              </w:rPr>
            </w:pPr>
            <w:r w:rsidRPr="001E19E1">
              <w:rPr>
                <w:rFonts w:ascii="GHEA Grapalat" w:eastAsia="Times New Roman" w:hAnsi="GHEA Grapalat" w:cs="Arial"/>
                <w:color w:val="333333"/>
                <w:sz w:val="24"/>
                <w:szCs w:val="24"/>
              </w:rPr>
              <w:t xml:space="preserve">3. </w:t>
            </w:r>
            <w:r w:rsidRPr="001E19E1">
              <w:rPr>
                <w:rFonts w:ascii="GHEA Grapalat" w:hAnsi="GHEA Grapalat" w:cs="Arial"/>
                <w:color w:val="333333"/>
                <w:sz w:val="24"/>
                <w:szCs w:val="24"/>
              </w:rPr>
              <w:t>Որոշման գրանցման համարը</w:t>
            </w:r>
          </w:p>
          <w:p w:rsidR="009266B4" w:rsidRPr="001E19E1" w:rsidRDefault="009266B4" w:rsidP="001E19E1">
            <w:pPr>
              <w:spacing w:after="0" w:line="240" w:lineRule="auto"/>
              <w:jc w:val="both"/>
              <w:rPr>
                <w:rFonts w:ascii="GHEA Grapalat" w:hAnsi="GHEA Grapalat" w:cs="Cambria Math"/>
                <w:color w:val="333333"/>
                <w:sz w:val="24"/>
                <w:szCs w:val="24"/>
              </w:rPr>
            </w:pPr>
            <w:r w:rsidRPr="001E19E1">
              <w:rPr>
                <w:rFonts w:ascii="GHEA Grapalat" w:hAnsi="GHEA Grapalat" w:cs="Arial"/>
                <w:color w:val="333333"/>
                <w:sz w:val="24"/>
                <w:szCs w:val="24"/>
              </w:rPr>
              <w:t xml:space="preserve">    ԳԴ/ԱՐՄ/ՏՏ/ՀՀ</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tabs>
                <w:tab w:val="left" w:pos="515"/>
              </w:tabs>
              <w:spacing w:after="0" w:line="240" w:lineRule="auto"/>
              <w:jc w:val="both"/>
              <w:rPr>
                <w:rFonts w:ascii="GHEA Grapalat" w:hAnsi="GHEA Grapalat" w:cs="Arial"/>
                <w:color w:val="333333"/>
                <w:sz w:val="24"/>
                <w:szCs w:val="24"/>
              </w:rPr>
            </w:pPr>
          </w:p>
        </w:tc>
      </w:tr>
      <w:tr w:rsidR="009266B4" w:rsidRPr="001E19E1" w:rsidTr="003D0952">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tabs>
                <w:tab w:val="left" w:pos="515"/>
              </w:tabs>
              <w:spacing w:after="0" w:line="240" w:lineRule="auto"/>
              <w:ind w:firstLine="339"/>
              <w:jc w:val="both"/>
              <w:rPr>
                <w:rFonts w:ascii="GHEA Grapalat" w:hAnsi="GHEA Grapalat" w:cs="Arial"/>
                <w:color w:val="333333"/>
                <w:sz w:val="24"/>
                <w:szCs w:val="24"/>
              </w:rPr>
            </w:pPr>
            <w:r w:rsidRPr="001E19E1">
              <w:rPr>
                <w:rFonts w:ascii="GHEA Grapalat" w:eastAsia="Times New Roman" w:hAnsi="GHEA Grapalat" w:cs="Arial"/>
                <w:color w:val="333333"/>
                <w:sz w:val="24"/>
                <w:szCs w:val="24"/>
              </w:rPr>
              <w:t>4. Որոշման ընդունման ամսաթիվը (օրը, ամիսը, տարին)</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tabs>
                <w:tab w:val="left" w:pos="515"/>
              </w:tabs>
              <w:spacing w:after="0" w:line="240" w:lineRule="auto"/>
              <w:jc w:val="both"/>
              <w:rPr>
                <w:rFonts w:ascii="GHEA Grapalat" w:hAnsi="GHEA Grapalat" w:cs="Arial"/>
                <w:color w:val="333333"/>
                <w:sz w:val="24"/>
                <w:szCs w:val="24"/>
              </w:rPr>
            </w:pPr>
          </w:p>
        </w:tc>
      </w:tr>
      <w:tr w:rsidR="009266B4" w:rsidRPr="001E19E1" w:rsidTr="003D0952">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tabs>
                <w:tab w:val="left" w:pos="515"/>
              </w:tabs>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5. Ապրանքի դասակարգման վերաբերյալ որոշման գրանցման համարը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tabs>
                <w:tab w:val="left" w:pos="515"/>
              </w:tabs>
              <w:spacing w:after="0" w:line="240" w:lineRule="auto"/>
              <w:ind w:firstLine="339"/>
              <w:jc w:val="both"/>
              <w:rPr>
                <w:rFonts w:ascii="GHEA Grapalat" w:hAnsi="GHEA Grapalat" w:cs="Arial"/>
                <w:color w:val="333333"/>
                <w:sz w:val="24"/>
                <w:szCs w:val="24"/>
              </w:rPr>
            </w:pPr>
          </w:p>
        </w:tc>
      </w:tr>
      <w:tr w:rsidR="009266B4" w:rsidRPr="001E19E1" w:rsidTr="003D0952">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tabs>
                <w:tab w:val="left" w:pos="515"/>
              </w:tabs>
              <w:spacing w:after="0" w:line="240" w:lineRule="auto"/>
              <w:ind w:firstLine="339"/>
              <w:jc w:val="both"/>
              <w:rPr>
                <w:rFonts w:ascii="GHEA Grapalat" w:hAnsi="GHEA Grapalat" w:cs="Arial"/>
                <w:color w:val="333333"/>
                <w:sz w:val="24"/>
                <w:szCs w:val="24"/>
              </w:rPr>
            </w:pPr>
            <w:r w:rsidRPr="001E19E1">
              <w:rPr>
                <w:rFonts w:ascii="GHEA Grapalat" w:hAnsi="GHEA Grapalat" w:cs="Arial"/>
                <w:color w:val="333333"/>
                <w:sz w:val="24"/>
                <w:szCs w:val="24"/>
              </w:rPr>
              <w:t>6. Ապրանքի դասակարգման վերաբերյալ որոշման ընդունման ամսաթիվը (օրը, ամիսը, տարին)</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tabs>
                <w:tab w:val="left" w:pos="515"/>
              </w:tabs>
              <w:spacing w:after="0" w:line="240" w:lineRule="auto"/>
              <w:ind w:firstLine="339"/>
              <w:jc w:val="both"/>
              <w:rPr>
                <w:rFonts w:ascii="GHEA Grapalat" w:hAnsi="GHEA Grapalat" w:cs="Arial"/>
                <w:color w:val="333333"/>
                <w:sz w:val="24"/>
                <w:szCs w:val="24"/>
              </w:rPr>
            </w:pPr>
          </w:p>
        </w:tc>
      </w:tr>
      <w:tr w:rsidR="009266B4" w:rsidRPr="001E19E1" w:rsidTr="003D0952">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tabs>
                <w:tab w:val="left" w:pos="515"/>
              </w:tabs>
              <w:spacing w:after="0" w:line="240" w:lineRule="auto"/>
              <w:ind w:firstLine="339"/>
              <w:jc w:val="both"/>
              <w:rPr>
                <w:rFonts w:ascii="GHEA Grapalat" w:hAnsi="GHEA Grapalat" w:cs="Arial"/>
                <w:color w:val="333333"/>
                <w:sz w:val="24"/>
                <w:szCs w:val="24"/>
              </w:rPr>
            </w:pPr>
            <w:r w:rsidRPr="001E19E1">
              <w:rPr>
                <w:rFonts w:ascii="GHEA Grapalat" w:eastAsia="Times New Roman" w:hAnsi="GHEA Grapalat" w:cs="Arial"/>
                <w:color w:val="333333"/>
                <w:sz w:val="24"/>
                <w:szCs w:val="24"/>
                <w:lang w:val="en-US"/>
              </w:rPr>
              <w:t>7. Որոշում ընդունելու հիմքը (հիմքերը)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tabs>
                <w:tab w:val="left" w:pos="515"/>
              </w:tabs>
              <w:spacing w:after="0" w:line="240" w:lineRule="auto"/>
              <w:ind w:firstLine="339"/>
              <w:jc w:val="both"/>
              <w:rPr>
                <w:rFonts w:ascii="GHEA Grapalat" w:hAnsi="GHEA Grapalat" w:cs="Arial"/>
                <w:color w:val="333333"/>
                <w:sz w:val="24"/>
                <w:szCs w:val="24"/>
              </w:rPr>
            </w:pPr>
          </w:p>
        </w:tc>
      </w:tr>
      <w:tr w:rsidR="002C5AE6" w:rsidRPr="001E19E1" w:rsidTr="003D0952">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2C5AE6" w:rsidRPr="001E19E1" w:rsidRDefault="002C5AE6" w:rsidP="001E19E1">
            <w:pPr>
              <w:tabs>
                <w:tab w:val="left" w:pos="515"/>
              </w:tabs>
              <w:spacing w:after="0" w:line="240" w:lineRule="auto"/>
              <w:ind w:firstLine="339"/>
              <w:jc w:val="both"/>
              <w:rPr>
                <w:rFonts w:ascii="GHEA Grapalat" w:eastAsia="Times New Roman" w:hAnsi="GHEA Grapalat" w:cs="Arial"/>
                <w:color w:val="333333"/>
                <w:sz w:val="24"/>
                <w:szCs w:val="24"/>
              </w:rPr>
            </w:pPr>
            <w:r w:rsidRPr="001E19E1">
              <w:rPr>
                <w:rFonts w:ascii="GHEA Grapalat" w:eastAsia="Times New Roman" w:hAnsi="GHEA Grapalat" w:cs="Arial"/>
                <w:color w:val="333333"/>
                <w:sz w:val="24"/>
                <w:szCs w:val="24"/>
              </w:rPr>
              <w:t>8</w:t>
            </w:r>
            <w:r w:rsidRPr="001E19E1">
              <w:rPr>
                <w:rFonts w:ascii="Cambria Math" w:eastAsia="Times New Roman" w:hAnsi="Cambria Math" w:cs="Cambria Math"/>
                <w:color w:val="333333"/>
                <w:sz w:val="24"/>
                <w:szCs w:val="24"/>
              </w:rPr>
              <w:t>․</w:t>
            </w:r>
            <w:r w:rsidRPr="001E19E1">
              <w:rPr>
                <w:rFonts w:ascii="GHEA Grapalat" w:eastAsia="Times New Roman" w:hAnsi="GHEA Grapalat" w:cs="Arial"/>
                <w:color w:val="333333"/>
                <w:sz w:val="24"/>
                <w:szCs w:val="24"/>
              </w:rPr>
              <w:t xml:space="preserve"> Որոշման ուժի մեջ մտնելու ժամկետը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2C5AE6" w:rsidRPr="001E19E1" w:rsidRDefault="002C5AE6" w:rsidP="001E19E1">
            <w:pPr>
              <w:tabs>
                <w:tab w:val="left" w:pos="515"/>
              </w:tabs>
              <w:spacing w:after="0" w:line="240" w:lineRule="auto"/>
              <w:ind w:firstLine="339"/>
              <w:jc w:val="both"/>
              <w:rPr>
                <w:rFonts w:ascii="GHEA Grapalat" w:hAnsi="GHEA Grapalat" w:cs="Arial"/>
                <w:color w:val="333333"/>
                <w:sz w:val="24"/>
                <w:szCs w:val="24"/>
              </w:rPr>
            </w:pPr>
          </w:p>
        </w:tc>
      </w:tr>
      <w:tr w:rsidR="009266B4" w:rsidRPr="001E19E1" w:rsidTr="003D0952">
        <w:trPr>
          <w:tblCellSpacing w:w="0" w:type="dxa"/>
          <w:jc w:val="center"/>
        </w:trPr>
        <w:tc>
          <w:tcPr>
            <w:tcW w:w="10238"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2C5AE6" w:rsidP="001E19E1">
            <w:pPr>
              <w:tabs>
                <w:tab w:val="left" w:pos="515"/>
              </w:tabs>
              <w:spacing w:after="0" w:line="240" w:lineRule="auto"/>
              <w:ind w:firstLine="339"/>
              <w:jc w:val="both"/>
              <w:rPr>
                <w:rFonts w:ascii="GHEA Grapalat" w:eastAsia="Times New Roman" w:hAnsi="GHEA Grapalat" w:cs="Arial"/>
                <w:color w:val="333333"/>
                <w:sz w:val="24"/>
                <w:szCs w:val="24"/>
                <w:lang w:val="en-US"/>
              </w:rPr>
            </w:pPr>
            <w:r w:rsidRPr="001E19E1">
              <w:rPr>
                <w:rFonts w:ascii="GHEA Grapalat" w:eastAsia="Times New Roman" w:hAnsi="GHEA Grapalat" w:cs="Cambria Math"/>
                <w:color w:val="333333"/>
                <w:sz w:val="24"/>
                <w:szCs w:val="24"/>
              </w:rPr>
              <w:t>9</w:t>
            </w:r>
            <w:r w:rsidR="009266B4" w:rsidRPr="001E19E1">
              <w:rPr>
                <w:rFonts w:ascii="Cambria Math" w:eastAsia="Times New Roman" w:hAnsi="Cambria Math" w:cs="Cambria Math"/>
                <w:color w:val="333333"/>
                <w:sz w:val="24"/>
                <w:szCs w:val="24"/>
                <w:lang w:val="en-US"/>
              </w:rPr>
              <w:t>․</w:t>
            </w:r>
            <w:r w:rsidR="009266B4" w:rsidRPr="001E19E1">
              <w:rPr>
                <w:rFonts w:ascii="GHEA Grapalat" w:eastAsia="Times New Roman" w:hAnsi="GHEA Grapalat" w:cs="Arial"/>
                <w:color w:val="333333"/>
                <w:sz w:val="24"/>
                <w:szCs w:val="24"/>
                <w:lang w:val="en-US"/>
              </w:rPr>
              <w:t xml:space="preserve"> Մաքսային մարմնի պաշտոնատար անձի՝ </w:t>
            </w:r>
          </w:p>
        </w:tc>
      </w:tr>
      <w:tr w:rsidR="009266B4" w:rsidRPr="001E19E1" w:rsidTr="003D0952">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pStyle w:val="ListParagraph"/>
              <w:numPr>
                <w:ilvl w:val="0"/>
                <w:numId w:val="18"/>
              </w:numPr>
              <w:tabs>
                <w:tab w:val="left" w:pos="515"/>
              </w:tabs>
              <w:spacing w:after="0" w:line="240" w:lineRule="auto"/>
              <w:ind w:left="0" w:firstLine="339"/>
              <w:jc w:val="both"/>
              <w:rPr>
                <w:rFonts w:ascii="GHEA Grapalat" w:hAnsi="GHEA Grapalat" w:cs="Cambria Math"/>
                <w:color w:val="333333"/>
                <w:sz w:val="24"/>
                <w:szCs w:val="24"/>
                <w:lang w:val="ru-RU"/>
              </w:rPr>
            </w:pPr>
            <w:r w:rsidRPr="001E19E1">
              <w:rPr>
                <w:rFonts w:ascii="GHEA Grapalat" w:hAnsi="GHEA Grapalat" w:cs="Cambria Math"/>
                <w:color w:val="333333"/>
                <w:sz w:val="24"/>
                <w:szCs w:val="24"/>
              </w:rPr>
              <w:t>անունը, ազգանունը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tabs>
                <w:tab w:val="left" w:pos="515"/>
              </w:tabs>
              <w:spacing w:after="0" w:line="240" w:lineRule="auto"/>
              <w:ind w:firstLine="339"/>
              <w:jc w:val="both"/>
              <w:rPr>
                <w:rFonts w:ascii="GHEA Grapalat" w:hAnsi="GHEA Grapalat" w:cs="Cambria Math"/>
                <w:color w:val="333333"/>
                <w:sz w:val="24"/>
                <w:szCs w:val="24"/>
              </w:rPr>
            </w:pPr>
          </w:p>
        </w:tc>
      </w:tr>
      <w:tr w:rsidR="009266B4" w:rsidRPr="001E19E1" w:rsidTr="003D0952">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2C5AE6" w:rsidP="001E19E1">
            <w:pPr>
              <w:tabs>
                <w:tab w:val="left" w:pos="515"/>
              </w:tabs>
              <w:spacing w:after="0" w:line="240" w:lineRule="auto"/>
              <w:ind w:firstLine="339"/>
              <w:jc w:val="both"/>
              <w:rPr>
                <w:rFonts w:ascii="GHEA Grapalat" w:hAnsi="GHEA Grapalat" w:cs="Cambria Math"/>
                <w:color w:val="333333"/>
                <w:sz w:val="24"/>
                <w:szCs w:val="24"/>
                <w:lang w:val="ru-RU"/>
              </w:rPr>
            </w:pPr>
            <w:r w:rsidRPr="001E19E1">
              <w:rPr>
                <w:rFonts w:ascii="GHEA Grapalat" w:hAnsi="GHEA Grapalat" w:cs="Cambria Math"/>
                <w:color w:val="333333"/>
                <w:sz w:val="24"/>
                <w:szCs w:val="24"/>
                <w:lang w:val="ru-RU"/>
              </w:rPr>
              <w:t xml:space="preserve">2) </w:t>
            </w:r>
            <w:r w:rsidR="009266B4" w:rsidRPr="001E19E1">
              <w:rPr>
                <w:rFonts w:ascii="GHEA Grapalat" w:hAnsi="GHEA Grapalat" w:cs="Cambria Math"/>
                <w:color w:val="333333"/>
                <w:sz w:val="24"/>
                <w:szCs w:val="24"/>
              </w:rPr>
              <w:t>զբաղեցրած պաշտոնը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tabs>
                <w:tab w:val="left" w:pos="515"/>
              </w:tabs>
              <w:spacing w:after="0" w:line="240" w:lineRule="auto"/>
              <w:ind w:firstLine="339"/>
              <w:jc w:val="both"/>
              <w:rPr>
                <w:rFonts w:ascii="GHEA Grapalat" w:hAnsi="GHEA Grapalat" w:cs="Cambria Math"/>
                <w:color w:val="333333"/>
                <w:sz w:val="24"/>
                <w:szCs w:val="24"/>
                <w:lang w:val="ru-RU"/>
              </w:rPr>
            </w:pPr>
          </w:p>
        </w:tc>
      </w:tr>
      <w:tr w:rsidR="009266B4" w:rsidRPr="001E19E1" w:rsidTr="003D0952">
        <w:trPr>
          <w:tblCellSpacing w:w="0" w:type="dxa"/>
          <w:jc w:val="center"/>
        </w:trPr>
        <w:tc>
          <w:tcPr>
            <w:tcW w:w="5145"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2C5AE6" w:rsidP="001E19E1">
            <w:pPr>
              <w:tabs>
                <w:tab w:val="left" w:pos="515"/>
              </w:tabs>
              <w:spacing w:after="0" w:line="240" w:lineRule="auto"/>
              <w:ind w:firstLine="335"/>
              <w:jc w:val="both"/>
              <w:rPr>
                <w:rFonts w:ascii="GHEA Grapalat" w:hAnsi="GHEA Grapalat" w:cs="Cambria Math"/>
                <w:color w:val="333333"/>
                <w:sz w:val="24"/>
                <w:szCs w:val="24"/>
              </w:rPr>
            </w:pPr>
            <w:r w:rsidRPr="001E19E1">
              <w:rPr>
                <w:rFonts w:ascii="GHEA Grapalat" w:hAnsi="GHEA Grapalat" w:cs="Cambria Math"/>
                <w:color w:val="333333"/>
                <w:sz w:val="24"/>
                <w:szCs w:val="24"/>
                <w:lang w:val="ru-RU"/>
              </w:rPr>
              <w:t xml:space="preserve">3)  </w:t>
            </w:r>
            <w:r w:rsidR="009266B4" w:rsidRPr="001E19E1">
              <w:rPr>
                <w:rFonts w:ascii="GHEA Grapalat" w:hAnsi="GHEA Grapalat" w:cs="Cambria Math"/>
                <w:color w:val="333333"/>
                <w:sz w:val="24"/>
                <w:szCs w:val="24"/>
              </w:rPr>
              <w:t>ստորագրությունը</w:t>
            </w:r>
          </w:p>
        </w:tc>
        <w:tc>
          <w:tcPr>
            <w:tcW w:w="5093" w:type="dxa"/>
            <w:tcBorders>
              <w:top w:val="outset" w:sz="6" w:space="0" w:color="auto"/>
              <w:left w:val="outset" w:sz="6" w:space="0" w:color="auto"/>
              <w:bottom w:val="outset" w:sz="6" w:space="0" w:color="auto"/>
              <w:right w:val="outset" w:sz="6" w:space="0" w:color="auto"/>
            </w:tcBorders>
            <w:shd w:val="clear" w:color="auto" w:fill="FFFFFF"/>
            <w:vAlign w:val="center"/>
          </w:tcPr>
          <w:p w:rsidR="009266B4" w:rsidRPr="001E19E1" w:rsidRDefault="009266B4" w:rsidP="001E19E1">
            <w:pPr>
              <w:tabs>
                <w:tab w:val="left" w:pos="515"/>
              </w:tabs>
              <w:spacing w:after="0" w:line="240" w:lineRule="auto"/>
              <w:ind w:firstLine="339"/>
              <w:jc w:val="both"/>
              <w:rPr>
                <w:rFonts w:ascii="GHEA Grapalat" w:hAnsi="GHEA Grapalat" w:cs="Cambria Math"/>
                <w:color w:val="333333"/>
                <w:sz w:val="24"/>
                <w:szCs w:val="24"/>
              </w:rPr>
            </w:pPr>
          </w:p>
        </w:tc>
      </w:tr>
    </w:tbl>
    <w:p w:rsidR="001E19E1" w:rsidRDefault="001E19E1" w:rsidP="009266B4">
      <w:pPr>
        <w:shd w:val="clear" w:color="auto" w:fill="FFFFFF"/>
        <w:spacing w:after="0" w:line="360" w:lineRule="auto"/>
        <w:ind w:firstLine="375"/>
        <w:rPr>
          <w:rFonts w:ascii="GHEA Grapalat" w:eastAsia="Times New Roman" w:hAnsi="GHEA Grapalat" w:cs="Arial"/>
          <w:color w:val="333333"/>
          <w:sz w:val="20"/>
          <w:szCs w:val="20"/>
          <w:lang w:val="en-US"/>
        </w:rPr>
      </w:pPr>
    </w:p>
    <w:p w:rsidR="009266B4" w:rsidRPr="009266B4" w:rsidRDefault="009266B4" w:rsidP="001E19E1">
      <w:pPr>
        <w:shd w:val="clear" w:color="auto" w:fill="FFFFFF"/>
        <w:spacing w:after="0" w:line="240" w:lineRule="auto"/>
        <w:ind w:firstLine="375"/>
        <w:rPr>
          <w:rFonts w:ascii="GHEA Grapalat" w:eastAsia="Times New Roman" w:hAnsi="GHEA Grapalat" w:cs="Arial"/>
          <w:color w:val="333333"/>
          <w:sz w:val="20"/>
          <w:szCs w:val="20"/>
          <w:lang w:val="en-US"/>
        </w:rPr>
      </w:pPr>
      <w:r w:rsidRPr="009266B4">
        <w:rPr>
          <w:rFonts w:ascii="GHEA Grapalat" w:eastAsia="Times New Roman" w:hAnsi="GHEA Grapalat" w:cs="Arial"/>
          <w:color w:val="333333"/>
          <w:sz w:val="20"/>
          <w:szCs w:val="20"/>
          <w:lang w:val="en-US"/>
        </w:rPr>
        <w:t>Որոշման ձևում՝</w:t>
      </w:r>
    </w:p>
    <w:p w:rsidR="002C5AE6" w:rsidRPr="00BB4B70" w:rsidRDefault="002C5AE6" w:rsidP="001E19E1">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BB4B70">
        <w:rPr>
          <w:rFonts w:ascii="GHEA Grapalat" w:eastAsia="Times New Roman" w:hAnsi="GHEA Grapalat" w:cs="Arial"/>
          <w:color w:val="333333"/>
          <w:sz w:val="20"/>
          <w:szCs w:val="20"/>
          <w:lang w:val="en-US"/>
        </w:rPr>
        <w:t xml:space="preserve">1. Որոշման 1-ին տողում լրացվում է մաքսային մարմնի այն ստորաբաժանման անվանումը, որն ընդունել է </w:t>
      </w:r>
      <w:r w:rsidR="001E19E1">
        <w:rPr>
          <w:rFonts w:ascii="GHEA Grapalat" w:eastAsia="Times New Roman" w:hAnsi="GHEA Grapalat" w:cs="Arial"/>
          <w:color w:val="333333"/>
          <w:sz w:val="20"/>
          <w:szCs w:val="20"/>
        </w:rPr>
        <w:t xml:space="preserve">Եվրասիական տնտեսական </w:t>
      </w:r>
      <w:r w:rsidRPr="00BB4B70">
        <w:rPr>
          <w:rFonts w:ascii="GHEA Grapalat" w:eastAsia="Times New Roman" w:hAnsi="GHEA Grapalat" w:cs="Arial"/>
          <w:color w:val="333333"/>
          <w:sz w:val="20"/>
          <w:szCs w:val="20"/>
          <w:lang w:val="en-US"/>
        </w:rPr>
        <w:t>միության մաքսային սահմանով չհավաքված կամ կազմատված, այդ թվում՝ չկոմպլեկտավորված կամ անավարտ վիճակում տեղափոխվող ապրանքի դասակարգման վերաբերյալ որոշման գործողությունը դադարեցնելու մասին որոշումը:</w:t>
      </w:r>
    </w:p>
    <w:p w:rsidR="009266B4" w:rsidRPr="009266B4" w:rsidRDefault="009266B4" w:rsidP="001E19E1">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9266B4">
        <w:rPr>
          <w:rFonts w:ascii="GHEA Grapalat" w:eastAsia="Times New Roman" w:hAnsi="GHEA Grapalat" w:cs="Arial"/>
          <w:color w:val="333333"/>
          <w:sz w:val="20"/>
          <w:szCs w:val="20"/>
          <w:lang w:val="en-US"/>
        </w:rPr>
        <w:t xml:space="preserve">2. </w:t>
      </w:r>
      <w:r w:rsidR="002C5AE6" w:rsidRPr="00BB4B70">
        <w:rPr>
          <w:rFonts w:ascii="GHEA Grapalat" w:eastAsia="Times New Roman" w:hAnsi="GHEA Grapalat" w:cs="Arial"/>
          <w:color w:val="333333"/>
          <w:sz w:val="20"/>
          <w:szCs w:val="20"/>
          <w:lang w:val="en-US"/>
        </w:rPr>
        <w:t>Որոշման 2-</w:t>
      </w:r>
      <w:r w:rsidR="002C5AE6" w:rsidRPr="00BB4B70">
        <w:rPr>
          <w:rFonts w:ascii="GHEA Grapalat" w:eastAsia="Times New Roman" w:hAnsi="GHEA Grapalat" w:cs="Arial"/>
          <w:color w:val="333333"/>
          <w:sz w:val="20"/>
          <w:szCs w:val="20"/>
        </w:rPr>
        <w:t>րդ</w:t>
      </w:r>
      <w:r w:rsidR="002C5AE6" w:rsidRPr="00BB4B70">
        <w:rPr>
          <w:rFonts w:ascii="GHEA Grapalat" w:eastAsia="Times New Roman" w:hAnsi="GHEA Grapalat" w:cs="Arial"/>
          <w:color w:val="333333"/>
          <w:sz w:val="20"/>
          <w:szCs w:val="20"/>
          <w:lang w:val="en-US"/>
        </w:rPr>
        <w:t xml:space="preserve"> տողում լրացվում </w:t>
      </w:r>
      <w:r w:rsidRPr="009266B4">
        <w:rPr>
          <w:rFonts w:ascii="GHEA Grapalat" w:eastAsia="Times New Roman" w:hAnsi="GHEA Grapalat" w:cs="Arial"/>
          <w:color w:val="333333"/>
          <w:sz w:val="20"/>
          <w:szCs w:val="20"/>
          <w:lang w:val="en-US"/>
        </w:rPr>
        <w:t>են դիմումատուի վերաբերյալ տվյալները՝ իրավաբանական անձի համար՝ կազմակերպության անվանումը, փոստային հասցեն, հարկ վճարողի հաշվառման համարը, ֆիզիկական անձի համար՝ դիմումատուի անունը, ազգանունը, հայրանունը, անձնագրային տվյալները, փոստային հասցեն, հարկ վճարողի հաշվառման համարը (եթե առկա է):</w:t>
      </w:r>
    </w:p>
    <w:p w:rsidR="009266B4" w:rsidRPr="009266B4" w:rsidRDefault="009266B4" w:rsidP="001E19E1">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9266B4">
        <w:rPr>
          <w:rFonts w:ascii="GHEA Grapalat" w:eastAsia="Times New Roman" w:hAnsi="GHEA Grapalat" w:cs="Arial"/>
          <w:color w:val="333333"/>
          <w:sz w:val="20"/>
          <w:szCs w:val="20"/>
          <w:lang w:val="en-US"/>
        </w:rPr>
        <w:t xml:space="preserve">3. </w:t>
      </w:r>
      <w:r w:rsidR="002C5AE6" w:rsidRPr="00BB4B70">
        <w:rPr>
          <w:rFonts w:ascii="GHEA Grapalat" w:eastAsia="Times New Roman" w:hAnsi="GHEA Grapalat" w:cs="Arial"/>
          <w:color w:val="333333"/>
          <w:sz w:val="20"/>
          <w:szCs w:val="20"/>
          <w:lang w:val="en-US"/>
        </w:rPr>
        <w:t xml:space="preserve">Որոշման </w:t>
      </w:r>
      <w:r w:rsidR="002C5AE6" w:rsidRPr="00BB4B70">
        <w:rPr>
          <w:rFonts w:ascii="GHEA Grapalat" w:eastAsia="Times New Roman" w:hAnsi="GHEA Grapalat" w:cs="Arial"/>
          <w:color w:val="333333"/>
          <w:sz w:val="20"/>
          <w:szCs w:val="20"/>
        </w:rPr>
        <w:t>3</w:t>
      </w:r>
      <w:r w:rsidR="002C5AE6" w:rsidRPr="00BB4B70">
        <w:rPr>
          <w:rFonts w:ascii="GHEA Grapalat" w:eastAsia="Times New Roman" w:hAnsi="GHEA Grapalat" w:cs="Arial"/>
          <w:color w:val="333333"/>
          <w:sz w:val="20"/>
          <w:szCs w:val="20"/>
          <w:lang w:val="en-US"/>
        </w:rPr>
        <w:t>-</w:t>
      </w:r>
      <w:r w:rsidR="002C5AE6" w:rsidRPr="00BB4B70">
        <w:rPr>
          <w:rFonts w:ascii="GHEA Grapalat" w:eastAsia="Times New Roman" w:hAnsi="GHEA Grapalat" w:cs="Arial"/>
          <w:color w:val="333333"/>
          <w:sz w:val="20"/>
          <w:szCs w:val="20"/>
        </w:rPr>
        <w:t>րդ</w:t>
      </w:r>
      <w:r w:rsidR="002C5AE6" w:rsidRPr="00BB4B70">
        <w:rPr>
          <w:rFonts w:ascii="GHEA Grapalat" w:eastAsia="Times New Roman" w:hAnsi="GHEA Grapalat" w:cs="Arial"/>
          <w:color w:val="333333"/>
          <w:sz w:val="20"/>
          <w:szCs w:val="20"/>
          <w:lang w:val="en-US"/>
        </w:rPr>
        <w:t xml:space="preserve"> տողում լրացվում </w:t>
      </w:r>
      <w:r w:rsidRPr="009266B4">
        <w:rPr>
          <w:rFonts w:ascii="GHEA Grapalat" w:eastAsia="Times New Roman" w:hAnsi="GHEA Grapalat" w:cs="Arial"/>
          <w:color w:val="333333"/>
          <w:sz w:val="20"/>
          <w:szCs w:val="20"/>
          <w:lang w:val="en-US"/>
        </w:rPr>
        <w:t>է ապրանքի դասակարգման վերաբերյալ որոշման գործողությունը դադարեցնելու մասին որոշման գրանցման համարը՝ ԳԴ/ԱՐՄ/ՏՏ/ՀՀ ձևաչափով, որտեղ՝</w:t>
      </w:r>
    </w:p>
    <w:p w:rsidR="009266B4" w:rsidRPr="009266B4" w:rsidRDefault="009266B4" w:rsidP="001E19E1">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9266B4">
        <w:rPr>
          <w:rFonts w:ascii="GHEA Grapalat" w:eastAsia="Times New Roman" w:hAnsi="GHEA Grapalat" w:cs="Arial"/>
          <w:color w:val="333333"/>
          <w:sz w:val="20"/>
          <w:szCs w:val="20"/>
          <w:lang w:val="en-US"/>
        </w:rPr>
        <w:t>1) ԳԴ - ապրանքի դասակարգման վերաբերյալ որոշման գործողությունը դադարեցնելու մասին որոշման տառային նշանակումն է (2 նիշով).</w:t>
      </w:r>
    </w:p>
    <w:p w:rsidR="009266B4" w:rsidRPr="009266B4" w:rsidRDefault="009266B4" w:rsidP="001E19E1">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9266B4">
        <w:rPr>
          <w:rFonts w:ascii="GHEA Grapalat" w:eastAsia="Times New Roman" w:hAnsi="GHEA Grapalat" w:cs="Arial"/>
          <w:color w:val="333333"/>
          <w:sz w:val="20"/>
          <w:szCs w:val="20"/>
          <w:lang w:val="en-US"/>
        </w:rPr>
        <w:t>2) ԱՐՄ - Հայաստանի Հանրապետության տառային ծածկագիրը.</w:t>
      </w:r>
    </w:p>
    <w:p w:rsidR="009266B4" w:rsidRPr="009266B4" w:rsidRDefault="009266B4" w:rsidP="001E19E1">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9266B4">
        <w:rPr>
          <w:rFonts w:ascii="GHEA Grapalat" w:eastAsia="Times New Roman" w:hAnsi="GHEA Grapalat" w:cs="Arial"/>
          <w:color w:val="333333"/>
          <w:sz w:val="20"/>
          <w:szCs w:val="20"/>
          <w:lang w:val="en-US"/>
        </w:rPr>
        <w:t>3) ՏՏ – այն տարվա վերջին երկու նիշերը, որի ընթացքում ընդունվել է ապրանքի դասակարգման համար ներկայացվող դիմումի քննարկումը մերժելու մասին որոշումը (2 նիշով).</w:t>
      </w:r>
    </w:p>
    <w:p w:rsidR="009266B4" w:rsidRPr="009266B4" w:rsidRDefault="009266B4" w:rsidP="001E19E1">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9266B4">
        <w:rPr>
          <w:rFonts w:ascii="GHEA Grapalat" w:eastAsia="Times New Roman" w:hAnsi="GHEA Grapalat" w:cs="Arial"/>
          <w:color w:val="333333"/>
          <w:sz w:val="20"/>
          <w:szCs w:val="20"/>
          <w:lang w:val="en-US"/>
        </w:rPr>
        <w:t>4) ՀՀ- մաքսային մարմնում ապրանքի դասակարգման վերաբերյալ որոշման ընդունումը մերժելու մասին որոշման հերթական համարը (մեկ օրացուցային տարվա կտրվածքով իրականացվող համարակալմամբ):</w:t>
      </w:r>
    </w:p>
    <w:p w:rsidR="009266B4" w:rsidRPr="009266B4" w:rsidRDefault="009266B4" w:rsidP="001E19E1">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9266B4">
        <w:rPr>
          <w:rFonts w:ascii="GHEA Grapalat" w:eastAsia="Times New Roman" w:hAnsi="GHEA Grapalat" w:cs="Arial"/>
          <w:color w:val="333333"/>
          <w:sz w:val="20"/>
          <w:szCs w:val="20"/>
          <w:lang w:val="en-US"/>
        </w:rPr>
        <w:lastRenderedPageBreak/>
        <w:t xml:space="preserve">4. </w:t>
      </w:r>
      <w:r w:rsidR="002C5AE6" w:rsidRPr="00BB4B70">
        <w:rPr>
          <w:rFonts w:ascii="GHEA Grapalat" w:eastAsia="Times New Roman" w:hAnsi="GHEA Grapalat" w:cs="Arial"/>
          <w:color w:val="333333"/>
          <w:sz w:val="20"/>
          <w:szCs w:val="20"/>
          <w:lang w:val="en-US"/>
        </w:rPr>
        <w:t xml:space="preserve">Որոշման </w:t>
      </w:r>
      <w:r w:rsidR="002C5AE6" w:rsidRPr="00BB4B70">
        <w:rPr>
          <w:rFonts w:ascii="GHEA Grapalat" w:eastAsia="Times New Roman" w:hAnsi="GHEA Grapalat" w:cs="Arial"/>
          <w:color w:val="333333"/>
          <w:sz w:val="20"/>
          <w:szCs w:val="20"/>
        </w:rPr>
        <w:t xml:space="preserve">4-րդ </w:t>
      </w:r>
      <w:r w:rsidR="002C5AE6" w:rsidRPr="00BB4B70">
        <w:rPr>
          <w:rFonts w:ascii="GHEA Grapalat" w:eastAsia="Times New Roman" w:hAnsi="GHEA Grapalat" w:cs="Arial"/>
          <w:color w:val="333333"/>
          <w:sz w:val="20"/>
          <w:szCs w:val="20"/>
          <w:lang w:val="en-US"/>
        </w:rPr>
        <w:t xml:space="preserve">տողում լրացվում է </w:t>
      </w:r>
      <w:r w:rsidRPr="009266B4">
        <w:rPr>
          <w:rFonts w:ascii="GHEA Grapalat" w:eastAsia="Times New Roman" w:hAnsi="GHEA Grapalat" w:cs="Arial"/>
          <w:color w:val="333333"/>
          <w:sz w:val="20"/>
          <w:szCs w:val="20"/>
          <w:lang w:val="en-US"/>
        </w:rPr>
        <w:t xml:space="preserve">ապրանքի դասակարգման վերաբերյալ որոշման գործողությունը դադարեցնելու մասին որոշման ընդունման ամսաթիվը ՝ </w:t>
      </w:r>
      <w:r w:rsidR="006C1514">
        <w:rPr>
          <w:rFonts w:ascii="GHEA Grapalat" w:eastAsia="Times New Roman" w:hAnsi="GHEA Grapalat" w:cs="Arial"/>
          <w:color w:val="333333"/>
          <w:sz w:val="20"/>
          <w:szCs w:val="20"/>
        </w:rPr>
        <w:t>«</w:t>
      </w:r>
      <w:r w:rsidRPr="009266B4">
        <w:rPr>
          <w:rFonts w:ascii="GHEA Grapalat" w:eastAsia="Times New Roman" w:hAnsi="GHEA Grapalat" w:cs="Arial"/>
          <w:color w:val="333333"/>
          <w:sz w:val="20"/>
          <w:szCs w:val="20"/>
          <w:lang w:val="en-US"/>
        </w:rPr>
        <w:t>օր, ամիս, տարի</w:t>
      </w:r>
      <w:r w:rsidR="006C1514">
        <w:rPr>
          <w:rFonts w:ascii="GHEA Grapalat" w:eastAsia="Times New Roman" w:hAnsi="GHEA Grapalat" w:cs="Arial"/>
          <w:color w:val="333333"/>
          <w:sz w:val="20"/>
          <w:szCs w:val="20"/>
        </w:rPr>
        <w:t>»</w:t>
      </w:r>
      <w:r w:rsidRPr="009266B4">
        <w:rPr>
          <w:rFonts w:ascii="GHEA Grapalat" w:eastAsia="Times New Roman" w:hAnsi="GHEA Grapalat" w:cs="Arial"/>
          <w:color w:val="333333"/>
          <w:sz w:val="20"/>
          <w:szCs w:val="20"/>
          <w:lang w:val="en-US"/>
        </w:rPr>
        <w:t xml:space="preserve"> ձևաչափով:</w:t>
      </w:r>
    </w:p>
    <w:p w:rsidR="009266B4" w:rsidRPr="009266B4" w:rsidRDefault="009266B4" w:rsidP="001E19E1">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9266B4">
        <w:rPr>
          <w:rFonts w:ascii="GHEA Grapalat" w:eastAsia="Times New Roman" w:hAnsi="GHEA Grapalat" w:cs="Arial"/>
          <w:color w:val="333333"/>
          <w:sz w:val="20"/>
          <w:szCs w:val="20"/>
          <w:lang w:val="en-US"/>
        </w:rPr>
        <w:t xml:space="preserve">5. </w:t>
      </w:r>
      <w:r w:rsidR="002C5AE6" w:rsidRPr="00BB4B70">
        <w:rPr>
          <w:rFonts w:ascii="GHEA Grapalat" w:eastAsia="Times New Roman" w:hAnsi="GHEA Grapalat" w:cs="Arial"/>
          <w:color w:val="333333"/>
          <w:sz w:val="20"/>
          <w:szCs w:val="20"/>
          <w:lang w:val="en-US"/>
        </w:rPr>
        <w:t xml:space="preserve">Որոշման </w:t>
      </w:r>
      <w:r w:rsidR="002C5AE6" w:rsidRPr="00BB4B70">
        <w:rPr>
          <w:rFonts w:ascii="GHEA Grapalat" w:eastAsia="Times New Roman" w:hAnsi="GHEA Grapalat" w:cs="Arial"/>
          <w:color w:val="333333"/>
          <w:sz w:val="20"/>
          <w:szCs w:val="20"/>
        </w:rPr>
        <w:t xml:space="preserve">5-րդ </w:t>
      </w:r>
      <w:r w:rsidR="002C5AE6" w:rsidRPr="00BB4B70">
        <w:rPr>
          <w:rFonts w:ascii="GHEA Grapalat" w:eastAsia="Times New Roman" w:hAnsi="GHEA Grapalat" w:cs="Arial"/>
          <w:color w:val="333333"/>
          <w:sz w:val="20"/>
          <w:szCs w:val="20"/>
          <w:lang w:val="en-US"/>
        </w:rPr>
        <w:t xml:space="preserve">տողում լրացվում է </w:t>
      </w:r>
      <w:r w:rsidRPr="009266B4">
        <w:rPr>
          <w:rFonts w:ascii="GHEA Grapalat" w:eastAsia="Times New Roman" w:hAnsi="GHEA Grapalat" w:cs="Arial"/>
          <w:color w:val="333333"/>
          <w:sz w:val="20"/>
          <w:szCs w:val="20"/>
          <w:lang w:val="en-US"/>
        </w:rPr>
        <w:t>ապրանքի դասակարգման վերաբերյալ այն որոշման գրանցման համարը, որի գործողությունը դադարեցվում է:</w:t>
      </w:r>
    </w:p>
    <w:p w:rsidR="009266B4" w:rsidRPr="009266B4" w:rsidRDefault="009266B4" w:rsidP="001E19E1">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9266B4">
        <w:rPr>
          <w:rFonts w:ascii="GHEA Grapalat" w:eastAsia="Times New Roman" w:hAnsi="GHEA Grapalat" w:cs="Arial"/>
          <w:color w:val="333333"/>
          <w:sz w:val="20"/>
          <w:szCs w:val="20"/>
          <w:lang w:val="en-US"/>
        </w:rPr>
        <w:t xml:space="preserve">6. </w:t>
      </w:r>
      <w:r w:rsidR="002C5AE6" w:rsidRPr="00BB4B70">
        <w:rPr>
          <w:rFonts w:ascii="GHEA Grapalat" w:eastAsia="Times New Roman" w:hAnsi="GHEA Grapalat" w:cs="Arial"/>
          <w:color w:val="333333"/>
          <w:sz w:val="20"/>
          <w:szCs w:val="20"/>
          <w:lang w:val="en-US"/>
        </w:rPr>
        <w:t xml:space="preserve">Որոշման </w:t>
      </w:r>
      <w:r w:rsidR="002C5AE6" w:rsidRPr="00BB4B70">
        <w:rPr>
          <w:rFonts w:ascii="GHEA Grapalat" w:eastAsia="Times New Roman" w:hAnsi="GHEA Grapalat" w:cs="Arial"/>
          <w:color w:val="333333"/>
          <w:sz w:val="20"/>
          <w:szCs w:val="20"/>
        </w:rPr>
        <w:t>6</w:t>
      </w:r>
      <w:r w:rsidR="002C5AE6" w:rsidRPr="00BB4B70">
        <w:rPr>
          <w:rFonts w:ascii="GHEA Grapalat" w:eastAsia="Times New Roman" w:hAnsi="GHEA Grapalat" w:cs="Arial"/>
          <w:color w:val="333333"/>
          <w:sz w:val="20"/>
          <w:szCs w:val="20"/>
          <w:lang w:val="en-US"/>
        </w:rPr>
        <w:t>-</w:t>
      </w:r>
      <w:r w:rsidR="002C5AE6" w:rsidRPr="00BB4B70">
        <w:rPr>
          <w:rFonts w:ascii="GHEA Grapalat" w:eastAsia="Times New Roman" w:hAnsi="GHEA Grapalat" w:cs="Arial"/>
          <w:color w:val="333333"/>
          <w:sz w:val="20"/>
          <w:szCs w:val="20"/>
        </w:rPr>
        <w:t>րդ</w:t>
      </w:r>
      <w:r w:rsidR="002C5AE6" w:rsidRPr="00BB4B70">
        <w:rPr>
          <w:rFonts w:ascii="GHEA Grapalat" w:eastAsia="Times New Roman" w:hAnsi="GHEA Grapalat" w:cs="Arial"/>
          <w:color w:val="333333"/>
          <w:sz w:val="20"/>
          <w:szCs w:val="20"/>
          <w:lang w:val="en-US"/>
        </w:rPr>
        <w:t xml:space="preserve"> տողում լրացվում է  </w:t>
      </w:r>
      <w:r w:rsidRPr="009266B4">
        <w:rPr>
          <w:rFonts w:ascii="GHEA Grapalat" w:eastAsia="Times New Roman" w:hAnsi="GHEA Grapalat" w:cs="Arial"/>
          <w:color w:val="333333"/>
          <w:sz w:val="20"/>
          <w:szCs w:val="20"/>
          <w:lang w:val="en-US"/>
        </w:rPr>
        <w:t xml:space="preserve">ապրանքի դասակարգման վերաբերյալ այն որոշման ընդունման ամսաթիվը, որի գործողությունը դադարեցվում է ՝ </w:t>
      </w:r>
      <w:r w:rsidR="006C1514">
        <w:rPr>
          <w:rFonts w:ascii="GHEA Grapalat" w:eastAsia="Times New Roman" w:hAnsi="GHEA Grapalat" w:cs="Arial"/>
          <w:color w:val="333333"/>
          <w:sz w:val="20"/>
          <w:szCs w:val="20"/>
        </w:rPr>
        <w:t>«</w:t>
      </w:r>
      <w:r w:rsidRPr="009266B4">
        <w:rPr>
          <w:rFonts w:ascii="GHEA Grapalat" w:eastAsia="Times New Roman" w:hAnsi="GHEA Grapalat" w:cs="Arial"/>
          <w:color w:val="333333"/>
          <w:sz w:val="20"/>
          <w:szCs w:val="20"/>
          <w:lang w:val="en-US"/>
        </w:rPr>
        <w:t>օր, ամիս, տարի</w:t>
      </w:r>
      <w:r w:rsidR="006C1514">
        <w:rPr>
          <w:rFonts w:ascii="GHEA Grapalat" w:eastAsia="Times New Roman" w:hAnsi="GHEA Grapalat" w:cs="Arial"/>
          <w:color w:val="333333"/>
          <w:sz w:val="20"/>
          <w:szCs w:val="20"/>
        </w:rPr>
        <w:t>»</w:t>
      </w:r>
      <w:r w:rsidRPr="009266B4">
        <w:rPr>
          <w:rFonts w:ascii="GHEA Grapalat" w:eastAsia="Times New Roman" w:hAnsi="GHEA Grapalat" w:cs="Arial"/>
          <w:color w:val="333333"/>
          <w:sz w:val="20"/>
          <w:szCs w:val="20"/>
          <w:lang w:val="en-US"/>
        </w:rPr>
        <w:t xml:space="preserve"> ձևաչափով:</w:t>
      </w:r>
    </w:p>
    <w:p w:rsidR="009266B4" w:rsidRPr="009266B4" w:rsidRDefault="009266B4" w:rsidP="001E19E1">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9266B4">
        <w:rPr>
          <w:rFonts w:ascii="GHEA Grapalat" w:eastAsia="Times New Roman" w:hAnsi="GHEA Grapalat" w:cs="Arial"/>
          <w:color w:val="333333"/>
          <w:sz w:val="20"/>
          <w:szCs w:val="20"/>
          <w:lang w:val="en-US"/>
        </w:rPr>
        <w:t xml:space="preserve">7. </w:t>
      </w:r>
      <w:r w:rsidR="002C5AE6" w:rsidRPr="00BB4B70">
        <w:rPr>
          <w:rFonts w:ascii="GHEA Grapalat" w:eastAsia="Times New Roman" w:hAnsi="GHEA Grapalat" w:cs="Arial"/>
          <w:color w:val="333333"/>
          <w:sz w:val="20"/>
          <w:szCs w:val="20"/>
          <w:lang w:val="en-US"/>
        </w:rPr>
        <w:t xml:space="preserve">Որոշման </w:t>
      </w:r>
      <w:r w:rsidR="002C5AE6" w:rsidRPr="00BB4B70">
        <w:rPr>
          <w:rFonts w:ascii="GHEA Grapalat" w:eastAsia="Times New Roman" w:hAnsi="GHEA Grapalat" w:cs="Arial"/>
          <w:color w:val="333333"/>
          <w:sz w:val="20"/>
          <w:szCs w:val="20"/>
        </w:rPr>
        <w:t xml:space="preserve">7-րդ </w:t>
      </w:r>
      <w:r w:rsidR="002C5AE6" w:rsidRPr="00BB4B70">
        <w:rPr>
          <w:rFonts w:ascii="GHEA Grapalat" w:eastAsia="Times New Roman" w:hAnsi="GHEA Grapalat" w:cs="Arial"/>
          <w:color w:val="333333"/>
          <w:sz w:val="20"/>
          <w:szCs w:val="20"/>
          <w:lang w:val="en-US"/>
        </w:rPr>
        <w:t xml:space="preserve">տողում լրացվում է </w:t>
      </w:r>
      <w:r w:rsidRPr="009266B4">
        <w:rPr>
          <w:rFonts w:ascii="GHEA Grapalat" w:eastAsia="Times New Roman" w:hAnsi="GHEA Grapalat" w:cs="Arial"/>
          <w:color w:val="333333"/>
          <w:sz w:val="20"/>
          <w:szCs w:val="20"/>
          <w:lang w:val="en-US"/>
        </w:rPr>
        <w:t>ապրանքի դասակարգման վերաբերյալ որոշման գործողությունը դադարեցնելու մասին որոշման ընդունման հիմքը (հիմքերը):</w:t>
      </w:r>
    </w:p>
    <w:p w:rsidR="009266B4" w:rsidRPr="009266B4" w:rsidRDefault="009266B4" w:rsidP="001E19E1">
      <w:pPr>
        <w:shd w:val="clear" w:color="auto" w:fill="FFFFFF"/>
        <w:spacing w:after="0" w:line="240" w:lineRule="auto"/>
        <w:ind w:firstLine="375"/>
        <w:jc w:val="both"/>
        <w:rPr>
          <w:rFonts w:ascii="GHEA Grapalat" w:eastAsia="Times New Roman" w:hAnsi="GHEA Grapalat" w:cs="Arial"/>
          <w:color w:val="333333"/>
          <w:sz w:val="20"/>
          <w:szCs w:val="20"/>
          <w:lang w:val="en-US"/>
        </w:rPr>
      </w:pPr>
      <w:r w:rsidRPr="009266B4">
        <w:rPr>
          <w:rFonts w:ascii="GHEA Grapalat" w:eastAsia="Times New Roman" w:hAnsi="GHEA Grapalat" w:cs="Arial"/>
          <w:color w:val="333333"/>
          <w:sz w:val="20"/>
          <w:szCs w:val="20"/>
          <w:lang w:val="en-US"/>
        </w:rPr>
        <w:t xml:space="preserve">8. </w:t>
      </w:r>
      <w:r w:rsidR="002C5AE6" w:rsidRPr="00BB4B70">
        <w:rPr>
          <w:rFonts w:ascii="GHEA Grapalat" w:eastAsia="Times New Roman" w:hAnsi="GHEA Grapalat" w:cs="Arial"/>
          <w:color w:val="333333"/>
          <w:sz w:val="20"/>
          <w:szCs w:val="20"/>
          <w:lang w:val="en-US"/>
        </w:rPr>
        <w:t xml:space="preserve">Որոշման </w:t>
      </w:r>
      <w:r w:rsidR="002C5AE6" w:rsidRPr="00BB4B70">
        <w:rPr>
          <w:rFonts w:ascii="GHEA Grapalat" w:eastAsia="Times New Roman" w:hAnsi="GHEA Grapalat" w:cs="Arial"/>
          <w:color w:val="333333"/>
          <w:sz w:val="20"/>
          <w:szCs w:val="20"/>
        </w:rPr>
        <w:t>8-րդ</w:t>
      </w:r>
      <w:r w:rsidR="002C5AE6" w:rsidRPr="00BB4B70">
        <w:rPr>
          <w:rFonts w:ascii="GHEA Grapalat" w:eastAsia="Times New Roman" w:hAnsi="GHEA Grapalat" w:cs="Arial"/>
          <w:color w:val="333333"/>
          <w:sz w:val="20"/>
          <w:szCs w:val="20"/>
          <w:lang w:val="en-US"/>
        </w:rPr>
        <w:t xml:space="preserve"> տողում լրացվում է </w:t>
      </w:r>
      <w:r w:rsidRPr="009266B4">
        <w:rPr>
          <w:rFonts w:ascii="GHEA Grapalat" w:eastAsia="Times New Roman" w:hAnsi="GHEA Grapalat" w:cs="Arial"/>
          <w:color w:val="333333"/>
          <w:sz w:val="20"/>
          <w:szCs w:val="20"/>
          <w:lang w:val="en-US"/>
        </w:rPr>
        <w:t>ապրանքի դասակարգման վերաբերյալ որոշման գործողությունը դադարեցնելու մասին որոշման ուժի մեջ մտնելու ժամկետը:</w:t>
      </w:r>
    </w:p>
    <w:p w:rsidR="009266B4" w:rsidRPr="00005C6F" w:rsidRDefault="009266B4" w:rsidP="001E19E1">
      <w:pPr>
        <w:shd w:val="clear" w:color="auto" w:fill="FFFFFF"/>
        <w:spacing w:after="0" w:line="240" w:lineRule="auto"/>
        <w:ind w:firstLine="375"/>
        <w:jc w:val="both"/>
        <w:rPr>
          <w:rFonts w:ascii="GHEA Grapalat" w:eastAsia="Times New Roman" w:hAnsi="GHEA Grapalat" w:cs="Arial"/>
          <w:color w:val="333333"/>
          <w:sz w:val="20"/>
          <w:szCs w:val="20"/>
        </w:rPr>
      </w:pPr>
      <w:r w:rsidRPr="009266B4">
        <w:rPr>
          <w:rFonts w:ascii="GHEA Grapalat" w:eastAsia="Times New Roman" w:hAnsi="GHEA Grapalat" w:cs="Arial"/>
          <w:color w:val="333333"/>
          <w:sz w:val="20"/>
          <w:szCs w:val="20"/>
          <w:lang w:val="en-US"/>
        </w:rPr>
        <w:t xml:space="preserve">9. </w:t>
      </w:r>
      <w:r w:rsidR="002C5AE6" w:rsidRPr="00BB4B70">
        <w:rPr>
          <w:rFonts w:ascii="GHEA Grapalat" w:eastAsia="Times New Roman" w:hAnsi="GHEA Grapalat" w:cs="Arial"/>
          <w:color w:val="333333"/>
          <w:sz w:val="20"/>
          <w:szCs w:val="20"/>
          <w:lang w:val="en-US"/>
        </w:rPr>
        <w:t xml:space="preserve">Որոշման </w:t>
      </w:r>
      <w:r w:rsidR="002C5AE6" w:rsidRPr="00BB4B70">
        <w:rPr>
          <w:rFonts w:ascii="GHEA Grapalat" w:eastAsia="Times New Roman" w:hAnsi="GHEA Grapalat" w:cs="Arial"/>
          <w:color w:val="333333"/>
          <w:sz w:val="20"/>
          <w:szCs w:val="20"/>
        </w:rPr>
        <w:t xml:space="preserve">9-րդ </w:t>
      </w:r>
      <w:r w:rsidR="002C5AE6" w:rsidRPr="00BB4B70">
        <w:rPr>
          <w:rFonts w:ascii="GHEA Grapalat" w:eastAsia="Times New Roman" w:hAnsi="GHEA Grapalat" w:cs="Arial"/>
          <w:color w:val="333333"/>
          <w:sz w:val="20"/>
          <w:szCs w:val="20"/>
          <w:lang w:val="en-US"/>
        </w:rPr>
        <w:t xml:space="preserve">տողում լրացվում է </w:t>
      </w:r>
      <w:r w:rsidRPr="009266B4">
        <w:rPr>
          <w:rFonts w:ascii="GHEA Grapalat" w:eastAsia="Times New Roman" w:hAnsi="GHEA Grapalat" w:cs="Arial"/>
          <w:color w:val="333333"/>
          <w:sz w:val="20"/>
          <w:szCs w:val="20"/>
          <w:lang w:val="en-US"/>
        </w:rPr>
        <w:t xml:space="preserve">ապրանքի </w:t>
      </w:r>
      <w:r w:rsidR="00005C6F" w:rsidRPr="00005C6F">
        <w:rPr>
          <w:rFonts w:ascii="GHEA Grapalat" w:eastAsia="Times New Roman" w:hAnsi="GHEA Grapalat" w:cs="Arial"/>
          <w:color w:val="333333"/>
          <w:sz w:val="20"/>
          <w:szCs w:val="20"/>
          <w:lang w:val="en-US"/>
        </w:rPr>
        <w:t>դասակարգման վերաբերյալ որոշման գործողությունը դադարեցնելու մասին</w:t>
      </w:r>
      <w:r w:rsidR="00005C6F">
        <w:rPr>
          <w:rFonts w:ascii="GHEA Grapalat" w:eastAsia="Times New Roman" w:hAnsi="GHEA Grapalat" w:cs="Arial"/>
          <w:color w:val="333333"/>
          <w:sz w:val="20"/>
          <w:szCs w:val="20"/>
        </w:rPr>
        <w:t xml:space="preserve"> </w:t>
      </w:r>
      <w:r w:rsidRPr="00005C6F">
        <w:rPr>
          <w:rFonts w:ascii="GHEA Grapalat" w:eastAsia="Times New Roman" w:hAnsi="GHEA Grapalat" w:cs="Arial"/>
          <w:color w:val="333333"/>
          <w:sz w:val="20"/>
          <w:szCs w:val="20"/>
        </w:rPr>
        <w:t>որոշումն ընդունած մաքսային մարմնի պաշտոնատար անձի վերաբերյալ տվյալները:</w:t>
      </w:r>
    </w:p>
    <w:p w:rsidR="009266B4" w:rsidRPr="00005C6F" w:rsidRDefault="009266B4" w:rsidP="001E19E1">
      <w:pPr>
        <w:tabs>
          <w:tab w:val="left" w:pos="1991"/>
        </w:tabs>
        <w:spacing w:line="240" w:lineRule="auto"/>
        <w:rPr>
          <w:rFonts w:ascii="GHEA Grapalat" w:hAnsi="GHEA Grapalat" w:cs="Calibri"/>
          <w:sz w:val="20"/>
          <w:szCs w:val="20"/>
        </w:rPr>
      </w:pPr>
    </w:p>
    <w:p w:rsidR="009266B4" w:rsidRPr="00BB4B70" w:rsidRDefault="009266B4" w:rsidP="009266B4">
      <w:pPr>
        <w:tabs>
          <w:tab w:val="left" w:pos="1991"/>
        </w:tabs>
        <w:spacing w:line="360" w:lineRule="auto"/>
        <w:rPr>
          <w:rFonts w:ascii="GHEA Grapalat" w:hAnsi="GHEA Grapalat" w:cs="Calibri"/>
          <w:sz w:val="20"/>
          <w:szCs w:val="20"/>
        </w:rPr>
      </w:pPr>
    </w:p>
    <w:p w:rsidR="009266B4" w:rsidRPr="00005C6F" w:rsidRDefault="009266B4" w:rsidP="00005C6F">
      <w:pPr>
        <w:shd w:val="clear" w:color="auto" w:fill="FFFFFF"/>
        <w:spacing w:after="0" w:line="360" w:lineRule="auto"/>
        <w:ind w:firstLine="375"/>
        <w:jc w:val="both"/>
        <w:rPr>
          <w:rFonts w:ascii="GHEA Grapalat" w:eastAsia="Times New Roman" w:hAnsi="GHEA Grapalat" w:cs="Arial"/>
          <w:color w:val="333333"/>
          <w:sz w:val="20"/>
          <w:szCs w:val="20"/>
        </w:rPr>
      </w:pPr>
    </w:p>
    <w:p w:rsidR="009266B4" w:rsidRPr="00BB4B70" w:rsidRDefault="009266B4" w:rsidP="009266B4">
      <w:pPr>
        <w:tabs>
          <w:tab w:val="left" w:pos="1991"/>
        </w:tabs>
        <w:rPr>
          <w:rFonts w:ascii="GHEA Grapalat" w:hAnsi="GHEA Grapalat" w:cs="Calibri"/>
        </w:rPr>
      </w:pPr>
    </w:p>
    <w:p w:rsidR="009266B4" w:rsidRPr="00BB4B70" w:rsidRDefault="009266B4" w:rsidP="009266B4">
      <w:pPr>
        <w:tabs>
          <w:tab w:val="left" w:pos="1991"/>
        </w:tabs>
        <w:rPr>
          <w:rFonts w:ascii="GHEA Grapalat" w:hAnsi="GHEA Grapalat" w:cs="Calibri"/>
        </w:rPr>
      </w:pPr>
    </w:p>
    <w:sectPr w:rsidR="009266B4" w:rsidRPr="00BB4B70" w:rsidSect="004E7FFC">
      <w:pgSz w:w="11906" w:h="16838"/>
      <w:pgMar w:top="450" w:right="656" w:bottom="360" w:left="99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7AA" w:rsidRDefault="000137AA" w:rsidP="006E388A">
      <w:pPr>
        <w:spacing w:after="0" w:line="240" w:lineRule="auto"/>
      </w:pPr>
      <w:r>
        <w:separator/>
      </w:r>
    </w:p>
  </w:endnote>
  <w:endnote w:type="continuationSeparator" w:id="0">
    <w:p w:rsidR="000137AA" w:rsidRDefault="000137AA" w:rsidP="006E3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7AA" w:rsidRDefault="000137AA" w:rsidP="006E388A">
      <w:pPr>
        <w:spacing w:after="0" w:line="240" w:lineRule="auto"/>
      </w:pPr>
      <w:r>
        <w:separator/>
      </w:r>
    </w:p>
  </w:footnote>
  <w:footnote w:type="continuationSeparator" w:id="0">
    <w:p w:rsidR="000137AA" w:rsidRDefault="000137AA" w:rsidP="006E3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89A"/>
    <w:multiLevelType w:val="hybridMultilevel"/>
    <w:tmpl w:val="15F25D62"/>
    <w:lvl w:ilvl="0" w:tplc="C2E07F7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8A7A0C"/>
    <w:multiLevelType w:val="hybridMultilevel"/>
    <w:tmpl w:val="C3401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A4E4F"/>
    <w:multiLevelType w:val="hybridMultilevel"/>
    <w:tmpl w:val="9B30F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83197"/>
    <w:multiLevelType w:val="hybridMultilevel"/>
    <w:tmpl w:val="15F25D62"/>
    <w:lvl w:ilvl="0" w:tplc="C2E07F7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D7D1E77"/>
    <w:multiLevelType w:val="hybridMultilevel"/>
    <w:tmpl w:val="54BAB34C"/>
    <w:lvl w:ilvl="0" w:tplc="04090011">
      <w:start w:val="1"/>
      <w:numFmt w:val="decimal"/>
      <w:lvlText w:val="%1)"/>
      <w:lvlJc w:val="left"/>
      <w:pPr>
        <w:ind w:left="1059" w:hanging="360"/>
      </w:p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5" w15:restartNumberingAfterBreak="0">
    <w:nsid w:val="18D31451"/>
    <w:multiLevelType w:val="hybridMultilevel"/>
    <w:tmpl w:val="936AF78A"/>
    <w:lvl w:ilvl="0" w:tplc="DF4C2854">
      <w:start w:val="1"/>
      <w:numFmt w:val="decimal"/>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6" w15:restartNumberingAfterBreak="0">
    <w:nsid w:val="1F094CE3"/>
    <w:multiLevelType w:val="hybridMultilevel"/>
    <w:tmpl w:val="F32C7104"/>
    <w:lvl w:ilvl="0" w:tplc="CF70AE16">
      <w:start w:val="1"/>
      <w:numFmt w:val="decimal"/>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7" w15:restartNumberingAfterBreak="0">
    <w:nsid w:val="1FE66CF2"/>
    <w:multiLevelType w:val="hybridMultilevel"/>
    <w:tmpl w:val="C374C1DC"/>
    <w:lvl w:ilvl="0" w:tplc="7408C23A">
      <w:start w:val="1"/>
      <w:numFmt w:val="decimal"/>
      <w:lvlText w:val="%1."/>
      <w:lvlJc w:val="left"/>
      <w:pPr>
        <w:ind w:left="144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24934B9E"/>
    <w:multiLevelType w:val="hybridMultilevel"/>
    <w:tmpl w:val="83B66330"/>
    <w:lvl w:ilvl="0" w:tplc="04090011">
      <w:start w:val="1"/>
      <w:numFmt w:val="decimal"/>
      <w:lvlText w:val="%1)"/>
      <w:lvlJc w:val="left"/>
      <w:pPr>
        <w:ind w:left="1059" w:hanging="360"/>
      </w:p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9" w15:restartNumberingAfterBreak="0">
    <w:nsid w:val="26426E8F"/>
    <w:multiLevelType w:val="hybridMultilevel"/>
    <w:tmpl w:val="BECE82A6"/>
    <w:lvl w:ilvl="0" w:tplc="BDD88B98">
      <w:start w:val="2"/>
      <w:numFmt w:val="decimal"/>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0" w15:restartNumberingAfterBreak="0">
    <w:nsid w:val="28783103"/>
    <w:multiLevelType w:val="hybridMultilevel"/>
    <w:tmpl w:val="B0761E46"/>
    <w:lvl w:ilvl="0" w:tplc="6002807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15:restartNumberingAfterBreak="0">
    <w:nsid w:val="2DAE23DA"/>
    <w:multiLevelType w:val="hybridMultilevel"/>
    <w:tmpl w:val="0CB49138"/>
    <w:lvl w:ilvl="0" w:tplc="19B0F8A8">
      <w:start w:val="2"/>
      <w:numFmt w:val="decimal"/>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2" w15:restartNumberingAfterBreak="0">
    <w:nsid w:val="32466328"/>
    <w:multiLevelType w:val="hybridMultilevel"/>
    <w:tmpl w:val="23A4CF3A"/>
    <w:lvl w:ilvl="0" w:tplc="6954217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336140E8"/>
    <w:multiLevelType w:val="hybridMultilevel"/>
    <w:tmpl w:val="75B4176A"/>
    <w:lvl w:ilvl="0" w:tplc="04090001">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14" w15:restartNumberingAfterBreak="0">
    <w:nsid w:val="37B276CC"/>
    <w:multiLevelType w:val="hybridMultilevel"/>
    <w:tmpl w:val="287EEDC8"/>
    <w:lvl w:ilvl="0" w:tplc="7408C23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41CC69CE"/>
    <w:multiLevelType w:val="hybridMultilevel"/>
    <w:tmpl w:val="E31A0904"/>
    <w:lvl w:ilvl="0" w:tplc="0409000F">
      <w:start w:val="1"/>
      <w:numFmt w:val="decimal"/>
      <w:lvlText w:val="%1."/>
      <w:lvlJc w:val="left"/>
      <w:pPr>
        <w:ind w:left="99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6E577D9"/>
    <w:multiLevelType w:val="hybridMultilevel"/>
    <w:tmpl w:val="50FA1578"/>
    <w:lvl w:ilvl="0" w:tplc="45B22406">
      <w:start w:val="3"/>
      <w:numFmt w:val="decimal"/>
      <w:lvlText w:val="%1"/>
      <w:lvlJc w:val="left"/>
      <w:pPr>
        <w:ind w:left="1419" w:hanging="360"/>
      </w:pPr>
      <w:rPr>
        <w:rFonts w:hint="default"/>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7" w15:restartNumberingAfterBreak="0">
    <w:nsid w:val="4F7D2F1E"/>
    <w:multiLevelType w:val="hybridMultilevel"/>
    <w:tmpl w:val="573E6B14"/>
    <w:lvl w:ilvl="0" w:tplc="A768F1A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15:restartNumberingAfterBreak="0">
    <w:nsid w:val="54DB1379"/>
    <w:multiLevelType w:val="hybridMultilevel"/>
    <w:tmpl w:val="83C6DDEA"/>
    <w:lvl w:ilvl="0" w:tplc="99F26454">
      <w:start w:val="1"/>
      <w:numFmt w:val="decimal"/>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9" w15:restartNumberingAfterBreak="0">
    <w:nsid w:val="55E27424"/>
    <w:multiLevelType w:val="hybridMultilevel"/>
    <w:tmpl w:val="BFD862C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B6620C4"/>
    <w:multiLevelType w:val="hybridMultilevel"/>
    <w:tmpl w:val="761A4492"/>
    <w:lvl w:ilvl="0" w:tplc="04090001">
      <w:start w:val="1"/>
      <w:numFmt w:val="bullet"/>
      <w:lvlText w:val=""/>
      <w:lvlJc w:val="left"/>
      <w:pPr>
        <w:ind w:left="735" w:hanging="360"/>
      </w:pPr>
      <w:rPr>
        <w:rFonts w:ascii="Symbol" w:hAnsi="Symbol"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15:restartNumberingAfterBreak="0">
    <w:nsid w:val="638A7DF4"/>
    <w:multiLevelType w:val="hybridMultilevel"/>
    <w:tmpl w:val="D2F6E7F0"/>
    <w:lvl w:ilvl="0" w:tplc="61D6BED6">
      <w:start w:val="1"/>
      <w:numFmt w:val="decimal"/>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22" w15:restartNumberingAfterBreak="0">
    <w:nsid w:val="6F0C7C92"/>
    <w:multiLevelType w:val="hybridMultilevel"/>
    <w:tmpl w:val="15F25D62"/>
    <w:lvl w:ilvl="0" w:tplc="C2E07F7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0786FBB"/>
    <w:multiLevelType w:val="hybridMultilevel"/>
    <w:tmpl w:val="B052D2AA"/>
    <w:lvl w:ilvl="0" w:tplc="C2E07F7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5"/>
  </w:num>
  <w:num w:numId="2">
    <w:abstractNumId w:val="19"/>
  </w:num>
  <w:num w:numId="3">
    <w:abstractNumId w:val="7"/>
  </w:num>
  <w:num w:numId="4">
    <w:abstractNumId w:val="10"/>
  </w:num>
  <w:num w:numId="5">
    <w:abstractNumId w:val="20"/>
  </w:num>
  <w:num w:numId="6">
    <w:abstractNumId w:val="14"/>
  </w:num>
  <w:num w:numId="7">
    <w:abstractNumId w:val="1"/>
  </w:num>
  <w:num w:numId="8">
    <w:abstractNumId w:val="22"/>
  </w:num>
  <w:num w:numId="9">
    <w:abstractNumId w:val="12"/>
  </w:num>
  <w:num w:numId="10">
    <w:abstractNumId w:val="18"/>
  </w:num>
  <w:num w:numId="11">
    <w:abstractNumId w:val="23"/>
  </w:num>
  <w:num w:numId="12">
    <w:abstractNumId w:val="9"/>
  </w:num>
  <w:num w:numId="13">
    <w:abstractNumId w:val="4"/>
  </w:num>
  <w:num w:numId="14">
    <w:abstractNumId w:val="13"/>
  </w:num>
  <w:num w:numId="15">
    <w:abstractNumId w:val="0"/>
  </w:num>
  <w:num w:numId="16">
    <w:abstractNumId w:val="3"/>
  </w:num>
  <w:num w:numId="17">
    <w:abstractNumId w:val="6"/>
  </w:num>
  <w:num w:numId="18">
    <w:abstractNumId w:val="21"/>
  </w:num>
  <w:num w:numId="19">
    <w:abstractNumId w:val="16"/>
  </w:num>
  <w:num w:numId="20">
    <w:abstractNumId w:val="17"/>
  </w:num>
  <w:num w:numId="21">
    <w:abstractNumId w:val="11"/>
  </w:num>
  <w:num w:numId="22">
    <w:abstractNumId w:val="8"/>
  </w:num>
  <w:num w:numId="23">
    <w:abstractNumId w:val="2"/>
  </w:num>
  <w:num w:numId="2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63"/>
    <w:rsid w:val="00002CD6"/>
    <w:rsid w:val="00005C6F"/>
    <w:rsid w:val="00011B94"/>
    <w:rsid w:val="000137AA"/>
    <w:rsid w:val="00023FA3"/>
    <w:rsid w:val="000576C9"/>
    <w:rsid w:val="00062BE6"/>
    <w:rsid w:val="0006415C"/>
    <w:rsid w:val="00064DD4"/>
    <w:rsid w:val="00070E18"/>
    <w:rsid w:val="000742C9"/>
    <w:rsid w:val="000754AD"/>
    <w:rsid w:val="00075C26"/>
    <w:rsid w:val="0007689C"/>
    <w:rsid w:val="00086328"/>
    <w:rsid w:val="00091B75"/>
    <w:rsid w:val="0009243A"/>
    <w:rsid w:val="00097182"/>
    <w:rsid w:val="000971E4"/>
    <w:rsid w:val="000A18AE"/>
    <w:rsid w:val="000A2DD8"/>
    <w:rsid w:val="000A6502"/>
    <w:rsid w:val="000B2D27"/>
    <w:rsid w:val="000B730D"/>
    <w:rsid w:val="000C6054"/>
    <w:rsid w:val="000C7458"/>
    <w:rsid w:val="000C7D11"/>
    <w:rsid w:val="000D0AC4"/>
    <w:rsid w:val="000D4208"/>
    <w:rsid w:val="000D69A8"/>
    <w:rsid w:val="000E2B6A"/>
    <w:rsid w:val="000F3E0F"/>
    <w:rsid w:val="000F7369"/>
    <w:rsid w:val="00116FD1"/>
    <w:rsid w:val="00134E13"/>
    <w:rsid w:val="00135FC2"/>
    <w:rsid w:val="001423A0"/>
    <w:rsid w:val="001459FE"/>
    <w:rsid w:val="0014745A"/>
    <w:rsid w:val="001532AA"/>
    <w:rsid w:val="00154E16"/>
    <w:rsid w:val="00155707"/>
    <w:rsid w:val="00156F74"/>
    <w:rsid w:val="0016187C"/>
    <w:rsid w:val="00163541"/>
    <w:rsid w:val="00163925"/>
    <w:rsid w:val="00165DD9"/>
    <w:rsid w:val="0017151D"/>
    <w:rsid w:val="00172EF7"/>
    <w:rsid w:val="00174EBB"/>
    <w:rsid w:val="00181EA2"/>
    <w:rsid w:val="001829BC"/>
    <w:rsid w:val="00185BD0"/>
    <w:rsid w:val="00187C23"/>
    <w:rsid w:val="00192FF5"/>
    <w:rsid w:val="00196070"/>
    <w:rsid w:val="001A0AD4"/>
    <w:rsid w:val="001A5EF0"/>
    <w:rsid w:val="001A78F1"/>
    <w:rsid w:val="001B14AB"/>
    <w:rsid w:val="001C1F6E"/>
    <w:rsid w:val="001C7293"/>
    <w:rsid w:val="001C7A7C"/>
    <w:rsid w:val="001D0819"/>
    <w:rsid w:val="001D21D3"/>
    <w:rsid w:val="001D3B96"/>
    <w:rsid w:val="001E19E1"/>
    <w:rsid w:val="001F0D5A"/>
    <w:rsid w:val="001F1772"/>
    <w:rsid w:val="001F2FE1"/>
    <w:rsid w:val="001F3698"/>
    <w:rsid w:val="001F671F"/>
    <w:rsid w:val="001F7304"/>
    <w:rsid w:val="001F7658"/>
    <w:rsid w:val="002071A0"/>
    <w:rsid w:val="002121E2"/>
    <w:rsid w:val="0021566F"/>
    <w:rsid w:val="00216D70"/>
    <w:rsid w:val="002209EB"/>
    <w:rsid w:val="00230CB7"/>
    <w:rsid w:val="0023214D"/>
    <w:rsid w:val="002329DA"/>
    <w:rsid w:val="0023499E"/>
    <w:rsid w:val="00240447"/>
    <w:rsid w:val="00242CE9"/>
    <w:rsid w:val="0024446E"/>
    <w:rsid w:val="002529EA"/>
    <w:rsid w:val="002539F7"/>
    <w:rsid w:val="00253F6C"/>
    <w:rsid w:val="002628E7"/>
    <w:rsid w:val="00263F8A"/>
    <w:rsid w:val="0027205A"/>
    <w:rsid w:val="00274972"/>
    <w:rsid w:val="00274B31"/>
    <w:rsid w:val="002802DE"/>
    <w:rsid w:val="00281CAA"/>
    <w:rsid w:val="0028221F"/>
    <w:rsid w:val="00284166"/>
    <w:rsid w:val="002860A0"/>
    <w:rsid w:val="00286D1E"/>
    <w:rsid w:val="002917C0"/>
    <w:rsid w:val="00291AC1"/>
    <w:rsid w:val="00291AE6"/>
    <w:rsid w:val="00293B16"/>
    <w:rsid w:val="002A4496"/>
    <w:rsid w:val="002B052B"/>
    <w:rsid w:val="002B3ECA"/>
    <w:rsid w:val="002B4550"/>
    <w:rsid w:val="002B47ED"/>
    <w:rsid w:val="002B64C5"/>
    <w:rsid w:val="002B7BAF"/>
    <w:rsid w:val="002C041F"/>
    <w:rsid w:val="002C1228"/>
    <w:rsid w:val="002C5AE6"/>
    <w:rsid w:val="002C7047"/>
    <w:rsid w:val="002D01E2"/>
    <w:rsid w:val="002D055C"/>
    <w:rsid w:val="002E076A"/>
    <w:rsid w:val="002E0BFF"/>
    <w:rsid w:val="002E2E8B"/>
    <w:rsid w:val="002F505C"/>
    <w:rsid w:val="002F67F4"/>
    <w:rsid w:val="002F69E0"/>
    <w:rsid w:val="002F6A9E"/>
    <w:rsid w:val="002F7B33"/>
    <w:rsid w:val="00300AE9"/>
    <w:rsid w:val="00310627"/>
    <w:rsid w:val="00310B69"/>
    <w:rsid w:val="0031131E"/>
    <w:rsid w:val="00314D0B"/>
    <w:rsid w:val="00326CAF"/>
    <w:rsid w:val="00327A64"/>
    <w:rsid w:val="003400DA"/>
    <w:rsid w:val="00340331"/>
    <w:rsid w:val="00343EDD"/>
    <w:rsid w:val="00343FE9"/>
    <w:rsid w:val="00345368"/>
    <w:rsid w:val="003610D3"/>
    <w:rsid w:val="00361F80"/>
    <w:rsid w:val="0036383A"/>
    <w:rsid w:val="003700B7"/>
    <w:rsid w:val="00370A00"/>
    <w:rsid w:val="00372548"/>
    <w:rsid w:val="003819D9"/>
    <w:rsid w:val="00383D47"/>
    <w:rsid w:val="00386CEB"/>
    <w:rsid w:val="00393155"/>
    <w:rsid w:val="00394A76"/>
    <w:rsid w:val="0039700D"/>
    <w:rsid w:val="003A1751"/>
    <w:rsid w:val="003A3942"/>
    <w:rsid w:val="003A49CB"/>
    <w:rsid w:val="003A5BBD"/>
    <w:rsid w:val="003A76D0"/>
    <w:rsid w:val="003B15D3"/>
    <w:rsid w:val="003B51BC"/>
    <w:rsid w:val="003B64F5"/>
    <w:rsid w:val="003B7E3B"/>
    <w:rsid w:val="003B7E6D"/>
    <w:rsid w:val="003C089F"/>
    <w:rsid w:val="003D0952"/>
    <w:rsid w:val="003D17FC"/>
    <w:rsid w:val="003D7266"/>
    <w:rsid w:val="003E04E4"/>
    <w:rsid w:val="003F1808"/>
    <w:rsid w:val="003F2D25"/>
    <w:rsid w:val="003F2DFD"/>
    <w:rsid w:val="00404B68"/>
    <w:rsid w:val="004057F7"/>
    <w:rsid w:val="00406560"/>
    <w:rsid w:val="004119F8"/>
    <w:rsid w:val="00411F82"/>
    <w:rsid w:val="00414763"/>
    <w:rsid w:val="004172E8"/>
    <w:rsid w:val="00424576"/>
    <w:rsid w:val="00425625"/>
    <w:rsid w:val="00431A9A"/>
    <w:rsid w:val="00431F40"/>
    <w:rsid w:val="0043498E"/>
    <w:rsid w:val="004414EA"/>
    <w:rsid w:val="00451FEE"/>
    <w:rsid w:val="0045255A"/>
    <w:rsid w:val="00454AF8"/>
    <w:rsid w:val="0046104D"/>
    <w:rsid w:val="004663B8"/>
    <w:rsid w:val="00474059"/>
    <w:rsid w:val="00476654"/>
    <w:rsid w:val="0047685E"/>
    <w:rsid w:val="00480838"/>
    <w:rsid w:val="00483C8B"/>
    <w:rsid w:val="0048532C"/>
    <w:rsid w:val="00486A1D"/>
    <w:rsid w:val="004A374B"/>
    <w:rsid w:val="004B4CA3"/>
    <w:rsid w:val="004B74B9"/>
    <w:rsid w:val="004C1B19"/>
    <w:rsid w:val="004C421E"/>
    <w:rsid w:val="004C4604"/>
    <w:rsid w:val="004C5AA4"/>
    <w:rsid w:val="004C7ACD"/>
    <w:rsid w:val="004C7D3E"/>
    <w:rsid w:val="004C7F3C"/>
    <w:rsid w:val="004C7FAC"/>
    <w:rsid w:val="004D01DF"/>
    <w:rsid w:val="004D5907"/>
    <w:rsid w:val="004D5AF9"/>
    <w:rsid w:val="004D639E"/>
    <w:rsid w:val="004E3BE4"/>
    <w:rsid w:val="004E7FFC"/>
    <w:rsid w:val="004F053B"/>
    <w:rsid w:val="004F13A0"/>
    <w:rsid w:val="004F3566"/>
    <w:rsid w:val="004F4F40"/>
    <w:rsid w:val="004F7521"/>
    <w:rsid w:val="0050138F"/>
    <w:rsid w:val="00502726"/>
    <w:rsid w:val="0050414B"/>
    <w:rsid w:val="005075BF"/>
    <w:rsid w:val="00507973"/>
    <w:rsid w:val="00511718"/>
    <w:rsid w:val="00514051"/>
    <w:rsid w:val="00521263"/>
    <w:rsid w:val="00522710"/>
    <w:rsid w:val="00526C8F"/>
    <w:rsid w:val="00532D9C"/>
    <w:rsid w:val="00534139"/>
    <w:rsid w:val="00536319"/>
    <w:rsid w:val="0053720D"/>
    <w:rsid w:val="005413ED"/>
    <w:rsid w:val="005464C2"/>
    <w:rsid w:val="00551D7C"/>
    <w:rsid w:val="00554547"/>
    <w:rsid w:val="00555BC1"/>
    <w:rsid w:val="00564AC2"/>
    <w:rsid w:val="005712C9"/>
    <w:rsid w:val="005733F3"/>
    <w:rsid w:val="005747FB"/>
    <w:rsid w:val="005811D7"/>
    <w:rsid w:val="00586D5F"/>
    <w:rsid w:val="005932F3"/>
    <w:rsid w:val="0059410B"/>
    <w:rsid w:val="00594385"/>
    <w:rsid w:val="00595831"/>
    <w:rsid w:val="0059654F"/>
    <w:rsid w:val="00596605"/>
    <w:rsid w:val="005967CC"/>
    <w:rsid w:val="00596820"/>
    <w:rsid w:val="005A1BF8"/>
    <w:rsid w:val="005A6A31"/>
    <w:rsid w:val="005B4640"/>
    <w:rsid w:val="005B46B6"/>
    <w:rsid w:val="005B61DA"/>
    <w:rsid w:val="005B6D01"/>
    <w:rsid w:val="005B7D1B"/>
    <w:rsid w:val="005C28D9"/>
    <w:rsid w:val="005C3A22"/>
    <w:rsid w:val="005C4F9C"/>
    <w:rsid w:val="005C59AC"/>
    <w:rsid w:val="005C5DC9"/>
    <w:rsid w:val="005D14F3"/>
    <w:rsid w:val="005D541F"/>
    <w:rsid w:val="005E2374"/>
    <w:rsid w:val="005F1091"/>
    <w:rsid w:val="005F22A8"/>
    <w:rsid w:val="005F6E69"/>
    <w:rsid w:val="005F7355"/>
    <w:rsid w:val="005F74B0"/>
    <w:rsid w:val="00601FC3"/>
    <w:rsid w:val="00615C5E"/>
    <w:rsid w:val="00621147"/>
    <w:rsid w:val="006275C5"/>
    <w:rsid w:val="006278B7"/>
    <w:rsid w:val="0063624D"/>
    <w:rsid w:val="00637840"/>
    <w:rsid w:val="00637CD7"/>
    <w:rsid w:val="00657C7D"/>
    <w:rsid w:val="0066006E"/>
    <w:rsid w:val="0066090E"/>
    <w:rsid w:val="00673FAB"/>
    <w:rsid w:val="006745C2"/>
    <w:rsid w:val="0067735D"/>
    <w:rsid w:val="00684B35"/>
    <w:rsid w:val="00697264"/>
    <w:rsid w:val="006A01C2"/>
    <w:rsid w:val="006A31C9"/>
    <w:rsid w:val="006A5DA4"/>
    <w:rsid w:val="006B2DD2"/>
    <w:rsid w:val="006B2EC6"/>
    <w:rsid w:val="006B5D04"/>
    <w:rsid w:val="006B7FD2"/>
    <w:rsid w:val="006C1514"/>
    <w:rsid w:val="006C1AD0"/>
    <w:rsid w:val="006C1C77"/>
    <w:rsid w:val="006C519D"/>
    <w:rsid w:val="006D16FD"/>
    <w:rsid w:val="006D4ADB"/>
    <w:rsid w:val="006E2A63"/>
    <w:rsid w:val="006E388A"/>
    <w:rsid w:val="006E3FD9"/>
    <w:rsid w:val="006E4101"/>
    <w:rsid w:val="006E7D2B"/>
    <w:rsid w:val="006F57F6"/>
    <w:rsid w:val="006F5A5C"/>
    <w:rsid w:val="006F7BAE"/>
    <w:rsid w:val="00701A82"/>
    <w:rsid w:val="00704388"/>
    <w:rsid w:val="00706D94"/>
    <w:rsid w:val="0071537A"/>
    <w:rsid w:val="0071617E"/>
    <w:rsid w:val="0072104B"/>
    <w:rsid w:val="00727122"/>
    <w:rsid w:val="00732738"/>
    <w:rsid w:val="00732E38"/>
    <w:rsid w:val="007332CD"/>
    <w:rsid w:val="00733771"/>
    <w:rsid w:val="00736174"/>
    <w:rsid w:val="00741917"/>
    <w:rsid w:val="00741BEC"/>
    <w:rsid w:val="00744222"/>
    <w:rsid w:val="00745004"/>
    <w:rsid w:val="00752515"/>
    <w:rsid w:val="00753BE0"/>
    <w:rsid w:val="007569BD"/>
    <w:rsid w:val="00757EB4"/>
    <w:rsid w:val="007613B3"/>
    <w:rsid w:val="00763C9E"/>
    <w:rsid w:val="00790262"/>
    <w:rsid w:val="0079177B"/>
    <w:rsid w:val="007934BF"/>
    <w:rsid w:val="00794DF9"/>
    <w:rsid w:val="007B1ACD"/>
    <w:rsid w:val="007B1B67"/>
    <w:rsid w:val="007B2BBF"/>
    <w:rsid w:val="007C504C"/>
    <w:rsid w:val="007C751C"/>
    <w:rsid w:val="007C79F8"/>
    <w:rsid w:val="007C7F74"/>
    <w:rsid w:val="007E0723"/>
    <w:rsid w:val="007E62F3"/>
    <w:rsid w:val="007F1FF5"/>
    <w:rsid w:val="007F2A6B"/>
    <w:rsid w:val="007F4270"/>
    <w:rsid w:val="007F65EA"/>
    <w:rsid w:val="007F6BF8"/>
    <w:rsid w:val="00810D4B"/>
    <w:rsid w:val="008146D9"/>
    <w:rsid w:val="008155FF"/>
    <w:rsid w:val="00817D79"/>
    <w:rsid w:val="00826A76"/>
    <w:rsid w:val="00826FD2"/>
    <w:rsid w:val="0083149B"/>
    <w:rsid w:val="008418AE"/>
    <w:rsid w:val="0084227E"/>
    <w:rsid w:val="00847063"/>
    <w:rsid w:val="008536E1"/>
    <w:rsid w:val="008546E0"/>
    <w:rsid w:val="008612EB"/>
    <w:rsid w:val="00863FE7"/>
    <w:rsid w:val="0086443F"/>
    <w:rsid w:val="00870D70"/>
    <w:rsid w:val="0087271C"/>
    <w:rsid w:val="008906A9"/>
    <w:rsid w:val="00895BED"/>
    <w:rsid w:val="008A013C"/>
    <w:rsid w:val="008A1EB5"/>
    <w:rsid w:val="008A2EDF"/>
    <w:rsid w:val="008A6D67"/>
    <w:rsid w:val="008A7886"/>
    <w:rsid w:val="008B0250"/>
    <w:rsid w:val="008B07EC"/>
    <w:rsid w:val="008B10EE"/>
    <w:rsid w:val="008B18E5"/>
    <w:rsid w:val="008B353A"/>
    <w:rsid w:val="008D3AE8"/>
    <w:rsid w:val="008E2C5B"/>
    <w:rsid w:val="008F0EA5"/>
    <w:rsid w:val="008F2CAF"/>
    <w:rsid w:val="008F3455"/>
    <w:rsid w:val="008F667B"/>
    <w:rsid w:val="009028FB"/>
    <w:rsid w:val="00902AF3"/>
    <w:rsid w:val="009056F5"/>
    <w:rsid w:val="00905FA1"/>
    <w:rsid w:val="00907A81"/>
    <w:rsid w:val="00911206"/>
    <w:rsid w:val="00913788"/>
    <w:rsid w:val="00921313"/>
    <w:rsid w:val="00924037"/>
    <w:rsid w:val="009266B4"/>
    <w:rsid w:val="009273EE"/>
    <w:rsid w:val="0093095F"/>
    <w:rsid w:val="00931852"/>
    <w:rsid w:val="009353C7"/>
    <w:rsid w:val="009440B2"/>
    <w:rsid w:val="00945259"/>
    <w:rsid w:val="00946984"/>
    <w:rsid w:val="009717A6"/>
    <w:rsid w:val="00972951"/>
    <w:rsid w:val="00972E7C"/>
    <w:rsid w:val="00976481"/>
    <w:rsid w:val="00977149"/>
    <w:rsid w:val="00981DD5"/>
    <w:rsid w:val="00984348"/>
    <w:rsid w:val="00984C45"/>
    <w:rsid w:val="00985835"/>
    <w:rsid w:val="00985B8D"/>
    <w:rsid w:val="00986F10"/>
    <w:rsid w:val="00991E2B"/>
    <w:rsid w:val="009A22FA"/>
    <w:rsid w:val="009A5F58"/>
    <w:rsid w:val="009B023F"/>
    <w:rsid w:val="009B2B7B"/>
    <w:rsid w:val="009B3775"/>
    <w:rsid w:val="009B6CF0"/>
    <w:rsid w:val="009C104C"/>
    <w:rsid w:val="009C11D5"/>
    <w:rsid w:val="009C4D10"/>
    <w:rsid w:val="009C5DDA"/>
    <w:rsid w:val="009C799A"/>
    <w:rsid w:val="009D0603"/>
    <w:rsid w:val="009D5B0B"/>
    <w:rsid w:val="009D5B63"/>
    <w:rsid w:val="009D79C9"/>
    <w:rsid w:val="009E2142"/>
    <w:rsid w:val="009E344B"/>
    <w:rsid w:val="009E58FB"/>
    <w:rsid w:val="009E5F4F"/>
    <w:rsid w:val="009F65AE"/>
    <w:rsid w:val="009F687C"/>
    <w:rsid w:val="009F7E79"/>
    <w:rsid w:val="00A01B75"/>
    <w:rsid w:val="00A03229"/>
    <w:rsid w:val="00A147AB"/>
    <w:rsid w:val="00A153B2"/>
    <w:rsid w:val="00A176ED"/>
    <w:rsid w:val="00A21B37"/>
    <w:rsid w:val="00A25C90"/>
    <w:rsid w:val="00A30DFC"/>
    <w:rsid w:val="00A320AA"/>
    <w:rsid w:val="00A32106"/>
    <w:rsid w:val="00A3407D"/>
    <w:rsid w:val="00A34713"/>
    <w:rsid w:val="00A35D50"/>
    <w:rsid w:val="00A42967"/>
    <w:rsid w:val="00A47A80"/>
    <w:rsid w:val="00A50318"/>
    <w:rsid w:val="00A51D99"/>
    <w:rsid w:val="00A57C60"/>
    <w:rsid w:val="00A601B6"/>
    <w:rsid w:val="00A607F0"/>
    <w:rsid w:val="00A60F29"/>
    <w:rsid w:val="00A6370B"/>
    <w:rsid w:val="00A648B3"/>
    <w:rsid w:val="00A70AF6"/>
    <w:rsid w:val="00A73A31"/>
    <w:rsid w:val="00A753E2"/>
    <w:rsid w:val="00A77A66"/>
    <w:rsid w:val="00A8520B"/>
    <w:rsid w:val="00A9247C"/>
    <w:rsid w:val="00A94C07"/>
    <w:rsid w:val="00A95E6A"/>
    <w:rsid w:val="00AA5AE4"/>
    <w:rsid w:val="00AA5C67"/>
    <w:rsid w:val="00AB0336"/>
    <w:rsid w:val="00AB3441"/>
    <w:rsid w:val="00AB3CF7"/>
    <w:rsid w:val="00AB709E"/>
    <w:rsid w:val="00AC2F9B"/>
    <w:rsid w:val="00AD1FED"/>
    <w:rsid w:val="00AD32A2"/>
    <w:rsid w:val="00AD46BD"/>
    <w:rsid w:val="00AE4D5D"/>
    <w:rsid w:val="00AE5473"/>
    <w:rsid w:val="00AF71E3"/>
    <w:rsid w:val="00B01275"/>
    <w:rsid w:val="00B01C45"/>
    <w:rsid w:val="00B064D9"/>
    <w:rsid w:val="00B2133C"/>
    <w:rsid w:val="00B23839"/>
    <w:rsid w:val="00B25D07"/>
    <w:rsid w:val="00B36EF8"/>
    <w:rsid w:val="00B36FB1"/>
    <w:rsid w:val="00B511D3"/>
    <w:rsid w:val="00B62E18"/>
    <w:rsid w:val="00B63663"/>
    <w:rsid w:val="00B646F8"/>
    <w:rsid w:val="00B64D93"/>
    <w:rsid w:val="00B66A31"/>
    <w:rsid w:val="00B702A4"/>
    <w:rsid w:val="00B72C2F"/>
    <w:rsid w:val="00B73D24"/>
    <w:rsid w:val="00B8662B"/>
    <w:rsid w:val="00B94107"/>
    <w:rsid w:val="00B94E68"/>
    <w:rsid w:val="00B977BB"/>
    <w:rsid w:val="00BA0BC7"/>
    <w:rsid w:val="00BA2E68"/>
    <w:rsid w:val="00BA48CA"/>
    <w:rsid w:val="00BA5210"/>
    <w:rsid w:val="00BA78A2"/>
    <w:rsid w:val="00BB386C"/>
    <w:rsid w:val="00BB46B5"/>
    <w:rsid w:val="00BB4B70"/>
    <w:rsid w:val="00BC0A15"/>
    <w:rsid w:val="00BC1AAA"/>
    <w:rsid w:val="00BD132F"/>
    <w:rsid w:val="00BD1836"/>
    <w:rsid w:val="00BD37AD"/>
    <w:rsid w:val="00BD4B16"/>
    <w:rsid w:val="00BD707F"/>
    <w:rsid w:val="00BE051E"/>
    <w:rsid w:val="00BE1ECD"/>
    <w:rsid w:val="00BE4089"/>
    <w:rsid w:val="00BE4943"/>
    <w:rsid w:val="00BE4ACA"/>
    <w:rsid w:val="00BE4CE6"/>
    <w:rsid w:val="00BF174F"/>
    <w:rsid w:val="00BF21B5"/>
    <w:rsid w:val="00BF4EA6"/>
    <w:rsid w:val="00BF77E2"/>
    <w:rsid w:val="00C0037F"/>
    <w:rsid w:val="00C013D8"/>
    <w:rsid w:val="00C1127D"/>
    <w:rsid w:val="00C11832"/>
    <w:rsid w:val="00C119C2"/>
    <w:rsid w:val="00C13D86"/>
    <w:rsid w:val="00C1467A"/>
    <w:rsid w:val="00C16439"/>
    <w:rsid w:val="00C17CE7"/>
    <w:rsid w:val="00C21B17"/>
    <w:rsid w:val="00C23794"/>
    <w:rsid w:val="00C23973"/>
    <w:rsid w:val="00C25200"/>
    <w:rsid w:val="00C2539B"/>
    <w:rsid w:val="00C2555D"/>
    <w:rsid w:val="00C30522"/>
    <w:rsid w:val="00C30EB2"/>
    <w:rsid w:val="00C31511"/>
    <w:rsid w:val="00C324D1"/>
    <w:rsid w:val="00C33455"/>
    <w:rsid w:val="00C4740B"/>
    <w:rsid w:val="00C47729"/>
    <w:rsid w:val="00C50BFB"/>
    <w:rsid w:val="00C5131A"/>
    <w:rsid w:val="00C52C8F"/>
    <w:rsid w:val="00C56091"/>
    <w:rsid w:val="00C73550"/>
    <w:rsid w:val="00C752AC"/>
    <w:rsid w:val="00C7532E"/>
    <w:rsid w:val="00C80A13"/>
    <w:rsid w:val="00C84AF7"/>
    <w:rsid w:val="00C86CEA"/>
    <w:rsid w:val="00C8704A"/>
    <w:rsid w:val="00C920FC"/>
    <w:rsid w:val="00C961D0"/>
    <w:rsid w:val="00C97C1F"/>
    <w:rsid w:val="00CA2A0D"/>
    <w:rsid w:val="00CA68B6"/>
    <w:rsid w:val="00CB046C"/>
    <w:rsid w:val="00CB1018"/>
    <w:rsid w:val="00CB10BE"/>
    <w:rsid w:val="00CB1E9D"/>
    <w:rsid w:val="00CB5211"/>
    <w:rsid w:val="00CB534A"/>
    <w:rsid w:val="00CB6114"/>
    <w:rsid w:val="00CB6F27"/>
    <w:rsid w:val="00CC47DA"/>
    <w:rsid w:val="00CC721F"/>
    <w:rsid w:val="00CC77F1"/>
    <w:rsid w:val="00CD77D7"/>
    <w:rsid w:val="00CE08A8"/>
    <w:rsid w:val="00CE7E24"/>
    <w:rsid w:val="00CF1AB4"/>
    <w:rsid w:val="00D03A13"/>
    <w:rsid w:val="00D1207E"/>
    <w:rsid w:val="00D1400A"/>
    <w:rsid w:val="00D152A3"/>
    <w:rsid w:val="00D2060C"/>
    <w:rsid w:val="00D20F42"/>
    <w:rsid w:val="00D21382"/>
    <w:rsid w:val="00D21A04"/>
    <w:rsid w:val="00D30371"/>
    <w:rsid w:val="00D3065D"/>
    <w:rsid w:val="00D32A63"/>
    <w:rsid w:val="00D42E8D"/>
    <w:rsid w:val="00D47863"/>
    <w:rsid w:val="00D5151E"/>
    <w:rsid w:val="00D56978"/>
    <w:rsid w:val="00D60B4E"/>
    <w:rsid w:val="00D74FBF"/>
    <w:rsid w:val="00D82FD4"/>
    <w:rsid w:val="00D915E6"/>
    <w:rsid w:val="00D91E8D"/>
    <w:rsid w:val="00D94901"/>
    <w:rsid w:val="00D966F8"/>
    <w:rsid w:val="00D96B83"/>
    <w:rsid w:val="00DA1A72"/>
    <w:rsid w:val="00DA4EFD"/>
    <w:rsid w:val="00DB090A"/>
    <w:rsid w:val="00DB2882"/>
    <w:rsid w:val="00DC10F3"/>
    <w:rsid w:val="00DC3F71"/>
    <w:rsid w:val="00DC6668"/>
    <w:rsid w:val="00DD602C"/>
    <w:rsid w:val="00DD7BC5"/>
    <w:rsid w:val="00DF4BF5"/>
    <w:rsid w:val="00DF6E27"/>
    <w:rsid w:val="00E0465F"/>
    <w:rsid w:val="00E11C07"/>
    <w:rsid w:val="00E1522A"/>
    <w:rsid w:val="00E1632C"/>
    <w:rsid w:val="00E173C8"/>
    <w:rsid w:val="00E21F49"/>
    <w:rsid w:val="00E22158"/>
    <w:rsid w:val="00E23883"/>
    <w:rsid w:val="00E3265A"/>
    <w:rsid w:val="00E33DC1"/>
    <w:rsid w:val="00E37657"/>
    <w:rsid w:val="00E4068C"/>
    <w:rsid w:val="00E44AD7"/>
    <w:rsid w:val="00E6419B"/>
    <w:rsid w:val="00E66124"/>
    <w:rsid w:val="00E66DA6"/>
    <w:rsid w:val="00E70058"/>
    <w:rsid w:val="00E71C30"/>
    <w:rsid w:val="00E764ED"/>
    <w:rsid w:val="00E77CC5"/>
    <w:rsid w:val="00E826B0"/>
    <w:rsid w:val="00E84507"/>
    <w:rsid w:val="00E858B4"/>
    <w:rsid w:val="00E85F79"/>
    <w:rsid w:val="00E928C5"/>
    <w:rsid w:val="00E96791"/>
    <w:rsid w:val="00EA4EA3"/>
    <w:rsid w:val="00EB01D5"/>
    <w:rsid w:val="00EB17A9"/>
    <w:rsid w:val="00EB5B57"/>
    <w:rsid w:val="00EC6879"/>
    <w:rsid w:val="00ED5ACE"/>
    <w:rsid w:val="00ED76B5"/>
    <w:rsid w:val="00EE28FD"/>
    <w:rsid w:val="00EE5C3B"/>
    <w:rsid w:val="00EE76BA"/>
    <w:rsid w:val="00EF5833"/>
    <w:rsid w:val="00EF6244"/>
    <w:rsid w:val="00EF7CCF"/>
    <w:rsid w:val="00F00DA6"/>
    <w:rsid w:val="00F03011"/>
    <w:rsid w:val="00F153D0"/>
    <w:rsid w:val="00F16628"/>
    <w:rsid w:val="00F24856"/>
    <w:rsid w:val="00F30FC8"/>
    <w:rsid w:val="00F313A4"/>
    <w:rsid w:val="00F3290B"/>
    <w:rsid w:val="00F36F1C"/>
    <w:rsid w:val="00F410FA"/>
    <w:rsid w:val="00F418E1"/>
    <w:rsid w:val="00F42111"/>
    <w:rsid w:val="00F4305A"/>
    <w:rsid w:val="00F46AAF"/>
    <w:rsid w:val="00F51BE2"/>
    <w:rsid w:val="00F53A8C"/>
    <w:rsid w:val="00F66E08"/>
    <w:rsid w:val="00F71F1F"/>
    <w:rsid w:val="00F73982"/>
    <w:rsid w:val="00F82742"/>
    <w:rsid w:val="00F82A47"/>
    <w:rsid w:val="00F844F8"/>
    <w:rsid w:val="00F9039B"/>
    <w:rsid w:val="00F909CE"/>
    <w:rsid w:val="00F92592"/>
    <w:rsid w:val="00F950FA"/>
    <w:rsid w:val="00F951E9"/>
    <w:rsid w:val="00FA6236"/>
    <w:rsid w:val="00FB21F1"/>
    <w:rsid w:val="00FB5BF7"/>
    <w:rsid w:val="00FC0174"/>
    <w:rsid w:val="00FC30BC"/>
    <w:rsid w:val="00FC4578"/>
    <w:rsid w:val="00FC51B7"/>
    <w:rsid w:val="00FC60E9"/>
    <w:rsid w:val="00FD1B42"/>
    <w:rsid w:val="00FD54A4"/>
    <w:rsid w:val="00FD7745"/>
    <w:rsid w:val="00FD7DAF"/>
    <w:rsid w:val="00FE1598"/>
    <w:rsid w:val="00FE3C0F"/>
    <w:rsid w:val="00FE7933"/>
    <w:rsid w:val="00FF36CA"/>
    <w:rsid w:val="00FF54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D960C-D796-4620-91E1-DD0E9774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7C6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A57C60"/>
    <w:rPr>
      <w:b/>
      <w:bCs/>
    </w:rPr>
  </w:style>
  <w:style w:type="paragraph" w:styleId="ListParagraph">
    <w:name w:val="List Paragraph"/>
    <w:aliases w:val="Citation List,Table of contents numbered,Graphic,List Paragraph1,Bullets1,Resume Title,NumberedParas,Table no. List Paragraph,Bullet1,References,List Paragraph (numbered (a)),IBL List Paragraph,List Paragraph nowy,Numbered List Paragraph"/>
    <w:basedOn w:val="Normal"/>
    <w:link w:val="ListParagraphChar"/>
    <w:uiPriority w:val="34"/>
    <w:qFormat/>
    <w:rsid w:val="00062BE6"/>
    <w:pPr>
      <w:ind w:left="720"/>
      <w:contextualSpacing/>
    </w:pPr>
  </w:style>
  <w:style w:type="character" w:styleId="Hyperlink">
    <w:name w:val="Hyperlink"/>
    <w:basedOn w:val="DefaultParagraphFont"/>
    <w:uiPriority w:val="99"/>
    <w:unhideWhenUsed/>
    <w:rsid w:val="003A5BBD"/>
    <w:rPr>
      <w:color w:val="0563C1" w:themeColor="hyperlink"/>
      <w:u w:val="single"/>
    </w:rPr>
  </w:style>
  <w:style w:type="paragraph" w:styleId="BalloonText">
    <w:name w:val="Balloon Text"/>
    <w:basedOn w:val="Normal"/>
    <w:link w:val="BalloonTextChar"/>
    <w:uiPriority w:val="99"/>
    <w:semiHidden/>
    <w:unhideWhenUsed/>
    <w:rsid w:val="00921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313"/>
    <w:rPr>
      <w:rFonts w:ascii="Segoe UI" w:hAnsi="Segoe UI" w:cs="Segoe UI"/>
      <w:sz w:val="18"/>
      <w:szCs w:val="18"/>
    </w:rPr>
  </w:style>
  <w:style w:type="paragraph" w:customStyle="1" w:styleId="Style14">
    <w:name w:val="Style14"/>
    <w:basedOn w:val="Normal"/>
    <w:uiPriority w:val="99"/>
    <w:rsid w:val="00E1522A"/>
    <w:pPr>
      <w:widowControl w:val="0"/>
      <w:autoSpaceDE w:val="0"/>
      <w:autoSpaceDN w:val="0"/>
      <w:adjustRightInd w:val="0"/>
      <w:spacing w:after="0" w:line="310" w:lineRule="exact"/>
      <w:ind w:firstLine="2210"/>
    </w:pPr>
    <w:rPr>
      <w:rFonts w:ascii="Sylfaen" w:eastAsia="Times New Roman" w:hAnsi="Sylfaen" w:cs="Times New Roman"/>
      <w:sz w:val="24"/>
      <w:szCs w:val="24"/>
      <w:lang w:val="en-US"/>
    </w:rPr>
  </w:style>
  <w:style w:type="table" w:styleId="TableGrid">
    <w:name w:val="Table Grid"/>
    <w:basedOn w:val="TableNormal"/>
    <w:uiPriority w:val="39"/>
    <w:rsid w:val="00A60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3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88A"/>
  </w:style>
  <w:style w:type="paragraph" w:styleId="Footer">
    <w:name w:val="footer"/>
    <w:basedOn w:val="Normal"/>
    <w:link w:val="FooterChar"/>
    <w:uiPriority w:val="99"/>
    <w:unhideWhenUsed/>
    <w:rsid w:val="006E3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88A"/>
  </w:style>
  <w:style w:type="character" w:styleId="Emphasis">
    <w:name w:val="Emphasis"/>
    <w:basedOn w:val="DefaultParagraphFont"/>
    <w:uiPriority w:val="20"/>
    <w:qFormat/>
    <w:rsid w:val="003A1751"/>
    <w:rPr>
      <w:i/>
      <w:iCs/>
    </w:rPr>
  </w:style>
  <w:style w:type="character" w:customStyle="1" w:styleId="ListParagraphChar">
    <w:name w:val="List Paragraph Char"/>
    <w:aliases w:val="Citation List Char,Table of contents numbered Char,Graphic Char,List Paragraph1 Char,Bullets1 Char,Resume Title Char,NumberedParas Char,Table no. List Paragraph Char,Bullet1 Char,References Char,List Paragraph (numbered (a)) Char"/>
    <w:basedOn w:val="DefaultParagraphFont"/>
    <w:link w:val="ListParagraph"/>
    <w:uiPriority w:val="34"/>
    <w:locked/>
    <w:rsid w:val="00744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10561">
      <w:bodyDiv w:val="1"/>
      <w:marLeft w:val="0"/>
      <w:marRight w:val="0"/>
      <w:marTop w:val="0"/>
      <w:marBottom w:val="0"/>
      <w:divBdr>
        <w:top w:val="none" w:sz="0" w:space="0" w:color="auto"/>
        <w:left w:val="none" w:sz="0" w:space="0" w:color="auto"/>
        <w:bottom w:val="none" w:sz="0" w:space="0" w:color="auto"/>
        <w:right w:val="none" w:sz="0" w:space="0" w:color="auto"/>
      </w:divBdr>
    </w:div>
    <w:div w:id="97533680">
      <w:bodyDiv w:val="1"/>
      <w:marLeft w:val="0"/>
      <w:marRight w:val="0"/>
      <w:marTop w:val="0"/>
      <w:marBottom w:val="0"/>
      <w:divBdr>
        <w:top w:val="none" w:sz="0" w:space="0" w:color="auto"/>
        <w:left w:val="none" w:sz="0" w:space="0" w:color="auto"/>
        <w:bottom w:val="none" w:sz="0" w:space="0" w:color="auto"/>
        <w:right w:val="none" w:sz="0" w:space="0" w:color="auto"/>
      </w:divBdr>
    </w:div>
    <w:div w:id="97649645">
      <w:bodyDiv w:val="1"/>
      <w:marLeft w:val="0"/>
      <w:marRight w:val="0"/>
      <w:marTop w:val="0"/>
      <w:marBottom w:val="0"/>
      <w:divBdr>
        <w:top w:val="none" w:sz="0" w:space="0" w:color="auto"/>
        <w:left w:val="none" w:sz="0" w:space="0" w:color="auto"/>
        <w:bottom w:val="none" w:sz="0" w:space="0" w:color="auto"/>
        <w:right w:val="none" w:sz="0" w:space="0" w:color="auto"/>
      </w:divBdr>
    </w:div>
    <w:div w:id="162553988">
      <w:bodyDiv w:val="1"/>
      <w:marLeft w:val="0"/>
      <w:marRight w:val="0"/>
      <w:marTop w:val="0"/>
      <w:marBottom w:val="0"/>
      <w:divBdr>
        <w:top w:val="none" w:sz="0" w:space="0" w:color="auto"/>
        <w:left w:val="none" w:sz="0" w:space="0" w:color="auto"/>
        <w:bottom w:val="none" w:sz="0" w:space="0" w:color="auto"/>
        <w:right w:val="none" w:sz="0" w:space="0" w:color="auto"/>
      </w:divBdr>
    </w:div>
    <w:div w:id="227110543">
      <w:bodyDiv w:val="1"/>
      <w:marLeft w:val="0"/>
      <w:marRight w:val="0"/>
      <w:marTop w:val="0"/>
      <w:marBottom w:val="0"/>
      <w:divBdr>
        <w:top w:val="none" w:sz="0" w:space="0" w:color="auto"/>
        <w:left w:val="none" w:sz="0" w:space="0" w:color="auto"/>
        <w:bottom w:val="none" w:sz="0" w:space="0" w:color="auto"/>
        <w:right w:val="none" w:sz="0" w:space="0" w:color="auto"/>
      </w:divBdr>
    </w:div>
    <w:div w:id="244995638">
      <w:bodyDiv w:val="1"/>
      <w:marLeft w:val="0"/>
      <w:marRight w:val="0"/>
      <w:marTop w:val="0"/>
      <w:marBottom w:val="0"/>
      <w:divBdr>
        <w:top w:val="none" w:sz="0" w:space="0" w:color="auto"/>
        <w:left w:val="none" w:sz="0" w:space="0" w:color="auto"/>
        <w:bottom w:val="none" w:sz="0" w:space="0" w:color="auto"/>
        <w:right w:val="none" w:sz="0" w:space="0" w:color="auto"/>
      </w:divBdr>
    </w:div>
    <w:div w:id="360133537">
      <w:bodyDiv w:val="1"/>
      <w:marLeft w:val="0"/>
      <w:marRight w:val="0"/>
      <w:marTop w:val="0"/>
      <w:marBottom w:val="0"/>
      <w:divBdr>
        <w:top w:val="none" w:sz="0" w:space="0" w:color="auto"/>
        <w:left w:val="none" w:sz="0" w:space="0" w:color="auto"/>
        <w:bottom w:val="none" w:sz="0" w:space="0" w:color="auto"/>
        <w:right w:val="none" w:sz="0" w:space="0" w:color="auto"/>
      </w:divBdr>
    </w:div>
    <w:div w:id="414205231">
      <w:bodyDiv w:val="1"/>
      <w:marLeft w:val="0"/>
      <w:marRight w:val="0"/>
      <w:marTop w:val="0"/>
      <w:marBottom w:val="0"/>
      <w:divBdr>
        <w:top w:val="none" w:sz="0" w:space="0" w:color="auto"/>
        <w:left w:val="none" w:sz="0" w:space="0" w:color="auto"/>
        <w:bottom w:val="none" w:sz="0" w:space="0" w:color="auto"/>
        <w:right w:val="none" w:sz="0" w:space="0" w:color="auto"/>
      </w:divBdr>
    </w:div>
    <w:div w:id="464586404">
      <w:bodyDiv w:val="1"/>
      <w:marLeft w:val="0"/>
      <w:marRight w:val="0"/>
      <w:marTop w:val="0"/>
      <w:marBottom w:val="0"/>
      <w:divBdr>
        <w:top w:val="none" w:sz="0" w:space="0" w:color="auto"/>
        <w:left w:val="none" w:sz="0" w:space="0" w:color="auto"/>
        <w:bottom w:val="none" w:sz="0" w:space="0" w:color="auto"/>
        <w:right w:val="none" w:sz="0" w:space="0" w:color="auto"/>
      </w:divBdr>
    </w:div>
    <w:div w:id="504324317">
      <w:bodyDiv w:val="1"/>
      <w:marLeft w:val="0"/>
      <w:marRight w:val="0"/>
      <w:marTop w:val="0"/>
      <w:marBottom w:val="0"/>
      <w:divBdr>
        <w:top w:val="none" w:sz="0" w:space="0" w:color="auto"/>
        <w:left w:val="none" w:sz="0" w:space="0" w:color="auto"/>
        <w:bottom w:val="none" w:sz="0" w:space="0" w:color="auto"/>
        <w:right w:val="none" w:sz="0" w:space="0" w:color="auto"/>
      </w:divBdr>
    </w:div>
    <w:div w:id="537812512">
      <w:bodyDiv w:val="1"/>
      <w:marLeft w:val="0"/>
      <w:marRight w:val="0"/>
      <w:marTop w:val="0"/>
      <w:marBottom w:val="0"/>
      <w:divBdr>
        <w:top w:val="none" w:sz="0" w:space="0" w:color="auto"/>
        <w:left w:val="none" w:sz="0" w:space="0" w:color="auto"/>
        <w:bottom w:val="none" w:sz="0" w:space="0" w:color="auto"/>
        <w:right w:val="none" w:sz="0" w:space="0" w:color="auto"/>
      </w:divBdr>
    </w:div>
    <w:div w:id="584922116">
      <w:bodyDiv w:val="1"/>
      <w:marLeft w:val="0"/>
      <w:marRight w:val="0"/>
      <w:marTop w:val="0"/>
      <w:marBottom w:val="0"/>
      <w:divBdr>
        <w:top w:val="none" w:sz="0" w:space="0" w:color="auto"/>
        <w:left w:val="none" w:sz="0" w:space="0" w:color="auto"/>
        <w:bottom w:val="none" w:sz="0" w:space="0" w:color="auto"/>
        <w:right w:val="none" w:sz="0" w:space="0" w:color="auto"/>
      </w:divBdr>
    </w:div>
    <w:div w:id="617369769">
      <w:bodyDiv w:val="1"/>
      <w:marLeft w:val="0"/>
      <w:marRight w:val="0"/>
      <w:marTop w:val="0"/>
      <w:marBottom w:val="0"/>
      <w:divBdr>
        <w:top w:val="none" w:sz="0" w:space="0" w:color="auto"/>
        <w:left w:val="none" w:sz="0" w:space="0" w:color="auto"/>
        <w:bottom w:val="none" w:sz="0" w:space="0" w:color="auto"/>
        <w:right w:val="none" w:sz="0" w:space="0" w:color="auto"/>
      </w:divBdr>
    </w:div>
    <w:div w:id="618606925">
      <w:bodyDiv w:val="1"/>
      <w:marLeft w:val="0"/>
      <w:marRight w:val="0"/>
      <w:marTop w:val="0"/>
      <w:marBottom w:val="0"/>
      <w:divBdr>
        <w:top w:val="none" w:sz="0" w:space="0" w:color="auto"/>
        <w:left w:val="none" w:sz="0" w:space="0" w:color="auto"/>
        <w:bottom w:val="none" w:sz="0" w:space="0" w:color="auto"/>
        <w:right w:val="none" w:sz="0" w:space="0" w:color="auto"/>
      </w:divBdr>
    </w:div>
    <w:div w:id="621576048">
      <w:bodyDiv w:val="1"/>
      <w:marLeft w:val="0"/>
      <w:marRight w:val="0"/>
      <w:marTop w:val="0"/>
      <w:marBottom w:val="0"/>
      <w:divBdr>
        <w:top w:val="none" w:sz="0" w:space="0" w:color="auto"/>
        <w:left w:val="none" w:sz="0" w:space="0" w:color="auto"/>
        <w:bottom w:val="none" w:sz="0" w:space="0" w:color="auto"/>
        <w:right w:val="none" w:sz="0" w:space="0" w:color="auto"/>
      </w:divBdr>
    </w:div>
    <w:div w:id="677075440">
      <w:bodyDiv w:val="1"/>
      <w:marLeft w:val="0"/>
      <w:marRight w:val="0"/>
      <w:marTop w:val="0"/>
      <w:marBottom w:val="0"/>
      <w:divBdr>
        <w:top w:val="none" w:sz="0" w:space="0" w:color="auto"/>
        <w:left w:val="none" w:sz="0" w:space="0" w:color="auto"/>
        <w:bottom w:val="none" w:sz="0" w:space="0" w:color="auto"/>
        <w:right w:val="none" w:sz="0" w:space="0" w:color="auto"/>
      </w:divBdr>
    </w:div>
    <w:div w:id="767696503">
      <w:bodyDiv w:val="1"/>
      <w:marLeft w:val="0"/>
      <w:marRight w:val="0"/>
      <w:marTop w:val="0"/>
      <w:marBottom w:val="0"/>
      <w:divBdr>
        <w:top w:val="none" w:sz="0" w:space="0" w:color="auto"/>
        <w:left w:val="none" w:sz="0" w:space="0" w:color="auto"/>
        <w:bottom w:val="none" w:sz="0" w:space="0" w:color="auto"/>
        <w:right w:val="none" w:sz="0" w:space="0" w:color="auto"/>
      </w:divBdr>
    </w:div>
    <w:div w:id="775100924">
      <w:bodyDiv w:val="1"/>
      <w:marLeft w:val="0"/>
      <w:marRight w:val="0"/>
      <w:marTop w:val="0"/>
      <w:marBottom w:val="0"/>
      <w:divBdr>
        <w:top w:val="none" w:sz="0" w:space="0" w:color="auto"/>
        <w:left w:val="none" w:sz="0" w:space="0" w:color="auto"/>
        <w:bottom w:val="none" w:sz="0" w:space="0" w:color="auto"/>
        <w:right w:val="none" w:sz="0" w:space="0" w:color="auto"/>
      </w:divBdr>
    </w:div>
    <w:div w:id="796021566">
      <w:bodyDiv w:val="1"/>
      <w:marLeft w:val="0"/>
      <w:marRight w:val="0"/>
      <w:marTop w:val="0"/>
      <w:marBottom w:val="0"/>
      <w:divBdr>
        <w:top w:val="none" w:sz="0" w:space="0" w:color="auto"/>
        <w:left w:val="none" w:sz="0" w:space="0" w:color="auto"/>
        <w:bottom w:val="none" w:sz="0" w:space="0" w:color="auto"/>
        <w:right w:val="none" w:sz="0" w:space="0" w:color="auto"/>
      </w:divBdr>
    </w:div>
    <w:div w:id="891961404">
      <w:bodyDiv w:val="1"/>
      <w:marLeft w:val="0"/>
      <w:marRight w:val="0"/>
      <w:marTop w:val="0"/>
      <w:marBottom w:val="0"/>
      <w:divBdr>
        <w:top w:val="none" w:sz="0" w:space="0" w:color="auto"/>
        <w:left w:val="none" w:sz="0" w:space="0" w:color="auto"/>
        <w:bottom w:val="none" w:sz="0" w:space="0" w:color="auto"/>
        <w:right w:val="none" w:sz="0" w:space="0" w:color="auto"/>
      </w:divBdr>
    </w:div>
    <w:div w:id="923683446">
      <w:bodyDiv w:val="1"/>
      <w:marLeft w:val="0"/>
      <w:marRight w:val="0"/>
      <w:marTop w:val="0"/>
      <w:marBottom w:val="0"/>
      <w:divBdr>
        <w:top w:val="none" w:sz="0" w:space="0" w:color="auto"/>
        <w:left w:val="none" w:sz="0" w:space="0" w:color="auto"/>
        <w:bottom w:val="none" w:sz="0" w:space="0" w:color="auto"/>
        <w:right w:val="none" w:sz="0" w:space="0" w:color="auto"/>
      </w:divBdr>
    </w:div>
    <w:div w:id="931398097">
      <w:bodyDiv w:val="1"/>
      <w:marLeft w:val="0"/>
      <w:marRight w:val="0"/>
      <w:marTop w:val="0"/>
      <w:marBottom w:val="0"/>
      <w:divBdr>
        <w:top w:val="none" w:sz="0" w:space="0" w:color="auto"/>
        <w:left w:val="none" w:sz="0" w:space="0" w:color="auto"/>
        <w:bottom w:val="none" w:sz="0" w:space="0" w:color="auto"/>
        <w:right w:val="none" w:sz="0" w:space="0" w:color="auto"/>
      </w:divBdr>
    </w:div>
    <w:div w:id="1000042003">
      <w:bodyDiv w:val="1"/>
      <w:marLeft w:val="0"/>
      <w:marRight w:val="0"/>
      <w:marTop w:val="0"/>
      <w:marBottom w:val="0"/>
      <w:divBdr>
        <w:top w:val="none" w:sz="0" w:space="0" w:color="auto"/>
        <w:left w:val="none" w:sz="0" w:space="0" w:color="auto"/>
        <w:bottom w:val="none" w:sz="0" w:space="0" w:color="auto"/>
        <w:right w:val="none" w:sz="0" w:space="0" w:color="auto"/>
      </w:divBdr>
    </w:div>
    <w:div w:id="1057431002">
      <w:bodyDiv w:val="1"/>
      <w:marLeft w:val="0"/>
      <w:marRight w:val="0"/>
      <w:marTop w:val="0"/>
      <w:marBottom w:val="0"/>
      <w:divBdr>
        <w:top w:val="none" w:sz="0" w:space="0" w:color="auto"/>
        <w:left w:val="none" w:sz="0" w:space="0" w:color="auto"/>
        <w:bottom w:val="none" w:sz="0" w:space="0" w:color="auto"/>
        <w:right w:val="none" w:sz="0" w:space="0" w:color="auto"/>
      </w:divBdr>
    </w:div>
    <w:div w:id="1067804138">
      <w:bodyDiv w:val="1"/>
      <w:marLeft w:val="0"/>
      <w:marRight w:val="0"/>
      <w:marTop w:val="0"/>
      <w:marBottom w:val="0"/>
      <w:divBdr>
        <w:top w:val="none" w:sz="0" w:space="0" w:color="auto"/>
        <w:left w:val="none" w:sz="0" w:space="0" w:color="auto"/>
        <w:bottom w:val="none" w:sz="0" w:space="0" w:color="auto"/>
        <w:right w:val="none" w:sz="0" w:space="0" w:color="auto"/>
      </w:divBdr>
    </w:div>
    <w:div w:id="1112555575">
      <w:bodyDiv w:val="1"/>
      <w:marLeft w:val="0"/>
      <w:marRight w:val="0"/>
      <w:marTop w:val="0"/>
      <w:marBottom w:val="0"/>
      <w:divBdr>
        <w:top w:val="none" w:sz="0" w:space="0" w:color="auto"/>
        <w:left w:val="none" w:sz="0" w:space="0" w:color="auto"/>
        <w:bottom w:val="none" w:sz="0" w:space="0" w:color="auto"/>
        <w:right w:val="none" w:sz="0" w:space="0" w:color="auto"/>
      </w:divBdr>
    </w:div>
    <w:div w:id="1134715819">
      <w:bodyDiv w:val="1"/>
      <w:marLeft w:val="0"/>
      <w:marRight w:val="0"/>
      <w:marTop w:val="0"/>
      <w:marBottom w:val="0"/>
      <w:divBdr>
        <w:top w:val="none" w:sz="0" w:space="0" w:color="auto"/>
        <w:left w:val="none" w:sz="0" w:space="0" w:color="auto"/>
        <w:bottom w:val="none" w:sz="0" w:space="0" w:color="auto"/>
        <w:right w:val="none" w:sz="0" w:space="0" w:color="auto"/>
      </w:divBdr>
    </w:div>
    <w:div w:id="1190754792">
      <w:bodyDiv w:val="1"/>
      <w:marLeft w:val="0"/>
      <w:marRight w:val="0"/>
      <w:marTop w:val="0"/>
      <w:marBottom w:val="0"/>
      <w:divBdr>
        <w:top w:val="none" w:sz="0" w:space="0" w:color="auto"/>
        <w:left w:val="none" w:sz="0" w:space="0" w:color="auto"/>
        <w:bottom w:val="none" w:sz="0" w:space="0" w:color="auto"/>
        <w:right w:val="none" w:sz="0" w:space="0" w:color="auto"/>
      </w:divBdr>
    </w:div>
    <w:div w:id="1203977471">
      <w:bodyDiv w:val="1"/>
      <w:marLeft w:val="0"/>
      <w:marRight w:val="0"/>
      <w:marTop w:val="0"/>
      <w:marBottom w:val="0"/>
      <w:divBdr>
        <w:top w:val="none" w:sz="0" w:space="0" w:color="auto"/>
        <w:left w:val="none" w:sz="0" w:space="0" w:color="auto"/>
        <w:bottom w:val="none" w:sz="0" w:space="0" w:color="auto"/>
        <w:right w:val="none" w:sz="0" w:space="0" w:color="auto"/>
      </w:divBdr>
    </w:div>
    <w:div w:id="1252852104">
      <w:bodyDiv w:val="1"/>
      <w:marLeft w:val="0"/>
      <w:marRight w:val="0"/>
      <w:marTop w:val="0"/>
      <w:marBottom w:val="0"/>
      <w:divBdr>
        <w:top w:val="none" w:sz="0" w:space="0" w:color="auto"/>
        <w:left w:val="none" w:sz="0" w:space="0" w:color="auto"/>
        <w:bottom w:val="none" w:sz="0" w:space="0" w:color="auto"/>
        <w:right w:val="none" w:sz="0" w:space="0" w:color="auto"/>
      </w:divBdr>
    </w:div>
    <w:div w:id="1266230495">
      <w:bodyDiv w:val="1"/>
      <w:marLeft w:val="0"/>
      <w:marRight w:val="0"/>
      <w:marTop w:val="0"/>
      <w:marBottom w:val="0"/>
      <w:divBdr>
        <w:top w:val="none" w:sz="0" w:space="0" w:color="auto"/>
        <w:left w:val="none" w:sz="0" w:space="0" w:color="auto"/>
        <w:bottom w:val="none" w:sz="0" w:space="0" w:color="auto"/>
        <w:right w:val="none" w:sz="0" w:space="0" w:color="auto"/>
      </w:divBdr>
    </w:div>
    <w:div w:id="1283270669">
      <w:bodyDiv w:val="1"/>
      <w:marLeft w:val="0"/>
      <w:marRight w:val="0"/>
      <w:marTop w:val="0"/>
      <w:marBottom w:val="0"/>
      <w:divBdr>
        <w:top w:val="none" w:sz="0" w:space="0" w:color="auto"/>
        <w:left w:val="none" w:sz="0" w:space="0" w:color="auto"/>
        <w:bottom w:val="none" w:sz="0" w:space="0" w:color="auto"/>
        <w:right w:val="none" w:sz="0" w:space="0" w:color="auto"/>
      </w:divBdr>
    </w:div>
    <w:div w:id="1306353011">
      <w:bodyDiv w:val="1"/>
      <w:marLeft w:val="0"/>
      <w:marRight w:val="0"/>
      <w:marTop w:val="0"/>
      <w:marBottom w:val="0"/>
      <w:divBdr>
        <w:top w:val="none" w:sz="0" w:space="0" w:color="auto"/>
        <w:left w:val="none" w:sz="0" w:space="0" w:color="auto"/>
        <w:bottom w:val="none" w:sz="0" w:space="0" w:color="auto"/>
        <w:right w:val="none" w:sz="0" w:space="0" w:color="auto"/>
      </w:divBdr>
    </w:div>
    <w:div w:id="1327710354">
      <w:bodyDiv w:val="1"/>
      <w:marLeft w:val="0"/>
      <w:marRight w:val="0"/>
      <w:marTop w:val="0"/>
      <w:marBottom w:val="0"/>
      <w:divBdr>
        <w:top w:val="none" w:sz="0" w:space="0" w:color="auto"/>
        <w:left w:val="none" w:sz="0" w:space="0" w:color="auto"/>
        <w:bottom w:val="none" w:sz="0" w:space="0" w:color="auto"/>
        <w:right w:val="none" w:sz="0" w:space="0" w:color="auto"/>
      </w:divBdr>
    </w:div>
    <w:div w:id="1344279722">
      <w:bodyDiv w:val="1"/>
      <w:marLeft w:val="0"/>
      <w:marRight w:val="0"/>
      <w:marTop w:val="0"/>
      <w:marBottom w:val="0"/>
      <w:divBdr>
        <w:top w:val="none" w:sz="0" w:space="0" w:color="auto"/>
        <w:left w:val="none" w:sz="0" w:space="0" w:color="auto"/>
        <w:bottom w:val="none" w:sz="0" w:space="0" w:color="auto"/>
        <w:right w:val="none" w:sz="0" w:space="0" w:color="auto"/>
      </w:divBdr>
    </w:div>
    <w:div w:id="1367488376">
      <w:bodyDiv w:val="1"/>
      <w:marLeft w:val="0"/>
      <w:marRight w:val="0"/>
      <w:marTop w:val="0"/>
      <w:marBottom w:val="0"/>
      <w:divBdr>
        <w:top w:val="none" w:sz="0" w:space="0" w:color="auto"/>
        <w:left w:val="none" w:sz="0" w:space="0" w:color="auto"/>
        <w:bottom w:val="none" w:sz="0" w:space="0" w:color="auto"/>
        <w:right w:val="none" w:sz="0" w:space="0" w:color="auto"/>
      </w:divBdr>
    </w:div>
    <w:div w:id="1429158359">
      <w:bodyDiv w:val="1"/>
      <w:marLeft w:val="0"/>
      <w:marRight w:val="0"/>
      <w:marTop w:val="0"/>
      <w:marBottom w:val="0"/>
      <w:divBdr>
        <w:top w:val="none" w:sz="0" w:space="0" w:color="auto"/>
        <w:left w:val="none" w:sz="0" w:space="0" w:color="auto"/>
        <w:bottom w:val="none" w:sz="0" w:space="0" w:color="auto"/>
        <w:right w:val="none" w:sz="0" w:space="0" w:color="auto"/>
      </w:divBdr>
      <w:divsChild>
        <w:div w:id="707216374">
          <w:marLeft w:val="0"/>
          <w:marRight w:val="0"/>
          <w:marTop w:val="0"/>
          <w:marBottom w:val="0"/>
          <w:divBdr>
            <w:top w:val="none" w:sz="0" w:space="0" w:color="auto"/>
            <w:left w:val="none" w:sz="0" w:space="0" w:color="auto"/>
            <w:bottom w:val="none" w:sz="0" w:space="0" w:color="auto"/>
            <w:right w:val="none" w:sz="0" w:space="0" w:color="auto"/>
          </w:divBdr>
        </w:div>
      </w:divsChild>
    </w:div>
    <w:div w:id="1501576616">
      <w:bodyDiv w:val="1"/>
      <w:marLeft w:val="0"/>
      <w:marRight w:val="0"/>
      <w:marTop w:val="0"/>
      <w:marBottom w:val="0"/>
      <w:divBdr>
        <w:top w:val="none" w:sz="0" w:space="0" w:color="auto"/>
        <w:left w:val="none" w:sz="0" w:space="0" w:color="auto"/>
        <w:bottom w:val="none" w:sz="0" w:space="0" w:color="auto"/>
        <w:right w:val="none" w:sz="0" w:space="0" w:color="auto"/>
      </w:divBdr>
    </w:div>
    <w:div w:id="1501920495">
      <w:bodyDiv w:val="1"/>
      <w:marLeft w:val="0"/>
      <w:marRight w:val="0"/>
      <w:marTop w:val="0"/>
      <w:marBottom w:val="0"/>
      <w:divBdr>
        <w:top w:val="none" w:sz="0" w:space="0" w:color="auto"/>
        <w:left w:val="none" w:sz="0" w:space="0" w:color="auto"/>
        <w:bottom w:val="none" w:sz="0" w:space="0" w:color="auto"/>
        <w:right w:val="none" w:sz="0" w:space="0" w:color="auto"/>
      </w:divBdr>
    </w:div>
    <w:div w:id="1536775482">
      <w:bodyDiv w:val="1"/>
      <w:marLeft w:val="0"/>
      <w:marRight w:val="0"/>
      <w:marTop w:val="0"/>
      <w:marBottom w:val="0"/>
      <w:divBdr>
        <w:top w:val="none" w:sz="0" w:space="0" w:color="auto"/>
        <w:left w:val="none" w:sz="0" w:space="0" w:color="auto"/>
        <w:bottom w:val="none" w:sz="0" w:space="0" w:color="auto"/>
        <w:right w:val="none" w:sz="0" w:space="0" w:color="auto"/>
      </w:divBdr>
    </w:div>
    <w:div w:id="1567299183">
      <w:bodyDiv w:val="1"/>
      <w:marLeft w:val="0"/>
      <w:marRight w:val="0"/>
      <w:marTop w:val="0"/>
      <w:marBottom w:val="0"/>
      <w:divBdr>
        <w:top w:val="none" w:sz="0" w:space="0" w:color="auto"/>
        <w:left w:val="none" w:sz="0" w:space="0" w:color="auto"/>
        <w:bottom w:val="none" w:sz="0" w:space="0" w:color="auto"/>
        <w:right w:val="none" w:sz="0" w:space="0" w:color="auto"/>
      </w:divBdr>
    </w:div>
    <w:div w:id="1608348458">
      <w:bodyDiv w:val="1"/>
      <w:marLeft w:val="0"/>
      <w:marRight w:val="0"/>
      <w:marTop w:val="0"/>
      <w:marBottom w:val="0"/>
      <w:divBdr>
        <w:top w:val="none" w:sz="0" w:space="0" w:color="auto"/>
        <w:left w:val="none" w:sz="0" w:space="0" w:color="auto"/>
        <w:bottom w:val="none" w:sz="0" w:space="0" w:color="auto"/>
        <w:right w:val="none" w:sz="0" w:space="0" w:color="auto"/>
      </w:divBdr>
    </w:div>
    <w:div w:id="1642690480">
      <w:bodyDiv w:val="1"/>
      <w:marLeft w:val="0"/>
      <w:marRight w:val="0"/>
      <w:marTop w:val="0"/>
      <w:marBottom w:val="0"/>
      <w:divBdr>
        <w:top w:val="none" w:sz="0" w:space="0" w:color="auto"/>
        <w:left w:val="none" w:sz="0" w:space="0" w:color="auto"/>
        <w:bottom w:val="none" w:sz="0" w:space="0" w:color="auto"/>
        <w:right w:val="none" w:sz="0" w:space="0" w:color="auto"/>
      </w:divBdr>
    </w:div>
    <w:div w:id="1678120640">
      <w:bodyDiv w:val="1"/>
      <w:marLeft w:val="0"/>
      <w:marRight w:val="0"/>
      <w:marTop w:val="0"/>
      <w:marBottom w:val="0"/>
      <w:divBdr>
        <w:top w:val="none" w:sz="0" w:space="0" w:color="auto"/>
        <w:left w:val="none" w:sz="0" w:space="0" w:color="auto"/>
        <w:bottom w:val="none" w:sz="0" w:space="0" w:color="auto"/>
        <w:right w:val="none" w:sz="0" w:space="0" w:color="auto"/>
      </w:divBdr>
    </w:div>
    <w:div w:id="1711145315">
      <w:bodyDiv w:val="1"/>
      <w:marLeft w:val="0"/>
      <w:marRight w:val="0"/>
      <w:marTop w:val="0"/>
      <w:marBottom w:val="0"/>
      <w:divBdr>
        <w:top w:val="none" w:sz="0" w:space="0" w:color="auto"/>
        <w:left w:val="none" w:sz="0" w:space="0" w:color="auto"/>
        <w:bottom w:val="none" w:sz="0" w:space="0" w:color="auto"/>
        <w:right w:val="none" w:sz="0" w:space="0" w:color="auto"/>
      </w:divBdr>
    </w:div>
    <w:div w:id="1721399676">
      <w:bodyDiv w:val="1"/>
      <w:marLeft w:val="0"/>
      <w:marRight w:val="0"/>
      <w:marTop w:val="0"/>
      <w:marBottom w:val="0"/>
      <w:divBdr>
        <w:top w:val="none" w:sz="0" w:space="0" w:color="auto"/>
        <w:left w:val="none" w:sz="0" w:space="0" w:color="auto"/>
        <w:bottom w:val="none" w:sz="0" w:space="0" w:color="auto"/>
        <w:right w:val="none" w:sz="0" w:space="0" w:color="auto"/>
      </w:divBdr>
    </w:div>
    <w:div w:id="1799488380">
      <w:bodyDiv w:val="1"/>
      <w:marLeft w:val="0"/>
      <w:marRight w:val="0"/>
      <w:marTop w:val="0"/>
      <w:marBottom w:val="0"/>
      <w:divBdr>
        <w:top w:val="none" w:sz="0" w:space="0" w:color="auto"/>
        <w:left w:val="none" w:sz="0" w:space="0" w:color="auto"/>
        <w:bottom w:val="none" w:sz="0" w:space="0" w:color="auto"/>
        <w:right w:val="none" w:sz="0" w:space="0" w:color="auto"/>
      </w:divBdr>
    </w:div>
    <w:div w:id="1889949240">
      <w:bodyDiv w:val="1"/>
      <w:marLeft w:val="0"/>
      <w:marRight w:val="0"/>
      <w:marTop w:val="0"/>
      <w:marBottom w:val="0"/>
      <w:divBdr>
        <w:top w:val="none" w:sz="0" w:space="0" w:color="auto"/>
        <w:left w:val="none" w:sz="0" w:space="0" w:color="auto"/>
        <w:bottom w:val="none" w:sz="0" w:space="0" w:color="auto"/>
        <w:right w:val="none" w:sz="0" w:space="0" w:color="auto"/>
      </w:divBdr>
    </w:div>
    <w:div w:id="1911841168">
      <w:bodyDiv w:val="1"/>
      <w:marLeft w:val="0"/>
      <w:marRight w:val="0"/>
      <w:marTop w:val="0"/>
      <w:marBottom w:val="0"/>
      <w:divBdr>
        <w:top w:val="none" w:sz="0" w:space="0" w:color="auto"/>
        <w:left w:val="none" w:sz="0" w:space="0" w:color="auto"/>
        <w:bottom w:val="none" w:sz="0" w:space="0" w:color="auto"/>
        <w:right w:val="none" w:sz="0" w:space="0" w:color="auto"/>
      </w:divBdr>
    </w:div>
    <w:div w:id="1979416263">
      <w:bodyDiv w:val="1"/>
      <w:marLeft w:val="0"/>
      <w:marRight w:val="0"/>
      <w:marTop w:val="0"/>
      <w:marBottom w:val="0"/>
      <w:divBdr>
        <w:top w:val="none" w:sz="0" w:space="0" w:color="auto"/>
        <w:left w:val="none" w:sz="0" w:space="0" w:color="auto"/>
        <w:bottom w:val="none" w:sz="0" w:space="0" w:color="auto"/>
        <w:right w:val="none" w:sz="0" w:space="0" w:color="auto"/>
      </w:divBdr>
    </w:div>
    <w:div w:id="1996563282">
      <w:bodyDiv w:val="1"/>
      <w:marLeft w:val="0"/>
      <w:marRight w:val="0"/>
      <w:marTop w:val="0"/>
      <w:marBottom w:val="0"/>
      <w:divBdr>
        <w:top w:val="none" w:sz="0" w:space="0" w:color="auto"/>
        <w:left w:val="none" w:sz="0" w:space="0" w:color="auto"/>
        <w:bottom w:val="none" w:sz="0" w:space="0" w:color="auto"/>
        <w:right w:val="none" w:sz="0" w:space="0" w:color="auto"/>
      </w:divBdr>
    </w:div>
    <w:div w:id="202736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D3373-6210-4118-8930-55EED92C1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4613</Words>
  <Characters>26299</Characters>
  <Application>Microsoft Office Word</Application>
  <DocSecurity>0</DocSecurity>
  <Lines>219</Lines>
  <Paragraphs>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Hovhannes Margaryan;hovhannes_margaryan@taxservice.am</dc:creator>
  <cp:keywords>https:/mul2-taxservice.gov.am/tasks/3356024/oneclick?token=78fa8c24e9b4ea547834d816b2abf97f</cp:keywords>
  <dc:description/>
  <cp:lastModifiedBy>Hovhannes Margaryan</cp:lastModifiedBy>
  <cp:lastPrinted>2025-08-12T11:27:00Z</cp:lastPrinted>
  <dcterms:created xsi:type="dcterms:W3CDTF">2025-10-21T12:08:00Z</dcterms:created>
  <dcterms:modified xsi:type="dcterms:W3CDTF">2025-10-21T12:08:00Z</dcterms:modified>
</cp:coreProperties>
</file>