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076" w:rsidRPr="008B11EC" w:rsidRDefault="002E0076" w:rsidP="002E0076">
      <w:pPr>
        <w:pStyle w:val="norm"/>
        <w:tabs>
          <w:tab w:val="left" w:pos="720"/>
        </w:tabs>
        <w:spacing w:line="360" w:lineRule="auto"/>
        <w:ind w:firstLine="540"/>
        <w:jc w:val="right"/>
        <w:rPr>
          <w:rFonts w:ascii="GHEA Grapalat" w:eastAsia="GHEA Grapalat" w:hAnsi="GHEA Grapalat" w:cs="GHEA Grapalat"/>
          <w:b/>
          <w:color w:val="auto"/>
          <w:sz w:val="24"/>
          <w:szCs w:val="24"/>
          <w:lang w:val="hy-AM"/>
        </w:rPr>
      </w:pPr>
      <w:bookmarkStart w:id="0" w:name="_GoBack"/>
      <w:bookmarkEnd w:id="0"/>
      <w:r w:rsidRPr="008B11EC">
        <w:rPr>
          <w:rFonts w:ascii="GHEA Grapalat" w:eastAsia="GHEA Grapalat" w:hAnsi="GHEA Grapalat" w:cs="GHEA Grapalat"/>
          <w:b/>
          <w:color w:val="auto"/>
          <w:sz w:val="24"/>
          <w:szCs w:val="24"/>
          <w:lang w:val="hy-AM"/>
        </w:rPr>
        <w:t>ՆԱԽԱԳԻԾ</w:t>
      </w:r>
    </w:p>
    <w:p w:rsidR="006B4E5C" w:rsidRPr="008B11EC" w:rsidRDefault="006B4E5C" w:rsidP="006B4E5C">
      <w:pPr>
        <w:pStyle w:val="BodyAA"/>
        <w:tabs>
          <w:tab w:val="left" w:pos="1440"/>
        </w:tabs>
        <w:spacing w:line="360" w:lineRule="auto"/>
        <w:ind w:left="450" w:right="24" w:firstLine="450"/>
        <w:jc w:val="both"/>
        <w:rPr>
          <w:rFonts w:ascii="GHEA Grapalat" w:eastAsia="GHEA Grapalat" w:hAnsi="GHEA Grapalat" w:cs="GHEA Grapalat"/>
          <w:b/>
          <w:bCs/>
          <w:color w:val="auto"/>
          <w:sz w:val="24"/>
          <w:szCs w:val="24"/>
          <w:lang w:val="de-DE"/>
        </w:rPr>
      </w:pPr>
    </w:p>
    <w:p w:rsidR="006B4E5C" w:rsidRPr="008B11EC" w:rsidRDefault="006B4E5C" w:rsidP="006B4E5C">
      <w:pPr>
        <w:pStyle w:val="BodyAA"/>
        <w:tabs>
          <w:tab w:val="left" w:pos="1440"/>
        </w:tabs>
        <w:spacing w:line="360" w:lineRule="auto"/>
        <w:ind w:left="450" w:right="24" w:firstLine="450"/>
        <w:jc w:val="center"/>
        <w:rPr>
          <w:rFonts w:ascii="GHEA Grapalat" w:eastAsia="GHEA Grapalat" w:hAnsi="GHEA Grapalat" w:cs="GHEA Grapalat"/>
          <w:b/>
          <w:bCs/>
          <w:color w:val="auto"/>
          <w:sz w:val="24"/>
          <w:szCs w:val="24"/>
          <w:lang w:val="de-DE"/>
        </w:rPr>
      </w:pPr>
      <w:r w:rsidRPr="008B11EC">
        <w:rPr>
          <w:rFonts w:ascii="GHEA Grapalat" w:eastAsia="GHEA Grapalat" w:hAnsi="GHEA Grapalat" w:cs="GHEA Grapalat"/>
          <w:b/>
          <w:bCs/>
          <w:color w:val="auto"/>
          <w:sz w:val="24"/>
          <w:szCs w:val="24"/>
          <w:lang w:val="hy-AM"/>
        </w:rPr>
        <w:t>ՀԱՅԱՍՏԱՆԻ</w:t>
      </w:r>
      <w:r w:rsidRPr="008B11EC">
        <w:rPr>
          <w:rFonts w:ascii="GHEA Grapalat" w:eastAsia="GHEA Grapalat" w:hAnsi="GHEA Grapalat" w:cs="GHEA Grapalat"/>
          <w:b/>
          <w:bCs/>
          <w:color w:val="auto"/>
          <w:sz w:val="24"/>
          <w:szCs w:val="24"/>
          <w:lang w:val="de-DE"/>
        </w:rPr>
        <w:t xml:space="preserve"> </w:t>
      </w:r>
      <w:r w:rsidRPr="008B11EC">
        <w:rPr>
          <w:rFonts w:ascii="GHEA Grapalat" w:eastAsia="GHEA Grapalat" w:hAnsi="GHEA Grapalat" w:cs="GHEA Grapalat"/>
          <w:b/>
          <w:bCs/>
          <w:color w:val="auto"/>
          <w:sz w:val="24"/>
          <w:szCs w:val="24"/>
          <w:lang w:val="hy-AM"/>
        </w:rPr>
        <w:t>ՀԱՆՐԱՊԵՏՈՒԹՅԱՆ</w:t>
      </w:r>
      <w:r w:rsidRPr="008B11EC">
        <w:rPr>
          <w:rFonts w:ascii="GHEA Grapalat" w:eastAsia="GHEA Grapalat" w:hAnsi="GHEA Grapalat" w:cs="GHEA Grapalat"/>
          <w:b/>
          <w:bCs/>
          <w:color w:val="auto"/>
          <w:sz w:val="24"/>
          <w:szCs w:val="24"/>
          <w:lang w:val="de-DE"/>
        </w:rPr>
        <w:t xml:space="preserve"> </w:t>
      </w:r>
      <w:r w:rsidRPr="008B11EC">
        <w:rPr>
          <w:rFonts w:ascii="GHEA Grapalat" w:eastAsia="GHEA Grapalat" w:hAnsi="GHEA Grapalat" w:cs="GHEA Grapalat"/>
          <w:b/>
          <w:bCs/>
          <w:color w:val="auto"/>
          <w:sz w:val="24"/>
          <w:szCs w:val="24"/>
          <w:lang w:val="hy-AM"/>
        </w:rPr>
        <w:t>ՕՐԵՆՔԸ</w:t>
      </w:r>
    </w:p>
    <w:p w:rsidR="006B4E5C" w:rsidRPr="008B11EC" w:rsidRDefault="006B4E5C" w:rsidP="006B4E5C">
      <w:pPr>
        <w:pStyle w:val="BodyAA"/>
        <w:tabs>
          <w:tab w:val="left" w:pos="1440"/>
        </w:tabs>
        <w:spacing w:line="360" w:lineRule="auto"/>
        <w:ind w:left="450" w:right="24" w:firstLine="450"/>
        <w:jc w:val="center"/>
        <w:rPr>
          <w:rFonts w:ascii="GHEA Grapalat" w:eastAsia="GHEA Grapalat" w:hAnsi="GHEA Grapalat" w:cs="GHEA Grapalat"/>
          <w:b/>
          <w:bCs/>
          <w:color w:val="auto"/>
          <w:sz w:val="24"/>
          <w:szCs w:val="24"/>
          <w:lang w:val="de-DE"/>
        </w:rPr>
      </w:pPr>
      <w:r w:rsidRPr="008B11EC">
        <w:rPr>
          <w:rFonts w:ascii="GHEA Grapalat" w:eastAsia="GHEA Grapalat" w:hAnsi="GHEA Grapalat" w:cs="GHEA Grapalat"/>
          <w:b/>
          <w:bCs/>
          <w:color w:val="auto"/>
          <w:sz w:val="24"/>
          <w:szCs w:val="24"/>
          <w:lang w:val="de-DE"/>
        </w:rPr>
        <w:t>«</w:t>
      </w:r>
      <w:r w:rsidRPr="008B11EC">
        <w:rPr>
          <w:rFonts w:ascii="GHEA Grapalat" w:eastAsia="GHEA Grapalat" w:hAnsi="GHEA Grapalat" w:cs="GHEA Grapalat"/>
          <w:b/>
          <w:bCs/>
          <w:color w:val="auto"/>
          <w:sz w:val="24"/>
          <w:szCs w:val="24"/>
          <w:lang w:val="hy-AM"/>
        </w:rPr>
        <w:t>ՀԱՆՐԱԿՐԹՈՒԹՅԱՆ</w:t>
      </w:r>
      <w:r w:rsidRPr="008B11EC">
        <w:rPr>
          <w:rFonts w:ascii="GHEA Grapalat" w:eastAsia="GHEA Grapalat" w:hAnsi="GHEA Grapalat" w:cs="GHEA Grapalat"/>
          <w:b/>
          <w:bCs/>
          <w:color w:val="auto"/>
          <w:sz w:val="24"/>
          <w:szCs w:val="24"/>
          <w:lang w:val="de-DE"/>
        </w:rPr>
        <w:t xml:space="preserve"> </w:t>
      </w:r>
      <w:r w:rsidRPr="008B11EC">
        <w:rPr>
          <w:rFonts w:ascii="GHEA Grapalat" w:eastAsia="GHEA Grapalat" w:hAnsi="GHEA Grapalat" w:cs="GHEA Grapalat"/>
          <w:b/>
          <w:bCs/>
          <w:color w:val="auto"/>
          <w:sz w:val="24"/>
          <w:szCs w:val="24"/>
          <w:lang w:val="hy-AM"/>
        </w:rPr>
        <w:t>ՄԱՍԻՆ</w:t>
      </w:r>
      <w:r w:rsidRPr="008B11EC">
        <w:rPr>
          <w:rFonts w:ascii="GHEA Grapalat" w:eastAsia="GHEA Grapalat" w:hAnsi="GHEA Grapalat" w:cs="GHEA Grapalat"/>
          <w:b/>
          <w:bCs/>
          <w:color w:val="auto"/>
          <w:sz w:val="24"/>
          <w:szCs w:val="24"/>
          <w:lang w:val="it-IT"/>
        </w:rPr>
        <w:t>»</w:t>
      </w:r>
      <w:r w:rsidRPr="008B11EC">
        <w:rPr>
          <w:rFonts w:ascii="GHEA Grapalat" w:eastAsia="GHEA Grapalat" w:hAnsi="GHEA Grapalat" w:cs="GHEA Grapalat"/>
          <w:color w:val="auto"/>
          <w:sz w:val="24"/>
          <w:szCs w:val="24"/>
          <w:lang w:val="it-IT"/>
        </w:rPr>
        <w:t xml:space="preserve"> </w:t>
      </w:r>
      <w:r w:rsidRPr="008B11EC">
        <w:rPr>
          <w:rFonts w:ascii="GHEA Grapalat" w:eastAsia="GHEA Grapalat" w:hAnsi="GHEA Grapalat" w:cs="GHEA Grapalat"/>
          <w:b/>
          <w:bCs/>
          <w:color w:val="auto"/>
          <w:sz w:val="24"/>
          <w:szCs w:val="24"/>
          <w:lang w:val="de-DE"/>
        </w:rPr>
        <w:t xml:space="preserve"> </w:t>
      </w:r>
      <w:r w:rsidRPr="008B11EC">
        <w:rPr>
          <w:rFonts w:ascii="GHEA Grapalat" w:eastAsia="GHEA Grapalat" w:hAnsi="GHEA Grapalat" w:cs="GHEA Grapalat"/>
          <w:b/>
          <w:bCs/>
          <w:color w:val="auto"/>
          <w:sz w:val="24"/>
          <w:szCs w:val="24"/>
          <w:lang w:val="hy-AM"/>
        </w:rPr>
        <w:t>ՕՐԵՆՔՈՒՄ</w:t>
      </w:r>
      <w:r w:rsidRPr="008B11EC">
        <w:rPr>
          <w:rFonts w:ascii="GHEA Grapalat" w:eastAsia="GHEA Grapalat" w:hAnsi="GHEA Grapalat" w:cs="GHEA Grapalat"/>
          <w:b/>
          <w:bCs/>
          <w:color w:val="auto"/>
          <w:sz w:val="24"/>
          <w:szCs w:val="24"/>
          <w:lang w:val="de-DE"/>
        </w:rPr>
        <w:t xml:space="preserve"> </w:t>
      </w:r>
      <w:r w:rsidRPr="008B11EC">
        <w:rPr>
          <w:rFonts w:ascii="GHEA Grapalat" w:eastAsia="GHEA Grapalat" w:hAnsi="GHEA Grapalat" w:cs="GHEA Grapalat"/>
          <w:b/>
          <w:bCs/>
          <w:color w:val="auto"/>
          <w:sz w:val="24"/>
          <w:szCs w:val="24"/>
          <w:lang w:val="hy-AM"/>
        </w:rPr>
        <w:t>ՓՈՓՈԽՈՒԹՅՈՒՆՆԵՐ</w:t>
      </w:r>
      <w:r w:rsidRPr="008B11EC">
        <w:rPr>
          <w:rFonts w:ascii="GHEA Grapalat" w:eastAsia="GHEA Grapalat" w:hAnsi="GHEA Grapalat" w:cs="GHEA Grapalat"/>
          <w:b/>
          <w:bCs/>
          <w:color w:val="auto"/>
          <w:sz w:val="24"/>
          <w:szCs w:val="24"/>
          <w:lang w:val="de-DE"/>
        </w:rPr>
        <w:t xml:space="preserve"> </w:t>
      </w:r>
      <w:r w:rsidRPr="008B11EC">
        <w:rPr>
          <w:rFonts w:ascii="GHEA Grapalat" w:eastAsia="GHEA Grapalat" w:hAnsi="GHEA Grapalat" w:cs="GHEA Grapalat"/>
          <w:b/>
          <w:bCs/>
          <w:color w:val="auto"/>
          <w:sz w:val="24"/>
          <w:szCs w:val="24"/>
          <w:lang w:val="hy-AM"/>
        </w:rPr>
        <w:t>ԵՎ</w:t>
      </w:r>
      <w:r w:rsidRPr="008B11EC">
        <w:rPr>
          <w:rFonts w:ascii="GHEA Grapalat" w:eastAsia="GHEA Grapalat" w:hAnsi="GHEA Grapalat" w:cs="GHEA Grapalat"/>
          <w:b/>
          <w:bCs/>
          <w:color w:val="auto"/>
          <w:sz w:val="24"/>
          <w:szCs w:val="24"/>
          <w:lang w:val="de-DE"/>
        </w:rPr>
        <w:t xml:space="preserve"> </w:t>
      </w:r>
      <w:r w:rsidRPr="008B11EC">
        <w:rPr>
          <w:rFonts w:ascii="GHEA Grapalat" w:eastAsia="GHEA Grapalat" w:hAnsi="GHEA Grapalat" w:cs="GHEA Grapalat"/>
          <w:b/>
          <w:bCs/>
          <w:color w:val="auto"/>
          <w:sz w:val="24"/>
          <w:szCs w:val="24"/>
          <w:lang w:val="hy-AM"/>
        </w:rPr>
        <w:t>ԼՐԱՑՈՒՄՆԵՐ</w:t>
      </w:r>
      <w:r w:rsidRPr="008B11EC">
        <w:rPr>
          <w:rFonts w:ascii="GHEA Grapalat" w:eastAsia="GHEA Grapalat" w:hAnsi="GHEA Grapalat" w:cs="GHEA Grapalat"/>
          <w:b/>
          <w:bCs/>
          <w:color w:val="auto"/>
          <w:sz w:val="24"/>
          <w:szCs w:val="24"/>
          <w:lang w:val="de-DE"/>
        </w:rPr>
        <w:t xml:space="preserve"> </w:t>
      </w:r>
      <w:r w:rsidRPr="008B11EC">
        <w:rPr>
          <w:rFonts w:ascii="GHEA Grapalat" w:eastAsia="GHEA Grapalat" w:hAnsi="GHEA Grapalat" w:cs="GHEA Grapalat"/>
          <w:b/>
          <w:bCs/>
          <w:color w:val="auto"/>
          <w:sz w:val="24"/>
          <w:szCs w:val="24"/>
          <w:lang w:val="hy-AM"/>
        </w:rPr>
        <w:t>ԿԱՏԱՐԵԼՈՒ</w:t>
      </w:r>
      <w:r w:rsidRPr="008B11EC">
        <w:rPr>
          <w:rFonts w:ascii="GHEA Grapalat" w:eastAsia="GHEA Grapalat" w:hAnsi="GHEA Grapalat" w:cs="GHEA Grapalat"/>
          <w:b/>
          <w:bCs/>
          <w:color w:val="auto"/>
          <w:sz w:val="24"/>
          <w:szCs w:val="24"/>
          <w:lang w:val="de-DE"/>
        </w:rPr>
        <w:t xml:space="preserve"> </w:t>
      </w:r>
      <w:r w:rsidRPr="008B11EC">
        <w:rPr>
          <w:rFonts w:ascii="GHEA Grapalat" w:eastAsia="GHEA Grapalat" w:hAnsi="GHEA Grapalat" w:cs="GHEA Grapalat"/>
          <w:b/>
          <w:bCs/>
          <w:color w:val="auto"/>
          <w:sz w:val="24"/>
          <w:szCs w:val="24"/>
          <w:lang w:val="hy-AM"/>
        </w:rPr>
        <w:t>ՄԱՍԻՆ</w:t>
      </w:r>
    </w:p>
    <w:p w:rsidR="002E0076" w:rsidRPr="008B11EC" w:rsidRDefault="002E0076" w:rsidP="002E0076">
      <w:pPr>
        <w:pStyle w:val="BodyA"/>
        <w:tabs>
          <w:tab w:val="left" w:pos="720"/>
        </w:tabs>
        <w:ind w:firstLine="540"/>
        <w:jc w:val="both"/>
        <w:rPr>
          <w:rFonts w:ascii="GHEA Grapalat" w:eastAsia="GHEA Grapalat" w:hAnsi="GHEA Grapalat" w:cs="GHEA Grapalat"/>
          <w:color w:val="auto"/>
          <w:lang w:val="de-DE"/>
        </w:rPr>
      </w:pPr>
    </w:p>
    <w:p w:rsidR="00D61091" w:rsidRPr="008B11EC" w:rsidRDefault="00D61091" w:rsidP="005D4905">
      <w:pPr>
        <w:pStyle w:val="BodyAA"/>
        <w:tabs>
          <w:tab w:val="left" w:pos="90"/>
          <w:tab w:val="left" w:pos="720"/>
          <w:tab w:val="left" w:pos="990"/>
        </w:tabs>
        <w:spacing w:line="360" w:lineRule="auto"/>
        <w:ind w:right="319"/>
        <w:jc w:val="both"/>
        <w:rPr>
          <w:rFonts w:ascii="GHEA Grapalat" w:eastAsia="GHEA Grapalat" w:hAnsi="GHEA Grapalat" w:cs="GHEA Grapalat"/>
          <w:color w:val="auto"/>
          <w:sz w:val="24"/>
          <w:szCs w:val="24"/>
          <w:shd w:val="clear" w:color="auto" w:fill="FFFFFF"/>
          <w:lang w:val="hy-AM"/>
        </w:rPr>
      </w:pPr>
    </w:p>
    <w:p w:rsidR="00A33856" w:rsidRPr="008B11EC" w:rsidRDefault="00054151" w:rsidP="00E73F7E">
      <w:pPr>
        <w:pStyle w:val="BodyAA"/>
        <w:tabs>
          <w:tab w:val="left" w:pos="720"/>
          <w:tab w:val="left" w:pos="990"/>
        </w:tabs>
        <w:spacing w:line="360" w:lineRule="auto"/>
        <w:ind w:right="319" w:firstLine="540"/>
        <w:jc w:val="both"/>
        <w:rPr>
          <w:rFonts w:ascii="GHEA Grapalat" w:eastAsia="GHEA Grapalat" w:hAnsi="GHEA Grapalat" w:cs="GHEA Grapalat"/>
          <w:color w:val="auto"/>
          <w:sz w:val="24"/>
          <w:szCs w:val="24"/>
          <w:lang w:val="hy-AM"/>
        </w:rPr>
      </w:pPr>
      <w:r w:rsidRPr="008B11EC">
        <w:rPr>
          <w:rFonts w:ascii="GHEA Grapalat" w:eastAsia="GHEA Grapalat" w:hAnsi="GHEA Grapalat" w:cs="GHEA Grapalat"/>
          <w:b/>
          <w:bCs/>
          <w:color w:val="auto"/>
          <w:sz w:val="24"/>
          <w:szCs w:val="24"/>
          <w:lang w:val="hy-AM"/>
        </w:rPr>
        <w:tab/>
        <w:t>Հոդված 1.</w:t>
      </w:r>
      <w:r w:rsidRPr="008B11EC">
        <w:rPr>
          <w:rFonts w:ascii="GHEA Grapalat" w:eastAsia="GHEA Grapalat" w:hAnsi="GHEA Grapalat" w:cs="GHEA Grapalat"/>
          <w:color w:val="auto"/>
          <w:sz w:val="24"/>
          <w:szCs w:val="24"/>
          <w:lang w:val="hy-AM"/>
        </w:rPr>
        <w:t xml:space="preserve"> «Հանրակրթության մասին</w:t>
      </w:r>
      <w:r w:rsidRPr="008B11EC">
        <w:rPr>
          <w:rFonts w:ascii="GHEA Grapalat" w:eastAsia="GHEA Grapalat" w:hAnsi="GHEA Grapalat" w:cs="GHEA Grapalat"/>
          <w:color w:val="auto"/>
          <w:sz w:val="24"/>
          <w:szCs w:val="24"/>
          <w:lang w:val="it-IT"/>
        </w:rPr>
        <w:t xml:space="preserve">» </w:t>
      </w:r>
      <w:r w:rsidRPr="008B11EC">
        <w:rPr>
          <w:rFonts w:ascii="GHEA Grapalat" w:eastAsia="GHEA Grapalat" w:hAnsi="GHEA Grapalat" w:cs="GHEA Grapalat"/>
          <w:color w:val="auto"/>
          <w:sz w:val="24"/>
          <w:szCs w:val="24"/>
          <w:lang w:val="hy-AM"/>
        </w:rPr>
        <w:t>2009 թվականի հուլիսի 10-ի ՀՕ-160-Ն օրենքի (այսուհետ՝ Օրենք) 3-րդ հոդվածի</w:t>
      </w:r>
      <w:r w:rsidR="00A33856" w:rsidRPr="008B11EC">
        <w:rPr>
          <w:rFonts w:ascii="GHEA Grapalat" w:eastAsia="GHEA Grapalat" w:hAnsi="GHEA Grapalat" w:cs="GHEA Grapalat"/>
          <w:color w:val="auto"/>
          <w:sz w:val="24"/>
          <w:szCs w:val="24"/>
          <w:lang w:val="hy-AM"/>
        </w:rPr>
        <w:t>՝</w:t>
      </w:r>
    </w:p>
    <w:p w:rsidR="00623502" w:rsidRPr="008B11EC" w:rsidRDefault="00054151" w:rsidP="00A33856">
      <w:pPr>
        <w:pStyle w:val="BodyAA"/>
        <w:numPr>
          <w:ilvl w:val="0"/>
          <w:numId w:val="30"/>
        </w:numPr>
        <w:tabs>
          <w:tab w:val="left" w:pos="720"/>
          <w:tab w:val="left" w:pos="990"/>
        </w:tabs>
        <w:spacing w:line="360" w:lineRule="auto"/>
        <w:ind w:right="319"/>
        <w:jc w:val="both"/>
        <w:rPr>
          <w:rFonts w:ascii="GHEA Grapalat" w:eastAsia="GHEA Grapalat" w:hAnsi="GHEA Grapalat" w:cs="GHEA Grapalat"/>
          <w:color w:val="auto"/>
          <w:sz w:val="24"/>
          <w:szCs w:val="24"/>
          <w:lang w:val="hy-AM"/>
        </w:rPr>
      </w:pPr>
      <w:r w:rsidRPr="008B11EC">
        <w:rPr>
          <w:rFonts w:ascii="GHEA Grapalat" w:eastAsia="GHEA Grapalat" w:hAnsi="GHEA Grapalat" w:cs="GHEA Grapalat"/>
          <w:color w:val="auto"/>
          <w:sz w:val="24"/>
          <w:szCs w:val="24"/>
          <w:lang w:val="hy-AM"/>
        </w:rPr>
        <w:t xml:space="preserve"> 1-ին մաս</w:t>
      </w:r>
      <w:r w:rsidR="000F5F00" w:rsidRPr="008B11EC">
        <w:rPr>
          <w:rFonts w:ascii="GHEA Grapalat" w:eastAsia="GHEA Grapalat" w:hAnsi="GHEA Grapalat" w:cs="GHEA Grapalat"/>
          <w:color w:val="auto"/>
          <w:sz w:val="24"/>
          <w:szCs w:val="24"/>
          <w:lang w:val="hy-AM"/>
        </w:rPr>
        <w:t xml:space="preserve">ի 6.3-րդ կետում </w:t>
      </w:r>
      <w:r w:rsidRPr="008B11EC">
        <w:rPr>
          <w:rFonts w:ascii="GHEA Grapalat" w:eastAsia="GHEA Grapalat" w:hAnsi="GHEA Grapalat" w:cs="GHEA Grapalat"/>
          <w:color w:val="auto"/>
          <w:sz w:val="24"/>
          <w:szCs w:val="24"/>
          <w:lang w:val="hy-AM"/>
        </w:rPr>
        <w:t xml:space="preserve"> </w:t>
      </w:r>
      <w:r w:rsidR="000F5F00" w:rsidRPr="008B11EC">
        <w:rPr>
          <w:rFonts w:ascii="GHEA Grapalat" w:eastAsia="GHEA Grapalat" w:hAnsi="GHEA Grapalat" w:cs="GHEA Grapalat"/>
          <w:color w:val="auto"/>
          <w:sz w:val="24"/>
          <w:szCs w:val="24"/>
          <w:lang w:val="hy-AM"/>
        </w:rPr>
        <w:t>«</w:t>
      </w:r>
      <w:r w:rsidR="00686A83" w:rsidRPr="008B11EC">
        <w:rPr>
          <w:rFonts w:ascii="GHEA Grapalat" w:eastAsia="GHEA Grapalat" w:hAnsi="GHEA Grapalat" w:cs="GHEA Grapalat"/>
          <w:color w:val="auto"/>
          <w:sz w:val="24"/>
          <w:szCs w:val="24"/>
          <w:lang w:val="hy-AM"/>
        </w:rPr>
        <w:t xml:space="preserve">այլընտրանքային </w:t>
      </w:r>
      <w:r w:rsidR="008470B9" w:rsidRPr="008B11EC">
        <w:rPr>
          <w:rFonts w:ascii="GHEA Grapalat" w:eastAsia="GHEA Grapalat" w:hAnsi="GHEA Grapalat" w:cs="GHEA Grapalat"/>
          <w:color w:val="auto"/>
          <w:sz w:val="24"/>
          <w:szCs w:val="24"/>
          <w:lang w:val="hy-AM"/>
        </w:rPr>
        <w:t>ծրագիր</w:t>
      </w:r>
      <w:r w:rsidR="000F5F00" w:rsidRPr="008B11EC">
        <w:rPr>
          <w:rFonts w:ascii="GHEA Grapalat" w:eastAsia="GHEA Grapalat" w:hAnsi="GHEA Grapalat" w:cs="GHEA Grapalat"/>
          <w:color w:val="auto"/>
          <w:sz w:val="24"/>
          <w:szCs w:val="24"/>
          <w:lang w:val="it-IT"/>
        </w:rPr>
        <w:t>»</w:t>
      </w:r>
      <w:r w:rsidR="000F5F00" w:rsidRPr="008B11EC">
        <w:rPr>
          <w:rFonts w:ascii="GHEA Grapalat" w:eastAsia="GHEA Grapalat" w:hAnsi="GHEA Grapalat" w:cs="GHEA Grapalat"/>
          <w:color w:val="auto"/>
          <w:sz w:val="24"/>
          <w:szCs w:val="24"/>
          <w:lang w:val="hy-AM"/>
        </w:rPr>
        <w:t xml:space="preserve"> բառ</w:t>
      </w:r>
      <w:r w:rsidR="00686A83" w:rsidRPr="008B11EC">
        <w:rPr>
          <w:rFonts w:ascii="GHEA Grapalat" w:eastAsia="GHEA Grapalat" w:hAnsi="GHEA Grapalat" w:cs="GHEA Grapalat"/>
          <w:color w:val="auto"/>
          <w:sz w:val="24"/>
          <w:szCs w:val="24"/>
          <w:lang w:val="hy-AM"/>
        </w:rPr>
        <w:t>երը</w:t>
      </w:r>
      <w:r w:rsidR="000F5F00" w:rsidRPr="008B11EC">
        <w:rPr>
          <w:rFonts w:ascii="GHEA Grapalat" w:eastAsia="GHEA Grapalat" w:hAnsi="GHEA Grapalat" w:cs="GHEA Grapalat"/>
          <w:color w:val="auto"/>
          <w:sz w:val="24"/>
          <w:szCs w:val="24"/>
          <w:lang w:val="hy-AM"/>
        </w:rPr>
        <w:t xml:space="preserve"> </w:t>
      </w:r>
      <w:r w:rsidR="00686A83" w:rsidRPr="008B11EC">
        <w:rPr>
          <w:rFonts w:ascii="GHEA Grapalat" w:eastAsia="GHEA Grapalat" w:hAnsi="GHEA Grapalat" w:cs="GHEA Grapalat"/>
          <w:color w:val="auto"/>
          <w:sz w:val="24"/>
          <w:szCs w:val="24"/>
          <w:lang w:val="hy-AM"/>
        </w:rPr>
        <w:t>փոխարինել</w:t>
      </w:r>
      <w:r w:rsidR="000F5F00" w:rsidRPr="008B11EC">
        <w:rPr>
          <w:rFonts w:ascii="GHEA Grapalat" w:eastAsia="GHEA Grapalat" w:hAnsi="GHEA Grapalat" w:cs="GHEA Grapalat"/>
          <w:color w:val="auto"/>
          <w:sz w:val="24"/>
          <w:szCs w:val="24"/>
          <w:lang w:val="hy-AM"/>
        </w:rPr>
        <w:t xml:space="preserve"> </w:t>
      </w:r>
      <w:r w:rsidRPr="008B11EC">
        <w:rPr>
          <w:rFonts w:ascii="GHEA Grapalat" w:eastAsia="GHEA Grapalat" w:hAnsi="GHEA Grapalat" w:cs="GHEA Grapalat"/>
          <w:color w:val="auto"/>
          <w:sz w:val="24"/>
          <w:szCs w:val="24"/>
          <w:lang w:val="hy-AM"/>
        </w:rPr>
        <w:t xml:space="preserve"> </w:t>
      </w:r>
      <w:r w:rsidR="000F5F00" w:rsidRPr="008B11EC">
        <w:rPr>
          <w:rFonts w:ascii="GHEA Grapalat" w:eastAsia="GHEA Grapalat" w:hAnsi="GHEA Grapalat" w:cs="GHEA Grapalat"/>
          <w:color w:val="auto"/>
          <w:sz w:val="24"/>
          <w:szCs w:val="24"/>
          <w:lang w:val="hy-AM"/>
        </w:rPr>
        <w:t>«</w:t>
      </w:r>
      <w:r w:rsidR="00686A83" w:rsidRPr="008B11EC">
        <w:rPr>
          <w:rFonts w:ascii="GHEA Grapalat" w:eastAsia="GHEA Grapalat" w:hAnsi="GHEA Grapalat" w:cs="GHEA Grapalat"/>
          <w:color w:val="auto"/>
          <w:sz w:val="24"/>
          <w:szCs w:val="24"/>
          <w:lang w:val="hy-AM"/>
        </w:rPr>
        <w:t>այլընտրանքային կրթական ծրագիր</w:t>
      </w:r>
      <w:r w:rsidR="000F5F00" w:rsidRPr="008B11EC">
        <w:rPr>
          <w:rFonts w:ascii="GHEA Grapalat" w:eastAsia="GHEA Grapalat" w:hAnsi="GHEA Grapalat" w:cs="GHEA Grapalat"/>
          <w:color w:val="auto"/>
          <w:sz w:val="24"/>
          <w:szCs w:val="24"/>
          <w:lang w:val="it-IT"/>
        </w:rPr>
        <w:t>»</w:t>
      </w:r>
      <w:r w:rsidR="000F5F00" w:rsidRPr="008B11EC">
        <w:rPr>
          <w:rFonts w:ascii="GHEA Grapalat" w:eastAsia="GHEA Grapalat" w:hAnsi="GHEA Grapalat" w:cs="GHEA Grapalat"/>
          <w:color w:val="auto"/>
          <w:sz w:val="24"/>
          <w:szCs w:val="24"/>
          <w:lang w:val="hy-AM"/>
        </w:rPr>
        <w:t xml:space="preserve"> բառ</w:t>
      </w:r>
      <w:r w:rsidR="00686A83" w:rsidRPr="008B11EC">
        <w:rPr>
          <w:rFonts w:ascii="GHEA Grapalat" w:eastAsia="GHEA Grapalat" w:hAnsi="GHEA Grapalat" w:cs="GHEA Grapalat"/>
          <w:color w:val="auto"/>
          <w:sz w:val="24"/>
          <w:szCs w:val="24"/>
          <w:lang w:val="hy-AM"/>
        </w:rPr>
        <w:t>եր</w:t>
      </w:r>
      <w:r w:rsidR="008470B9" w:rsidRPr="008B11EC">
        <w:rPr>
          <w:rFonts w:ascii="GHEA Grapalat" w:eastAsia="GHEA Grapalat" w:hAnsi="GHEA Grapalat" w:cs="GHEA Grapalat"/>
          <w:color w:val="auto"/>
          <w:sz w:val="24"/>
          <w:szCs w:val="24"/>
          <w:lang w:val="hy-AM"/>
        </w:rPr>
        <w:t>ով</w:t>
      </w:r>
      <w:r w:rsidR="000F5F00" w:rsidRPr="008B11EC">
        <w:rPr>
          <w:rFonts w:ascii="GHEA Grapalat" w:eastAsia="GHEA Grapalat" w:hAnsi="GHEA Grapalat" w:cs="GHEA Grapalat"/>
          <w:color w:val="auto"/>
          <w:sz w:val="24"/>
          <w:szCs w:val="24"/>
          <w:lang w:val="hy-AM"/>
        </w:rPr>
        <w:t>:</w:t>
      </w:r>
    </w:p>
    <w:p w:rsidR="00EA6045" w:rsidRPr="008B11EC" w:rsidRDefault="00EA6045" w:rsidP="00EA6045">
      <w:pPr>
        <w:pStyle w:val="BodyAA"/>
        <w:tabs>
          <w:tab w:val="left" w:pos="720"/>
          <w:tab w:val="left" w:pos="990"/>
        </w:tabs>
        <w:spacing w:line="360" w:lineRule="auto"/>
        <w:ind w:right="319" w:firstLine="540"/>
        <w:jc w:val="both"/>
        <w:rPr>
          <w:rFonts w:ascii="GHEA Grapalat" w:eastAsia="GHEA Grapalat" w:hAnsi="GHEA Grapalat" w:cs="GHEA Grapalat"/>
          <w:color w:val="auto"/>
          <w:sz w:val="24"/>
          <w:szCs w:val="24"/>
          <w:lang w:val="ru-RU"/>
        </w:rPr>
      </w:pPr>
      <w:r w:rsidRPr="008B11EC">
        <w:rPr>
          <w:rFonts w:ascii="GHEA Grapalat" w:eastAsia="GHEA Grapalat" w:hAnsi="GHEA Grapalat" w:cs="GHEA Grapalat"/>
          <w:b/>
          <w:bCs/>
          <w:color w:val="auto"/>
          <w:sz w:val="24"/>
          <w:szCs w:val="24"/>
        </w:rPr>
        <w:t>Հոդված</w:t>
      </w:r>
      <w:r w:rsidRPr="008B11EC">
        <w:rPr>
          <w:rFonts w:ascii="GHEA Grapalat" w:eastAsia="GHEA Grapalat" w:hAnsi="GHEA Grapalat" w:cs="GHEA Grapalat"/>
          <w:b/>
          <w:bCs/>
          <w:color w:val="auto"/>
          <w:sz w:val="24"/>
          <w:szCs w:val="24"/>
          <w:lang w:val="ru-RU"/>
        </w:rPr>
        <w:t xml:space="preserve"> </w:t>
      </w:r>
      <w:r w:rsidR="00BE64C8" w:rsidRPr="008B11EC">
        <w:rPr>
          <w:rFonts w:ascii="GHEA Grapalat" w:eastAsia="GHEA Grapalat" w:hAnsi="GHEA Grapalat" w:cs="GHEA Grapalat"/>
          <w:b/>
          <w:bCs/>
          <w:color w:val="auto"/>
          <w:sz w:val="24"/>
          <w:szCs w:val="24"/>
          <w:lang w:val="hy-AM"/>
        </w:rPr>
        <w:t>2</w:t>
      </w:r>
      <w:r w:rsidRPr="008B11EC">
        <w:rPr>
          <w:rFonts w:ascii="GHEA Grapalat" w:eastAsia="GHEA Grapalat" w:hAnsi="GHEA Grapalat" w:cs="GHEA Grapalat"/>
          <w:b/>
          <w:bCs/>
          <w:color w:val="auto"/>
          <w:sz w:val="24"/>
          <w:szCs w:val="24"/>
          <w:lang w:val="ru-RU"/>
        </w:rPr>
        <w:t>.</w:t>
      </w:r>
      <w:r w:rsidRPr="008B11EC">
        <w:rPr>
          <w:rFonts w:ascii="GHEA Grapalat" w:eastAsia="GHEA Grapalat" w:hAnsi="GHEA Grapalat" w:cs="GHEA Grapalat"/>
          <w:color w:val="auto"/>
          <w:sz w:val="24"/>
          <w:szCs w:val="24"/>
          <w:lang w:val="ru-RU"/>
        </w:rPr>
        <w:t xml:space="preserve"> </w:t>
      </w:r>
      <w:r w:rsidRPr="008B11EC">
        <w:rPr>
          <w:rFonts w:ascii="GHEA Grapalat" w:eastAsia="GHEA Grapalat" w:hAnsi="GHEA Grapalat" w:cs="GHEA Grapalat"/>
          <w:color w:val="auto"/>
          <w:sz w:val="24"/>
          <w:szCs w:val="24"/>
        </w:rPr>
        <w:t>Օրենքի</w:t>
      </w:r>
      <w:r w:rsidRPr="008B11EC">
        <w:rPr>
          <w:rFonts w:ascii="GHEA Grapalat" w:eastAsia="GHEA Grapalat" w:hAnsi="GHEA Grapalat" w:cs="GHEA Grapalat"/>
          <w:color w:val="auto"/>
          <w:sz w:val="24"/>
          <w:szCs w:val="24"/>
          <w:lang w:val="ru-RU"/>
        </w:rPr>
        <w:t xml:space="preserve"> </w:t>
      </w:r>
      <w:r w:rsidRPr="008B11EC">
        <w:rPr>
          <w:rFonts w:ascii="GHEA Grapalat" w:eastAsia="GHEA Grapalat" w:hAnsi="GHEA Grapalat" w:cs="GHEA Grapalat"/>
          <w:color w:val="auto"/>
          <w:sz w:val="24"/>
          <w:szCs w:val="24"/>
          <w:lang w:val="hy-AM"/>
        </w:rPr>
        <w:t>10</w:t>
      </w:r>
      <w:r w:rsidRPr="008B11EC">
        <w:rPr>
          <w:rFonts w:ascii="GHEA Grapalat" w:eastAsia="GHEA Grapalat" w:hAnsi="GHEA Grapalat" w:cs="GHEA Grapalat"/>
          <w:color w:val="auto"/>
          <w:sz w:val="24"/>
          <w:szCs w:val="24"/>
          <w:lang w:val="ru-RU"/>
        </w:rPr>
        <w:t>-</w:t>
      </w:r>
      <w:r w:rsidRPr="008B11EC">
        <w:rPr>
          <w:rFonts w:ascii="GHEA Grapalat" w:eastAsia="GHEA Grapalat" w:hAnsi="GHEA Grapalat" w:cs="GHEA Grapalat"/>
          <w:color w:val="auto"/>
          <w:sz w:val="24"/>
          <w:szCs w:val="24"/>
        </w:rPr>
        <w:t>րդ</w:t>
      </w:r>
      <w:r w:rsidRPr="008B11EC">
        <w:rPr>
          <w:rFonts w:ascii="GHEA Grapalat" w:eastAsia="GHEA Grapalat" w:hAnsi="GHEA Grapalat" w:cs="GHEA Grapalat"/>
          <w:color w:val="auto"/>
          <w:sz w:val="24"/>
          <w:szCs w:val="24"/>
          <w:lang w:val="ru-RU"/>
        </w:rPr>
        <w:t xml:space="preserve"> </w:t>
      </w:r>
      <w:r w:rsidRPr="008B11EC">
        <w:rPr>
          <w:rFonts w:ascii="GHEA Grapalat" w:eastAsia="GHEA Grapalat" w:hAnsi="GHEA Grapalat" w:cs="GHEA Grapalat"/>
          <w:color w:val="auto"/>
          <w:sz w:val="24"/>
          <w:szCs w:val="24"/>
        </w:rPr>
        <w:t>հոդվածի՝</w:t>
      </w:r>
    </w:p>
    <w:p w:rsidR="002E0076" w:rsidRPr="008B11EC" w:rsidRDefault="0085512F" w:rsidP="002E2EAB">
      <w:pPr>
        <w:pStyle w:val="BodyAA"/>
        <w:numPr>
          <w:ilvl w:val="0"/>
          <w:numId w:val="23"/>
        </w:numPr>
        <w:tabs>
          <w:tab w:val="left" w:pos="720"/>
          <w:tab w:val="left" w:pos="990"/>
        </w:tabs>
        <w:spacing w:line="360" w:lineRule="auto"/>
        <w:ind w:right="319"/>
        <w:jc w:val="both"/>
        <w:rPr>
          <w:rFonts w:ascii="GHEA Grapalat" w:eastAsia="GHEA Grapalat" w:hAnsi="GHEA Grapalat" w:cs="GHEA Grapalat"/>
          <w:color w:val="auto"/>
          <w:sz w:val="24"/>
          <w:szCs w:val="24"/>
          <w:lang w:val="hy-AM"/>
        </w:rPr>
      </w:pPr>
      <w:r w:rsidRPr="008B11EC">
        <w:rPr>
          <w:rFonts w:ascii="GHEA Grapalat" w:eastAsia="GHEA Grapalat" w:hAnsi="GHEA Grapalat" w:cs="GHEA Grapalat"/>
          <w:color w:val="auto"/>
          <w:sz w:val="24"/>
          <w:szCs w:val="24"/>
          <w:lang w:val="hy-AM"/>
        </w:rPr>
        <w:t xml:space="preserve"> </w:t>
      </w:r>
      <w:r w:rsidR="00716434" w:rsidRPr="008B11EC">
        <w:rPr>
          <w:rFonts w:ascii="GHEA Grapalat" w:eastAsia="GHEA Grapalat" w:hAnsi="GHEA Grapalat" w:cs="GHEA Grapalat"/>
          <w:color w:val="auto"/>
          <w:sz w:val="24"/>
          <w:szCs w:val="24"/>
          <w:lang w:val="hy-AM"/>
        </w:rPr>
        <w:t>3-րդ մասը</w:t>
      </w:r>
      <w:r w:rsidR="00716434" w:rsidRPr="008B11EC">
        <w:rPr>
          <w:rFonts w:ascii="GHEA Grapalat" w:eastAsia="GHEA Grapalat" w:hAnsi="GHEA Grapalat" w:cs="GHEA Grapalat"/>
          <w:color w:val="auto"/>
          <w:sz w:val="24"/>
          <w:szCs w:val="24"/>
          <w:shd w:val="clear" w:color="auto" w:fill="FFFFFF"/>
          <w:lang w:val="ru-RU"/>
        </w:rPr>
        <w:t xml:space="preserve"> </w:t>
      </w:r>
      <w:r w:rsidR="00D93C69" w:rsidRPr="008B11EC">
        <w:rPr>
          <w:rFonts w:ascii="GHEA Grapalat" w:eastAsia="GHEA Grapalat" w:hAnsi="GHEA Grapalat" w:cs="GHEA Grapalat"/>
          <w:color w:val="auto"/>
          <w:sz w:val="24"/>
          <w:szCs w:val="24"/>
          <w:shd w:val="clear" w:color="auto" w:fill="FFFFFF"/>
          <w:lang w:val="hy-AM"/>
        </w:rPr>
        <w:t>խմբագր</w:t>
      </w:r>
      <w:r w:rsidR="007609ED" w:rsidRPr="008B11EC">
        <w:rPr>
          <w:rFonts w:ascii="GHEA Grapalat" w:eastAsia="GHEA Grapalat" w:hAnsi="GHEA Grapalat" w:cs="GHEA Grapalat"/>
          <w:color w:val="auto"/>
          <w:sz w:val="24"/>
          <w:szCs w:val="24"/>
          <w:shd w:val="clear" w:color="auto" w:fill="FFFFFF"/>
        </w:rPr>
        <w:t>ել</w:t>
      </w:r>
      <w:r w:rsidR="007609ED" w:rsidRPr="008B11EC">
        <w:rPr>
          <w:rFonts w:ascii="GHEA Grapalat" w:eastAsia="GHEA Grapalat" w:hAnsi="GHEA Grapalat" w:cs="GHEA Grapalat"/>
          <w:color w:val="auto"/>
          <w:sz w:val="24"/>
          <w:szCs w:val="24"/>
          <w:shd w:val="clear" w:color="auto" w:fill="FFFFFF"/>
          <w:lang w:val="ru-RU"/>
        </w:rPr>
        <w:t xml:space="preserve"> </w:t>
      </w:r>
      <w:r w:rsidR="007609ED" w:rsidRPr="008B11EC">
        <w:rPr>
          <w:rFonts w:ascii="GHEA Grapalat" w:eastAsia="GHEA Grapalat" w:hAnsi="GHEA Grapalat" w:cs="GHEA Grapalat"/>
          <w:color w:val="auto"/>
          <w:sz w:val="24"/>
          <w:szCs w:val="24"/>
          <w:shd w:val="clear" w:color="auto" w:fill="FFFFFF"/>
        </w:rPr>
        <w:t>հետևյալ</w:t>
      </w:r>
      <w:r w:rsidR="007609ED" w:rsidRPr="008B11EC">
        <w:rPr>
          <w:rFonts w:ascii="GHEA Grapalat" w:eastAsia="GHEA Grapalat" w:hAnsi="GHEA Grapalat" w:cs="GHEA Grapalat"/>
          <w:color w:val="auto"/>
          <w:sz w:val="24"/>
          <w:szCs w:val="24"/>
          <w:shd w:val="clear" w:color="auto" w:fill="FFFFFF"/>
          <w:lang w:val="ru-RU"/>
        </w:rPr>
        <w:t xml:space="preserve"> </w:t>
      </w:r>
      <w:r w:rsidR="007609ED" w:rsidRPr="008B11EC">
        <w:rPr>
          <w:rFonts w:ascii="GHEA Grapalat" w:eastAsia="GHEA Grapalat" w:hAnsi="GHEA Grapalat" w:cs="GHEA Grapalat"/>
          <w:color w:val="auto"/>
          <w:sz w:val="24"/>
          <w:szCs w:val="24"/>
          <w:shd w:val="clear" w:color="auto" w:fill="FFFFFF"/>
        </w:rPr>
        <w:t>բովանդակությամբ</w:t>
      </w:r>
      <w:r w:rsidR="007609ED" w:rsidRPr="008B11EC">
        <w:rPr>
          <w:rFonts w:ascii="GHEA Grapalat" w:eastAsia="GHEA Grapalat" w:hAnsi="GHEA Grapalat" w:cs="GHEA Grapalat"/>
          <w:color w:val="auto"/>
          <w:sz w:val="24"/>
          <w:szCs w:val="24"/>
          <w:shd w:val="clear" w:color="auto" w:fill="FFFFFF"/>
          <w:lang w:val="ru-RU"/>
        </w:rPr>
        <w:t xml:space="preserve"> </w:t>
      </w:r>
      <w:r w:rsidR="00B67669" w:rsidRPr="008B11EC">
        <w:rPr>
          <w:rFonts w:ascii="GHEA Grapalat" w:eastAsia="GHEA Grapalat" w:hAnsi="GHEA Grapalat" w:cs="GHEA Grapalat"/>
          <w:color w:val="auto"/>
          <w:sz w:val="24"/>
          <w:szCs w:val="24"/>
          <w:shd w:val="clear" w:color="auto" w:fill="FFFFFF"/>
          <w:lang w:val="hy-AM"/>
        </w:rPr>
        <w:t xml:space="preserve">և լրացնել </w:t>
      </w:r>
      <w:r w:rsidR="007609ED" w:rsidRPr="008B11EC">
        <w:rPr>
          <w:rFonts w:ascii="GHEA Grapalat" w:eastAsia="GHEA Grapalat" w:hAnsi="GHEA Grapalat" w:cs="GHEA Grapalat"/>
          <w:color w:val="auto"/>
          <w:sz w:val="24"/>
          <w:szCs w:val="24"/>
          <w:shd w:val="clear" w:color="auto" w:fill="FFFFFF"/>
        </w:rPr>
        <w:t>նոր</w:t>
      </w:r>
      <w:r w:rsidR="007609ED" w:rsidRPr="008B11EC">
        <w:rPr>
          <w:rFonts w:ascii="GHEA Grapalat" w:eastAsia="GHEA Grapalat" w:hAnsi="GHEA Grapalat" w:cs="GHEA Grapalat"/>
          <w:color w:val="auto"/>
          <w:sz w:val="24"/>
          <w:szCs w:val="24"/>
          <w:shd w:val="clear" w:color="auto" w:fill="FFFFFF"/>
          <w:lang w:val="ru-RU"/>
        </w:rPr>
        <w:t xml:space="preserve">` </w:t>
      </w:r>
      <w:r w:rsidR="007609ED" w:rsidRPr="008B11EC">
        <w:rPr>
          <w:rFonts w:ascii="GHEA Grapalat" w:eastAsia="GHEA Grapalat" w:hAnsi="GHEA Grapalat" w:cs="GHEA Grapalat"/>
          <w:color w:val="auto"/>
          <w:sz w:val="24"/>
          <w:szCs w:val="24"/>
          <w:shd w:val="clear" w:color="auto" w:fill="FFFFFF"/>
          <w:lang w:val="hy-AM"/>
        </w:rPr>
        <w:t>3</w:t>
      </w:r>
      <w:r w:rsidR="007609ED" w:rsidRPr="008B11EC">
        <w:rPr>
          <w:rFonts w:ascii="GHEA Grapalat" w:eastAsia="GHEA Grapalat" w:hAnsi="GHEA Grapalat" w:cs="GHEA Grapalat"/>
          <w:color w:val="auto"/>
          <w:sz w:val="24"/>
          <w:szCs w:val="24"/>
          <w:shd w:val="clear" w:color="auto" w:fill="FFFFFF"/>
          <w:lang w:val="ru-RU"/>
        </w:rPr>
        <w:t>.1-</w:t>
      </w:r>
      <w:r w:rsidR="007609ED" w:rsidRPr="008B11EC">
        <w:rPr>
          <w:rFonts w:ascii="GHEA Grapalat" w:eastAsia="GHEA Grapalat" w:hAnsi="GHEA Grapalat" w:cs="GHEA Grapalat"/>
          <w:color w:val="auto"/>
          <w:sz w:val="24"/>
          <w:szCs w:val="24"/>
          <w:shd w:val="clear" w:color="auto" w:fill="FFFFFF"/>
        </w:rPr>
        <w:t>ին</w:t>
      </w:r>
      <w:r w:rsidR="007609ED" w:rsidRPr="008B11EC">
        <w:rPr>
          <w:rFonts w:ascii="GHEA Grapalat" w:eastAsia="GHEA Grapalat" w:hAnsi="GHEA Grapalat" w:cs="GHEA Grapalat"/>
          <w:color w:val="auto"/>
          <w:sz w:val="24"/>
          <w:szCs w:val="24"/>
          <w:shd w:val="clear" w:color="auto" w:fill="FFFFFF"/>
          <w:lang w:val="ru-RU"/>
        </w:rPr>
        <w:t xml:space="preserve"> </w:t>
      </w:r>
      <w:r w:rsidR="00886789" w:rsidRPr="008B11EC">
        <w:rPr>
          <w:rFonts w:ascii="GHEA Grapalat" w:eastAsia="GHEA Grapalat" w:hAnsi="GHEA Grapalat" w:cs="GHEA Grapalat"/>
          <w:color w:val="auto"/>
          <w:sz w:val="24"/>
          <w:szCs w:val="24"/>
          <w:shd w:val="clear" w:color="auto" w:fill="FFFFFF"/>
          <w:lang w:val="ru-RU"/>
        </w:rPr>
        <w:t>մաս</w:t>
      </w:r>
      <w:r w:rsidR="007609ED" w:rsidRPr="008B11EC">
        <w:rPr>
          <w:rFonts w:ascii="GHEA Grapalat" w:eastAsia="GHEA Grapalat" w:hAnsi="GHEA Grapalat" w:cs="GHEA Grapalat"/>
          <w:color w:val="auto"/>
          <w:sz w:val="24"/>
          <w:szCs w:val="24"/>
          <w:shd w:val="clear" w:color="auto" w:fill="FFFFFF"/>
        </w:rPr>
        <w:t>ով՝</w:t>
      </w:r>
    </w:p>
    <w:p w:rsidR="001F0D84" w:rsidRPr="008B11EC" w:rsidRDefault="007609ED" w:rsidP="00F966A2">
      <w:pPr>
        <w:pStyle w:val="BodyAA"/>
        <w:tabs>
          <w:tab w:val="left" w:pos="720"/>
          <w:tab w:val="left" w:pos="990"/>
        </w:tabs>
        <w:spacing w:line="360" w:lineRule="auto"/>
        <w:ind w:right="319"/>
        <w:jc w:val="both"/>
        <w:rPr>
          <w:rFonts w:ascii="GHEA Grapalat" w:hAnsi="GHEA Grapalat"/>
          <w:color w:val="auto"/>
          <w:sz w:val="24"/>
          <w:szCs w:val="24"/>
          <w:shd w:val="clear" w:color="auto" w:fill="FFFFFF"/>
          <w:lang w:val="hy-AM"/>
        </w:rPr>
      </w:pPr>
      <w:r w:rsidRPr="008B11EC">
        <w:rPr>
          <w:rFonts w:ascii="GHEA Grapalat" w:eastAsia="GHEA Grapalat" w:hAnsi="GHEA Grapalat" w:cs="GHEA Grapalat"/>
          <w:color w:val="auto"/>
          <w:sz w:val="24"/>
          <w:szCs w:val="24"/>
          <w:lang w:val="hy-AM"/>
        </w:rPr>
        <w:t>«3.</w:t>
      </w:r>
      <w:r w:rsidR="0017052C" w:rsidRPr="008B11EC">
        <w:rPr>
          <w:rFonts w:ascii="GHEA Grapalat" w:hAnsi="GHEA Grapalat"/>
          <w:color w:val="auto"/>
          <w:sz w:val="24"/>
          <w:szCs w:val="24"/>
          <w:shd w:val="clear" w:color="auto" w:fill="FFFFFF"/>
          <w:lang w:val="hy-AM"/>
        </w:rPr>
        <w:t xml:space="preserve"> </w:t>
      </w:r>
      <w:r w:rsidR="00864F88" w:rsidRPr="008B11EC">
        <w:rPr>
          <w:rFonts w:ascii="GHEA Grapalat" w:hAnsi="GHEA Grapalat"/>
          <w:color w:val="auto"/>
          <w:sz w:val="24"/>
          <w:szCs w:val="24"/>
          <w:shd w:val="clear" w:color="auto" w:fill="FFFFFF"/>
          <w:lang w:val="hy-AM"/>
        </w:rPr>
        <w:t xml:space="preserve">Պետական ուսումնական հաստատությունը  </w:t>
      </w:r>
      <w:r w:rsidR="00770CCB" w:rsidRPr="008B11EC">
        <w:rPr>
          <w:rFonts w:ascii="GHEA Grapalat" w:hAnsi="GHEA Grapalat"/>
          <w:color w:val="auto"/>
          <w:sz w:val="24"/>
          <w:szCs w:val="24"/>
          <w:shd w:val="clear" w:color="auto" w:fill="FFFFFF"/>
          <w:lang w:val="hy-AM"/>
        </w:rPr>
        <w:t xml:space="preserve">համարվում է </w:t>
      </w:r>
      <w:r w:rsidR="008E1CE3" w:rsidRPr="008B11EC">
        <w:rPr>
          <w:rFonts w:ascii="GHEA Grapalat" w:hAnsi="GHEA Grapalat"/>
          <w:color w:val="auto"/>
          <w:sz w:val="24"/>
          <w:szCs w:val="24"/>
          <w:shd w:val="clear" w:color="auto" w:fill="FFFFFF"/>
          <w:lang w:val="hy-AM"/>
        </w:rPr>
        <w:t>կա</w:t>
      </w:r>
      <w:r w:rsidR="00770CCB" w:rsidRPr="008B11EC">
        <w:rPr>
          <w:rFonts w:ascii="GHEA Grapalat" w:hAnsi="GHEA Grapalat"/>
          <w:color w:val="auto"/>
          <w:sz w:val="24"/>
          <w:szCs w:val="24"/>
          <w:shd w:val="clear" w:color="auto" w:fill="FFFFFF"/>
          <w:lang w:val="hy-AM"/>
        </w:rPr>
        <w:t xml:space="preserve">ռավարման նոր </w:t>
      </w:r>
      <w:r w:rsidR="00E54AC7" w:rsidRPr="008B11EC">
        <w:rPr>
          <w:rFonts w:ascii="GHEA Grapalat" w:hAnsi="GHEA Grapalat"/>
          <w:color w:val="auto"/>
          <w:sz w:val="24"/>
          <w:szCs w:val="24"/>
          <w:shd w:val="clear" w:color="auto" w:fill="FFFFFF"/>
          <w:lang w:val="hy-AM"/>
        </w:rPr>
        <w:t xml:space="preserve">    </w:t>
      </w:r>
      <w:r w:rsidR="00770CCB" w:rsidRPr="008B11EC">
        <w:rPr>
          <w:rFonts w:ascii="GHEA Grapalat" w:hAnsi="GHEA Grapalat"/>
          <w:color w:val="auto"/>
          <w:sz w:val="24"/>
          <w:szCs w:val="24"/>
          <w:shd w:val="clear" w:color="auto" w:fill="FFFFFF"/>
          <w:lang w:val="hy-AM"/>
        </w:rPr>
        <w:t xml:space="preserve">համակարգի անցած՝ </w:t>
      </w:r>
      <w:r w:rsidR="00864F88" w:rsidRPr="008B11EC">
        <w:rPr>
          <w:rFonts w:ascii="GHEA Grapalat" w:hAnsi="GHEA Grapalat"/>
          <w:color w:val="auto"/>
          <w:sz w:val="24"/>
          <w:szCs w:val="24"/>
          <w:shd w:val="clear" w:color="auto" w:fill="FFFFFF"/>
          <w:lang w:val="hy-AM"/>
        </w:rPr>
        <w:t>տնօրենի թափուր տեղ առաջանալու պահից:</w:t>
      </w:r>
    </w:p>
    <w:p w:rsidR="007609ED" w:rsidRPr="008B11EC" w:rsidRDefault="008925B5" w:rsidP="00F966A2">
      <w:pPr>
        <w:spacing w:line="360" w:lineRule="auto"/>
        <w:jc w:val="both"/>
        <w:rPr>
          <w:rFonts w:ascii="GHEA Grapalat" w:hAnsi="GHEA Grapalat"/>
          <w:lang w:val="hy-AM"/>
        </w:rPr>
      </w:pPr>
      <w:r w:rsidRPr="008B11EC">
        <w:rPr>
          <w:rFonts w:ascii="GHEA Grapalat" w:hAnsi="GHEA Grapalat"/>
          <w:shd w:val="clear" w:color="auto" w:fill="FFFFFF"/>
          <w:lang w:val="hy-AM"/>
        </w:rPr>
        <w:t xml:space="preserve">      </w:t>
      </w:r>
      <w:r w:rsidR="001F0D84" w:rsidRPr="008B11EC">
        <w:rPr>
          <w:rFonts w:ascii="GHEA Grapalat" w:hAnsi="GHEA Grapalat"/>
          <w:shd w:val="clear" w:color="auto" w:fill="FFFFFF"/>
          <w:lang w:val="hy-AM"/>
        </w:rPr>
        <w:t>3.1</w:t>
      </w:r>
      <w:r w:rsidR="00392F5C" w:rsidRPr="008B11EC">
        <w:rPr>
          <w:rFonts w:ascii="GHEA Grapalat" w:hAnsi="GHEA Grapalat"/>
          <w:shd w:val="clear" w:color="auto" w:fill="FFFFFF"/>
          <w:lang w:val="hy-AM"/>
        </w:rPr>
        <w:t xml:space="preserve">. </w:t>
      </w:r>
      <w:r w:rsidRPr="008B11EC">
        <w:rPr>
          <w:rFonts w:ascii="GHEA Grapalat" w:hAnsi="GHEA Grapalat"/>
          <w:lang w:val="hy-AM"/>
        </w:rPr>
        <w:t xml:space="preserve">Պետական ուսումնական հաստատության ընթացիկ գործունեության ղեկավարումն  իրականացնում է ուսումնական հաստատության գործադիր մարմինը` տնօրենը և վարչատնտեսական մասի համակարգողը (այսուհետ՝ համակարգող), որոնք նշանակվում, ազատվում, և </w:t>
      </w:r>
      <w:r w:rsidR="00AB5B75" w:rsidRPr="008B11EC">
        <w:rPr>
          <w:rFonts w:ascii="GHEA Grapalat" w:hAnsi="GHEA Grapalat"/>
          <w:lang w:val="hy-AM"/>
        </w:rPr>
        <w:t>որո</w:t>
      </w:r>
      <w:r w:rsidRPr="008B11EC">
        <w:rPr>
          <w:rFonts w:ascii="GHEA Grapalat" w:hAnsi="GHEA Grapalat"/>
          <w:lang w:val="hy-AM"/>
        </w:rPr>
        <w:t>նց լիազորությունները դադարում են օրենսդրությամբ սահմանված կարգով և տվյալ ուսումնական հաստատության կանոնադրությամբ սահմանված դեպքերում:</w:t>
      </w:r>
      <w:r w:rsidR="007609ED" w:rsidRPr="008B11EC">
        <w:rPr>
          <w:rFonts w:ascii="GHEA Grapalat" w:eastAsia="GHEA Grapalat" w:hAnsi="GHEA Grapalat" w:cs="GHEA Grapalat"/>
          <w:lang w:val="it-IT"/>
        </w:rPr>
        <w:t>»</w:t>
      </w:r>
      <w:r w:rsidR="00864F88" w:rsidRPr="008B11EC">
        <w:rPr>
          <w:rFonts w:ascii="GHEA Grapalat" w:eastAsia="GHEA Grapalat" w:hAnsi="GHEA Grapalat" w:cs="GHEA Grapalat"/>
          <w:lang w:val="hy-AM"/>
        </w:rPr>
        <w:t>:</w:t>
      </w:r>
    </w:p>
    <w:p w:rsidR="002E0076" w:rsidRPr="008B11EC" w:rsidRDefault="002E0076" w:rsidP="00F966A2">
      <w:pPr>
        <w:pStyle w:val="BodyAA"/>
        <w:tabs>
          <w:tab w:val="left" w:pos="720"/>
          <w:tab w:val="left" w:pos="990"/>
        </w:tabs>
        <w:spacing w:line="360" w:lineRule="auto"/>
        <w:ind w:right="319" w:firstLine="540"/>
        <w:jc w:val="both"/>
        <w:rPr>
          <w:rFonts w:ascii="GHEA Grapalat" w:eastAsia="GHEA Grapalat" w:hAnsi="GHEA Grapalat" w:cs="GHEA Grapalat"/>
          <w:color w:val="auto"/>
          <w:sz w:val="24"/>
          <w:szCs w:val="24"/>
          <w:lang w:val="hy-AM"/>
        </w:rPr>
      </w:pPr>
      <w:r w:rsidRPr="008B11EC">
        <w:rPr>
          <w:rFonts w:ascii="GHEA Grapalat" w:eastAsia="GHEA Grapalat" w:hAnsi="GHEA Grapalat" w:cs="GHEA Grapalat"/>
          <w:b/>
          <w:bCs/>
          <w:color w:val="auto"/>
          <w:sz w:val="24"/>
          <w:szCs w:val="24"/>
          <w:lang w:val="hy-AM"/>
        </w:rPr>
        <w:t xml:space="preserve">Հոդված </w:t>
      </w:r>
      <w:r w:rsidR="007D3546" w:rsidRPr="008B11EC">
        <w:rPr>
          <w:rFonts w:ascii="GHEA Grapalat" w:eastAsia="GHEA Grapalat" w:hAnsi="GHEA Grapalat" w:cs="GHEA Grapalat"/>
          <w:b/>
          <w:bCs/>
          <w:color w:val="auto"/>
          <w:sz w:val="24"/>
          <w:szCs w:val="24"/>
          <w:lang w:val="hy-AM"/>
        </w:rPr>
        <w:t>3</w:t>
      </w:r>
      <w:r w:rsidRPr="008B11EC">
        <w:rPr>
          <w:rFonts w:ascii="GHEA Grapalat" w:eastAsia="GHEA Grapalat" w:hAnsi="GHEA Grapalat" w:cs="GHEA Grapalat"/>
          <w:b/>
          <w:bCs/>
          <w:color w:val="auto"/>
          <w:sz w:val="24"/>
          <w:szCs w:val="24"/>
          <w:lang w:val="hy-AM"/>
        </w:rPr>
        <w:t>.</w:t>
      </w:r>
      <w:r w:rsidRPr="008B11EC">
        <w:rPr>
          <w:rFonts w:ascii="GHEA Grapalat" w:eastAsia="GHEA Grapalat" w:hAnsi="GHEA Grapalat" w:cs="GHEA Grapalat"/>
          <w:color w:val="auto"/>
          <w:sz w:val="24"/>
          <w:szCs w:val="24"/>
          <w:lang w:val="hy-AM"/>
        </w:rPr>
        <w:t xml:space="preserve"> Օրենքի </w:t>
      </w:r>
      <w:r w:rsidR="000A4253" w:rsidRPr="008B11EC">
        <w:rPr>
          <w:rFonts w:ascii="GHEA Grapalat" w:eastAsia="GHEA Grapalat" w:hAnsi="GHEA Grapalat" w:cs="GHEA Grapalat"/>
          <w:color w:val="auto"/>
          <w:sz w:val="24"/>
          <w:szCs w:val="24"/>
          <w:lang w:val="hy-AM"/>
        </w:rPr>
        <w:t>12</w:t>
      </w:r>
      <w:r w:rsidRPr="008B11EC">
        <w:rPr>
          <w:rFonts w:ascii="GHEA Grapalat" w:eastAsia="GHEA Grapalat" w:hAnsi="GHEA Grapalat" w:cs="GHEA Grapalat"/>
          <w:color w:val="auto"/>
          <w:sz w:val="24"/>
          <w:szCs w:val="24"/>
          <w:lang w:val="hy-AM"/>
        </w:rPr>
        <w:t>-րդ հոդված</w:t>
      </w:r>
      <w:r w:rsidR="0010119C" w:rsidRPr="008B11EC">
        <w:rPr>
          <w:rFonts w:ascii="GHEA Grapalat" w:eastAsia="GHEA Grapalat" w:hAnsi="GHEA Grapalat" w:cs="GHEA Grapalat"/>
          <w:color w:val="auto"/>
          <w:sz w:val="24"/>
          <w:szCs w:val="24"/>
          <w:lang w:val="hy-AM"/>
        </w:rPr>
        <w:t xml:space="preserve">ը շարադրել </w:t>
      </w:r>
      <w:r w:rsidR="002034D0" w:rsidRPr="008B11EC">
        <w:rPr>
          <w:rFonts w:ascii="GHEA Grapalat" w:eastAsia="GHEA Grapalat" w:hAnsi="GHEA Grapalat" w:cs="GHEA Grapalat"/>
          <w:color w:val="auto"/>
          <w:sz w:val="24"/>
          <w:szCs w:val="24"/>
          <w:lang w:val="hy-AM"/>
        </w:rPr>
        <w:t>նոր խմբագրությամբ՝ հետևյալ բովանդակությամբ.</w:t>
      </w:r>
    </w:p>
    <w:p w:rsidR="007A32D0" w:rsidRPr="008B11EC" w:rsidRDefault="002F7887" w:rsidP="007A32D0">
      <w:pPr>
        <w:jc w:val="both"/>
        <w:rPr>
          <w:rFonts w:ascii="GHEA Grapalat" w:hAnsi="GHEA Grapalat"/>
          <w:lang w:val="hy-AM"/>
        </w:rPr>
      </w:pPr>
      <w:r w:rsidRPr="008B11EC">
        <w:rPr>
          <w:rFonts w:ascii="GHEA Grapalat" w:hAnsi="GHEA Grapalat"/>
          <w:b/>
          <w:lang w:val="hy-AM"/>
        </w:rPr>
        <w:t xml:space="preserve">     </w:t>
      </w:r>
      <w:r w:rsidRPr="008B11EC">
        <w:rPr>
          <w:rFonts w:ascii="GHEA Grapalat" w:eastAsia="GHEA Grapalat" w:hAnsi="GHEA Grapalat" w:cs="GHEA Grapalat"/>
          <w:lang w:val="hy-AM"/>
        </w:rPr>
        <w:t>«</w:t>
      </w:r>
      <w:r w:rsidR="007A32D0" w:rsidRPr="008B11EC">
        <w:rPr>
          <w:rFonts w:ascii="GHEA Grapalat" w:hAnsi="GHEA Grapalat"/>
          <w:b/>
          <w:lang w:val="hy-AM"/>
        </w:rPr>
        <w:t>Հոդված 12.</w:t>
      </w:r>
      <w:r w:rsidR="007A32D0" w:rsidRPr="008B11EC">
        <w:rPr>
          <w:rFonts w:ascii="GHEA Grapalat" w:hAnsi="GHEA Grapalat"/>
          <w:lang w:val="hy-AM"/>
        </w:rPr>
        <w:t xml:space="preserve"> </w:t>
      </w:r>
      <w:r w:rsidR="007A32D0" w:rsidRPr="008B11EC">
        <w:rPr>
          <w:rFonts w:ascii="GHEA Grapalat" w:hAnsi="GHEA Grapalat"/>
          <w:b/>
          <w:lang w:val="hy-AM"/>
        </w:rPr>
        <w:t>Պետական ուսումնական հաստատության տնօրենը, համակարգողը և նրանց իրավասությունները</w:t>
      </w:r>
      <w:r w:rsidR="007A32D0" w:rsidRPr="008B11EC">
        <w:rPr>
          <w:rFonts w:ascii="GHEA Grapalat" w:hAnsi="GHEA Grapalat"/>
          <w:lang w:val="hy-AM"/>
        </w:rPr>
        <w:t xml:space="preserve"> </w:t>
      </w:r>
    </w:p>
    <w:p w:rsidR="002F7887" w:rsidRPr="008B11EC" w:rsidRDefault="002F7887" w:rsidP="007A32D0">
      <w:pPr>
        <w:jc w:val="both"/>
        <w:rPr>
          <w:rFonts w:ascii="GHEA Grapalat" w:hAnsi="GHEA Grapalat"/>
          <w:lang w:val="hy-AM"/>
        </w:rPr>
      </w:pP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1. Պետական ուսումնական հաստատության տնօրենը և համակարգողը նշանակվում են Հայաստանի Հանրապետության կառավարության հաստատած կարգով: </w:t>
      </w:r>
    </w:p>
    <w:p w:rsidR="00027708" w:rsidRPr="008B11EC" w:rsidRDefault="007A32D0" w:rsidP="00027708">
      <w:pPr>
        <w:spacing w:line="360" w:lineRule="auto"/>
        <w:jc w:val="both"/>
        <w:rPr>
          <w:rFonts w:ascii="GHEA Grapalat" w:hAnsi="GHEA Grapalat"/>
          <w:lang w:val="hy-AM"/>
        </w:rPr>
      </w:pPr>
      <w:r w:rsidRPr="008B11EC">
        <w:rPr>
          <w:rFonts w:ascii="GHEA Grapalat" w:hAnsi="GHEA Grapalat"/>
          <w:lang w:val="hy-AM"/>
        </w:rPr>
        <w:t>2. Տնօրենի թափուր պաշտոնում կարող է նշանակվել կրթության պետական կառավարման լիազորված մարմնի սահմանած կարգով ուսումնական հաստատության ղեկավարման իրավունք (</w:t>
      </w:r>
      <w:r w:rsidR="00812526" w:rsidRPr="008B11EC">
        <w:rPr>
          <w:rFonts w:ascii="GHEA Grapalat" w:eastAsia="Times New Roman" w:hAnsi="GHEA Grapalat"/>
          <w:bCs/>
          <w:lang w:val="eu-ES"/>
        </w:rPr>
        <w:t>այսուհետ նաև՝</w:t>
      </w:r>
      <w:r w:rsidR="00812526" w:rsidRPr="008B11EC">
        <w:rPr>
          <w:rFonts w:ascii="GHEA Grapalat" w:eastAsia="Times New Roman" w:hAnsi="GHEA Grapalat"/>
          <w:bCs/>
          <w:i/>
          <w:lang w:val="eu-ES"/>
        </w:rPr>
        <w:t xml:space="preserve"> </w:t>
      </w:r>
      <w:r w:rsidRPr="008B11EC">
        <w:rPr>
          <w:rFonts w:ascii="GHEA Grapalat" w:hAnsi="GHEA Grapalat"/>
          <w:lang w:val="hy-AM"/>
        </w:rPr>
        <w:t xml:space="preserve">հավաստագիր) ստացած անձը։ </w:t>
      </w:r>
    </w:p>
    <w:p w:rsidR="007A32D0" w:rsidRPr="008B11EC" w:rsidRDefault="007A32D0" w:rsidP="000977D2">
      <w:pPr>
        <w:spacing w:line="360" w:lineRule="auto"/>
        <w:jc w:val="both"/>
        <w:rPr>
          <w:rFonts w:ascii="GHEA Grapalat" w:hAnsi="GHEA Grapalat"/>
          <w:lang w:val="hy-AM"/>
        </w:rPr>
      </w:pPr>
    </w:p>
    <w:p w:rsidR="00027708" w:rsidRPr="008B11EC" w:rsidRDefault="007A32D0" w:rsidP="000977D2">
      <w:pPr>
        <w:spacing w:line="360" w:lineRule="auto"/>
        <w:jc w:val="both"/>
        <w:rPr>
          <w:rFonts w:ascii="GHEA Grapalat" w:hAnsi="GHEA Grapalat"/>
          <w:lang w:val="hy-AM"/>
        </w:rPr>
      </w:pPr>
      <w:r w:rsidRPr="008B11EC">
        <w:rPr>
          <w:rFonts w:ascii="GHEA Grapalat" w:hAnsi="GHEA Grapalat"/>
          <w:lang w:val="hy-AM"/>
        </w:rPr>
        <w:lastRenderedPageBreak/>
        <w:t xml:space="preserve">3. </w:t>
      </w:r>
      <w:r w:rsidR="007427AB" w:rsidRPr="008B11EC">
        <w:rPr>
          <w:rFonts w:ascii="GHEA Grapalat" w:hAnsi="GHEA Grapalat"/>
          <w:lang w:val="hy-AM"/>
        </w:rPr>
        <w:t>Հ</w:t>
      </w:r>
      <w:r w:rsidRPr="008B11EC">
        <w:rPr>
          <w:rFonts w:ascii="GHEA Grapalat" w:hAnsi="GHEA Grapalat"/>
          <w:lang w:val="hy-AM"/>
        </w:rPr>
        <w:t>ավաստագրի համար կարող է դիմել Հայաստանի Հանրապետության քաղաքացի հանդիսացող այն անձը, որն ունի կրթության ոլորտի բարձրագույն կրթություն և վերջին 10 տարվա ընթացքում գիտամանկավարժական կամ մանկավարժական աշխատանքի կամ կրթության կառավարման ոլորտի առնվազն յոթ տարվա ընդհանուր աշխատանքային ստաժ</w:t>
      </w:r>
      <w:r w:rsidR="00027708" w:rsidRPr="008B11EC">
        <w:rPr>
          <w:rFonts w:ascii="GHEA Grapalat" w:hAnsi="GHEA Grapalat"/>
          <w:lang w:val="hy-AM"/>
        </w:rPr>
        <w:t>:</w:t>
      </w:r>
      <w:r w:rsidR="00297422" w:rsidRPr="008B11EC">
        <w:rPr>
          <w:rFonts w:ascii="GHEA Grapalat" w:hAnsi="GHEA Grapalat"/>
          <w:lang w:val="hy-AM"/>
        </w:rPr>
        <w:t xml:space="preserve"> </w:t>
      </w:r>
    </w:p>
    <w:p w:rsidR="00027708" w:rsidRPr="008B11EC" w:rsidRDefault="00027708" w:rsidP="000977D2">
      <w:pPr>
        <w:spacing w:line="360" w:lineRule="auto"/>
        <w:jc w:val="both"/>
        <w:rPr>
          <w:rFonts w:ascii="GHEA Grapalat" w:hAnsi="GHEA Grapalat"/>
          <w:lang w:val="hy-AM"/>
        </w:rPr>
      </w:pPr>
      <w:r w:rsidRPr="008B11EC">
        <w:rPr>
          <w:rFonts w:ascii="GHEA Grapalat" w:hAnsi="GHEA Grapalat"/>
          <w:lang w:val="hy-AM"/>
        </w:rPr>
        <w:t xml:space="preserve">Հավաստագրի համար կարող է դիմել սույն հոդվածի 21-րդ մասով սահմանված սահմանափակումներ չունեցող անձը: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4. Հավաստագրումն անցկացվում է հետևյալ փուլերով.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1) փաստաթղթերի համապատասխանության ճանաչում՝ համաձայն կրթության պետական կառավարման լիազորված մարմնի սահմանած փաստաթղթերի ցանկի.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2) մասնակցություն վերապատրաստումներին՝ դիմողի նախաձեռնությամբ.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3) քննություն՝ թեստավորման միջոցով.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4) պետական ուսումնական հաստատության ղեկավարման իրավունքի հավաստագրում։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5. Քննությունների և հավաստագրման ընթացակարգերը, պետական ուսումնական հաստատության ղեկավարման իրավունքի (հավաստագրի) դադարեցման դեպքերն ու ընթացակարգը, ինչպես նաև հավաստագրման լիազոր մարմնի կազմավորման և գործունեության կարգը սահմանում է կրթության պետական կառավարման լիազորված մարմինը։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6. Սահմանված կարգով քննություն հանձնած և անցողիկ շեմը հաղթահարած անձը համարվում է հավաստագրված։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7. Քննության արդյունքները կարող են բողոքարկվել դատական կարգով կամ կրթության պետական կառավարման լիազորված մարմին՝ համաձայն կրթության պետական կառավարման լիազորված մարմնի սահմանած կարգի։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8. </w:t>
      </w:r>
      <w:r w:rsidR="00C127C0" w:rsidRPr="008B11EC">
        <w:rPr>
          <w:rFonts w:ascii="GHEA Grapalat" w:hAnsi="GHEA Grapalat"/>
          <w:lang w:val="hy-AM"/>
        </w:rPr>
        <w:t>Հ</w:t>
      </w:r>
      <w:r w:rsidRPr="008B11EC">
        <w:rPr>
          <w:rFonts w:ascii="GHEA Grapalat" w:hAnsi="GHEA Grapalat"/>
          <w:lang w:val="hy-AM"/>
        </w:rPr>
        <w:t xml:space="preserve">ավաստագիր ստացած անձը հավաստագիրն ստանալու օրվանից հետո </w:t>
      </w:r>
      <w:r w:rsidR="00AF0CFF" w:rsidRPr="008B11EC">
        <w:rPr>
          <w:rFonts w:ascii="GHEA Grapalat" w:hAnsi="GHEA Grapalat"/>
          <w:lang w:val="hy-AM"/>
        </w:rPr>
        <w:t xml:space="preserve">հինգ տարվա ընթացքում </w:t>
      </w:r>
      <w:r w:rsidRPr="008B11EC">
        <w:rPr>
          <w:rFonts w:ascii="GHEA Grapalat" w:hAnsi="GHEA Grapalat"/>
          <w:lang w:val="hy-AM"/>
        </w:rPr>
        <w:t xml:space="preserve">կարող է մասնակցել տնօրենի պաշտոնի թափուր տեղի համար անցկացվող մրցույթին։ </w:t>
      </w:r>
    </w:p>
    <w:p w:rsidR="007A32D0" w:rsidRPr="008B11EC" w:rsidRDefault="00A4044B" w:rsidP="000977D2">
      <w:pPr>
        <w:spacing w:line="360" w:lineRule="auto"/>
        <w:jc w:val="both"/>
        <w:rPr>
          <w:rFonts w:ascii="GHEA Grapalat" w:eastAsia="Times New Roman" w:hAnsi="GHEA Grapalat" w:cs="Arial"/>
          <w:lang w:val="hy-AM" w:eastAsia="ru-RU"/>
        </w:rPr>
      </w:pPr>
      <w:r w:rsidRPr="008B11EC">
        <w:rPr>
          <w:rFonts w:ascii="GHEA Grapalat" w:eastAsia="GHEA Grapalat" w:hAnsi="GHEA Grapalat" w:cs="GHEA Grapalat"/>
          <w:lang w:val="hy-AM"/>
        </w:rPr>
        <w:t>8.</w:t>
      </w:r>
      <w:r w:rsidR="007A32D0" w:rsidRPr="008B11EC">
        <w:rPr>
          <w:rFonts w:ascii="GHEA Grapalat" w:eastAsia="GHEA Grapalat" w:hAnsi="GHEA Grapalat" w:cs="GHEA Grapalat"/>
          <w:lang w:val="hy-AM"/>
        </w:rPr>
        <w:t>1</w:t>
      </w:r>
      <w:r w:rsidRPr="008B11EC">
        <w:rPr>
          <w:rFonts w:ascii="GHEA Grapalat" w:hAnsi="GHEA Grapalat"/>
          <w:lang w:val="hy-AM"/>
        </w:rPr>
        <w:t>.</w:t>
      </w:r>
      <w:r w:rsidR="007A32D0" w:rsidRPr="008B11EC">
        <w:rPr>
          <w:rFonts w:ascii="GHEA Grapalat" w:eastAsia="Times New Roman" w:hAnsi="GHEA Grapalat" w:cs="Arial"/>
          <w:lang w:val="hy-AM" w:eastAsia="ru-RU"/>
        </w:rPr>
        <w:t xml:space="preserve"> Սահմանված</w:t>
      </w:r>
      <w:r w:rsidR="007A32D0" w:rsidRPr="008B11EC">
        <w:rPr>
          <w:rFonts w:ascii="GHEA Grapalat" w:eastAsia="Times New Roman" w:hAnsi="GHEA Grapalat"/>
          <w:lang w:val="hy-AM" w:eastAsia="ru-RU"/>
        </w:rPr>
        <w:t xml:space="preserve"> </w:t>
      </w:r>
      <w:r w:rsidR="007A32D0" w:rsidRPr="008B11EC">
        <w:rPr>
          <w:rFonts w:ascii="GHEA Grapalat" w:eastAsia="Times New Roman" w:hAnsi="GHEA Grapalat" w:cs="Arial"/>
          <w:lang w:val="hy-AM" w:eastAsia="ru-RU"/>
        </w:rPr>
        <w:t>կարգով</w:t>
      </w:r>
      <w:r w:rsidR="007A32D0" w:rsidRPr="008B11EC">
        <w:rPr>
          <w:rFonts w:ascii="GHEA Grapalat" w:eastAsia="Times New Roman" w:hAnsi="GHEA Grapalat"/>
          <w:lang w:val="hy-AM" w:eastAsia="ru-RU"/>
        </w:rPr>
        <w:t xml:space="preserve"> </w:t>
      </w:r>
      <w:r w:rsidR="007A32D0" w:rsidRPr="008B11EC">
        <w:rPr>
          <w:rFonts w:ascii="GHEA Grapalat" w:eastAsia="Times New Roman" w:hAnsi="GHEA Grapalat" w:cs="Arial"/>
          <w:lang w:val="hy-AM" w:eastAsia="ru-RU"/>
        </w:rPr>
        <w:t>աշխատանքային</w:t>
      </w:r>
      <w:r w:rsidR="007A32D0" w:rsidRPr="008B11EC">
        <w:rPr>
          <w:rFonts w:ascii="GHEA Grapalat" w:eastAsia="Times New Roman" w:hAnsi="GHEA Grapalat"/>
          <w:lang w:val="hy-AM" w:eastAsia="ru-RU"/>
        </w:rPr>
        <w:t xml:space="preserve"> </w:t>
      </w:r>
      <w:r w:rsidR="007A32D0" w:rsidRPr="008B11EC">
        <w:rPr>
          <w:rFonts w:ascii="GHEA Grapalat" w:eastAsia="Times New Roman" w:hAnsi="GHEA Grapalat" w:cs="Arial"/>
          <w:lang w:val="hy-AM" w:eastAsia="ru-RU"/>
        </w:rPr>
        <w:t>պայմանագիր</w:t>
      </w:r>
      <w:r w:rsidR="007A32D0" w:rsidRPr="008B11EC">
        <w:rPr>
          <w:rFonts w:ascii="GHEA Grapalat" w:eastAsia="Times New Roman" w:hAnsi="GHEA Grapalat"/>
          <w:lang w:val="hy-AM" w:eastAsia="ru-RU"/>
        </w:rPr>
        <w:t xml:space="preserve"> </w:t>
      </w:r>
      <w:r w:rsidR="007A32D0" w:rsidRPr="008B11EC">
        <w:rPr>
          <w:rFonts w:ascii="GHEA Grapalat" w:eastAsia="Times New Roman" w:hAnsi="GHEA Grapalat" w:cs="Arial"/>
          <w:lang w:val="hy-AM" w:eastAsia="ru-RU"/>
        </w:rPr>
        <w:t>կնքած</w:t>
      </w:r>
      <w:r w:rsidR="007A32D0" w:rsidRPr="008B11EC">
        <w:rPr>
          <w:rFonts w:ascii="GHEA Grapalat" w:eastAsia="Times New Roman" w:hAnsi="GHEA Grapalat"/>
          <w:lang w:val="hy-AM" w:eastAsia="ru-RU"/>
        </w:rPr>
        <w:t xml:space="preserve"> </w:t>
      </w:r>
      <w:r w:rsidR="007A32D0" w:rsidRPr="008B11EC">
        <w:rPr>
          <w:rFonts w:ascii="GHEA Grapalat" w:eastAsia="Times New Roman" w:hAnsi="GHEA Grapalat" w:cs="Arial"/>
          <w:lang w:val="hy-AM" w:eastAsia="ru-RU"/>
        </w:rPr>
        <w:t>պետական</w:t>
      </w:r>
      <w:r w:rsidR="007A32D0" w:rsidRPr="008B11EC">
        <w:rPr>
          <w:rFonts w:ascii="GHEA Grapalat" w:eastAsia="Times New Roman" w:hAnsi="GHEA Grapalat"/>
          <w:lang w:val="hy-AM" w:eastAsia="ru-RU"/>
        </w:rPr>
        <w:t xml:space="preserve"> </w:t>
      </w:r>
      <w:r w:rsidR="007A32D0" w:rsidRPr="008B11EC">
        <w:rPr>
          <w:rFonts w:ascii="GHEA Grapalat" w:eastAsia="Times New Roman" w:hAnsi="GHEA Grapalat" w:cs="Arial"/>
          <w:lang w:val="hy-AM" w:eastAsia="ru-RU"/>
        </w:rPr>
        <w:t>ուսումնական</w:t>
      </w:r>
      <w:r w:rsidR="007A32D0" w:rsidRPr="008B11EC">
        <w:rPr>
          <w:rFonts w:ascii="GHEA Grapalat" w:eastAsia="Times New Roman" w:hAnsi="GHEA Grapalat"/>
          <w:lang w:val="hy-AM" w:eastAsia="ru-RU"/>
        </w:rPr>
        <w:t xml:space="preserve"> </w:t>
      </w:r>
      <w:r w:rsidR="007A32D0" w:rsidRPr="008B11EC">
        <w:rPr>
          <w:rFonts w:ascii="GHEA Grapalat" w:eastAsia="Times New Roman" w:hAnsi="GHEA Grapalat" w:cs="Arial"/>
          <w:lang w:val="hy-AM" w:eastAsia="ru-RU"/>
        </w:rPr>
        <w:t>հաստատության</w:t>
      </w:r>
      <w:r w:rsidR="007A32D0" w:rsidRPr="008B11EC">
        <w:rPr>
          <w:rFonts w:ascii="GHEA Grapalat" w:eastAsia="Times New Roman" w:hAnsi="GHEA Grapalat"/>
          <w:lang w:val="hy-AM" w:eastAsia="ru-RU"/>
        </w:rPr>
        <w:t xml:space="preserve"> </w:t>
      </w:r>
      <w:r w:rsidR="007A32D0" w:rsidRPr="008B11EC">
        <w:rPr>
          <w:rFonts w:ascii="GHEA Grapalat" w:eastAsia="Times New Roman" w:hAnsi="GHEA Grapalat" w:cs="Arial"/>
          <w:lang w:val="hy-AM" w:eastAsia="ru-RU"/>
        </w:rPr>
        <w:t>տնօրենի</w:t>
      </w:r>
      <w:r w:rsidR="007A32D0" w:rsidRPr="008B11EC">
        <w:rPr>
          <w:rFonts w:ascii="GHEA Grapalat" w:eastAsia="Times New Roman" w:hAnsi="GHEA Grapalat"/>
          <w:lang w:val="hy-AM" w:eastAsia="ru-RU"/>
        </w:rPr>
        <w:t xml:space="preserve"> </w:t>
      </w:r>
      <w:r w:rsidR="007A32D0" w:rsidRPr="008B11EC">
        <w:rPr>
          <w:rFonts w:ascii="GHEA Grapalat" w:eastAsia="Times New Roman" w:hAnsi="GHEA Grapalat" w:cs="Arial"/>
          <w:lang w:val="hy-AM" w:eastAsia="ru-RU"/>
        </w:rPr>
        <w:t xml:space="preserve">պաշտոնավարման ողջ ընթացքում </w:t>
      </w:r>
      <w:r w:rsidR="007A32D0" w:rsidRPr="008B11EC">
        <w:rPr>
          <w:rFonts w:ascii="GHEA Grapalat" w:hAnsi="GHEA Grapalat"/>
          <w:lang w:val="hy-AM"/>
        </w:rPr>
        <w:t xml:space="preserve">հավաստագիրը շարունակում է գործել, բացառությամբ </w:t>
      </w:r>
      <w:r w:rsidR="007A32D0" w:rsidRPr="008B11EC">
        <w:rPr>
          <w:rFonts w:ascii="GHEA Grapalat" w:eastAsia="Times New Roman" w:hAnsi="GHEA Grapalat"/>
          <w:lang w:val="hy-AM" w:eastAsia="ru-RU"/>
        </w:rPr>
        <w:t xml:space="preserve">սույն օրենքով կամ </w:t>
      </w:r>
      <w:r w:rsidR="007A32D0" w:rsidRPr="008B11EC">
        <w:rPr>
          <w:rFonts w:ascii="GHEA Grapalat" w:eastAsia="Times New Roman" w:hAnsi="GHEA Grapalat" w:cs="Arial"/>
          <w:lang w:val="hy-AM" w:eastAsia="ru-RU"/>
        </w:rPr>
        <w:t>կրթության</w:t>
      </w:r>
      <w:r w:rsidR="007A32D0" w:rsidRPr="008B11EC">
        <w:rPr>
          <w:rFonts w:ascii="GHEA Grapalat" w:eastAsia="Times New Roman" w:hAnsi="GHEA Grapalat"/>
          <w:lang w:val="hy-AM" w:eastAsia="ru-RU"/>
        </w:rPr>
        <w:t xml:space="preserve"> </w:t>
      </w:r>
      <w:r w:rsidR="007A32D0" w:rsidRPr="008B11EC">
        <w:rPr>
          <w:rFonts w:ascii="GHEA Grapalat" w:eastAsia="Times New Roman" w:hAnsi="GHEA Grapalat" w:cs="Arial"/>
          <w:lang w:val="hy-AM" w:eastAsia="ru-RU"/>
        </w:rPr>
        <w:t>պետական</w:t>
      </w:r>
      <w:r w:rsidR="007A32D0" w:rsidRPr="008B11EC">
        <w:rPr>
          <w:rFonts w:ascii="GHEA Grapalat" w:eastAsia="Times New Roman" w:hAnsi="GHEA Grapalat"/>
          <w:lang w:val="hy-AM" w:eastAsia="ru-RU"/>
        </w:rPr>
        <w:t xml:space="preserve"> </w:t>
      </w:r>
      <w:r w:rsidR="007A32D0" w:rsidRPr="008B11EC">
        <w:rPr>
          <w:rFonts w:ascii="GHEA Grapalat" w:eastAsia="Times New Roman" w:hAnsi="GHEA Grapalat" w:cs="Arial"/>
          <w:lang w:val="hy-AM" w:eastAsia="ru-RU"/>
        </w:rPr>
        <w:t>կառավարման</w:t>
      </w:r>
      <w:r w:rsidR="007A32D0" w:rsidRPr="008B11EC">
        <w:rPr>
          <w:rFonts w:ascii="GHEA Grapalat" w:eastAsia="Times New Roman" w:hAnsi="GHEA Grapalat"/>
          <w:lang w:val="hy-AM" w:eastAsia="ru-RU"/>
        </w:rPr>
        <w:t xml:space="preserve"> </w:t>
      </w:r>
      <w:r w:rsidR="007A32D0" w:rsidRPr="008B11EC">
        <w:rPr>
          <w:rFonts w:ascii="GHEA Grapalat" w:eastAsia="Times New Roman" w:hAnsi="GHEA Grapalat" w:cs="Arial"/>
          <w:lang w:val="hy-AM" w:eastAsia="ru-RU"/>
        </w:rPr>
        <w:lastRenderedPageBreak/>
        <w:t>լիազորված</w:t>
      </w:r>
      <w:r w:rsidR="007A32D0" w:rsidRPr="008B11EC">
        <w:rPr>
          <w:rFonts w:ascii="GHEA Grapalat" w:eastAsia="Times New Roman" w:hAnsi="GHEA Grapalat"/>
          <w:lang w:val="hy-AM" w:eastAsia="ru-RU"/>
        </w:rPr>
        <w:t xml:space="preserve"> </w:t>
      </w:r>
      <w:r w:rsidR="00743A08" w:rsidRPr="008B11EC">
        <w:rPr>
          <w:rFonts w:ascii="GHEA Grapalat" w:eastAsia="Times New Roman" w:hAnsi="GHEA Grapalat" w:cs="Arial"/>
          <w:lang w:val="hy-AM" w:eastAsia="ru-RU"/>
        </w:rPr>
        <w:t>մարմնի կողմից սահմա</w:t>
      </w:r>
      <w:r w:rsidR="007A32D0" w:rsidRPr="008B11EC">
        <w:rPr>
          <w:rFonts w:ascii="GHEA Grapalat" w:eastAsia="Times New Roman" w:hAnsi="GHEA Grapalat" w:cs="Arial"/>
          <w:lang w:val="hy-AM" w:eastAsia="ru-RU"/>
        </w:rPr>
        <w:t>ն</w:t>
      </w:r>
      <w:r w:rsidR="00743A08" w:rsidRPr="008B11EC">
        <w:rPr>
          <w:rFonts w:ascii="GHEA Grapalat" w:eastAsia="Times New Roman" w:hAnsi="GHEA Grapalat" w:cs="Arial"/>
          <w:lang w:val="hy-AM" w:eastAsia="ru-RU"/>
        </w:rPr>
        <w:t>վ</w:t>
      </w:r>
      <w:r w:rsidR="007A32D0" w:rsidRPr="008B11EC">
        <w:rPr>
          <w:rFonts w:ascii="GHEA Grapalat" w:eastAsia="Times New Roman" w:hAnsi="GHEA Grapalat" w:cs="Arial"/>
          <w:lang w:val="hy-AM" w:eastAsia="ru-RU"/>
        </w:rPr>
        <w:t>ած</w:t>
      </w:r>
      <w:r w:rsidR="000509B6" w:rsidRPr="008B11EC">
        <w:rPr>
          <w:rFonts w:ascii="GHEA Grapalat" w:eastAsia="Times New Roman" w:hAnsi="GHEA Grapalat" w:cs="Arial"/>
          <w:lang w:val="hy-AM" w:eastAsia="ru-RU"/>
        </w:rPr>
        <w:t>՝</w:t>
      </w:r>
      <w:r w:rsidR="007A32D0" w:rsidRPr="008B11EC">
        <w:rPr>
          <w:rFonts w:ascii="GHEA Grapalat" w:eastAsia="Times New Roman" w:hAnsi="GHEA Grapalat" w:cs="Arial"/>
          <w:lang w:val="hy-AM" w:eastAsia="ru-RU"/>
        </w:rPr>
        <w:t xml:space="preserve"> հավաստագրի</w:t>
      </w:r>
      <w:r w:rsidR="007A32D0" w:rsidRPr="008B11EC">
        <w:rPr>
          <w:rFonts w:ascii="GHEA Grapalat" w:eastAsia="Times New Roman" w:hAnsi="GHEA Grapalat"/>
          <w:lang w:val="hy-AM" w:eastAsia="ru-RU"/>
        </w:rPr>
        <w:t xml:space="preserve"> </w:t>
      </w:r>
      <w:r w:rsidR="000509B6" w:rsidRPr="008B11EC">
        <w:rPr>
          <w:rFonts w:ascii="GHEA Grapalat" w:eastAsia="Times New Roman" w:hAnsi="GHEA Grapalat"/>
          <w:lang w:val="hy-AM" w:eastAsia="ru-RU"/>
        </w:rPr>
        <w:t xml:space="preserve">գործողության </w:t>
      </w:r>
      <w:r w:rsidR="007A32D0" w:rsidRPr="008B11EC">
        <w:rPr>
          <w:rFonts w:ascii="GHEA Grapalat" w:eastAsia="Times New Roman" w:hAnsi="GHEA Grapalat"/>
          <w:lang w:val="hy-AM" w:eastAsia="ru-RU"/>
        </w:rPr>
        <w:t>դադարեց</w:t>
      </w:r>
      <w:r w:rsidR="003F1190" w:rsidRPr="008B11EC">
        <w:rPr>
          <w:rFonts w:ascii="GHEA Grapalat" w:eastAsia="Times New Roman" w:hAnsi="GHEA Grapalat"/>
          <w:lang w:val="hy-AM" w:eastAsia="ru-RU"/>
        </w:rPr>
        <w:t>ման դեպքերի</w:t>
      </w:r>
      <w:r w:rsidR="007A32D0" w:rsidRPr="008B11EC">
        <w:rPr>
          <w:rFonts w:ascii="GHEA Grapalat" w:eastAsia="Times New Roman" w:hAnsi="GHEA Grapalat" w:cs="Arial"/>
          <w:lang w:val="hy-AM" w:eastAsia="ru-RU"/>
        </w:rPr>
        <w:t>:</w:t>
      </w:r>
    </w:p>
    <w:p w:rsidR="007A32D0" w:rsidRPr="008B11EC" w:rsidRDefault="00A4044B" w:rsidP="000977D2">
      <w:pPr>
        <w:spacing w:line="360" w:lineRule="auto"/>
        <w:jc w:val="both"/>
        <w:rPr>
          <w:rFonts w:ascii="GHEA Grapalat" w:eastAsia="Times New Roman" w:hAnsi="GHEA Grapalat" w:cs="Arial"/>
          <w:lang w:val="hy-AM" w:eastAsia="ru-RU"/>
        </w:rPr>
      </w:pPr>
      <w:r w:rsidRPr="008B11EC">
        <w:rPr>
          <w:rFonts w:ascii="GHEA Grapalat" w:eastAsia="Times New Roman" w:hAnsi="GHEA Grapalat" w:cs="Arial"/>
          <w:lang w:val="hy-AM" w:eastAsia="ru-RU"/>
        </w:rPr>
        <w:t>8.</w:t>
      </w:r>
      <w:r w:rsidR="007A32D0" w:rsidRPr="008B11EC">
        <w:rPr>
          <w:rFonts w:ascii="GHEA Grapalat" w:eastAsia="Times New Roman" w:hAnsi="GHEA Grapalat" w:cs="Arial"/>
          <w:lang w:val="hy-AM" w:eastAsia="ru-RU"/>
        </w:rPr>
        <w:t>2</w:t>
      </w:r>
      <w:r w:rsidRPr="008B11EC">
        <w:rPr>
          <w:rFonts w:ascii="GHEA Grapalat" w:hAnsi="GHEA Grapalat"/>
          <w:lang w:val="hy-AM"/>
        </w:rPr>
        <w:t>.</w:t>
      </w:r>
      <w:r w:rsidR="007A32D0" w:rsidRPr="008B11EC">
        <w:rPr>
          <w:rFonts w:ascii="GHEA Grapalat" w:hAnsi="GHEA Grapalat"/>
          <w:lang w:val="hy-AM"/>
        </w:rPr>
        <w:t xml:space="preserve"> Պաշտոնավարման ընթացքում </w:t>
      </w:r>
      <w:r w:rsidR="007630E8" w:rsidRPr="008B11EC">
        <w:rPr>
          <w:rFonts w:ascii="GHEA Grapalat" w:eastAsia="Calibri" w:hAnsi="GHEA Grapalat"/>
          <w:u w:color="000000"/>
          <w:lang w:val="hy-AM"/>
        </w:rPr>
        <w:t>հավաստագրի դադարեցման հիմքով</w:t>
      </w:r>
      <w:r w:rsidR="007630E8" w:rsidRPr="008B11EC">
        <w:rPr>
          <w:rFonts w:ascii="GHEA Grapalat" w:hAnsi="GHEA Grapalat"/>
          <w:lang w:val="hy-AM"/>
        </w:rPr>
        <w:t xml:space="preserve"> </w:t>
      </w:r>
      <w:r w:rsidR="007A32D0" w:rsidRPr="008B11EC">
        <w:rPr>
          <w:rFonts w:ascii="GHEA Grapalat" w:hAnsi="GHEA Grapalat"/>
          <w:lang w:val="hy-AM"/>
        </w:rPr>
        <w:t>աշխատանքից ազատված անձը տնօրենի պաշտոնի թափուր տեղի համար անցկացվող մրցույթին դիմելու համար հավաստագրվում է։</w:t>
      </w:r>
    </w:p>
    <w:p w:rsidR="007A32D0" w:rsidRPr="008B11EC" w:rsidRDefault="00A4044B" w:rsidP="000977D2">
      <w:pPr>
        <w:spacing w:line="360" w:lineRule="auto"/>
        <w:jc w:val="both"/>
        <w:rPr>
          <w:rFonts w:ascii="GHEA Grapalat" w:eastAsia="GHEA Grapalat" w:hAnsi="GHEA Grapalat" w:cs="GHEA Grapalat"/>
          <w:lang w:val="hy-AM"/>
        </w:rPr>
      </w:pPr>
      <w:r w:rsidRPr="008B11EC">
        <w:rPr>
          <w:rFonts w:ascii="GHEA Grapalat" w:eastAsia="Times New Roman" w:hAnsi="GHEA Grapalat" w:cs="Arial"/>
          <w:lang w:val="hy-AM" w:eastAsia="ru-RU"/>
        </w:rPr>
        <w:t>8.</w:t>
      </w:r>
      <w:r w:rsidR="007A32D0" w:rsidRPr="008B11EC">
        <w:rPr>
          <w:rFonts w:ascii="GHEA Grapalat" w:eastAsia="Times New Roman" w:hAnsi="GHEA Grapalat" w:cs="Arial"/>
          <w:lang w:val="hy-AM" w:eastAsia="ru-RU"/>
        </w:rPr>
        <w:t>3</w:t>
      </w:r>
      <w:r w:rsidRPr="008B11EC">
        <w:rPr>
          <w:rFonts w:ascii="GHEA Grapalat" w:hAnsi="GHEA Grapalat"/>
          <w:lang w:val="hy-AM"/>
        </w:rPr>
        <w:t>.</w:t>
      </w:r>
      <w:r w:rsidR="00806858" w:rsidRPr="008B11EC">
        <w:rPr>
          <w:rFonts w:ascii="GHEA Grapalat" w:eastAsia="Times New Roman" w:hAnsi="GHEA Grapalat" w:cs="Arial"/>
          <w:lang w:val="hy-AM" w:eastAsia="ru-RU"/>
        </w:rPr>
        <w:t xml:space="preserve"> </w:t>
      </w:r>
      <w:r w:rsidR="007E7474" w:rsidRPr="008B11EC">
        <w:rPr>
          <w:rFonts w:ascii="GHEA Grapalat" w:eastAsia="Times New Roman" w:hAnsi="GHEA Grapalat" w:cs="Arial"/>
          <w:lang w:val="hy-AM" w:eastAsia="ru-RU"/>
        </w:rPr>
        <w:t>Հավաստագրի</w:t>
      </w:r>
      <w:r w:rsidR="0013167E" w:rsidRPr="008B11EC">
        <w:rPr>
          <w:rFonts w:ascii="GHEA Grapalat" w:eastAsia="Times New Roman" w:hAnsi="GHEA Grapalat" w:cs="Arial"/>
          <w:lang w:val="hy-AM" w:eastAsia="ru-RU"/>
        </w:rPr>
        <w:t xml:space="preserve"> գործողության</w:t>
      </w:r>
      <w:r w:rsidR="007E7474" w:rsidRPr="008B11EC">
        <w:rPr>
          <w:rFonts w:ascii="GHEA Grapalat" w:eastAsia="Times New Roman" w:hAnsi="GHEA Grapalat" w:cs="Arial"/>
          <w:lang w:val="hy-AM" w:eastAsia="ru-RU"/>
        </w:rPr>
        <w:t>՝ ս</w:t>
      </w:r>
      <w:r w:rsidR="00806858" w:rsidRPr="008B11EC">
        <w:rPr>
          <w:rFonts w:ascii="GHEA Grapalat" w:eastAsia="Times New Roman" w:hAnsi="GHEA Grapalat" w:cs="Arial"/>
          <w:lang w:val="hy-AM" w:eastAsia="ru-RU"/>
        </w:rPr>
        <w:t xml:space="preserve">ահմանված կարգով </w:t>
      </w:r>
      <w:r w:rsidR="007A32D0" w:rsidRPr="008B11EC">
        <w:rPr>
          <w:rFonts w:ascii="GHEA Grapalat" w:eastAsia="Times New Roman" w:hAnsi="GHEA Grapalat"/>
          <w:lang w:val="hy-AM" w:eastAsia="ru-RU"/>
        </w:rPr>
        <w:t>դադարեցում</w:t>
      </w:r>
      <w:r w:rsidR="0013167E" w:rsidRPr="008B11EC">
        <w:rPr>
          <w:rFonts w:ascii="GHEA Grapalat" w:eastAsia="Times New Roman" w:hAnsi="GHEA Grapalat"/>
          <w:lang w:val="hy-AM" w:eastAsia="ru-RU"/>
        </w:rPr>
        <w:t>ից հետո</w:t>
      </w:r>
      <w:r w:rsidR="005B21E8" w:rsidRPr="008B11EC">
        <w:rPr>
          <w:rFonts w:ascii="GHEA Grapalat" w:eastAsia="Times New Roman" w:hAnsi="GHEA Grapalat"/>
          <w:lang w:val="hy-AM" w:eastAsia="ru-RU"/>
        </w:rPr>
        <w:t>՝</w:t>
      </w:r>
      <w:r w:rsidR="007A32D0" w:rsidRPr="008B11EC">
        <w:rPr>
          <w:rFonts w:ascii="GHEA Grapalat" w:eastAsia="Times New Roman" w:hAnsi="GHEA Grapalat" w:cs="Arial"/>
          <w:lang w:val="hy-AM" w:eastAsia="ru-RU"/>
        </w:rPr>
        <w:t xml:space="preserve"> 3 աշխատանքային օրվա ընթացքում</w:t>
      </w:r>
      <w:r w:rsidR="005B21E8" w:rsidRPr="008B11EC">
        <w:rPr>
          <w:rFonts w:ascii="GHEA Grapalat" w:eastAsia="Times New Roman" w:hAnsi="GHEA Grapalat" w:cs="Arial"/>
          <w:lang w:val="hy-AM" w:eastAsia="ru-RU"/>
        </w:rPr>
        <w:t>,</w:t>
      </w:r>
      <w:r w:rsidR="007A32D0" w:rsidRPr="008B11EC">
        <w:rPr>
          <w:rFonts w:ascii="GHEA Grapalat" w:eastAsia="Times New Roman" w:hAnsi="GHEA Grapalat" w:cs="Arial"/>
          <w:lang w:val="hy-AM" w:eastAsia="ru-RU"/>
        </w:rPr>
        <w:t xml:space="preserve"> տնօրենի հետ կնքված աշխատանքային պայմանագիրը լուծ</w:t>
      </w:r>
      <w:r w:rsidR="0013167E" w:rsidRPr="008B11EC">
        <w:rPr>
          <w:rFonts w:ascii="GHEA Grapalat" w:eastAsia="Times New Roman" w:hAnsi="GHEA Grapalat" w:cs="Arial"/>
          <w:lang w:val="hy-AM" w:eastAsia="ru-RU"/>
        </w:rPr>
        <w:t>վում է</w:t>
      </w:r>
      <w:r w:rsidR="007A32D0" w:rsidRPr="008B11EC">
        <w:rPr>
          <w:rFonts w:ascii="GHEA Grapalat" w:eastAsia="Times New Roman" w:hAnsi="GHEA Grapalat" w:cs="Arial"/>
          <w:b/>
          <w:lang w:val="hy-AM" w:eastAsia="ru-RU"/>
        </w:rPr>
        <w:t>:</w:t>
      </w:r>
    </w:p>
    <w:p w:rsidR="007A32D0" w:rsidRPr="008B11EC" w:rsidRDefault="007A32D0" w:rsidP="000977D2">
      <w:pPr>
        <w:spacing w:line="360" w:lineRule="auto"/>
        <w:jc w:val="both"/>
        <w:rPr>
          <w:rFonts w:ascii="GHEA Grapalat" w:hAnsi="GHEA Grapalat"/>
          <w:shd w:val="clear" w:color="auto" w:fill="FFFFFF"/>
          <w:lang w:val="hy-AM"/>
        </w:rPr>
      </w:pPr>
      <w:r w:rsidRPr="008B11EC">
        <w:rPr>
          <w:rFonts w:ascii="GHEA Grapalat" w:hAnsi="GHEA Grapalat"/>
          <w:lang w:val="hy-AM"/>
        </w:rPr>
        <w:t xml:space="preserve">9. </w:t>
      </w:r>
      <w:r w:rsidRPr="008B11EC">
        <w:rPr>
          <w:rFonts w:ascii="GHEA Grapalat" w:eastAsia="Times New Roman" w:hAnsi="GHEA Grapalat" w:cs="Arial"/>
          <w:lang w:val="hy-AM" w:eastAsia="ru-RU"/>
        </w:rPr>
        <w:t>Տնօրենի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պաշտոնի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թափուր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տեղի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մրցույթը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հայտարարում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համապատասխան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լիազոր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մարմինը</w:t>
      </w:r>
      <w:r w:rsidRPr="008B11EC">
        <w:rPr>
          <w:rFonts w:ascii="GHEA Grapalat" w:eastAsia="Times New Roman" w:hAnsi="GHEA Grapalat"/>
          <w:lang w:val="hy-AM" w:eastAsia="ru-RU"/>
        </w:rPr>
        <w:t xml:space="preserve">: </w:t>
      </w:r>
      <w:r w:rsidRPr="008B11EC">
        <w:rPr>
          <w:rFonts w:ascii="GHEA Grapalat" w:hAnsi="GHEA Grapalat"/>
          <w:shd w:val="clear" w:color="auto" w:fill="FFFFFF"/>
          <w:lang w:val="hy-AM"/>
        </w:rPr>
        <w:t>Հավակնորդների ընտրության</w:t>
      </w:r>
      <w:r w:rsidRPr="008B11EC">
        <w:rPr>
          <w:rFonts w:ascii="GHEA Grapalat" w:eastAsia="Times New Roman" w:hAnsi="GHEA Grapalat" w:cs="Arial"/>
          <w:lang w:val="hy-AM" w:eastAsia="ru-RU"/>
        </w:rPr>
        <w:t xml:space="preserve"> նպատակով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կրթության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պետական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կառավարման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լիազոր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մարմինը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ձևավորում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մասնագիտական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հանձնաժողով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դրական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եզրակացությունը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հիմք</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լիազոր մարմնի կողմից </w:t>
      </w:r>
      <w:r w:rsidRPr="008B11EC">
        <w:rPr>
          <w:rFonts w:ascii="GHEA Grapalat" w:eastAsia="Times New Roman" w:hAnsi="GHEA Grapalat" w:cs="Arial"/>
          <w:lang w:val="hy-AM" w:eastAsia="ru-RU"/>
        </w:rPr>
        <w:t>տնօրենի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նշանակման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համար</w:t>
      </w:r>
      <w:r w:rsidRPr="008B11EC">
        <w:rPr>
          <w:rFonts w:ascii="GHEA Grapalat" w:hAnsi="GHEA Grapalat"/>
          <w:shd w:val="clear" w:color="auto" w:fill="FFFFFF"/>
          <w:lang w:val="hy-AM"/>
        </w:rPr>
        <w:t>:</w:t>
      </w:r>
    </w:p>
    <w:p w:rsidR="00BC26BF" w:rsidRPr="008B11EC" w:rsidRDefault="007C4F82" w:rsidP="001252B4">
      <w:pPr>
        <w:pStyle w:val="BodyAA"/>
        <w:tabs>
          <w:tab w:val="left" w:pos="720"/>
          <w:tab w:val="left" w:pos="990"/>
        </w:tabs>
        <w:spacing w:line="360" w:lineRule="auto"/>
        <w:ind w:right="319" w:firstLine="284"/>
        <w:jc w:val="both"/>
        <w:rPr>
          <w:rFonts w:ascii="GHEA Grapalat" w:eastAsia="GHEA Grapalat" w:hAnsi="GHEA Grapalat" w:cs="GHEA Grapalat"/>
          <w:color w:val="auto"/>
          <w:sz w:val="24"/>
          <w:szCs w:val="24"/>
          <w:lang w:val="hy-AM"/>
        </w:rPr>
      </w:pPr>
      <w:r w:rsidRPr="008B11EC">
        <w:rPr>
          <w:rFonts w:ascii="GHEA Grapalat" w:hAnsi="GHEA Grapalat"/>
          <w:color w:val="auto"/>
          <w:sz w:val="24"/>
          <w:szCs w:val="24"/>
          <w:shd w:val="clear" w:color="auto" w:fill="FFFFFF"/>
          <w:lang w:val="hy-AM"/>
        </w:rPr>
        <w:t xml:space="preserve">9.1. </w:t>
      </w:r>
      <w:r w:rsidR="00BC26BF" w:rsidRPr="008B11EC">
        <w:rPr>
          <w:rFonts w:ascii="GHEA Grapalat" w:eastAsia="GHEA Grapalat" w:hAnsi="GHEA Grapalat" w:cs="GHEA Grapalat"/>
          <w:color w:val="auto"/>
          <w:sz w:val="24"/>
          <w:szCs w:val="24"/>
          <w:lang w:val="hy-AM"/>
        </w:rPr>
        <w:t xml:space="preserve">Հայաստանի Հանրապետության կառավարության որոշմամբ սահմանված կարգով և ժամկետում նշանակված տնօրենի համար կարող է սահմանվել փորձաշրջան, որի համար նշանակվում է ղեկավար: Փորձաշրջանի ավարտին տնօրենը իր կազմած զարգացման ծրագրի կատարողական հաշվետվությունը ներկայացնում է մասնագիտական հանձնաժողովին և խորհրդին, որոնց, ինչպես նաև փորձաշրջանի ղեկավարի </w:t>
      </w:r>
      <w:r w:rsidR="00F87CD2">
        <w:rPr>
          <w:rFonts w:ascii="GHEA Grapalat" w:eastAsia="GHEA Grapalat" w:hAnsi="GHEA Grapalat" w:cs="GHEA Grapalat"/>
          <w:color w:val="auto"/>
          <w:sz w:val="24"/>
          <w:szCs w:val="24"/>
          <w:lang w:val="hy-AM"/>
        </w:rPr>
        <w:t xml:space="preserve">ներկայացրած </w:t>
      </w:r>
      <w:r w:rsidR="00BC26BF" w:rsidRPr="008B11EC">
        <w:rPr>
          <w:rFonts w:ascii="GHEA Grapalat" w:eastAsia="GHEA Grapalat" w:hAnsi="GHEA Grapalat" w:cs="GHEA Grapalat"/>
          <w:color w:val="auto"/>
          <w:sz w:val="24"/>
          <w:szCs w:val="24"/>
          <w:lang w:val="hy-AM"/>
        </w:rPr>
        <w:t>դրական եզրակացությունը հիմք է տնօրենի հետագա պաշտոնավարման համար:</w:t>
      </w:r>
    </w:p>
    <w:p w:rsidR="007A32D0" w:rsidRPr="008B11EC" w:rsidRDefault="007A32D0" w:rsidP="00BC26BF">
      <w:pPr>
        <w:pStyle w:val="BodyAA"/>
        <w:tabs>
          <w:tab w:val="left" w:pos="720"/>
          <w:tab w:val="left" w:pos="990"/>
        </w:tabs>
        <w:spacing w:line="276" w:lineRule="auto"/>
        <w:ind w:right="319"/>
        <w:jc w:val="both"/>
        <w:rPr>
          <w:rFonts w:ascii="GHEA Grapalat" w:hAnsi="GHEA Grapalat"/>
          <w:color w:val="auto"/>
          <w:sz w:val="24"/>
          <w:szCs w:val="24"/>
          <w:lang w:val="hy-AM"/>
        </w:rPr>
      </w:pPr>
      <w:r w:rsidRPr="008B11EC">
        <w:rPr>
          <w:rFonts w:ascii="GHEA Grapalat" w:hAnsi="GHEA Grapalat"/>
          <w:color w:val="auto"/>
          <w:sz w:val="24"/>
          <w:szCs w:val="24"/>
          <w:lang w:val="hy-AM"/>
        </w:rPr>
        <w:t xml:space="preserve">10. Տնօրենի պաշտոնի թափուր տեղի համար </w:t>
      </w:r>
      <w:r w:rsidR="00734B5C" w:rsidRPr="008B11EC">
        <w:rPr>
          <w:rFonts w:ascii="GHEA Grapalat" w:hAnsi="GHEA Grapalat"/>
          <w:color w:val="auto"/>
          <w:sz w:val="24"/>
          <w:szCs w:val="24"/>
          <w:lang w:val="hy-AM"/>
        </w:rPr>
        <w:t>հավակնորդը</w:t>
      </w:r>
      <w:r w:rsidRPr="008B11EC">
        <w:rPr>
          <w:rFonts w:ascii="GHEA Grapalat" w:hAnsi="GHEA Grapalat"/>
          <w:color w:val="auto"/>
          <w:sz w:val="24"/>
          <w:szCs w:val="24"/>
          <w:lang w:val="hy-AM"/>
        </w:rPr>
        <w:t xml:space="preserve"> լիազոր մարմին է ներկայացնում`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1) սահմանված ցանկին համապատասխան փաստաթղթերը.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2) ուսումնական հաստատության ղեկավարման իրավունքի հավաստագիրը.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3) ուսումնական հաստատության հինգ տարվա զարգացման</w:t>
      </w:r>
      <w:r w:rsidR="00075B54" w:rsidRPr="008B11EC">
        <w:rPr>
          <w:rFonts w:ascii="GHEA Grapalat" w:hAnsi="GHEA Grapalat"/>
          <w:lang w:val="hy-AM"/>
        </w:rPr>
        <w:t>՝</w:t>
      </w:r>
      <w:r w:rsidRPr="008B11EC">
        <w:rPr>
          <w:rFonts w:ascii="GHEA Grapalat" w:hAnsi="GHEA Grapalat"/>
          <w:lang w:val="hy-AM"/>
        </w:rPr>
        <w:t xml:space="preserve"> իր </w:t>
      </w:r>
      <w:r w:rsidR="00D6030C" w:rsidRPr="008B11EC">
        <w:rPr>
          <w:rFonts w:ascii="GHEA Grapalat" w:hAnsi="GHEA Grapalat"/>
          <w:lang w:val="hy-AM"/>
        </w:rPr>
        <w:t xml:space="preserve">կազմած </w:t>
      </w:r>
      <w:r w:rsidRPr="008B11EC">
        <w:rPr>
          <w:rFonts w:ascii="GHEA Grapalat" w:hAnsi="GHEA Grapalat"/>
          <w:lang w:val="hy-AM"/>
        </w:rPr>
        <w:t xml:space="preserve">ծրագիրը: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11. Պաշտոնավարման ընթացքում պետական ուսումնական հաստատության տնօրենը դպրոցի զարգացման ծրագրի կատարման արդյունքների հիման վրա հինգ տարին մեկ անգամ անցնում է ատեստավորում՝ կրթության պետական կառավարման լիազորված մարմնի սահմանած կարգով։ </w:t>
      </w:r>
    </w:p>
    <w:p w:rsidR="008A2341" w:rsidRPr="008B11EC" w:rsidRDefault="007A32D0" w:rsidP="000977D2">
      <w:pPr>
        <w:spacing w:line="360" w:lineRule="auto"/>
        <w:jc w:val="both"/>
        <w:rPr>
          <w:rFonts w:ascii="GHEA Grapalat" w:hAnsi="GHEA Grapalat"/>
          <w:lang w:val="hy-AM"/>
        </w:rPr>
      </w:pPr>
      <w:r w:rsidRPr="008B11EC">
        <w:rPr>
          <w:rFonts w:ascii="GHEA Grapalat" w:hAnsi="GHEA Grapalat"/>
          <w:lang w:val="hy-AM"/>
        </w:rPr>
        <w:lastRenderedPageBreak/>
        <w:t>12. Ատեստավորման արդյունքներով պաշտոնին համապատասխանելու մասին եզրակացության դեպքում տնօրենի հետ կնքված աշխատանքային պայմանագրի ժամկետը երկարաձգվում է հինգ տարի ժամկետով</w:t>
      </w:r>
      <w:r w:rsidR="008A2341" w:rsidRPr="008B11EC">
        <w:rPr>
          <w:rFonts w:ascii="GHEA Grapalat" w:hAnsi="GHEA Grapalat"/>
          <w:lang w:val="hy-AM"/>
        </w:rPr>
        <w:t>:</w:t>
      </w:r>
    </w:p>
    <w:p w:rsidR="007A32D0" w:rsidRPr="008B11EC" w:rsidRDefault="007A32D0" w:rsidP="000977D2">
      <w:pPr>
        <w:spacing w:line="360" w:lineRule="auto"/>
        <w:jc w:val="both"/>
        <w:rPr>
          <w:rFonts w:ascii="GHEA Grapalat" w:hAnsi="GHEA Grapalat"/>
          <w:b/>
          <w:u w:val="single"/>
          <w:lang w:val="hy-AM"/>
        </w:rPr>
      </w:pPr>
      <w:r w:rsidRPr="008B11EC">
        <w:rPr>
          <w:rFonts w:ascii="GHEA Grapalat" w:hAnsi="GHEA Grapalat"/>
          <w:lang w:val="hy-AM"/>
        </w:rPr>
        <w:t xml:space="preserve"> </w:t>
      </w:r>
      <w:r w:rsidR="008A2341" w:rsidRPr="008B11EC">
        <w:rPr>
          <w:rFonts w:ascii="GHEA Grapalat" w:hAnsi="GHEA Grapalat"/>
          <w:lang w:val="hy-AM"/>
        </w:rPr>
        <w:t xml:space="preserve">13. Աշխատանքային պայմանագրի ժամկետը երկարաձգելու օրվանից </w:t>
      </w:r>
      <w:r w:rsidR="00383DFA" w:rsidRPr="008B11EC">
        <w:rPr>
          <w:rFonts w:ascii="GHEA Grapalat" w:hAnsi="GHEA Grapalat"/>
          <w:lang w:val="hy-AM"/>
        </w:rPr>
        <w:t xml:space="preserve">հաշված՝ </w:t>
      </w:r>
      <w:r w:rsidRPr="008B11EC">
        <w:rPr>
          <w:rFonts w:ascii="GHEA Grapalat" w:hAnsi="GHEA Grapalat"/>
          <w:lang w:val="hy-AM"/>
        </w:rPr>
        <w:t>մեկ ամսվա ընթացքում, տնօրենը խորհ</w:t>
      </w:r>
      <w:r w:rsidR="002C2252" w:rsidRPr="008B11EC">
        <w:rPr>
          <w:rFonts w:ascii="GHEA Grapalat" w:hAnsi="GHEA Grapalat"/>
          <w:lang w:val="hy-AM"/>
        </w:rPr>
        <w:t>րդին</w:t>
      </w:r>
      <w:r w:rsidRPr="008B11EC">
        <w:rPr>
          <w:rFonts w:ascii="GHEA Grapalat" w:hAnsi="GHEA Grapalat"/>
          <w:lang w:val="hy-AM"/>
        </w:rPr>
        <w:t xml:space="preserve"> է ներկայացնում ուսումնական հաստատության հաջորդ հինգ տարվա զարգացման իր ծրագիրը և դրա իրականացումն ապահովող տարեկան գործողությունների ժամանակացույցը:</w:t>
      </w:r>
      <w:r w:rsidRPr="008B11EC">
        <w:rPr>
          <w:rFonts w:ascii="GHEA Grapalat" w:hAnsi="GHEA Grapalat"/>
          <w:b/>
          <w:lang w:val="hy-AM"/>
        </w:rPr>
        <w:t xml:space="preserve">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1</w:t>
      </w:r>
      <w:r w:rsidR="002C2252" w:rsidRPr="008B11EC">
        <w:rPr>
          <w:rFonts w:ascii="GHEA Grapalat" w:hAnsi="GHEA Grapalat"/>
          <w:lang w:val="hy-AM"/>
        </w:rPr>
        <w:t>4</w:t>
      </w:r>
      <w:r w:rsidRPr="008B11EC">
        <w:rPr>
          <w:rFonts w:ascii="GHEA Grapalat" w:hAnsi="GHEA Grapalat"/>
          <w:lang w:val="hy-AM"/>
        </w:rPr>
        <w:t xml:space="preserve">. </w:t>
      </w:r>
      <w:r w:rsidRPr="008B11EC">
        <w:rPr>
          <w:rFonts w:ascii="GHEA Grapalat" w:eastAsia="Times New Roman" w:hAnsi="GHEA Grapalat" w:cs="Arial"/>
          <w:lang w:val="hy-AM" w:eastAsia="ru-RU"/>
        </w:rPr>
        <w:t>Ատեստավորման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արդյունքներով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պաշտոնին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չհամապատասխանելու</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եզրակացությ</w:t>
      </w:r>
      <w:r w:rsidR="0060221A" w:rsidRPr="008B11EC">
        <w:rPr>
          <w:rFonts w:ascii="GHEA Grapalat" w:eastAsia="Times New Roman" w:hAnsi="GHEA Grapalat" w:cs="Arial"/>
          <w:lang w:val="hy-AM" w:eastAsia="ru-RU"/>
        </w:rPr>
        <w:t>ան արդյունքում</w:t>
      </w:r>
      <w:r w:rsidRPr="008B11EC">
        <w:rPr>
          <w:rFonts w:ascii="GHEA Grapalat" w:eastAsia="Times New Roman" w:hAnsi="GHEA Grapalat"/>
          <w:lang w:val="hy-AM" w:eastAsia="ru-RU"/>
        </w:rPr>
        <w:t xml:space="preserve"> </w:t>
      </w:r>
      <w:r w:rsidR="006C2D3F" w:rsidRPr="008B11EC">
        <w:rPr>
          <w:rFonts w:ascii="GHEA Grapalat" w:eastAsia="Times New Roman" w:hAnsi="GHEA Grapalat"/>
          <w:bCs/>
          <w:lang w:val="hy-AM"/>
        </w:rPr>
        <w:t>տնօրենի հետ կնքված աշխատանքային պայմանագիրը լուծվում</w:t>
      </w:r>
      <w:r w:rsidR="006C2D3F" w:rsidRPr="008B11EC">
        <w:rPr>
          <w:rFonts w:ascii="GHEA Grapalat" w:eastAsia="Times New Roman" w:hAnsi="GHEA Grapalat"/>
          <w:bCs/>
          <w:lang w:val="eu-ES"/>
        </w:rPr>
        <w:t xml:space="preserve"> </w:t>
      </w:r>
      <w:r w:rsidR="006C2D3F" w:rsidRPr="008B11EC">
        <w:rPr>
          <w:rFonts w:ascii="GHEA Grapalat" w:eastAsia="Times New Roman" w:hAnsi="GHEA Grapalat"/>
          <w:bCs/>
          <w:lang w:val="hy-AM"/>
        </w:rPr>
        <w:t>է</w:t>
      </w:r>
      <w:r w:rsidR="0060221A" w:rsidRPr="008B11EC">
        <w:rPr>
          <w:rFonts w:ascii="GHEA Grapalat" w:eastAsia="Times New Roman" w:hAnsi="GHEA Grapalat"/>
          <w:bCs/>
          <w:lang w:val="hy-AM"/>
        </w:rPr>
        <w:t>, և հավաստագրի գործողությունը դադարեցվում է</w:t>
      </w:r>
      <w:r w:rsidRPr="008B11EC">
        <w:rPr>
          <w:rFonts w:ascii="GHEA Grapalat" w:eastAsia="Times New Roman" w:hAnsi="GHEA Grapalat"/>
          <w:lang w:val="hy-AM" w:eastAsia="ru-RU"/>
        </w:rPr>
        <w:t>:</w:t>
      </w:r>
    </w:p>
    <w:p w:rsidR="007A32D0" w:rsidRPr="008B11EC" w:rsidRDefault="007A32D0" w:rsidP="000977D2">
      <w:pPr>
        <w:spacing w:line="360" w:lineRule="auto"/>
        <w:jc w:val="both"/>
        <w:rPr>
          <w:rFonts w:ascii="GHEA Grapalat" w:eastAsia="GHEA Grapalat" w:hAnsi="GHEA Grapalat" w:cs="GHEA Grapalat"/>
          <w:lang w:val="hy-AM"/>
        </w:rPr>
      </w:pPr>
      <w:r w:rsidRPr="008B11EC">
        <w:rPr>
          <w:rFonts w:ascii="GHEA Grapalat" w:eastAsia="GHEA Grapalat" w:hAnsi="GHEA Grapalat" w:cs="GHEA Grapalat"/>
          <w:lang w:val="hy-AM"/>
        </w:rPr>
        <w:t>1</w:t>
      </w:r>
      <w:r w:rsidR="002C2252" w:rsidRPr="008B11EC">
        <w:rPr>
          <w:rFonts w:ascii="GHEA Grapalat" w:eastAsia="GHEA Grapalat" w:hAnsi="GHEA Grapalat" w:cs="GHEA Grapalat"/>
          <w:lang w:val="hy-AM"/>
        </w:rPr>
        <w:t>5</w:t>
      </w:r>
      <w:r w:rsidRPr="008B11EC">
        <w:rPr>
          <w:rFonts w:ascii="GHEA Grapalat" w:eastAsia="GHEA Grapalat" w:hAnsi="GHEA Grapalat" w:cs="GHEA Grapalat"/>
          <w:lang w:val="hy-AM"/>
        </w:rPr>
        <w:t xml:space="preserve">. </w:t>
      </w:r>
      <w:r w:rsidRPr="008B11EC">
        <w:rPr>
          <w:rFonts w:ascii="GHEA Grapalat" w:eastAsia="Times New Roman" w:hAnsi="GHEA Grapalat" w:cs="Arial"/>
          <w:lang w:val="hy-AM" w:eastAsia="ru-RU"/>
        </w:rPr>
        <w:t>Ատեստավորման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արդյունքներով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պաշտոնին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չհամապատասխանելու</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եզրակացության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դեպքում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տվյալ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անձը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ուսումնական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հաստատության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տնօրենի թափուր տեղի համար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կարող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դիմել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միայն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սույն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հոդվածի</w:t>
      </w:r>
      <w:r w:rsidRPr="008B11EC">
        <w:rPr>
          <w:rFonts w:ascii="GHEA Grapalat" w:eastAsia="Times New Roman" w:hAnsi="GHEA Grapalat"/>
          <w:lang w:val="hy-AM" w:eastAsia="ru-RU"/>
        </w:rPr>
        <w:t xml:space="preserve"> 6-</w:t>
      </w:r>
      <w:r w:rsidRPr="008B11EC">
        <w:rPr>
          <w:rFonts w:ascii="GHEA Grapalat" w:eastAsia="Times New Roman" w:hAnsi="GHEA Grapalat" w:cs="Arial"/>
          <w:lang w:val="hy-AM" w:eastAsia="ru-RU"/>
        </w:rPr>
        <w:t>րդ</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համաձայն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ուսումնական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հաստատության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ղեկավարման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իրավունքի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հավաստագրի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սահմանված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կարգով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քննություն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հանձնելու</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և</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հավաստագիր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ստանալու</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դեպքում։</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1</w:t>
      </w:r>
      <w:r w:rsidR="00A6165D" w:rsidRPr="008B11EC">
        <w:rPr>
          <w:rFonts w:ascii="GHEA Grapalat" w:hAnsi="GHEA Grapalat"/>
          <w:lang w:val="hy-AM"/>
        </w:rPr>
        <w:t>6</w:t>
      </w:r>
      <w:r w:rsidRPr="008B11EC">
        <w:rPr>
          <w:rFonts w:ascii="GHEA Grapalat" w:hAnsi="GHEA Grapalat"/>
          <w:lang w:val="hy-AM"/>
        </w:rPr>
        <w:t xml:space="preserve">. Տնօրենը՝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1) խորհ</w:t>
      </w:r>
      <w:r w:rsidR="00EB46C9" w:rsidRPr="008B11EC">
        <w:rPr>
          <w:rFonts w:ascii="GHEA Grapalat" w:hAnsi="GHEA Grapalat"/>
          <w:lang w:val="hy-AM"/>
        </w:rPr>
        <w:t>րդին</w:t>
      </w:r>
      <w:r w:rsidRPr="008B11EC">
        <w:rPr>
          <w:rFonts w:ascii="GHEA Grapalat" w:hAnsi="GHEA Grapalat"/>
          <w:lang w:val="hy-AM"/>
        </w:rPr>
        <w:t xml:space="preserve"> է ներկայացնում ուսումնական հաստատության զարգացման</w:t>
      </w:r>
      <w:r w:rsidR="00804693" w:rsidRPr="008B11EC">
        <w:rPr>
          <w:rFonts w:ascii="GHEA Grapalat" w:hAnsi="GHEA Grapalat"/>
          <w:lang w:val="hy-AM"/>
        </w:rPr>
        <w:t>՝</w:t>
      </w:r>
      <w:r w:rsidR="00B411B2" w:rsidRPr="008B11EC">
        <w:rPr>
          <w:rFonts w:ascii="GHEA Grapalat" w:eastAsia="Times New Roman" w:hAnsi="GHEA Grapalat"/>
          <w:bCs/>
          <w:i/>
          <w:lang w:val="hy-AM"/>
        </w:rPr>
        <w:t xml:space="preserve"> </w:t>
      </w:r>
      <w:r w:rsidR="00B411B2" w:rsidRPr="008B11EC">
        <w:rPr>
          <w:rFonts w:ascii="GHEA Grapalat" w:eastAsia="Times New Roman" w:hAnsi="GHEA Grapalat"/>
          <w:bCs/>
          <w:lang w:val="hy-AM"/>
        </w:rPr>
        <w:t>իր կազմած</w:t>
      </w:r>
      <w:r w:rsidRPr="008B11EC">
        <w:rPr>
          <w:rFonts w:ascii="GHEA Grapalat" w:hAnsi="GHEA Grapalat"/>
          <w:lang w:val="hy-AM"/>
        </w:rPr>
        <w:t xml:space="preserve"> ծրագիրը և դրա իրականացումն ապահովող տարեկան գործողությունների ժամանակացույցը.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2) ուսումնական պլանի հիման վրա կրթության կառավարման տեղեկատվական համակարգում իրականացնում է դասաբաշխում, որի հիման վրա ձևավորվում է տարիֆիկացիան.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3) կրթության կառավարման տեղեկատվական համակարգում ձևավորում է </w:t>
      </w:r>
      <w:r w:rsidR="004B01F9" w:rsidRPr="008B11EC">
        <w:rPr>
          <w:rFonts w:ascii="GHEA Grapalat" w:hAnsi="GHEA Grapalat"/>
          <w:lang w:val="hy-AM"/>
        </w:rPr>
        <w:t xml:space="preserve">հաստատությունում </w:t>
      </w:r>
      <w:r w:rsidRPr="008B11EC">
        <w:rPr>
          <w:rFonts w:ascii="GHEA Grapalat" w:hAnsi="GHEA Grapalat"/>
          <w:lang w:val="hy-AM"/>
        </w:rPr>
        <w:t>անհրաժեշտ հաստիքների անվանացանկը</w:t>
      </w:r>
      <w:r w:rsidRPr="008B11EC">
        <w:rPr>
          <w:rFonts w:ascii="GHEA Grapalat" w:eastAsia="Times New Roman" w:hAnsi="GHEA Grapalat" w:cs="Arial"/>
          <w:lang w:val="hy-AM" w:eastAsia="ru-RU"/>
        </w:rPr>
        <w:t>՝ կառավարության որոշմամբ հաստատված անվանացանկին համապատասխան</w:t>
      </w:r>
      <w:r w:rsidRPr="008B11EC">
        <w:rPr>
          <w:rFonts w:ascii="GHEA Grapalat" w:hAnsi="GHEA Grapalat"/>
          <w:lang w:val="hy-AM"/>
        </w:rPr>
        <w:t xml:space="preserve">.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4) ուսումնական գործընթացի արդյունավետ կազմակերպման համար անհրաժեշտ կարիքները տրամադրում է համակարգողին` պահանջվող ծախսերը գնահատելու, նախահաշիվ կազմելու և լիազոր մարմին ներկայացնելու համար.</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lastRenderedPageBreak/>
        <w:t>5) հսկողություն է իրականացնում ուսումնադաստիարակչական աշխատանքի ընթացքի, սովորողների ուսումնական ծանրաբեռնվածության, առաջադիմության և հաստատության ներքին կարգապահական, այդ թվում՝ աշխատողների և սովորողների վարքականոնների</w:t>
      </w:r>
      <w:r w:rsidR="00DC6DCF" w:rsidRPr="008B11EC">
        <w:rPr>
          <w:rFonts w:ascii="GHEA Grapalat" w:hAnsi="GHEA Grapalat"/>
          <w:lang w:val="hy-AM"/>
        </w:rPr>
        <w:t xml:space="preserve"> պահպանման</w:t>
      </w:r>
      <w:r w:rsidRPr="008B11EC">
        <w:rPr>
          <w:rFonts w:ascii="GHEA Grapalat" w:hAnsi="GHEA Grapalat"/>
          <w:lang w:val="hy-AM"/>
        </w:rPr>
        <w:t xml:space="preserve"> նկատմամբ.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6) խորհրդի հավանությանն է ներկայացնում դպրոցական մակարդակում մանկավարժահոգեբանական աջակցության ծառայությունների, այդ թվում՝ կրթության առանձնահատուկ պայմանների կարիք ունեցող սովորողների կազմը.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7) մանկավարժական խորհրդի ներկայացմամբ հաստատում է դպրոցի ուսումնական պլանը, ուսումնադաստիարակչական աշխատանքների տարեկան պլանը և տնօրենի տեղակալների, դասղեկների, առարկայական մեթոդական միավորումների նախագահների ու մանկավարժների հաշվետվությունները.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8) մասնակցում է խորհրդի նիստերին` խորհրդակցական ձայնի իրավունքով.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9) աջակցում է դպրոցի խորհրդակցական մարմինների աշխատանքներին.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10) նախարարության հաստատած ուսուցչի թափուր տեղի համար մրցույթի օրինակելի կարգի հիման վրա մշակում և խորհրդի հաստատմանն է ներկայացնում դպրոցի ուսուցչի թափուր տեղի համար անցկացվելիք մրցույթի կարգը, դպրոցի կազմակերպական կառուցվածքը, ներքին կարգապահական, այդ թվում՝ աշխատողների և սովորողների վարքագծի կանոնները.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11) </w:t>
      </w:r>
      <w:r w:rsidRPr="008B11EC">
        <w:rPr>
          <w:rFonts w:ascii="GHEA Grapalat" w:eastAsia="GHEA Grapalat" w:hAnsi="GHEA Grapalat" w:cs="GHEA Grapalat"/>
          <w:lang w:val="hy-AM"/>
        </w:rPr>
        <w:t>հ</w:t>
      </w:r>
      <w:r w:rsidRPr="008B11EC">
        <w:rPr>
          <w:rFonts w:ascii="GHEA Grapalat" w:hAnsi="GHEA Grapalat"/>
          <w:lang w:val="hy-AM"/>
        </w:rPr>
        <w:t xml:space="preserve">ամաձայն կառավարության որոշմամբ սահմանված պաշտոնների անվանացանկի և նկարագրի` անցկացնում է ուսուցչի թափուր տեղի համար մրցույթը, մանկավարժական այլ աշխատողների, հոգեբանի, մանկավարժահոգեբանական աշխատողների, դպրոցի </w:t>
      </w:r>
      <w:r w:rsidRPr="008B11EC">
        <w:rPr>
          <w:rFonts w:ascii="GHEA Grapalat" w:hAnsi="GHEA Grapalat"/>
          <w:shd w:val="clear" w:color="auto" w:fill="FFFFFF"/>
          <w:lang w:val="hy-AM"/>
        </w:rPr>
        <w:t xml:space="preserve">Էլեկտրոնային կառավարման և դասավանդման ապահովման մասնագետի </w:t>
      </w:r>
      <w:r w:rsidRPr="008B11EC">
        <w:rPr>
          <w:rFonts w:ascii="GHEA Grapalat" w:hAnsi="GHEA Grapalat"/>
          <w:lang w:val="hy-AM"/>
        </w:rPr>
        <w:t>և գործավարի (օգնականի), իր տեղակալների, մասնաճյուղի, կառուցվածքային ստորաբաժանումների (մեթոդական միավորումների) ղեկավարների ընտրությունը, կնքում և լուծում է աշխատանքային պայմանագրերը, բաշխում աշխատանքը.</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12) ղեկավարում է մանկավարժական խորհրդի և առարկայական մեթոդական միավորումների աշխատանքները.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13) կազմում է </w:t>
      </w:r>
      <w:r w:rsidR="002B4042" w:rsidRPr="008B11EC">
        <w:rPr>
          <w:rFonts w:ascii="GHEA Grapalat" w:hAnsi="GHEA Grapalat"/>
          <w:shd w:val="clear" w:color="auto" w:fill="FFFFFF"/>
          <w:lang w:val="hy-AM"/>
        </w:rPr>
        <w:t>ուսումնական պարապմունքների դասացուցակը</w:t>
      </w:r>
      <w:r w:rsidR="002B4042" w:rsidRPr="008B11EC">
        <w:rPr>
          <w:rFonts w:ascii="GHEA Grapalat" w:hAnsi="GHEA Grapalat"/>
          <w:lang w:val="hy-AM"/>
        </w:rPr>
        <w:t xml:space="preserve"> և </w:t>
      </w:r>
      <w:r w:rsidRPr="008B11EC">
        <w:rPr>
          <w:rFonts w:ascii="GHEA Grapalat" w:hAnsi="GHEA Grapalat"/>
          <w:lang w:val="hy-AM"/>
        </w:rPr>
        <w:t xml:space="preserve">ուսումնադաստիարակչական աշխատանքների վիճակի մասին հաշվետվությունները.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lastRenderedPageBreak/>
        <w:t xml:space="preserve">14) խրախուսում և խթանում է աշխատողների ստեղծագործական նախաձեռնությունը.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15) աջակցում է ուսուցիչների մասնակցությանը հերթական և կամավոր ատեստավորումներին</w:t>
      </w:r>
      <w:r w:rsidRPr="008B11EC">
        <w:rPr>
          <w:rFonts w:ascii="GHEA Grapalat" w:eastAsia="GHEA Grapalat" w:hAnsi="GHEA Grapalat" w:cs="GHEA Grapalat"/>
          <w:lang w:val="hy-AM"/>
        </w:rPr>
        <w:t xml:space="preserve">, </w:t>
      </w:r>
      <w:r w:rsidRPr="008B11EC">
        <w:rPr>
          <w:rFonts w:ascii="GHEA Grapalat" w:hAnsi="GHEA Grapalat"/>
          <w:lang w:val="hy-AM"/>
        </w:rPr>
        <w:t>իրականացնում ուսուցչի մոտ մասնագիտական զարգացման կարիքի գնահատում, ատեստավորումից հետո դիտարկում է ուսուցչի յուրացրած գիտելիքների և կարողությունների կիրառումը ուսումնական գործընթացում.</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16) խրախուսում է մասնակցային կառավարումն ուսումնական հաստատության մարմիններում.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17) իրականացնում է վերահսկողություն դասավանդման բովանդակության, սովորողների գիտելիքների յուրացման որակի, առաջադիմության, նրանց վարքի, արտադասարանական և արտադպրոցական աշխատանքների կազմակերպման, դպրոցի աշխատողների աշխատանքային պարտականությունների կատարման նկատմամբ.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18) ապահովում է պարտադիր և արտադասարանական խմբակների, ուսումնական լաբորատորիաների բնականոն գործունեությունը.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19) ուսումնական պլանին համապատասխան՝ ապահովում է կրթական ծրագրերի իրականացումը, կրթական գործընթացի կազմակերպումը և կրում է պատասխանատվություն կրթության որակի և բովանդակության համար.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20) ապահովում է լիազորված մարմնի՝ Հայաստանի Հանրապետության օրենսդրությանը չհակասող հանձնարարականների կատարումը.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21) </w:t>
      </w:r>
      <w:r w:rsidR="00876389" w:rsidRPr="008B11EC">
        <w:rPr>
          <w:rFonts w:ascii="GHEA Grapalat" w:eastAsia="Times New Roman" w:hAnsi="GHEA Grapalat"/>
          <w:bCs/>
          <w:lang w:val="hy-AM"/>
        </w:rPr>
        <w:t>ապահովում է դպրոցում բարենպաստ բարոյահոգեբանական մթնոլորտ և սովորողների համար անվտանգ միջավայր</w:t>
      </w:r>
      <w:r w:rsidRPr="008B11EC">
        <w:rPr>
          <w:rFonts w:ascii="GHEA Grapalat" w:hAnsi="GHEA Grapalat"/>
          <w:lang w:val="hy-AM"/>
        </w:rPr>
        <w:t xml:space="preserve">.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22) ապահովում է դպրոցում գործածության ենթակա փաստաթղթերի վարումը և պահպանումը.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23) սահմանված կարգով ձևավորում է դպրոցի սովորողների համակազմը, օրենսդրությամբ սահմանված կարգով քայլեր է ձեռնարկում նրանց սոցիալական պաշտպանվածության ապահովման ուղղությամբ, ապահովում է կրթության առանձնահատուկ պայմանների կարիք ունեցող երեխաների կրթություն ստանալու իրավունքը.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24) </w:t>
      </w:r>
      <w:r w:rsidRPr="008B11EC">
        <w:rPr>
          <w:rFonts w:ascii="GHEA Grapalat" w:eastAsia="GHEA Grapalat" w:hAnsi="GHEA Grapalat" w:cs="GHEA Grapalat"/>
          <w:lang w:val="hy-AM"/>
        </w:rPr>
        <w:t xml:space="preserve">իրականացնում է օրենսդրությամբ սահմանված՝ </w:t>
      </w:r>
      <w:r w:rsidRPr="008B11EC">
        <w:rPr>
          <w:rFonts w:ascii="GHEA Grapalat" w:hAnsi="GHEA Grapalat"/>
          <w:lang w:val="hy-AM"/>
        </w:rPr>
        <w:t>պարտադիր կրթությունից դուրս մնացած</w:t>
      </w:r>
      <w:r w:rsidRPr="008B11EC">
        <w:rPr>
          <w:rFonts w:ascii="GHEA Grapalat" w:eastAsia="GHEA Grapalat" w:hAnsi="GHEA Grapalat" w:cs="GHEA Grapalat"/>
          <w:lang w:val="hy-AM"/>
        </w:rPr>
        <w:t xml:space="preserve"> </w:t>
      </w:r>
      <w:r w:rsidRPr="008B11EC">
        <w:rPr>
          <w:rFonts w:ascii="GHEA Grapalat" w:hAnsi="GHEA Grapalat"/>
          <w:lang w:val="hy-AM"/>
        </w:rPr>
        <w:t xml:space="preserve">և կրթությունից դուրս մնալու ռիսկի տակ գտնվող երեխաների հայտնաբերման  և դպրոց ուղղորդման կամ վերաուղղորդման աշխատանքները, կյանքի դժվարին </w:t>
      </w:r>
      <w:r w:rsidRPr="008B11EC">
        <w:rPr>
          <w:rFonts w:ascii="GHEA Grapalat" w:hAnsi="GHEA Grapalat"/>
          <w:lang w:val="hy-AM"/>
        </w:rPr>
        <w:lastRenderedPageBreak/>
        <w:t xml:space="preserve">իրավիճակում հայտնված սովորողի (ընտանիքի) հայտնաբերման դեպքում եռօրյա ժամկետում տեղեկացնում է </w:t>
      </w:r>
      <w:r w:rsidR="00182FC6" w:rsidRPr="008B11EC">
        <w:rPr>
          <w:rFonts w:ascii="GHEA Grapalat" w:hAnsi="GHEA Grapalat"/>
          <w:lang w:val="hy-AM"/>
        </w:rPr>
        <w:t>սովորողի հաշվառման հասցեի խնամակալության և հոգաբարձության մարմնին</w:t>
      </w:r>
      <w:r w:rsidRPr="008B11EC">
        <w:rPr>
          <w:rFonts w:ascii="GHEA Grapalat" w:hAnsi="GHEA Grapalat"/>
          <w:lang w:val="hy-AM"/>
        </w:rPr>
        <w:t xml:space="preserve">.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25) օրենքով իրեն վերապահված գործառույթների շրջանակներում ներկայացնում է դպրոցը պետական կառավարման, տեղական ինքնակառավարման մարմիններում և այլ կազմակերպություններում, տալիս է լիազորագրեր.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26) օրենքով և դպրոցի կանոնադրությամբ սահմանված իր լիազորությունների սահմաններում արձակում է հրամաններ, հրահանգներ, տալիս կատարման համար պարտադիր ցուցումներ և վերահսկում դրանց կատարումը.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27) իրականացնում է օրենսդրությամբ և ուսումնական հաստատության կանոնադրությամբ իրեն վերապահված այլ լիազորություններ: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1</w:t>
      </w:r>
      <w:r w:rsidR="00A6165D" w:rsidRPr="008B11EC">
        <w:rPr>
          <w:rFonts w:ascii="GHEA Grapalat" w:hAnsi="GHEA Grapalat"/>
          <w:lang w:val="hy-AM"/>
        </w:rPr>
        <w:t>7</w:t>
      </w:r>
      <w:r w:rsidRPr="008B11EC">
        <w:rPr>
          <w:rFonts w:ascii="GHEA Grapalat" w:hAnsi="GHEA Grapalat"/>
          <w:lang w:val="hy-AM"/>
        </w:rPr>
        <w:t xml:space="preserve">. Պետական ուսումնական հաստատության տնօրենը օրենքով սահմանված կարգով կրում է պատասխանատվություն օրենսդրությամբ սահմանված կարգով վերահսկողություն իրականացնող մարմինների արձանագրած՝ սույն հոդվածի 16-րդ մասով, օրենսդրությամբ և ուսումնական հաստատության կանոնադրությամբ իրեն վերապահված գործառույթների, օրենքների, հիմնադրի, նախարարության, լիազորված մարմնի և խորհրդի որոշումների և կնքված պայմանագրերի պահանջների չկատարման կամ ոչ պատշաճ կատարման, այդ թվում՝ մանկավարժական աշխատողների իրավունքների և ազատությունների պաշտպանության, սովորողների և </w:t>
      </w:r>
      <w:r w:rsidR="001F6357" w:rsidRPr="008B11EC">
        <w:rPr>
          <w:rFonts w:ascii="GHEA Grapalat" w:hAnsi="GHEA Grapalat"/>
          <w:lang w:val="hy-AM"/>
        </w:rPr>
        <w:t>աշխատող</w:t>
      </w:r>
      <w:r w:rsidRPr="008B11EC">
        <w:rPr>
          <w:rFonts w:ascii="GHEA Grapalat" w:hAnsi="GHEA Grapalat"/>
          <w:lang w:val="hy-AM"/>
        </w:rPr>
        <w:t xml:space="preserve">ների կյանքի, առողջության պահպանման համար: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1</w:t>
      </w:r>
      <w:r w:rsidR="00A6165D" w:rsidRPr="008B11EC">
        <w:rPr>
          <w:rFonts w:ascii="GHEA Grapalat" w:hAnsi="GHEA Grapalat"/>
          <w:lang w:val="hy-AM"/>
        </w:rPr>
        <w:t>8</w:t>
      </w:r>
      <w:r w:rsidRPr="008B11EC">
        <w:rPr>
          <w:rFonts w:ascii="GHEA Grapalat" w:hAnsi="GHEA Grapalat"/>
          <w:lang w:val="hy-AM"/>
        </w:rPr>
        <w:t>. Պետական ուսումնական հաստատության համակարգող կարող է լինել Հայաստանի Հանրապետության քաղաքացի հանդիսացող այն անձը, որն ունի բարձրագույն կրթություն և վերջին հինգ տարվա ընթացքում «Հանրային ծառայության մասին» օրենքով սահմանված հանրային պաշտոններում կամ հանրային ծառայության պաշտոններում կամ ղեկավարման գործառույթներ ունեցող այլ պաշտոններում (անկախ պետական կամ մասնավոր ոլորտում կատարած աշխատանքից) առնվազն երեք տարվա ընդհանուր աշխատանքային ստաժ</w:t>
      </w:r>
      <w:r w:rsidR="00E2183D" w:rsidRPr="008B11EC">
        <w:rPr>
          <w:rFonts w:ascii="GHEA Grapalat" w:hAnsi="GHEA Grapalat"/>
          <w:lang w:val="hy-AM"/>
        </w:rPr>
        <w:t xml:space="preserve"> կամ ֆինանսատնտեսական գործունեության ոլորտում վերջին յոթ տարվա ընթացքում առնվազն հինգ տարվա ընդհանուր աշխատանքային ստաժ</w:t>
      </w:r>
      <w:r w:rsidRPr="008B11EC">
        <w:rPr>
          <w:rFonts w:ascii="GHEA Grapalat" w:hAnsi="GHEA Grapalat"/>
          <w:lang w:val="hy-AM"/>
        </w:rPr>
        <w:t xml:space="preserve">: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1</w:t>
      </w:r>
      <w:r w:rsidR="00A6165D" w:rsidRPr="008B11EC">
        <w:rPr>
          <w:rFonts w:ascii="GHEA Grapalat" w:hAnsi="GHEA Grapalat"/>
          <w:lang w:val="hy-AM"/>
        </w:rPr>
        <w:t>9</w:t>
      </w:r>
      <w:r w:rsidRPr="008B11EC">
        <w:rPr>
          <w:rFonts w:ascii="GHEA Grapalat" w:hAnsi="GHEA Grapalat"/>
          <w:lang w:val="hy-AM"/>
        </w:rPr>
        <w:t xml:space="preserve">. Պետական ուսումնական հաստատության համակարգողը՝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lastRenderedPageBreak/>
        <w:t xml:space="preserve">1) լիազոր մարմին է ներկայացնում դպրոցի ֆինանսատնտեսական գործունեության մասին հաշվետվությունը, </w:t>
      </w:r>
      <w:r w:rsidRPr="008B11EC">
        <w:rPr>
          <w:rFonts w:ascii="GHEA Grapalat" w:eastAsia="Times New Roman" w:hAnsi="GHEA Grapalat"/>
          <w:lang w:val="hy-AM" w:eastAsia="ru-RU"/>
        </w:rPr>
        <w:t xml:space="preserve">տնօրենի հետ քննարկման արդյունքում կազմված՝ </w:t>
      </w:r>
      <w:r w:rsidRPr="008B11EC">
        <w:rPr>
          <w:rFonts w:ascii="GHEA Grapalat" w:hAnsi="GHEA Grapalat"/>
          <w:lang w:val="hy-AM"/>
        </w:rPr>
        <w:t xml:space="preserve">հաջորդ տարվա բյուջեի նախագիծը և բյուջետային ֆինանսավորման մասին հայտը. </w:t>
      </w:r>
    </w:p>
    <w:p w:rsidR="007A32D0" w:rsidRPr="008B11EC" w:rsidRDefault="00FC0A7A" w:rsidP="000977D2">
      <w:pPr>
        <w:spacing w:line="360" w:lineRule="auto"/>
        <w:jc w:val="both"/>
        <w:rPr>
          <w:rFonts w:ascii="GHEA Grapalat" w:hAnsi="GHEA Grapalat"/>
          <w:lang w:val="hy-AM"/>
        </w:rPr>
      </w:pPr>
      <w:r w:rsidRPr="008B11EC">
        <w:rPr>
          <w:rFonts w:ascii="GHEA Grapalat" w:hAnsi="GHEA Grapalat"/>
          <w:lang w:val="hy-AM"/>
        </w:rPr>
        <w:t>2</w:t>
      </w:r>
      <w:r w:rsidR="007A32D0" w:rsidRPr="008B11EC">
        <w:rPr>
          <w:rFonts w:ascii="GHEA Grapalat" w:hAnsi="GHEA Grapalat"/>
          <w:lang w:val="hy-AM"/>
        </w:rPr>
        <w:t>) կրթության կառավարման տեղեկատվական համակարգում ձևավորում է վարչատնտեսական գործընթացի կազմակերպման համար անհրաժեշտ հաստիքների անվանացանկը</w:t>
      </w:r>
      <w:r w:rsidR="007A32D0" w:rsidRPr="008B11EC">
        <w:rPr>
          <w:rFonts w:ascii="GHEA Grapalat" w:eastAsia="Times New Roman" w:hAnsi="GHEA Grapalat" w:cs="Arial"/>
          <w:lang w:val="hy-AM" w:eastAsia="ru-RU"/>
        </w:rPr>
        <w:t>՝ կառավարության սահմանած անվանացանկին համապատասխան</w:t>
      </w:r>
      <w:r w:rsidR="007A32D0" w:rsidRPr="008B11EC">
        <w:rPr>
          <w:rFonts w:ascii="GHEA Grapalat" w:hAnsi="GHEA Grapalat"/>
          <w:lang w:val="hy-AM"/>
        </w:rPr>
        <w:t xml:space="preserve">. </w:t>
      </w:r>
    </w:p>
    <w:p w:rsidR="007A32D0" w:rsidRPr="008B11EC" w:rsidRDefault="00FC0A7A" w:rsidP="000977D2">
      <w:pPr>
        <w:spacing w:line="360" w:lineRule="auto"/>
        <w:jc w:val="both"/>
        <w:rPr>
          <w:rFonts w:ascii="GHEA Grapalat" w:hAnsi="GHEA Grapalat"/>
          <w:lang w:val="hy-AM"/>
        </w:rPr>
      </w:pPr>
      <w:r w:rsidRPr="008B11EC">
        <w:rPr>
          <w:rFonts w:ascii="GHEA Grapalat" w:hAnsi="GHEA Grapalat"/>
          <w:lang w:val="hy-AM"/>
        </w:rPr>
        <w:t>3</w:t>
      </w:r>
      <w:r w:rsidR="007A32D0" w:rsidRPr="008B11EC">
        <w:rPr>
          <w:rFonts w:ascii="GHEA Grapalat" w:hAnsi="GHEA Grapalat"/>
          <w:lang w:val="hy-AM"/>
        </w:rPr>
        <w:t xml:space="preserve">) գնահատում է տնօրենի տրամադրած՝ ուսումնական գործընթացի արդյունավետ կազմակերպման նպատակով անհրաժեշտ կարիքների համար պահանջվող ծախսերը, կազմում է նախահաշիվը և ներկայացնում է լիազոր մարմին. </w:t>
      </w:r>
    </w:p>
    <w:p w:rsidR="007A32D0" w:rsidRPr="008B11EC" w:rsidRDefault="00FC0A7A" w:rsidP="000977D2">
      <w:pPr>
        <w:spacing w:line="360" w:lineRule="auto"/>
        <w:jc w:val="both"/>
        <w:rPr>
          <w:rFonts w:ascii="GHEA Grapalat" w:hAnsi="GHEA Grapalat"/>
          <w:lang w:val="hy-AM"/>
        </w:rPr>
      </w:pPr>
      <w:r w:rsidRPr="008B11EC">
        <w:rPr>
          <w:rFonts w:ascii="GHEA Grapalat" w:hAnsi="GHEA Grapalat"/>
          <w:lang w:val="hy-AM"/>
        </w:rPr>
        <w:t>4</w:t>
      </w:r>
      <w:r w:rsidR="007A32D0" w:rsidRPr="008B11EC">
        <w:rPr>
          <w:rFonts w:ascii="GHEA Grapalat" w:hAnsi="GHEA Grapalat"/>
          <w:lang w:val="hy-AM"/>
        </w:rPr>
        <w:t>) ապահովում է գնումների գործընթացի կազմակերպման և իրականացման աշխատանքները</w:t>
      </w:r>
      <w:r w:rsidR="007A32D0" w:rsidRPr="008B11EC">
        <w:rPr>
          <w:rFonts w:ascii="GHEA Grapalat" w:eastAsia="GHEA Grapalat" w:hAnsi="GHEA Grapalat" w:cs="GHEA Grapalat"/>
          <w:lang w:val="hy-AM"/>
        </w:rPr>
        <w:t xml:space="preserve">, վարչատնտեսական գործառույթների </w:t>
      </w:r>
      <w:r w:rsidR="007A32D0" w:rsidRPr="008B11EC">
        <w:rPr>
          <w:rFonts w:ascii="GHEA Grapalat" w:hAnsi="GHEA Grapalat"/>
          <w:lang w:val="hy-AM"/>
        </w:rPr>
        <w:t xml:space="preserve">արտապատվիրակման դեպքում ապահովում է ընդունման- հանձնման գործընթացը, մատուցվող ծառայությունների որակյալ կազմակերպումը. </w:t>
      </w:r>
    </w:p>
    <w:p w:rsidR="007A32D0" w:rsidRPr="008B11EC" w:rsidRDefault="0075163C" w:rsidP="000977D2">
      <w:pPr>
        <w:spacing w:line="360" w:lineRule="auto"/>
        <w:jc w:val="both"/>
        <w:rPr>
          <w:rFonts w:ascii="GHEA Grapalat" w:hAnsi="GHEA Grapalat"/>
          <w:lang w:val="hy-AM"/>
        </w:rPr>
      </w:pPr>
      <w:r w:rsidRPr="008B11EC">
        <w:rPr>
          <w:rFonts w:ascii="GHEA Grapalat" w:hAnsi="GHEA Grapalat"/>
          <w:lang w:val="hy-AM"/>
        </w:rPr>
        <w:t>5</w:t>
      </w:r>
      <w:r w:rsidR="007A32D0" w:rsidRPr="008B11EC">
        <w:rPr>
          <w:rFonts w:ascii="GHEA Grapalat" w:hAnsi="GHEA Grapalat"/>
          <w:lang w:val="hy-AM"/>
        </w:rPr>
        <w:t xml:space="preserve">) համաձայն պաշտոնների անվանացանկի և պաշտոնի նկարագրի՝ կնքում և լուծում է </w:t>
      </w:r>
      <w:r w:rsidR="00443CAB" w:rsidRPr="008B11EC">
        <w:rPr>
          <w:rFonts w:ascii="GHEA Grapalat" w:hAnsi="GHEA Grapalat"/>
          <w:lang w:val="hy-AM"/>
        </w:rPr>
        <w:t xml:space="preserve">վարչատնտեսական աշխատողների </w:t>
      </w:r>
      <w:r w:rsidR="007A32D0" w:rsidRPr="008B11EC">
        <w:rPr>
          <w:rFonts w:ascii="GHEA Grapalat" w:hAnsi="GHEA Grapalat"/>
          <w:lang w:val="hy-AM"/>
        </w:rPr>
        <w:t xml:space="preserve">աշխատանքային պայմանագրերը. </w:t>
      </w:r>
    </w:p>
    <w:p w:rsidR="007A32D0" w:rsidRPr="008B11EC" w:rsidRDefault="0075163C" w:rsidP="000977D2">
      <w:pPr>
        <w:spacing w:line="360" w:lineRule="auto"/>
        <w:jc w:val="both"/>
        <w:rPr>
          <w:rFonts w:ascii="GHEA Grapalat" w:hAnsi="GHEA Grapalat"/>
          <w:lang w:val="hy-AM"/>
        </w:rPr>
      </w:pPr>
      <w:r w:rsidRPr="008B11EC">
        <w:rPr>
          <w:rFonts w:ascii="GHEA Grapalat" w:hAnsi="GHEA Grapalat"/>
          <w:lang w:val="hy-AM"/>
        </w:rPr>
        <w:t>6</w:t>
      </w:r>
      <w:r w:rsidR="007A32D0" w:rsidRPr="008B11EC">
        <w:rPr>
          <w:rFonts w:ascii="GHEA Grapalat" w:hAnsi="GHEA Grapalat"/>
          <w:lang w:val="hy-AM"/>
        </w:rPr>
        <w:t xml:space="preserve">) ապահովում է </w:t>
      </w:r>
      <w:r w:rsidR="006D3764" w:rsidRPr="008B11EC">
        <w:rPr>
          <w:rFonts w:ascii="GHEA Grapalat" w:hAnsi="GHEA Grapalat"/>
          <w:lang w:val="hy-AM"/>
        </w:rPr>
        <w:t xml:space="preserve">պարտադիր և </w:t>
      </w:r>
      <w:r w:rsidR="007A32D0" w:rsidRPr="008B11EC">
        <w:rPr>
          <w:rFonts w:ascii="GHEA Grapalat" w:hAnsi="GHEA Grapalat"/>
          <w:lang w:val="hy-AM"/>
        </w:rPr>
        <w:t>արտադասարանական խմբակների</w:t>
      </w:r>
      <w:r w:rsidR="006D3764" w:rsidRPr="008B11EC">
        <w:rPr>
          <w:rFonts w:ascii="GHEA Grapalat" w:hAnsi="GHEA Grapalat"/>
          <w:lang w:val="hy-AM"/>
        </w:rPr>
        <w:t>,</w:t>
      </w:r>
      <w:r w:rsidR="007A32D0" w:rsidRPr="008B11EC">
        <w:rPr>
          <w:rFonts w:ascii="GHEA Grapalat" w:hAnsi="GHEA Grapalat"/>
          <w:lang w:val="hy-AM"/>
        </w:rPr>
        <w:t xml:space="preserve"> ուսումնական լաբորատորիաների բնականոն գործունեության համար անհրաժեշտ պայմանները. </w:t>
      </w:r>
    </w:p>
    <w:p w:rsidR="007A32D0" w:rsidRPr="008B11EC" w:rsidRDefault="0075163C" w:rsidP="000977D2">
      <w:pPr>
        <w:spacing w:line="360" w:lineRule="auto"/>
        <w:jc w:val="both"/>
        <w:rPr>
          <w:rFonts w:ascii="GHEA Grapalat" w:hAnsi="GHEA Grapalat"/>
          <w:lang w:val="hy-AM"/>
        </w:rPr>
      </w:pPr>
      <w:r w:rsidRPr="008B11EC">
        <w:rPr>
          <w:rFonts w:ascii="GHEA Grapalat" w:hAnsi="GHEA Grapalat"/>
          <w:lang w:val="hy-AM"/>
        </w:rPr>
        <w:t>7</w:t>
      </w:r>
      <w:r w:rsidR="007A32D0" w:rsidRPr="008B11EC">
        <w:rPr>
          <w:rFonts w:ascii="GHEA Grapalat" w:hAnsi="GHEA Grapalat"/>
          <w:lang w:val="hy-AM"/>
        </w:rPr>
        <w:t xml:space="preserve">) ապահովում է անհրաժեշտ պայմաններ՝ ուսումնական պլանին համապատասխան կրթական ծրագրերի իրականացման, կրթական գործընթացի կազմակերպման համար. </w:t>
      </w:r>
    </w:p>
    <w:p w:rsidR="007A32D0" w:rsidRPr="008B11EC" w:rsidRDefault="0075163C" w:rsidP="000977D2">
      <w:pPr>
        <w:spacing w:line="360" w:lineRule="auto"/>
        <w:jc w:val="both"/>
        <w:rPr>
          <w:rFonts w:ascii="GHEA Grapalat" w:hAnsi="GHEA Grapalat"/>
          <w:lang w:val="hy-AM"/>
        </w:rPr>
      </w:pPr>
      <w:r w:rsidRPr="008B11EC">
        <w:rPr>
          <w:rFonts w:ascii="GHEA Grapalat" w:hAnsi="GHEA Grapalat"/>
          <w:lang w:val="hy-AM"/>
        </w:rPr>
        <w:t>8</w:t>
      </w:r>
      <w:r w:rsidR="007A32D0" w:rsidRPr="008B11EC">
        <w:rPr>
          <w:rFonts w:ascii="GHEA Grapalat" w:hAnsi="GHEA Grapalat"/>
          <w:lang w:val="hy-AM"/>
        </w:rPr>
        <w:t xml:space="preserve">) ապահովում է բյուջետային հատկացումների, հիմնադրի և Հայաստանի Հանրապետության օրենսդրությամբ չարգելված այլ աղբյուրներից օրենքով սահմանված կարգով ստացված միջոցների արդյունավետ օգտագործումը, ուսումնանյութական բազայի հաշվառումը, պահպանումը, համալրումը. </w:t>
      </w:r>
    </w:p>
    <w:p w:rsidR="007A32D0" w:rsidRPr="008B11EC" w:rsidRDefault="0075163C" w:rsidP="000977D2">
      <w:pPr>
        <w:spacing w:line="360" w:lineRule="auto"/>
        <w:jc w:val="both"/>
        <w:rPr>
          <w:rFonts w:ascii="GHEA Grapalat" w:hAnsi="GHEA Grapalat"/>
          <w:lang w:val="hy-AM"/>
        </w:rPr>
      </w:pPr>
      <w:r w:rsidRPr="008B11EC">
        <w:rPr>
          <w:rFonts w:ascii="GHEA Grapalat" w:hAnsi="GHEA Grapalat"/>
          <w:lang w:val="hy-AM"/>
        </w:rPr>
        <w:t>9</w:t>
      </w:r>
      <w:r w:rsidR="007A32D0" w:rsidRPr="008B11EC">
        <w:rPr>
          <w:rFonts w:ascii="GHEA Grapalat" w:hAnsi="GHEA Grapalat"/>
          <w:lang w:val="hy-AM"/>
        </w:rPr>
        <w:t>) ապահովում է հաշվապահական հաշվառման իրականացումը և օրենքով սահմանված կարգով ներկայացնում հաշվապահական հաշվետվություններ</w:t>
      </w:r>
      <w:r w:rsidR="007A32D0" w:rsidRPr="008B11EC">
        <w:rPr>
          <w:rFonts w:ascii="GHEA Grapalat" w:eastAsia="GHEA Grapalat" w:hAnsi="GHEA Grapalat" w:cs="GHEA Grapalat"/>
          <w:lang w:val="hy-AM"/>
        </w:rPr>
        <w:t xml:space="preserve">, իսկ </w:t>
      </w:r>
      <w:r w:rsidR="007A32D0" w:rsidRPr="008B11EC">
        <w:rPr>
          <w:rFonts w:ascii="GHEA Grapalat" w:hAnsi="GHEA Grapalat"/>
          <w:lang w:val="hy-AM"/>
        </w:rPr>
        <w:t xml:space="preserve">գործառույթի արտապատվիրակման դեպքում՝ վերահսկում դրա կատարման որակը.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1</w:t>
      </w:r>
      <w:r w:rsidR="0075163C" w:rsidRPr="008B11EC">
        <w:rPr>
          <w:rFonts w:ascii="GHEA Grapalat" w:hAnsi="GHEA Grapalat"/>
          <w:lang w:val="hy-AM"/>
        </w:rPr>
        <w:t>0</w:t>
      </w:r>
      <w:r w:rsidRPr="008B11EC">
        <w:rPr>
          <w:rFonts w:ascii="GHEA Grapalat" w:hAnsi="GHEA Grapalat"/>
          <w:lang w:val="hy-AM"/>
        </w:rPr>
        <w:t xml:space="preserve">) ապահովում է դպրոցում գործածության ենթակա վարչատնտեսական </w:t>
      </w:r>
      <w:r w:rsidR="00D34A5F" w:rsidRPr="008B11EC">
        <w:rPr>
          <w:rFonts w:ascii="GHEA Grapalat" w:hAnsi="GHEA Grapalat"/>
          <w:lang w:val="hy-AM"/>
        </w:rPr>
        <w:t xml:space="preserve">գործառույթներին վերաբերող </w:t>
      </w:r>
      <w:r w:rsidRPr="008B11EC">
        <w:rPr>
          <w:rFonts w:ascii="GHEA Grapalat" w:hAnsi="GHEA Grapalat"/>
          <w:lang w:val="hy-AM"/>
        </w:rPr>
        <w:t xml:space="preserve">փաստաթղթերի վարումը և պահպանումը.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lastRenderedPageBreak/>
        <w:t>1</w:t>
      </w:r>
      <w:r w:rsidR="0075163C" w:rsidRPr="008B11EC">
        <w:rPr>
          <w:rFonts w:ascii="GHEA Grapalat" w:hAnsi="GHEA Grapalat"/>
          <w:lang w:val="hy-AM"/>
        </w:rPr>
        <w:t>1</w:t>
      </w:r>
      <w:r w:rsidRPr="008B11EC">
        <w:rPr>
          <w:rFonts w:ascii="GHEA Grapalat" w:hAnsi="GHEA Grapalat"/>
          <w:lang w:val="hy-AM"/>
        </w:rPr>
        <w:t xml:space="preserve">) օրենքով իրեն վերապահված գործառույթների շրջանակներում ներկայացնում է դպրոցը պետական կառավարման, տեղական ինքնակառավարման մարմիններում և այլ կազմակերպություններում, բացում է հաշվարկային հաշիվներ, տալիս է լիազորագրեր.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1</w:t>
      </w:r>
      <w:r w:rsidR="0075163C" w:rsidRPr="008B11EC">
        <w:rPr>
          <w:rFonts w:ascii="GHEA Grapalat" w:hAnsi="GHEA Grapalat"/>
          <w:lang w:val="hy-AM"/>
        </w:rPr>
        <w:t>2</w:t>
      </w:r>
      <w:r w:rsidRPr="008B11EC">
        <w:rPr>
          <w:rFonts w:ascii="GHEA Grapalat" w:hAnsi="GHEA Grapalat"/>
          <w:lang w:val="hy-AM"/>
        </w:rPr>
        <w:t xml:space="preserve">) Հայաստանի Հանրապետության օրենսդրությամբ սահմանված կարգով տնօրինում է դպրոցի գույքը, այդ թվում` ֆինանսական միջոցները.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1</w:t>
      </w:r>
      <w:r w:rsidR="0075163C" w:rsidRPr="008B11EC">
        <w:rPr>
          <w:rFonts w:ascii="GHEA Grapalat" w:hAnsi="GHEA Grapalat"/>
          <w:lang w:val="hy-AM"/>
        </w:rPr>
        <w:t>3</w:t>
      </w:r>
      <w:r w:rsidRPr="008B11EC">
        <w:rPr>
          <w:rFonts w:ascii="GHEA Grapalat" w:hAnsi="GHEA Grapalat"/>
          <w:lang w:val="hy-AM"/>
        </w:rPr>
        <w:t xml:space="preserve">) օրենքով և դպրոցի կանոնադրությամբ սահմանված իր լիազորությունների սահմաններում արձակում է հրամաններ, հրահանգներ, տալիս կատարման համար պարտադիր ցուցումներ և վերահսկում դրանց կատարումը.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1</w:t>
      </w:r>
      <w:r w:rsidR="0075163C" w:rsidRPr="008B11EC">
        <w:rPr>
          <w:rFonts w:ascii="GHEA Grapalat" w:hAnsi="GHEA Grapalat"/>
          <w:lang w:val="hy-AM"/>
        </w:rPr>
        <w:t>4</w:t>
      </w:r>
      <w:r w:rsidRPr="008B11EC">
        <w:rPr>
          <w:rFonts w:ascii="GHEA Grapalat" w:hAnsi="GHEA Grapalat"/>
          <w:lang w:val="hy-AM"/>
        </w:rPr>
        <w:t xml:space="preserve">) խորհրդակցական ձայնի իրավունքով մասնակցում է խորհրդի նիստերին, ինչպես նաև խորհրդին ներկայացնում ամենամյա հաշվետվություն սույն մասով սահմանված գործառույթների կատարման մասին.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1</w:t>
      </w:r>
      <w:r w:rsidR="0075163C" w:rsidRPr="008B11EC">
        <w:rPr>
          <w:rFonts w:ascii="GHEA Grapalat" w:hAnsi="GHEA Grapalat"/>
          <w:lang w:val="hy-AM"/>
        </w:rPr>
        <w:t>5</w:t>
      </w:r>
      <w:r w:rsidRPr="008B11EC">
        <w:rPr>
          <w:rFonts w:ascii="GHEA Grapalat" w:hAnsi="GHEA Grapalat"/>
          <w:lang w:val="hy-AM"/>
        </w:rPr>
        <w:t xml:space="preserve">) աջակցում է ուսումնական հաստատության խորհրդակցական մարմինների աշխատանքներին.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1</w:t>
      </w:r>
      <w:r w:rsidR="0075163C" w:rsidRPr="008B11EC">
        <w:rPr>
          <w:rFonts w:ascii="GHEA Grapalat" w:hAnsi="GHEA Grapalat"/>
          <w:lang w:val="hy-AM"/>
        </w:rPr>
        <w:t>6</w:t>
      </w:r>
      <w:r w:rsidRPr="008B11EC">
        <w:rPr>
          <w:rFonts w:ascii="GHEA Grapalat" w:hAnsi="GHEA Grapalat"/>
          <w:lang w:val="hy-AM"/>
        </w:rPr>
        <w:t xml:space="preserve">) ապահովում է լիազորված մարմնի՝ օրենսդրությանը չհակասող հանձնարարականների կատարումը.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1</w:t>
      </w:r>
      <w:r w:rsidR="0075163C" w:rsidRPr="008B11EC">
        <w:rPr>
          <w:rFonts w:ascii="GHEA Grapalat" w:hAnsi="GHEA Grapalat"/>
          <w:lang w:val="hy-AM"/>
        </w:rPr>
        <w:t>7</w:t>
      </w:r>
      <w:r w:rsidRPr="008B11EC">
        <w:rPr>
          <w:rFonts w:ascii="GHEA Grapalat" w:hAnsi="GHEA Grapalat"/>
          <w:lang w:val="hy-AM"/>
        </w:rPr>
        <w:t xml:space="preserve">) իր պաշտոնի նկարագրին համապատասխան՝ մասնակցում է վերապատրաստումների Հայաստանի Հանրապետության կառավարության որոշմամբ սահմանված կարգի և ժամանակացույցի համաձայն.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1</w:t>
      </w:r>
      <w:r w:rsidR="0075163C" w:rsidRPr="008B11EC">
        <w:rPr>
          <w:rFonts w:ascii="GHEA Grapalat" w:hAnsi="GHEA Grapalat"/>
          <w:lang w:val="hy-AM"/>
        </w:rPr>
        <w:t>8</w:t>
      </w:r>
      <w:r w:rsidRPr="008B11EC">
        <w:rPr>
          <w:rFonts w:ascii="GHEA Grapalat" w:hAnsi="GHEA Grapalat"/>
          <w:lang w:val="hy-AM"/>
        </w:rPr>
        <w:t xml:space="preserve">) իրականացնում է օրենսդրությամբ և ուսումնական հաստատության կանոնադրությամբ իրեն վերապահված այլ լիազորություններ: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20. Պետական ուսումնական հաստատության համակարգողը օրենքով սահմանված կարգով կրում է պատասխանատվություն օրենսդրությամբ սահմանված կարգով վերահսկողություն իրականացնող մարմինների արձանագրած՝ սույն հոդվածի 19-րդ մասով, օրենսդրությամբ և ուսումնական հաստատության կանոնադրությամբ իրեն վերապահված գործառույթների, օրենքների, հիմնադրի, նախարարության, լիազորված մարմնի, խորհրդի որոշումների և կնքված պայմանագրերի պահանջների չկատարման կամ ոչ պատշաճ կատարման, այդ թվում՝ անվտանգության տեխնիկայի ապահովման, վարչատնտեսական աշխատողների իրավունքների և ազատությունների պաշտպանության, ինչպես նաև սովորողների և </w:t>
      </w:r>
      <w:r w:rsidRPr="008B11EC">
        <w:rPr>
          <w:rFonts w:ascii="GHEA Grapalat" w:hAnsi="GHEA Grapalat"/>
          <w:lang w:val="hy-AM"/>
        </w:rPr>
        <w:lastRenderedPageBreak/>
        <w:t>աշխատ</w:t>
      </w:r>
      <w:r w:rsidR="004009B7" w:rsidRPr="008B11EC">
        <w:rPr>
          <w:rFonts w:ascii="GHEA Grapalat" w:hAnsi="GHEA Grapalat"/>
          <w:lang w:val="hy-AM"/>
        </w:rPr>
        <w:t>ող</w:t>
      </w:r>
      <w:r w:rsidRPr="008B11EC">
        <w:rPr>
          <w:rFonts w:ascii="GHEA Grapalat" w:hAnsi="GHEA Grapalat"/>
          <w:lang w:val="hy-AM"/>
        </w:rPr>
        <w:t xml:space="preserve">ների կյանքի, առողջության և ուսումնական հաստատության սանիտարահիգիենիկ վիճակի պահպանման համար անհրաժեշտ պայմանների ապահովման համար: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21. Պետական ուսումնական հաստատության տնօրեն և համակարգող չի կարող առաջադրվել, նշանակվել այն անձը՝ </w:t>
      </w:r>
    </w:p>
    <w:p w:rsidR="00602E28"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1) որը դատական կարգով ճանաչվել է անգործունակ կամ սահմանափակ գործունակ.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2) որը դատական կարգով զրկվել է մանկավարժական կամ վարչական գործունեությամբ զբաղվելու իրավունքից.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3) որը տառապում է այնպիսի հիվանդությամբ, որը կարող է խոչընդոտել մանկավարժական կամ վարչական գործունեության կատարումը: Այդ հիվանդությունների ցանկը հաստատում է Հայաստանի Հանրապետության կառավարությունը. </w:t>
      </w:r>
    </w:p>
    <w:p w:rsidR="007A32D0" w:rsidRPr="008B11EC" w:rsidRDefault="007A32D0" w:rsidP="000977D2">
      <w:pPr>
        <w:spacing w:line="360" w:lineRule="auto"/>
        <w:jc w:val="both"/>
        <w:rPr>
          <w:rFonts w:ascii="GHEA Grapalat" w:hAnsi="GHEA Grapalat"/>
          <w:lang w:val="hy-AM"/>
        </w:rPr>
      </w:pPr>
      <w:r w:rsidRPr="008B11EC">
        <w:rPr>
          <w:rFonts w:ascii="GHEA Grapalat" w:hAnsi="GHEA Grapalat"/>
          <w:lang w:val="hy-AM"/>
        </w:rPr>
        <w:t xml:space="preserve">4) որը դատապարտվել է հանցագործության համար, և դատվածությունը սահմանված կարգով հանված կամ մարված չէ, բացառությամբ այն դեպքերի, երբ դատապարտվել է ոչ դիտավորյալ հանցագործություն կատարելու համար. </w:t>
      </w:r>
    </w:p>
    <w:p w:rsidR="00223D1C" w:rsidRPr="008B11EC" w:rsidRDefault="003A6B67" w:rsidP="000977D2">
      <w:pPr>
        <w:spacing w:line="360" w:lineRule="auto"/>
        <w:jc w:val="both"/>
        <w:rPr>
          <w:rFonts w:ascii="GHEA Grapalat" w:hAnsi="GHEA Grapalat"/>
          <w:lang w:val="hy-AM"/>
        </w:rPr>
      </w:pPr>
      <w:r w:rsidRPr="008B11EC">
        <w:rPr>
          <w:rFonts w:ascii="GHEA Grapalat" w:hAnsi="GHEA Grapalat"/>
          <w:lang w:val="hy-AM"/>
        </w:rPr>
        <w:t>5</w:t>
      </w:r>
      <w:r w:rsidR="00CE719A" w:rsidRPr="008B11EC">
        <w:rPr>
          <w:rFonts w:ascii="GHEA Grapalat" w:hAnsi="GHEA Grapalat"/>
          <w:lang w:val="hy-AM"/>
        </w:rPr>
        <w:t xml:space="preserve">) </w:t>
      </w:r>
      <w:r w:rsidR="00B16734" w:rsidRPr="008B11EC">
        <w:rPr>
          <w:rFonts w:ascii="GHEA Grapalat" w:hAnsi="GHEA Grapalat"/>
          <w:lang w:val="hy-AM"/>
        </w:rPr>
        <w:t xml:space="preserve">որը </w:t>
      </w:r>
      <w:r w:rsidR="00CE719A" w:rsidRPr="008B11EC">
        <w:rPr>
          <w:rFonts w:ascii="GHEA Grapalat" w:hAnsi="GHEA Grapalat"/>
          <w:lang w:val="hy-AM"/>
        </w:rPr>
        <w:t xml:space="preserve">«Պետական ոչ առևտրային կազմակերպությունների մասին» օրենքի 16-րդ հոդվածի 3-րդ մասի «է» ենթակետով սահմանված չափով պետությանը ֆինանսական և գույքային վնաս </w:t>
      </w:r>
      <w:r w:rsidR="00B16734" w:rsidRPr="008B11EC">
        <w:rPr>
          <w:rFonts w:ascii="GHEA Grapalat" w:hAnsi="GHEA Grapalat"/>
          <w:lang w:val="hy-AM"/>
        </w:rPr>
        <w:t xml:space="preserve">է </w:t>
      </w:r>
      <w:r w:rsidR="00CE719A" w:rsidRPr="008B11EC">
        <w:rPr>
          <w:rFonts w:ascii="GHEA Grapalat" w:hAnsi="GHEA Grapalat"/>
          <w:lang w:val="hy-AM"/>
        </w:rPr>
        <w:t>պատճառել</w:t>
      </w:r>
      <w:r w:rsidR="00654B07" w:rsidRPr="008B11EC">
        <w:rPr>
          <w:rFonts w:ascii="GHEA Grapalat" w:hAnsi="GHEA Grapalat"/>
          <w:lang w:val="hy-AM"/>
        </w:rPr>
        <w:t xml:space="preserve"> կամ պատճառած վնասը փոխհատուցել է</w:t>
      </w:r>
      <w:r w:rsidR="00B16734" w:rsidRPr="008B11EC">
        <w:rPr>
          <w:rFonts w:ascii="GHEA Grapalat" w:hAnsi="GHEA Grapalat"/>
          <w:lang w:val="hy-AM"/>
        </w:rPr>
        <w:t>.</w:t>
      </w:r>
    </w:p>
    <w:p w:rsidR="00CE081E" w:rsidRPr="008B11EC" w:rsidRDefault="00223D1C" w:rsidP="000977D2">
      <w:pPr>
        <w:spacing w:line="360" w:lineRule="auto"/>
        <w:jc w:val="both"/>
        <w:rPr>
          <w:rFonts w:ascii="GHEA Grapalat" w:hAnsi="GHEA Grapalat"/>
          <w:lang w:val="hy-AM"/>
        </w:rPr>
      </w:pPr>
      <w:r w:rsidRPr="008B11EC">
        <w:rPr>
          <w:rFonts w:ascii="GHEA Grapalat" w:hAnsi="GHEA Grapalat"/>
          <w:lang w:val="hy-AM"/>
        </w:rPr>
        <w:t xml:space="preserve">6) </w:t>
      </w:r>
      <w:r w:rsidR="00CE081E" w:rsidRPr="008B11EC">
        <w:rPr>
          <w:rFonts w:ascii="GHEA Grapalat" w:hAnsi="GHEA Grapalat"/>
          <w:lang w:val="hy-AM"/>
        </w:rPr>
        <w:t>որի նկատմամբ հարուցված քրեական հետապնդումը դադարեցվել է, կամ քրեական հետապնդում չի իրականացվել ոչ արդարացնող հիմքով.</w:t>
      </w:r>
    </w:p>
    <w:p w:rsidR="007A32D0" w:rsidRPr="008B11EC" w:rsidRDefault="00223D1C" w:rsidP="000977D2">
      <w:pPr>
        <w:spacing w:line="360" w:lineRule="auto"/>
        <w:jc w:val="both"/>
        <w:rPr>
          <w:rFonts w:ascii="GHEA Grapalat" w:hAnsi="GHEA Grapalat"/>
          <w:lang w:val="hy-AM"/>
        </w:rPr>
      </w:pPr>
      <w:r w:rsidRPr="008B11EC">
        <w:rPr>
          <w:rFonts w:ascii="GHEA Grapalat" w:hAnsi="GHEA Grapalat"/>
          <w:lang w:val="hy-AM"/>
        </w:rPr>
        <w:t>7</w:t>
      </w:r>
      <w:r w:rsidR="00CE081E" w:rsidRPr="008B11EC">
        <w:rPr>
          <w:rFonts w:ascii="GHEA Grapalat" w:hAnsi="GHEA Grapalat"/>
          <w:lang w:val="hy-AM"/>
        </w:rPr>
        <w:t xml:space="preserve">) </w:t>
      </w:r>
      <w:r w:rsidR="007A32D0" w:rsidRPr="008B11EC">
        <w:rPr>
          <w:rFonts w:ascii="GHEA Grapalat" w:hAnsi="GHEA Grapalat"/>
          <w:lang w:val="hy-AM"/>
        </w:rPr>
        <w:t xml:space="preserve">որը </w:t>
      </w:r>
      <w:r w:rsidR="00136142" w:rsidRPr="008B11EC">
        <w:rPr>
          <w:rFonts w:ascii="GHEA Grapalat" w:hAnsi="GHEA Grapalat"/>
          <w:lang w:val="hy-AM"/>
        </w:rPr>
        <w:t>քա</w:t>
      </w:r>
      <w:r w:rsidR="00622F18" w:rsidRPr="008B11EC">
        <w:rPr>
          <w:rFonts w:ascii="GHEA Grapalat" w:hAnsi="GHEA Grapalat"/>
          <w:lang w:val="hy-AM"/>
        </w:rPr>
        <w:t>ղ</w:t>
      </w:r>
      <w:r w:rsidR="00136142" w:rsidRPr="008B11EC">
        <w:rPr>
          <w:rFonts w:ascii="GHEA Grapalat" w:hAnsi="GHEA Grapalat"/>
          <w:lang w:val="hy-AM"/>
        </w:rPr>
        <w:t xml:space="preserve">աքական </w:t>
      </w:r>
      <w:r w:rsidR="007A32D0" w:rsidRPr="008B11EC">
        <w:rPr>
          <w:rFonts w:ascii="GHEA Grapalat" w:hAnsi="GHEA Grapalat"/>
          <w:lang w:val="hy-AM"/>
        </w:rPr>
        <w:t xml:space="preserve">կուսակցության </w:t>
      </w:r>
      <w:r w:rsidR="00622F18" w:rsidRPr="008B11EC">
        <w:rPr>
          <w:rFonts w:ascii="GHEA Grapalat" w:hAnsi="GHEA Grapalat"/>
          <w:lang w:val="hy-AM"/>
        </w:rPr>
        <w:t xml:space="preserve">ղեկավար մարմնի </w:t>
      </w:r>
      <w:r w:rsidR="007A32D0" w:rsidRPr="008B11EC">
        <w:rPr>
          <w:rFonts w:ascii="GHEA Grapalat" w:hAnsi="GHEA Grapalat"/>
          <w:lang w:val="hy-AM"/>
        </w:rPr>
        <w:t xml:space="preserve">անդամ է: </w:t>
      </w:r>
    </w:p>
    <w:p w:rsidR="00A32948" w:rsidRPr="008B11EC" w:rsidRDefault="007A32D0" w:rsidP="000977D2">
      <w:pPr>
        <w:spacing w:line="360" w:lineRule="auto"/>
        <w:jc w:val="both"/>
        <w:rPr>
          <w:rFonts w:ascii="GHEA Grapalat" w:eastAsia="GHEA Grapalat" w:hAnsi="GHEA Grapalat" w:cs="GHEA Grapalat"/>
          <w:b/>
          <w:bCs/>
          <w:lang w:val="hy-AM"/>
        </w:rPr>
      </w:pPr>
      <w:r w:rsidRPr="008B11EC">
        <w:rPr>
          <w:rFonts w:ascii="GHEA Grapalat" w:hAnsi="GHEA Grapalat"/>
          <w:lang w:val="hy-AM"/>
        </w:rPr>
        <w:t>22. Նույն պետական ուսումնական հաստատության տնօրեն և համակարգող չեն կարող առաջադրվել, նշանակվել միմյանց հետ մերձավոր ազգակցությամբ կամ խնամիությամբ (ծնող, ամուսին, զավակ, եղբայր, քույր, ամուսնու ծնող, զավակ, եղբայր, քույր) կապված անձինք:</w:t>
      </w:r>
      <w:r w:rsidR="00A32948" w:rsidRPr="008B11EC">
        <w:rPr>
          <w:rFonts w:ascii="GHEA Grapalat" w:eastAsia="GHEA Grapalat" w:hAnsi="GHEA Grapalat" w:cs="GHEA Grapalat"/>
          <w:lang w:val="it-IT"/>
        </w:rPr>
        <w:t>»</w:t>
      </w:r>
      <w:r w:rsidR="00A32948" w:rsidRPr="008B11EC">
        <w:rPr>
          <w:rFonts w:ascii="GHEA Grapalat" w:eastAsia="GHEA Grapalat" w:hAnsi="GHEA Grapalat" w:cs="GHEA Grapalat"/>
          <w:lang w:val="hy-AM"/>
        </w:rPr>
        <w:t>:</w:t>
      </w:r>
      <w:r w:rsidR="00A15166" w:rsidRPr="008B11EC">
        <w:rPr>
          <w:rFonts w:ascii="GHEA Grapalat" w:eastAsia="GHEA Grapalat" w:hAnsi="GHEA Grapalat" w:cs="GHEA Grapalat"/>
          <w:b/>
          <w:bCs/>
          <w:lang w:val="hy-AM"/>
        </w:rPr>
        <w:t xml:space="preserve">  </w:t>
      </w:r>
    </w:p>
    <w:p w:rsidR="00D85C6F" w:rsidRPr="008B11EC" w:rsidRDefault="00A32948" w:rsidP="000977D2">
      <w:pPr>
        <w:spacing w:line="276" w:lineRule="auto"/>
        <w:jc w:val="both"/>
        <w:rPr>
          <w:rFonts w:ascii="GHEA Grapalat" w:hAnsi="GHEA Grapalat"/>
          <w:lang w:val="hy-AM"/>
        </w:rPr>
      </w:pPr>
      <w:r w:rsidRPr="008B11EC">
        <w:rPr>
          <w:rFonts w:ascii="GHEA Grapalat" w:eastAsia="GHEA Grapalat" w:hAnsi="GHEA Grapalat" w:cs="GHEA Grapalat"/>
          <w:b/>
          <w:bCs/>
          <w:lang w:val="hy-AM"/>
        </w:rPr>
        <w:t xml:space="preserve">     </w:t>
      </w:r>
      <w:r w:rsidR="00A15166" w:rsidRPr="008B11EC">
        <w:rPr>
          <w:rFonts w:ascii="GHEA Grapalat" w:eastAsia="GHEA Grapalat" w:hAnsi="GHEA Grapalat" w:cs="GHEA Grapalat"/>
          <w:b/>
          <w:bCs/>
          <w:lang w:val="hy-AM"/>
        </w:rPr>
        <w:t>Հոդված 4.</w:t>
      </w:r>
      <w:r w:rsidR="00A15166" w:rsidRPr="008B11EC">
        <w:rPr>
          <w:rFonts w:ascii="GHEA Grapalat" w:eastAsia="GHEA Grapalat" w:hAnsi="GHEA Grapalat" w:cs="GHEA Grapalat"/>
          <w:lang w:val="hy-AM"/>
        </w:rPr>
        <w:t xml:space="preserve"> Օրենքի 15-րդ հոդվածի 5-րդ մասում «</w:t>
      </w:r>
      <w:r w:rsidR="00552F97" w:rsidRPr="008B11EC">
        <w:rPr>
          <w:rFonts w:ascii="GHEA Grapalat" w:hAnsi="GHEA Grapalat"/>
          <w:shd w:val="clear" w:color="auto" w:fill="FFFFFF"/>
          <w:lang w:val="hy-AM"/>
        </w:rPr>
        <w:t>Պե</w:t>
      </w:r>
      <w:r w:rsidR="00A15166" w:rsidRPr="008B11EC">
        <w:rPr>
          <w:rFonts w:ascii="GHEA Grapalat" w:hAnsi="GHEA Grapalat"/>
          <w:shd w:val="clear" w:color="auto" w:fill="FFFFFF"/>
          <w:lang w:val="hy-AM"/>
        </w:rPr>
        <w:t>տական</w:t>
      </w:r>
      <w:r w:rsidR="00A15166" w:rsidRPr="008B11EC">
        <w:rPr>
          <w:rFonts w:ascii="GHEA Grapalat" w:eastAsia="GHEA Grapalat" w:hAnsi="GHEA Grapalat" w:cs="GHEA Grapalat"/>
          <w:lang w:val="it-IT"/>
        </w:rPr>
        <w:t>»</w:t>
      </w:r>
      <w:r w:rsidR="00A15166" w:rsidRPr="008B11EC">
        <w:rPr>
          <w:rFonts w:ascii="GHEA Grapalat" w:eastAsia="GHEA Grapalat" w:hAnsi="GHEA Grapalat" w:cs="GHEA Grapalat"/>
          <w:lang w:val="hy-AM"/>
        </w:rPr>
        <w:t xml:space="preserve"> բառ</w:t>
      </w:r>
      <w:r w:rsidR="00552F97" w:rsidRPr="008B11EC">
        <w:rPr>
          <w:rFonts w:ascii="GHEA Grapalat" w:eastAsia="GHEA Grapalat" w:hAnsi="GHEA Grapalat" w:cs="GHEA Grapalat"/>
          <w:lang w:val="hy-AM"/>
        </w:rPr>
        <w:t xml:space="preserve">ը փոխարինել </w:t>
      </w:r>
      <w:r w:rsidR="00A15166" w:rsidRPr="008B11EC">
        <w:rPr>
          <w:rFonts w:ascii="GHEA Grapalat" w:eastAsia="GHEA Grapalat" w:hAnsi="GHEA Grapalat" w:cs="GHEA Grapalat"/>
          <w:lang w:val="hy-AM"/>
        </w:rPr>
        <w:t xml:space="preserve"> </w:t>
      </w:r>
      <w:r w:rsidR="00552F97" w:rsidRPr="008B11EC">
        <w:rPr>
          <w:rFonts w:ascii="GHEA Grapalat" w:eastAsia="GHEA Grapalat" w:hAnsi="GHEA Grapalat" w:cs="GHEA Grapalat"/>
          <w:lang w:val="hy-AM"/>
        </w:rPr>
        <w:t>«</w:t>
      </w:r>
      <w:r w:rsidR="00552F97" w:rsidRPr="008B11EC">
        <w:rPr>
          <w:rFonts w:ascii="GHEA Grapalat" w:hAnsi="GHEA Grapalat"/>
          <w:shd w:val="clear" w:color="auto" w:fill="FFFFFF"/>
          <w:lang w:val="hy-AM"/>
        </w:rPr>
        <w:t>Ավարտական, պետական</w:t>
      </w:r>
      <w:r w:rsidR="006833A4" w:rsidRPr="008B11EC">
        <w:rPr>
          <w:rFonts w:ascii="GHEA Grapalat" w:eastAsia="GHEA Grapalat" w:hAnsi="GHEA Grapalat" w:cs="GHEA Grapalat"/>
          <w:lang w:val="it-IT"/>
        </w:rPr>
        <w:t>»</w:t>
      </w:r>
      <w:r w:rsidR="00552F97" w:rsidRPr="008B11EC">
        <w:rPr>
          <w:rFonts w:ascii="GHEA Grapalat" w:eastAsia="GHEA Grapalat" w:hAnsi="GHEA Grapalat" w:cs="GHEA Grapalat"/>
          <w:lang w:val="hy-AM"/>
        </w:rPr>
        <w:t xml:space="preserve"> բառերով</w:t>
      </w:r>
      <w:r w:rsidR="00EB173B" w:rsidRPr="008B11EC">
        <w:rPr>
          <w:rFonts w:ascii="GHEA Grapalat" w:eastAsia="GHEA Grapalat" w:hAnsi="GHEA Grapalat" w:cs="GHEA Grapalat"/>
          <w:lang w:val="hy-AM"/>
        </w:rPr>
        <w:t>:</w:t>
      </w:r>
    </w:p>
    <w:p w:rsidR="00E32840" w:rsidRPr="008B11EC" w:rsidRDefault="000977D2" w:rsidP="00645EE3">
      <w:pPr>
        <w:pStyle w:val="NormalWeb"/>
        <w:shd w:val="clear" w:color="auto" w:fill="FFFFFF"/>
        <w:spacing w:before="0" w:after="0" w:line="360" w:lineRule="auto"/>
        <w:jc w:val="both"/>
        <w:rPr>
          <w:rFonts w:ascii="GHEA Grapalat" w:eastAsia="GHEA Grapalat" w:hAnsi="GHEA Grapalat" w:cs="GHEA Grapalat"/>
          <w:color w:val="auto"/>
          <w:lang w:val="hy-AM"/>
        </w:rPr>
      </w:pPr>
      <w:r w:rsidRPr="008B11EC">
        <w:rPr>
          <w:rFonts w:ascii="GHEA Grapalat" w:eastAsia="GHEA Grapalat" w:hAnsi="GHEA Grapalat" w:cs="GHEA Grapalat"/>
          <w:b/>
          <w:bCs/>
          <w:color w:val="auto"/>
          <w:lang w:val="hy-AM"/>
        </w:rPr>
        <w:t xml:space="preserve">    </w:t>
      </w:r>
      <w:r w:rsidR="002D7F2F" w:rsidRPr="008B11EC">
        <w:rPr>
          <w:rFonts w:ascii="GHEA Grapalat" w:eastAsia="GHEA Grapalat" w:hAnsi="GHEA Grapalat" w:cs="GHEA Grapalat"/>
          <w:b/>
          <w:bCs/>
          <w:color w:val="auto"/>
          <w:lang w:val="hy-AM"/>
        </w:rPr>
        <w:t xml:space="preserve">Հոդված </w:t>
      </w:r>
      <w:r w:rsidR="003F6556" w:rsidRPr="008B11EC">
        <w:rPr>
          <w:rFonts w:ascii="GHEA Grapalat" w:eastAsia="GHEA Grapalat" w:hAnsi="GHEA Grapalat" w:cs="GHEA Grapalat"/>
          <w:b/>
          <w:bCs/>
          <w:color w:val="auto"/>
          <w:lang w:val="hy-AM"/>
        </w:rPr>
        <w:t>5</w:t>
      </w:r>
      <w:r w:rsidR="002D7F2F" w:rsidRPr="008B11EC">
        <w:rPr>
          <w:rFonts w:ascii="GHEA Grapalat" w:eastAsia="GHEA Grapalat" w:hAnsi="GHEA Grapalat" w:cs="GHEA Grapalat"/>
          <w:b/>
          <w:bCs/>
          <w:color w:val="auto"/>
          <w:lang w:val="hy-AM"/>
        </w:rPr>
        <w:t>.</w:t>
      </w:r>
      <w:r w:rsidR="00AF4785" w:rsidRPr="008B11EC">
        <w:rPr>
          <w:rFonts w:ascii="GHEA Grapalat" w:eastAsia="GHEA Grapalat" w:hAnsi="GHEA Grapalat" w:cs="GHEA Grapalat"/>
          <w:b/>
          <w:bCs/>
          <w:color w:val="auto"/>
          <w:lang w:val="hy-AM"/>
        </w:rPr>
        <w:t xml:space="preserve"> </w:t>
      </w:r>
      <w:r w:rsidR="00E32840" w:rsidRPr="008B11EC">
        <w:rPr>
          <w:rFonts w:ascii="GHEA Grapalat" w:eastAsia="GHEA Grapalat" w:hAnsi="GHEA Grapalat" w:cs="GHEA Grapalat"/>
          <w:color w:val="auto"/>
          <w:lang w:val="hy-AM"/>
        </w:rPr>
        <w:t>Օրենքի</w:t>
      </w:r>
      <w:r w:rsidR="00597237" w:rsidRPr="008B11EC">
        <w:rPr>
          <w:rFonts w:ascii="GHEA Grapalat" w:eastAsia="GHEA Grapalat" w:hAnsi="GHEA Grapalat" w:cs="GHEA Grapalat"/>
          <w:color w:val="auto"/>
          <w:lang w:val="hy-AM"/>
        </w:rPr>
        <w:t xml:space="preserve"> 17.1-</w:t>
      </w:r>
      <w:r w:rsidR="00E32840" w:rsidRPr="008B11EC">
        <w:rPr>
          <w:rFonts w:ascii="GHEA Grapalat" w:eastAsia="GHEA Grapalat" w:hAnsi="GHEA Grapalat" w:cs="GHEA Grapalat"/>
          <w:color w:val="auto"/>
          <w:lang w:val="hy-AM"/>
        </w:rPr>
        <w:t>րդ հոդվածի՝</w:t>
      </w:r>
    </w:p>
    <w:p w:rsidR="00E32840" w:rsidRPr="008B11EC" w:rsidRDefault="00E32840" w:rsidP="00176A55">
      <w:pPr>
        <w:pStyle w:val="NormalWeb"/>
        <w:numPr>
          <w:ilvl w:val="0"/>
          <w:numId w:val="32"/>
        </w:numPr>
        <w:shd w:val="clear" w:color="auto" w:fill="FFFFFF"/>
        <w:spacing w:before="0" w:after="0" w:line="360" w:lineRule="auto"/>
        <w:jc w:val="both"/>
        <w:rPr>
          <w:rFonts w:ascii="GHEA Grapalat" w:eastAsia="GHEA Grapalat" w:hAnsi="GHEA Grapalat" w:cs="GHEA Grapalat"/>
          <w:color w:val="auto"/>
          <w:lang w:val="hy-AM"/>
        </w:rPr>
      </w:pPr>
      <w:r w:rsidRPr="008B11EC">
        <w:rPr>
          <w:rFonts w:ascii="GHEA Grapalat" w:eastAsia="GHEA Grapalat" w:hAnsi="GHEA Grapalat" w:cs="GHEA Grapalat"/>
          <w:color w:val="auto"/>
          <w:lang w:val="hy-AM"/>
        </w:rPr>
        <w:t>12-րդ մասում «</w:t>
      </w:r>
      <w:r w:rsidRPr="008B11EC">
        <w:rPr>
          <w:rFonts w:ascii="GHEA Grapalat" w:hAnsi="GHEA Grapalat"/>
          <w:color w:val="auto"/>
          <w:shd w:val="clear" w:color="auto" w:fill="FFFFFF"/>
          <w:lang w:val="hy-AM"/>
        </w:rPr>
        <w:t>Տարածքային մանկավարժահոգեբանական աջակցության կենտրոնի</w:t>
      </w:r>
      <w:r w:rsidRPr="008B11EC">
        <w:rPr>
          <w:rFonts w:ascii="GHEA Grapalat" w:eastAsia="GHEA Grapalat" w:hAnsi="GHEA Grapalat" w:cs="GHEA Grapalat"/>
          <w:color w:val="auto"/>
          <w:lang w:val="it-IT"/>
        </w:rPr>
        <w:t>»</w:t>
      </w:r>
      <w:r w:rsidR="00176A55" w:rsidRPr="008B11EC">
        <w:rPr>
          <w:rFonts w:ascii="GHEA Grapalat" w:eastAsia="GHEA Grapalat" w:hAnsi="GHEA Grapalat" w:cs="GHEA Grapalat"/>
          <w:color w:val="auto"/>
          <w:lang w:val="hy-AM"/>
        </w:rPr>
        <w:t xml:space="preserve"> բառերը փոխարինել «</w:t>
      </w:r>
      <w:r w:rsidR="00176A55" w:rsidRPr="008B11EC">
        <w:rPr>
          <w:rFonts w:ascii="GHEA Grapalat" w:hAnsi="GHEA Grapalat"/>
          <w:color w:val="auto"/>
          <w:shd w:val="clear" w:color="auto" w:fill="FFFFFF"/>
          <w:lang w:val="hy-AM"/>
        </w:rPr>
        <w:t>Մանկավարժահոգեբանական աջակցություն տրամադրող</w:t>
      </w:r>
      <w:r w:rsidR="0086632D" w:rsidRPr="008B11EC">
        <w:rPr>
          <w:rFonts w:ascii="GHEA Grapalat" w:hAnsi="GHEA Grapalat"/>
          <w:color w:val="auto"/>
          <w:shd w:val="clear" w:color="auto" w:fill="FFFFFF"/>
          <w:lang w:val="hy-AM"/>
        </w:rPr>
        <w:t xml:space="preserve"> մասնագետները և</w:t>
      </w:r>
      <w:r w:rsidR="00176A55" w:rsidRPr="008B11EC">
        <w:rPr>
          <w:rFonts w:ascii="GHEA Grapalat" w:eastAsia="GHEA Grapalat" w:hAnsi="GHEA Grapalat" w:cs="GHEA Grapalat"/>
          <w:color w:val="auto"/>
          <w:lang w:val="it-IT"/>
        </w:rPr>
        <w:t>»</w:t>
      </w:r>
      <w:r w:rsidR="00176A55" w:rsidRPr="008B11EC">
        <w:rPr>
          <w:rFonts w:ascii="GHEA Grapalat" w:eastAsia="GHEA Grapalat" w:hAnsi="GHEA Grapalat" w:cs="GHEA Grapalat"/>
          <w:color w:val="auto"/>
          <w:lang w:val="hy-AM"/>
        </w:rPr>
        <w:t xml:space="preserve"> բառերով.</w:t>
      </w:r>
    </w:p>
    <w:p w:rsidR="00176A55" w:rsidRPr="008B11EC" w:rsidRDefault="00176A55" w:rsidP="00645EE3">
      <w:pPr>
        <w:pStyle w:val="NormalWeb"/>
        <w:numPr>
          <w:ilvl w:val="0"/>
          <w:numId w:val="32"/>
        </w:numPr>
        <w:shd w:val="clear" w:color="auto" w:fill="FFFFFF"/>
        <w:spacing w:before="0" w:after="0" w:line="360" w:lineRule="auto"/>
        <w:jc w:val="both"/>
        <w:rPr>
          <w:rFonts w:ascii="GHEA Grapalat" w:eastAsia="GHEA Grapalat" w:hAnsi="GHEA Grapalat" w:cs="GHEA Grapalat"/>
          <w:color w:val="auto"/>
          <w:lang w:val="hy-AM"/>
        </w:rPr>
      </w:pPr>
      <w:r w:rsidRPr="008B11EC">
        <w:rPr>
          <w:rFonts w:ascii="GHEA Grapalat" w:eastAsia="GHEA Grapalat" w:hAnsi="GHEA Grapalat" w:cs="GHEA Grapalat"/>
          <w:color w:val="auto"/>
          <w:lang w:val="hy-AM"/>
        </w:rPr>
        <w:lastRenderedPageBreak/>
        <w:t>13-րդ մասում «</w:t>
      </w:r>
      <w:r w:rsidRPr="008B11EC">
        <w:rPr>
          <w:rFonts w:ascii="GHEA Grapalat" w:hAnsi="GHEA Grapalat" w:cs="Arial Unicode"/>
          <w:color w:val="auto"/>
          <w:shd w:val="clear" w:color="auto" w:fill="FFFFFF"/>
          <w:lang w:val="hy-AM"/>
        </w:rPr>
        <w:t>մանկավարժահոգեբանական աջակցության կենտրոն</w:t>
      </w:r>
      <w:r w:rsidRPr="008B11EC">
        <w:rPr>
          <w:rFonts w:ascii="GHEA Grapalat" w:hAnsi="GHEA Grapalat"/>
          <w:color w:val="auto"/>
          <w:shd w:val="clear" w:color="auto" w:fill="FFFFFF"/>
          <w:lang w:val="hy-AM"/>
        </w:rPr>
        <w:t>ի</w:t>
      </w:r>
      <w:r w:rsidRPr="008B11EC">
        <w:rPr>
          <w:rFonts w:ascii="GHEA Grapalat" w:eastAsia="GHEA Grapalat" w:hAnsi="GHEA Grapalat" w:cs="GHEA Grapalat"/>
          <w:color w:val="auto"/>
          <w:lang w:val="it-IT"/>
        </w:rPr>
        <w:t>»</w:t>
      </w:r>
      <w:r w:rsidRPr="008B11EC">
        <w:rPr>
          <w:rFonts w:ascii="GHEA Grapalat" w:eastAsia="GHEA Grapalat" w:hAnsi="GHEA Grapalat" w:cs="GHEA Grapalat"/>
          <w:color w:val="auto"/>
          <w:lang w:val="hy-AM"/>
        </w:rPr>
        <w:t xml:space="preserve"> բառերը փոխարինել «</w:t>
      </w:r>
      <w:r w:rsidRPr="008B11EC">
        <w:rPr>
          <w:rFonts w:ascii="GHEA Grapalat" w:hAnsi="GHEA Grapalat"/>
          <w:color w:val="auto"/>
          <w:shd w:val="clear" w:color="auto" w:fill="FFFFFF"/>
          <w:lang w:val="hy-AM"/>
        </w:rPr>
        <w:t>մանկավարժահոգեբանական աջակցություն տրամադրող</w:t>
      </w:r>
      <w:r w:rsidR="0086632D" w:rsidRPr="008B11EC">
        <w:rPr>
          <w:rFonts w:ascii="GHEA Grapalat" w:hAnsi="GHEA Grapalat"/>
          <w:color w:val="auto"/>
          <w:shd w:val="clear" w:color="auto" w:fill="FFFFFF"/>
          <w:lang w:val="hy-AM"/>
        </w:rPr>
        <w:t xml:space="preserve"> մասնագետների և</w:t>
      </w:r>
      <w:r w:rsidRPr="008B11EC">
        <w:rPr>
          <w:rFonts w:ascii="GHEA Grapalat" w:eastAsia="GHEA Grapalat" w:hAnsi="GHEA Grapalat" w:cs="GHEA Grapalat"/>
          <w:color w:val="auto"/>
          <w:lang w:val="it-IT"/>
        </w:rPr>
        <w:t>»</w:t>
      </w:r>
      <w:r w:rsidRPr="008B11EC">
        <w:rPr>
          <w:rFonts w:ascii="GHEA Grapalat" w:eastAsia="GHEA Grapalat" w:hAnsi="GHEA Grapalat" w:cs="GHEA Grapalat"/>
          <w:color w:val="auto"/>
          <w:lang w:val="hy-AM"/>
        </w:rPr>
        <w:t xml:space="preserve"> բառերով.</w:t>
      </w:r>
    </w:p>
    <w:p w:rsidR="00CF2687" w:rsidRPr="008B11EC" w:rsidRDefault="00E32840" w:rsidP="00645EE3">
      <w:pPr>
        <w:pStyle w:val="NormalWeb"/>
        <w:shd w:val="clear" w:color="auto" w:fill="FFFFFF"/>
        <w:spacing w:before="0" w:after="0" w:line="360" w:lineRule="auto"/>
        <w:jc w:val="both"/>
        <w:rPr>
          <w:rFonts w:ascii="GHEA Grapalat" w:eastAsia="GHEA Grapalat" w:hAnsi="GHEA Grapalat" w:cs="GHEA Grapalat"/>
          <w:color w:val="auto"/>
          <w:lang w:val="hy-AM"/>
        </w:rPr>
      </w:pPr>
      <w:r w:rsidRPr="008B11EC">
        <w:rPr>
          <w:rFonts w:ascii="GHEA Grapalat" w:eastAsia="GHEA Grapalat" w:hAnsi="GHEA Grapalat" w:cs="GHEA Grapalat"/>
          <w:b/>
          <w:bCs/>
          <w:color w:val="auto"/>
          <w:lang w:val="hy-AM"/>
        </w:rPr>
        <w:t xml:space="preserve">    Հոդված </w:t>
      </w:r>
      <w:r w:rsidR="00E67A63" w:rsidRPr="008B11EC">
        <w:rPr>
          <w:rFonts w:ascii="GHEA Grapalat" w:eastAsia="GHEA Grapalat" w:hAnsi="GHEA Grapalat" w:cs="GHEA Grapalat"/>
          <w:b/>
          <w:bCs/>
          <w:color w:val="auto"/>
          <w:lang w:val="hy-AM"/>
        </w:rPr>
        <w:t>6</w:t>
      </w:r>
      <w:r w:rsidRPr="008B11EC">
        <w:rPr>
          <w:rFonts w:ascii="GHEA Grapalat" w:eastAsia="GHEA Grapalat" w:hAnsi="GHEA Grapalat" w:cs="GHEA Grapalat"/>
          <w:b/>
          <w:bCs/>
          <w:color w:val="auto"/>
          <w:lang w:val="hy-AM"/>
        </w:rPr>
        <w:t xml:space="preserve">. </w:t>
      </w:r>
      <w:r w:rsidR="00AF4785" w:rsidRPr="008B11EC">
        <w:rPr>
          <w:rFonts w:ascii="GHEA Grapalat" w:eastAsia="GHEA Grapalat" w:hAnsi="GHEA Grapalat" w:cs="GHEA Grapalat"/>
          <w:color w:val="auto"/>
          <w:lang w:val="hy-AM"/>
        </w:rPr>
        <w:t>Օրենքի 25-րդ հոդվածի</w:t>
      </w:r>
      <w:r w:rsidR="00CF2687" w:rsidRPr="008B11EC">
        <w:rPr>
          <w:rFonts w:ascii="GHEA Grapalat" w:eastAsia="GHEA Grapalat" w:hAnsi="GHEA Grapalat" w:cs="GHEA Grapalat"/>
          <w:color w:val="auto"/>
          <w:lang w:val="hy-AM"/>
        </w:rPr>
        <w:t>՝</w:t>
      </w:r>
    </w:p>
    <w:p w:rsidR="00064321" w:rsidRPr="008B11EC" w:rsidRDefault="00CF2687" w:rsidP="00645EE3">
      <w:pPr>
        <w:pStyle w:val="NormalWeb"/>
        <w:shd w:val="clear" w:color="auto" w:fill="FFFFFF"/>
        <w:spacing w:before="0" w:after="0" w:line="360" w:lineRule="auto"/>
        <w:jc w:val="both"/>
        <w:rPr>
          <w:rFonts w:ascii="GHEA Grapalat" w:eastAsia="GHEA Grapalat" w:hAnsi="GHEA Grapalat" w:cs="GHEA Grapalat"/>
          <w:color w:val="auto"/>
          <w:lang w:val="hy-AM"/>
        </w:rPr>
      </w:pPr>
      <w:r w:rsidRPr="008B11EC">
        <w:rPr>
          <w:rFonts w:ascii="GHEA Grapalat" w:eastAsia="GHEA Grapalat" w:hAnsi="GHEA Grapalat" w:cs="GHEA Grapalat"/>
          <w:color w:val="auto"/>
          <w:lang w:val="hy-AM"/>
        </w:rPr>
        <w:t>1)</w:t>
      </w:r>
      <w:r w:rsidR="00AF4785" w:rsidRPr="008B11EC">
        <w:rPr>
          <w:rFonts w:ascii="GHEA Grapalat" w:eastAsia="GHEA Grapalat" w:hAnsi="GHEA Grapalat" w:cs="GHEA Grapalat"/>
          <w:color w:val="auto"/>
          <w:lang w:val="hy-AM"/>
        </w:rPr>
        <w:t xml:space="preserve"> 3-րդ մաս</w:t>
      </w:r>
      <w:r w:rsidR="003A798B" w:rsidRPr="008B11EC">
        <w:rPr>
          <w:rFonts w:ascii="GHEA Grapalat" w:eastAsia="GHEA Grapalat" w:hAnsi="GHEA Grapalat" w:cs="GHEA Grapalat"/>
          <w:color w:val="auto"/>
          <w:lang w:val="hy-AM"/>
        </w:rPr>
        <w:t xml:space="preserve">ից հետո </w:t>
      </w:r>
      <w:r w:rsidR="00AF4785" w:rsidRPr="008B11EC">
        <w:rPr>
          <w:rFonts w:ascii="GHEA Grapalat" w:eastAsia="GHEA Grapalat" w:hAnsi="GHEA Grapalat" w:cs="GHEA Grapalat"/>
          <w:color w:val="auto"/>
          <w:lang w:val="hy-AM"/>
        </w:rPr>
        <w:t xml:space="preserve">լրացնել </w:t>
      </w:r>
      <w:r w:rsidR="00064321" w:rsidRPr="008B11EC">
        <w:rPr>
          <w:rFonts w:ascii="GHEA Grapalat" w:eastAsia="GHEA Grapalat" w:hAnsi="GHEA Grapalat" w:cs="GHEA Grapalat"/>
          <w:color w:val="auto"/>
          <w:lang w:val="hy-AM"/>
        </w:rPr>
        <w:t>հետևյալ բովանդակությամբ</w:t>
      </w:r>
      <w:r w:rsidR="00541AC2" w:rsidRPr="008B11EC">
        <w:rPr>
          <w:rFonts w:ascii="GHEA Grapalat" w:eastAsia="GHEA Grapalat" w:hAnsi="GHEA Grapalat" w:cs="GHEA Grapalat"/>
          <w:color w:val="auto"/>
          <w:lang w:val="hy-AM"/>
        </w:rPr>
        <w:t>՝ նոր 3.1</w:t>
      </w:r>
      <w:r w:rsidR="008205CB" w:rsidRPr="008B11EC">
        <w:rPr>
          <w:rFonts w:ascii="GHEA Grapalat" w:eastAsia="GHEA Grapalat" w:hAnsi="GHEA Grapalat" w:cs="GHEA Grapalat"/>
          <w:color w:val="auto"/>
          <w:lang w:val="hy-AM"/>
        </w:rPr>
        <w:t xml:space="preserve">-ին </w:t>
      </w:r>
      <w:r w:rsidR="003A798B" w:rsidRPr="008B11EC">
        <w:rPr>
          <w:rFonts w:ascii="GHEA Grapalat" w:eastAsia="GHEA Grapalat" w:hAnsi="GHEA Grapalat" w:cs="GHEA Grapalat"/>
          <w:color w:val="auto"/>
          <w:lang w:val="hy-AM"/>
        </w:rPr>
        <w:t>կետ</w:t>
      </w:r>
      <w:r w:rsidR="00064321" w:rsidRPr="008B11EC">
        <w:rPr>
          <w:rFonts w:ascii="GHEA Grapalat" w:eastAsia="GHEA Grapalat" w:hAnsi="GHEA Grapalat" w:cs="GHEA Grapalat"/>
          <w:color w:val="auto"/>
          <w:lang w:val="hy-AM"/>
        </w:rPr>
        <w:t>.</w:t>
      </w:r>
    </w:p>
    <w:p w:rsidR="009B2758" w:rsidRPr="008B11EC" w:rsidRDefault="00064321" w:rsidP="00645EE3">
      <w:pPr>
        <w:shd w:val="clear" w:color="auto" w:fill="FFFFFF"/>
        <w:spacing w:line="360" w:lineRule="auto"/>
        <w:ind w:firstLine="375"/>
        <w:jc w:val="both"/>
        <w:rPr>
          <w:rFonts w:ascii="GHEA Grapalat" w:eastAsia="Times New Roman" w:hAnsi="GHEA Grapalat"/>
          <w:lang w:val="hy-AM"/>
        </w:rPr>
      </w:pPr>
      <w:r w:rsidRPr="008B11EC">
        <w:rPr>
          <w:rFonts w:ascii="GHEA Grapalat" w:eastAsia="GHEA Grapalat" w:hAnsi="GHEA Grapalat" w:cs="GHEA Grapalat"/>
          <w:lang w:val="hy-AM"/>
        </w:rPr>
        <w:t>«</w:t>
      </w:r>
      <w:r w:rsidR="008B1E22" w:rsidRPr="008B11EC">
        <w:rPr>
          <w:rFonts w:ascii="GHEA Grapalat" w:eastAsia="GHEA Grapalat" w:hAnsi="GHEA Grapalat" w:cs="GHEA Grapalat"/>
          <w:lang w:val="hy-AM"/>
        </w:rPr>
        <w:t xml:space="preserve">3.1. </w:t>
      </w:r>
      <w:r w:rsidR="00C97524" w:rsidRPr="008B11EC">
        <w:rPr>
          <w:rFonts w:ascii="GHEA Grapalat" w:hAnsi="GHEA Grapalat"/>
          <w:bdr w:val="none" w:sz="0" w:space="0" w:color="auto"/>
          <w:lang w:val="hy-AM"/>
        </w:rPr>
        <w:t>Հանրակրթության պետական նոր չափորոշչի ներդրմամբ պայմանավորված՝ հանրակրթական ուսումնական հաստատություններում դասավանդողների դրույքը</w:t>
      </w:r>
      <w:r w:rsidR="009B2758" w:rsidRPr="008B11EC">
        <w:rPr>
          <w:rFonts w:ascii="GHEA Grapalat" w:hAnsi="GHEA Grapalat"/>
          <w:bdr w:val="none" w:sz="0" w:space="0" w:color="auto"/>
          <w:lang w:val="hy-AM"/>
        </w:rPr>
        <w:t xml:space="preserve"> </w:t>
      </w:r>
      <w:r w:rsidR="009B2758" w:rsidRPr="008B11EC">
        <w:rPr>
          <w:rFonts w:ascii="GHEA Grapalat" w:eastAsia="Times New Roman" w:hAnsi="GHEA Grapalat"/>
          <w:lang w:val="hy-AM"/>
        </w:rPr>
        <w:t>սահմանվում է՝</w:t>
      </w:r>
    </w:p>
    <w:p w:rsidR="009B2758" w:rsidRPr="008B11EC" w:rsidRDefault="009B2758" w:rsidP="00645EE3">
      <w:pPr>
        <w:shd w:val="clear" w:color="auto" w:fill="FFFFFF"/>
        <w:spacing w:line="360" w:lineRule="auto"/>
        <w:ind w:firstLine="375"/>
        <w:jc w:val="both"/>
        <w:rPr>
          <w:rFonts w:ascii="GHEA Grapalat" w:eastAsia="Times New Roman" w:hAnsi="GHEA Grapalat"/>
          <w:lang w:val="hy-AM"/>
        </w:rPr>
      </w:pPr>
      <w:r w:rsidRPr="008B11EC">
        <w:rPr>
          <w:rFonts w:ascii="GHEA Grapalat" w:eastAsia="Times New Roman" w:hAnsi="GHEA Grapalat"/>
          <w:lang w:val="hy-AM"/>
        </w:rPr>
        <w:t>1) պարտադիր կրթության առաջին աստիճանում՝ տասնութ դասաժամ.</w:t>
      </w:r>
    </w:p>
    <w:p w:rsidR="00FE2D5B" w:rsidRPr="008B11EC" w:rsidRDefault="009B2758" w:rsidP="00C318C3">
      <w:pPr>
        <w:shd w:val="clear" w:color="auto" w:fill="FFFFFF"/>
        <w:spacing w:line="360" w:lineRule="auto"/>
        <w:ind w:firstLine="375"/>
        <w:jc w:val="both"/>
        <w:rPr>
          <w:rFonts w:ascii="GHEA Grapalat" w:eastAsia="GHEA Grapalat" w:hAnsi="GHEA Grapalat" w:cs="GHEA Grapalat"/>
          <w:lang w:val="hy-AM"/>
        </w:rPr>
      </w:pPr>
      <w:r w:rsidRPr="008B11EC">
        <w:rPr>
          <w:rFonts w:ascii="GHEA Grapalat" w:eastAsia="Times New Roman" w:hAnsi="GHEA Grapalat"/>
          <w:lang w:val="hy-AM"/>
        </w:rPr>
        <w:t>2) պարտադիր կրթության երկրորդ և երրորդ աստիճաններում՝ քսան դասաժամ:</w:t>
      </w:r>
      <w:r w:rsidR="00064321" w:rsidRPr="008B11EC">
        <w:rPr>
          <w:rFonts w:ascii="GHEA Grapalat" w:eastAsia="GHEA Grapalat" w:hAnsi="GHEA Grapalat" w:cs="GHEA Grapalat"/>
          <w:lang w:val="it-IT"/>
        </w:rPr>
        <w:t>»</w:t>
      </w:r>
      <w:r w:rsidR="00064321" w:rsidRPr="008B11EC">
        <w:rPr>
          <w:rFonts w:ascii="GHEA Grapalat" w:eastAsia="GHEA Grapalat" w:hAnsi="GHEA Grapalat" w:cs="GHEA Grapalat"/>
          <w:lang w:val="hy-AM"/>
        </w:rPr>
        <w:t>։</w:t>
      </w:r>
    </w:p>
    <w:p w:rsidR="00E87C8F" w:rsidRPr="008B11EC" w:rsidRDefault="00CF2687" w:rsidP="00131DD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240" w:line="360" w:lineRule="auto"/>
        <w:contextualSpacing/>
        <w:jc w:val="both"/>
        <w:rPr>
          <w:rFonts w:ascii="GHEA Grapalat" w:eastAsia="Times New Roman" w:hAnsi="GHEA Grapalat" w:cs="Times Armenian"/>
          <w:lang w:val="eu-ES" w:eastAsia="ru-RU"/>
        </w:rPr>
      </w:pPr>
      <w:r w:rsidRPr="008B11EC">
        <w:rPr>
          <w:rFonts w:ascii="GHEA Grapalat" w:eastAsia="GHEA Grapalat" w:hAnsi="GHEA Grapalat" w:cs="GHEA Grapalat"/>
          <w:lang w:val="hy-AM"/>
        </w:rPr>
        <w:t>2)</w:t>
      </w:r>
      <w:r w:rsidR="00952CF4" w:rsidRPr="008B11EC">
        <w:rPr>
          <w:rFonts w:ascii="GHEA Grapalat" w:eastAsia="GHEA Grapalat" w:hAnsi="GHEA Grapalat" w:cs="GHEA Grapalat"/>
          <w:lang w:val="hy-AM"/>
        </w:rPr>
        <w:t xml:space="preserve"> </w:t>
      </w:r>
      <w:r w:rsidR="00B767A1" w:rsidRPr="008B11EC">
        <w:rPr>
          <w:rFonts w:ascii="GHEA Grapalat" w:eastAsia="GHEA Grapalat" w:hAnsi="GHEA Grapalat" w:cs="GHEA Grapalat"/>
          <w:lang w:val="hy-AM"/>
        </w:rPr>
        <w:t>5</w:t>
      </w:r>
      <w:r w:rsidR="00952CF4" w:rsidRPr="008B11EC">
        <w:rPr>
          <w:rFonts w:ascii="GHEA Grapalat" w:eastAsia="GHEA Grapalat" w:hAnsi="GHEA Grapalat" w:cs="GHEA Grapalat"/>
          <w:lang w:val="hy-AM"/>
        </w:rPr>
        <w:t>-րդ մասում</w:t>
      </w:r>
      <w:r w:rsidR="00427A46" w:rsidRPr="008B11EC">
        <w:rPr>
          <w:rFonts w:ascii="GHEA Grapalat" w:eastAsia="GHEA Grapalat" w:hAnsi="GHEA Grapalat" w:cs="GHEA Grapalat"/>
          <w:lang w:val="hy-AM"/>
        </w:rPr>
        <w:t xml:space="preserve"> </w:t>
      </w:r>
      <w:r w:rsidR="00427A46" w:rsidRPr="008B11EC">
        <w:rPr>
          <w:rFonts w:ascii="GHEA Grapalat" w:eastAsia="GHEA Grapalat" w:hAnsi="GHEA Grapalat" w:cs="GHEA Grapalat"/>
          <w:bCs/>
          <w:i/>
          <w:lang w:val="pt-PT"/>
        </w:rPr>
        <w:t>«</w:t>
      </w:r>
      <w:r w:rsidR="00427A46" w:rsidRPr="008B11EC">
        <w:rPr>
          <w:rFonts w:ascii="GHEA Grapalat" w:hAnsi="GHEA Grapalat"/>
          <w:bCs/>
          <w:i/>
          <w:shd w:val="clear" w:color="auto" w:fill="FFFFFF"/>
          <w:lang w:val="hy-AM"/>
        </w:rPr>
        <w:t>համալրվելը</w:t>
      </w:r>
      <w:r w:rsidR="00427A46" w:rsidRPr="008B11EC">
        <w:rPr>
          <w:rFonts w:ascii="GHEA Grapalat" w:eastAsia="GHEA Grapalat" w:hAnsi="GHEA Grapalat" w:cs="GHEA Grapalat"/>
          <w:bCs/>
          <w:i/>
          <w:lang w:val="pt-PT"/>
        </w:rPr>
        <w:t>»</w:t>
      </w:r>
      <w:r w:rsidR="00427A46" w:rsidRPr="008B11EC">
        <w:rPr>
          <w:rFonts w:ascii="GHEA Grapalat" w:eastAsia="GHEA Grapalat" w:hAnsi="GHEA Grapalat" w:cs="GHEA Grapalat"/>
          <w:b/>
          <w:bCs/>
          <w:i/>
          <w:lang w:val="hy-AM"/>
        </w:rPr>
        <w:t xml:space="preserve"> </w:t>
      </w:r>
      <w:r w:rsidR="00427A46" w:rsidRPr="008B11EC">
        <w:rPr>
          <w:rFonts w:ascii="GHEA Grapalat" w:eastAsia="GHEA Grapalat" w:hAnsi="GHEA Grapalat" w:cs="GHEA Grapalat"/>
          <w:lang w:val="hy-AM"/>
        </w:rPr>
        <w:t>բառից հետո լրացնել</w:t>
      </w:r>
      <w:r w:rsidR="00427A46" w:rsidRPr="008B11EC">
        <w:rPr>
          <w:rFonts w:ascii="GHEA Grapalat" w:eastAsia="GHEA Grapalat" w:hAnsi="GHEA Grapalat" w:cs="GHEA Grapalat"/>
          <w:i/>
          <w:lang w:val="pt-PT"/>
        </w:rPr>
        <w:t xml:space="preserve"> </w:t>
      </w:r>
      <w:r w:rsidR="00427A46" w:rsidRPr="008B11EC">
        <w:rPr>
          <w:rFonts w:ascii="GHEA Grapalat" w:eastAsia="GHEA Grapalat" w:hAnsi="GHEA Grapalat" w:cs="GHEA Grapalat"/>
          <w:bCs/>
          <w:i/>
          <w:lang w:val="pt-PT"/>
        </w:rPr>
        <w:t>«</w:t>
      </w:r>
      <w:r w:rsidR="00427A46" w:rsidRPr="008B11EC">
        <w:rPr>
          <w:rFonts w:ascii="GHEA Grapalat" w:eastAsia="GHEA Grapalat" w:hAnsi="GHEA Grapalat" w:cs="GHEA Grapalat"/>
          <w:bCs/>
          <w:i/>
          <w:lang w:val="hy-AM"/>
        </w:rPr>
        <w:t>կամ հիմնական աշխատողի վերադարձը</w:t>
      </w:r>
      <w:r w:rsidR="00427A46" w:rsidRPr="008B11EC">
        <w:rPr>
          <w:rFonts w:ascii="GHEA Grapalat" w:eastAsia="GHEA Grapalat" w:hAnsi="GHEA Grapalat" w:cs="GHEA Grapalat"/>
          <w:bCs/>
          <w:i/>
          <w:lang w:val="pt-PT"/>
        </w:rPr>
        <w:t>»</w:t>
      </w:r>
      <w:r w:rsidR="00427A46" w:rsidRPr="008B11EC">
        <w:rPr>
          <w:rFonts w:ascii="GHEA Grapalat" w:eastAsia="GHEA Grapalat" w:hAnsi="GHEA Grapalat" w:cs="GHEA Grapalat"/>
          <w:b/>
          <w:bCs/>
          <w:i/>
          <w:lang w:val="hy-AM"/>
        </w:rPr>
        <w:t xml:space="preserve"> </w:t>
      </w:r>
      <w:r w:rsidR="00427A46" w:rsidRPr="008B11EC">
        <w:rPr>
          <w:rFonts w:ascii="GHEA Grapalat" w:eastAsia="GHEA Grapalat" w:hAnsi="GHEA Grapalat" w:cs="Sylfaen"/>
          <w:lang w:val="hy-AM" w:eastAsia="ru-RU"/>
        </w:rPr>
        <w:t>բառերով</w:t>
      </w:r>
      <w:r w:rsidR="00427A46" w:rsidRPr="008B11EC">
        <w:rPr>
          <w:rFonts w:ascii="GHEA Grapalat" w:eastAsia="GHEA Grapalat" w:hAnsi="GHEA Grapalat" w:cs="GHEA Grapalat"/>
          <w:bCs/>
          <w:lang w:val="hy-AM"/>
        </w:rPr>
        <w:t>:</w:t>
      </w:r>
    </w:p>
    <w:p w:rsidR="00FE2D5B" w:rsidRPr="008B11EC" w:rsidRDefault="00D85C6F" w:rsidP="00081E4B">
      <w:pPr>
        <w:pStyle w:val="BodyAA"/>
        <w:tabs>
          <w:tab w:val="left" w:pos="720"/>
          <w:tab w:val="left" w:pos="990"/>
        </w:tabs>
        <w:spacing w:line="360" w:lineRule="auto"/>
        <w:ind w:left="540" w:right="319"/>
        <w:jc w:val="both"/>
        <w:rPr>
          <w:rFonts w:ascii="GHEA Grapalat" w:eastAsia="GHEA Grapalat" w:hAnsi="GHEA Grapalat" w:cs="GHEA Grapalat"/>
          <w:color w:val="auto"/>
          <w:sz w:val="24"/>
          <w:szCs w:val="24"/>
          <w:lang w:val="hy-AM"/>
        </w:rPr>
      </w:pPr>
      <w:r w:rsidRPr="008B11EC">
        <w:rPr>
          <w:rFonts w:ascii="GHEA Grapalat" w:eastAsia="GHEA Grapalat" w:hAnsi="GHEA Grapalat" w:cs="GHEA Grapalat"/>
          <w:b/>
          <w:bCs/>
          <w:color w:val="auto"/>
          <w:sz w:val="24"/>
          <w:szCs w:val="24"/>
          <w:lang w:val="hy-AM"/>
        </w:rPr>
        <w:t xml:space="preserve">Հոդված </w:t>
      </w:r>
      <w:r w:rsidR="00E67A63" w:rsidRPr="008B11EC">
        <w:rPr>
          <w:rFonts w:ascii="GHEA Grapalat" w:eastAsia="GHEA Grapalat" w:hAnsi="GHEA Grapalat" w:cs="GHEA Grapalat"/>
          <w:b/>
          <w:bCs/>
          <w:color w:val="auto"/>
          <w:sz w:val="24"/>
          <w:szCs w:val="24"/>
          <w:lang w:val="hy-AM"/>
        </w:rPr>
        <w:t>7</w:t>
      </w:r>
      <w:r w:rsidR="00767BA2" w:rsidRPr="008B11EC">
        <w:rPr>
          <w:rFonts w:ascii="GHEA Grapalat" w:eastAsia="GHEA Grapalat" w:hAnsi="GHEA Grapalat" w:cs="GHEA Grapalat"/>
          <w:b/>
          <w:bCs/>
          <w:color w:val="auto"/>
          <w:sz w:val="24"/>
          <w:szCs w:val="24"/>
          <w:lang w:val="hy-AM"/>
        </w:rPr>
        <w:t>.</w:t>
      </w:r>
      <w:r w:rsidRPr="008B11EC">
        <w:rPr>
          <w:rFonts w:ascii="GHEA Grapalat" w:eastAsia="GHEA Grapalat" w:hAnsi="GHEA Grapalat" w:cs="GHEA Grapalat"/>
          <w:b/>
          <w:bCs/>
          <w:color w:val="auto"/>
          <w:sz w:val="24"/>
          <w:szCs w:val="24"/>
          <w:lang w:val="hy-AM"/>
        </w:rPr>
        <w:t xml:space="preserve"> </w:t>
      </w:r>
      <w:r w:rsidRPr="008B11EC">
        <w:rPr>
          <w:rFonts w:ascii="GHEA Grapalat" w:eastAsia="GHEA Grapalat" w:hAnsi="GHEA Grapalat" w:cs="GHEA Grapalat"/>
          <w:color w:val="auto"/>
          <w:sz w:val="24"/>
          <w:szCs w:val="24"/>
          <w:lang w:val="hy-AM"/>
        </w:rPr>
        <w:t>Օրենքի 26-րդ հոդվածը շարադրել նոր խմբագրությամբ՝ հետևյալ բովանդակությամբ</w:t>
      </w:r>
      <w:r w:rsidR="00DE45B2" w:rsidRPr="008B11EC">
        <w:rPr>
          <w:rFonts w:ascii="GHEA Grapalat" w:eastAsia="GHEA Grapalat" w:hAnsi="GHEA Grapalat" w:cs="GHEA Grapalat"/>
          <w:color w:val="auto"/>
          <w:sz w:val="24"/>
          <w:szCs w:val="24"/>
          <w:lang w:val="hy-AM"/>
        </w:rPr>
        <w:t>.</w:t>
      </w:r>
    </w:p>
    <w:tbl>
      <w:tblPr>
        <w:tblW w:w="5000" w:type="pct"/>
        <w:tblCellSpacing w:w="0" w:type="dxa"/>
        <w:tblCellMar>
          <w:left w:w="0" w:type="dxa"/>
          <w:right w:w="0" w:type="dxa"/>
        </w:tblCellMar>
        <w:tblLook w:val="04A0" w:firstRow="1" w:lastRow="0" w:firstColumn="1" w:lastColumn="0" w:noHBand="0" w:noVBand="1"/>
      </w:tblPr>
      <w:tblGrid>
        <w:gridCol w:w="2025"/>
        <w:gridCol w:w="8284"/>
      </w:tblGrid>
      <w:tr w:rsidR="00E35353" w:rsidRPr="0074460D" w:rsidTr="00F440A1">
        <w:trPr>
          <w:tblCellSpacing w:w="0" w:type="dxa"/>
        </w:trPr>
        <w:tc>
          <w:tcPr>
            <w:tcW w:w="2025" w:type="dxa"/>
            <w:hideMark/>
          </w:tcPr>
          <w:p w:rsidR="00E35353" w:rsidRPr="008B11EC" w:rsidRDefault="0082029F" w:rsidP="00F440A1">
            <w:pPr>
              <w:spacing w:line="360" w:lineRule="auto"/>
              <w:jc w:val="both"/>
              <w:rPr>
                <w:rFonts w:ascii="GHEA Grapalat" w:eastAsia="Times New Roman" w:hAnsi="GHEA Grapalat"/>
                <w:lang w:val="hy-AM" w:eastAsia="ru-RU"/>
              </w:rPr>
            </w:pPr>
            <w:r w:rsidRPr="008B11EC">
              <w:rPr>
                <w:rFonts w:ascii="GHEA Grapalat" w:eastAsia="GHEA Grapalat" w:hAnsi="GHEA Grapalat" w:cs="GHEA Grapalat"/>
                <w:lang w:val="hy-AM"/>
              </w:rPr>
              <w:t>«</w:t>
            </w:r>
            <w:r w:rsidR="00E35353" w:rsidRPr="008B11EC">
              <w:rPr>
                <w:rFonts w:ascii="GHEA Grapalat" w:eastAsia="Times New Roman" w:hAnsi="GHEA Grapalat" w:cs="Arial"/>
                <w:b/>
                <w:bCs/>
                <w:lang w:val="hy-AM" w:eastAsia="ru-RU"/>
              </w:rPr>
              <w:t>Հոդված</w:t>
            </w:r>
            <w:r w:rsidR="00E35353" w:rsidRPr="008B11EC">
              <w:rPr>
                <w:rFonts w:ascii="GHEA Grapalat" w:eastAsia="Times New Roman" w:hAnsi="GHEA Grapalat"/>
                <w:b/>
                <w:bCs/>
                <w:lang w:val="hy-AM" w:eastAsia="ru-RU"/>
              </w:rPr>
              <w:t xml:space="preserve"> 26.</w:t>
            </w:r>
          </w:p>
        </w:tc>
        <w:tc>
          <w:tcPr>
            <w:tcW w:w="0" w:type="auto"/>
            <w:hideMark/>
          </w:tcPr>
          <w:p w:rsidR="00E35353" w:rsidRPr="008B11EC" w:rsidRDefault="00E35353" w:rsidP="00F440A1">
            <w:pPr>
              <w:spacing w:line="360" w:lineRule="auto"/>
              <w:jc w:val="both"/>
              <w:rPr>
                <w:rFonts w:ascii="GHEA Grapalat" w:eastAsia="Times New Roman" w:hAnsi="GHEA Grapalat"/>
                <w:lang w:val="hy-AM" w:eastAsia="ru-RU"/>
              </w:rPr>
            </w:pPr>
            <w:r w:rsidRPr="008B11EC">
              <w:rPr>
                <w:rFonts w:ascii="GHEA Grapalat" w:eastAsia="Times New Roman" w:hAnsi="GHEA Grapalat" w:cs="Arial"/>
                <w:b/>
                <w:bCs/>
                <w:lang w:val="hy-AM" w:eastAsia="ru-RU"/>
              </w:rPr>
              <w:t>Ուսուցիչը</w:t>
            </w:r>
            <w:r w:rsidRPr="008B11EC">
              <w:rPr>
                <w:rFonts w:ascii="GHEA Grapalat" w:eastAsia="Times New Roman" w:hAnsi="GHEA Grapalat"/>
                <w:b/>
                <w:bCs/>
                <w:lang w:val="hy-AM" w:eastAsia="ru-RU"/>
              </w:rPr>
              <w:t xml:space="preserve">, </w:t>
            </w:r>
            <w:r w:rsidRPr="008B11EC">
              <w:rPr>
                <w:rFonts w:ascii="GHEA Grapalat" w:eastAsia="Times New Roman" w:hAnsi="GHEA Grapalat" w:cs="Arial"/>
                <w:b/>
                <w:bCs/>
                <w:lang w:val="hy-AM" w:eastAsia="ru-RU"/>
              </w:rPr>
              <w:t>նրա</w:t>
            </w:r>
            <w:r w:rsidRPr="008B11EC">
              <w:rPr>
                <w:rFonts w:ascii="GHEA Grapalat" w:eastAsia="Times New Roman" w:hAnsi="GHEA Grapalat"/>
                <w:b/>
                <w:bCs/>
                <w:lang w:val="hy-AM" w:eastAsia="ru-RU"/>
              </w:rPr>
              <w:t xml:space="preserve"> </w:t>
            </w:r>
            <w:r w:rsidRPr="008B11EC">
              <w:rPr>
                <w:rFonts w:ascii="GHEA Grapalat" w:eastAsia="Times New Roman" w:hAnsi="GHEA Grapalat" w:cs="Arial"/>
                <w:b/>
                <w:bCs/>
                <w:lang w:val="hy-AM" w:eastAsia="ru-RU"/>
              </w:rPr>
              <w:t>վերապատրաստումը</w:t>
            </w:r>
            <w:r w:rsidRPr="008B11EC">
              <w:rPr>
                <w:rFonts w:ascii="GHEA Grapalat" w:eastAsia="Times New Roman" w:hAnsi="GHEA Grapalat"/>
                <w:b/>
                <w:bCs/>
                <w:lang w:val="hy-AM" w:eastAsia="ru-RU"/>
              </w:rPr>
              <w:t xml:space="preserve">, </w:t>
            </w:r>
            <w:r w:rsidRPr="008B11EC">
              <w:rPr>
                <w:rFonts w:ascii="GHEA Grapalat" w:eastAsia="Times New Roman" w:hAnsi="GHEA Grapalat" w:cs="Arial"/>
                <w:b/>
                <w:bCs/>
                <w:lang w:val="hy-AM" w:eastAsia="ru-RU"/>
              </w:rPr>
              <w:t>ատեստավորումը</w:t>
            </w:r>
            <w:r w:rsidRPr="008B11EC">
              <w:rPr>
                <w:rFonts w:ascii="GHEA Grapalat" w:eastAsia="Times New Roman" w:hAnsi="GHEA Grapalat"/>
                <w:b/>
                <w:bCs/>
                <w:lang w:val="hy-AM" w:eastAsia="ru-RU"/>
              </w:rPr>
              <w:t xml:space="preserve"> </w:t>
            </w:r>
            <w:r w:rsidRPr="008B11EC">
              <w:rPr>
                <w:rFonts w:ascii="GHEA Grapalat" w:eastAsia="Times New Roman" w:hAnsi="GHEA Grapalat" w:cs="Arial"/>
                <w:b/>
                <w:bCs/>
                <w:lang w:val="hy-AM" w:eastAsia="ru-RU"/>
              </w:rPr>
              <w:t>և</w:t>
            </w:r>
            <w:r w:rsidRPr="008B11EC">
              <w:rPr>
                <w:rFonts w:ascii="GHEA Grapalat" w:eastAsia="Times New Roman" w:hAnsi="GHEA Grapalat"/>
                <w:b/>
                <w:bCs/>
                <w:lang w:val="hy-AM" w:eastAsia="ru-RU"/>
              </w:rPr>
              <w:t xml:space="preserve"> </w:t>
            </w:r>
            <w:r w:rsidRPr="008B11EC">
              <w:rPr>
                <w:rFonts w:ascii="GHEA Grapalat" w:eastAsia="Times New Roman" w:hAnsi="GHEA Grapalat" w:cs="Arial"/>
                <w:b/>
                <w:bCs/>
                <w:lang w:val="hy-AM" w:eastAsia="ru-RU"/>
              </w:rPr>
              <w:t>տարակարգի</w:t>
            </w:r>
            <w:r w:rsidRPr="008B11EC">
              <w:rPr>
                <w:rFonts w:ascii="GHEA Grapalat" w:eastAsia="Times New Roman" w:hAnsi="GHEA Grapalat"/>
                <w:b/>
                <w:bCs/>
                <w:lang w:val="hy-AM" w:eastAsia="ru-RU"/>
              </w:rPr>
              <w:t xml:space="preserve"> </w:t>
            </w:r>
            <w:r w:rsidRPr="008B11EC">
              <w:rPr>
                <w:rFonts w:ascii="GHEA Grapalat" w:eastAsia="Times New Roman" w:hAnsi="GHEA Grapalat" w:cs="Arial"/>
                <w:b/>
                <w:bCs/>
                <w:lang w:val="hy-AM" w:eastAsia="ru-RU"/>
              </w:rPr>
              <w:t>շնորհումը</w:t>
            </w:r>
          </w:p>
        </w:tc>
      </w:tr>
    </w:tbl>
    <w:p w:rsidR="00E35353" w:rsidRPr="008B11EC" w:rsidRDefault="00E35353" w:rsidP="0082029F">
      <w:pPr>
        <w:shd w:val="clear" w:color="auto" w:fill="FFFFFF"/>
        <w:spacing w:line="360" w:lineRule="auto"/>
        <w:jc w:val="both"/>
        <w:rPr>
          <w:rFonts w:ascii="GHEA Grapalat" w:eastAsia="Times New Roman" w:hAnsi="GHEA Grapalat"/>
          <w:lang w:val="hy-AM" w:eastAsia="ru-RU"/>
        </w:rPr>
      </w:pPr>
    </w:p>
    <w:p w:rsidR="00E35353" w:rsidRPr="008B11EC" w:rsidRDefault="00E35353" w:rsidP="00E35353">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1. </w:t>
      </w:r>
      <w:r w:rsidRPr="008B11EC">
        <w:rPr>
          <w:rFonts w:ascii="GHEA Grapalat" w:eastAsia="Times New Roman" w:hAnsi="GHEA Grapalat" w:cs="Arial"/>
          <w:lang w:val="hy-AM" w:eastAsia="ru-RU"/>
        </w:rPr>
        <w:t>Ուսումնական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հաստատության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ուսուցիչ</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կարող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լինել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այն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անձը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որն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ստացել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բարձրագույն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կրթությամբ</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մանկավարժական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համապատասխան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որակավորում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ունի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բարձրագույն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կրթություն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և</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վերջին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տասը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տարվա</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ընթացքում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տվյալ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առարկայի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մանկավարժական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ուսուցչական</w:t>
      </w:r>
      <w:r w:rsidRPr="008B11EC">
        <w:rPr>
          <w:rFonts w:ascii="GHEA Grapalat" w:eastAsia="Times New Roman" w:hAnsi="GHEA Grapalat"/>
          <w:lang w:val="hy-AM" w:eastAsia="ru-RU"/>
        </w:rPr>
        <w:t xml:space="preserve">) </w:t>
      </w:r>
      <w:r w:rsidR="0082029F" w:rsidRPr="008B11EC">
        <w:rPr>
          <w:rFonts w:ascii="GHEA Grapalat" w:eastAsia="Times New Roman" w:hAnsi="GHEA Grapalat"/>
          <w:lang w:val="hy-AM" w:eastAsia="ru-RU"/>
        </w:rPr>
        <w:t xml:space="preserve">կամ գիտամանկավարժական </w:t>
      </w:r>
      <w:r w:rsidRPr="008B11EC">
        <w:rPr>
          <w:rFonts w:ascii="GHEA Grapalat" w:eastAsia="Times New Roman" w:hAnsi="GHEA Grapalat" w:cs="Arial"/>
          <w:lang w:val="hy-AM" w:eastAsia="ru-RU"/>
        </w:rPr>
        <w:t>գործունեության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առնվազն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հինգ</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տարվա</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աշխատանքային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ստաժ։</w:t>
      </w:r>
    </w:p>
    <w:p w:rsidR="00E35353" w:rsidRPr="008B11EC" w:rsidRDefault="00E35353" w:rsidP="00E35353">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2. </w:t>
      </w:r>
      <w:r w:rsidRPr="008B11EC">
        <w:rPr>
          <w:rFonts w:ascii="GHEA Grapalat" w:eastAsia="Times New Roman" w:hAnsi="GHEA Grapalat" w:cs="Arial"/>
          <w:lang w:val="hy-AM" w:eastAsia="ru-RU"/>
        </w:rPr>
        <w:t>Առնվազն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մեկ</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անգամ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հայտարարված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մրցույթի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արդյունքներով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թափուր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տեղը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սույն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հոդվածի</w:t>
      </w:r>
      <w:r w:rsidRPr="008B11EC">
        <w:rPr>
          <w:rFonts w:ascii="GHEA Grapalat" w:eastAsia="Times New Roman" w:hAnsi="GHEA Grapalat"/>
          <w:lang w:val="hy-AM" w:eastAsia="ru-RU"/>
        </w:rPr>
        <w:t xml:space="preserve"> 1-</w:t>
      </w:r>
      <w:r w:rsidRPr="008B11EC">
        <w:rPr>
          <w:rFonts w:ascii="GHEA Grapalat" w:eastAsia="Times New Roman" w:hAnsi="GHEA Grapalat" w:cs="Arial"/>
          <w:lang w:val="hy-AM" w:eastAsia="ru-RU"/>
        </w:rPr>
        <w:t>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սահմանված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պահանջները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բավարարող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անձով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չհամալրվելու</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դեպքում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տվյալ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թափուր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տեղի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հայտարարված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հաջորդ</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մրցույթին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կարող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դիմել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նաև</w:t>
      </w:r>
      <w:r w:rsidRPr="008B11EC">
        <w:rPr>
          <w:rFonts w:ascii="GHEA Grapalat" w:eastAsia="Times New Roman" w:hAnsi="GHEA Grapalat"/>
          <w:lang w:val="hy-AM" w:eastAsia="ru-RU"/>
        </w:rPr>
        <w:t>`</w:t>
      </w:r>
    </w:p>
    <w:p w:rsidR="00E35353" w:rsidRPr="008B11EC" w:rsidRDefault="00E35353" w:rsidP="00E35353">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1) </w:t>
      </w:r>
      <w:r w:rsidRPr="008B11EC">
        <w:rPr>
          <w:rFonts w:ascii="GHEA Grapalat" w:eastAsia="Times New Roman" w:hAnsi="GHEA Grapalat" w:cs="Arial"/>
          <w:lang w:val="hy-AM" w:eastAsia="ru-RU"/>
        </w:rPr>
        <w:t>տվյալ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առարկայի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մասնագիտական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ոլորտում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բարձրագույն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կրթություն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ունեցող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և</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տվյալ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մասնագիտական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կրթական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ծրագրով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առանձին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մոդուլներով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իրականացվող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lastRenderedPageBreak/>
        <w:t>դասընթացի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միջոցով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մանկավարժահոգեբանական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և</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ուսումնամեթոդական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հմտություններ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ապահովող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առնվազն</w:t>
      </w:r>
      <w:r w:rsidRPr="008B11EC">
        <w:rPr>
          <w:rFonts w:ascii="GHEA Grapalat" w:eastAsia="Times New Roman" w:hAnsi="GHEA Grapalat"/>
          <w:lang w:val="hy-AM" w:eastAsia="ru-RU"/>
        </w:rPr>
        <w:t xml:space="preserve"> 30 </w:t>
      </w:r>
      <w:r w:rsidRPr="008B11EC">
        <w:rPr>
          <w:rFonts w:ascii="GHEA Grapalat" w:eastAsia="Times New Roman" w:hAnsi="GHEA Grapalat" w:cs="Arial"/>
          <w:lang w:val="hy-AM" w:eastAsia="ru-RU"/>
        </w:rPr>
        <w:t>կրեդիտ</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հավաքած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անձը</w:t>
      </w:r>
      <w:r w:rsidRPr="008B11EC">
        <w:rPr>
          <w:rFonts w:ascii="GHEA Grapalat" w:eastAsia="Times New Roman" w:hAnsi="GHEA Grapalat"/>
          <w:lang w:val="hy-AM" w:eastAsia="ru-RU"/>
        </w:rPr>
        <w:t>.</w:t>
      </w:r>
    </w:p>
    <w:p w:rsidR="00E35353" w:rsidRPr="008B11EC" w:rsidRDefault="00E35353" w:rsidP="00E35353">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2) </w:t>
      </w:r>
      <w:r w:rsidRPr="008B11EC">
        <w:rPr>
          <w:rFonts w:ascii="GHEA Grapalat" w:eastAsia="Times New Roman" w:hAnsi="GHEA Grapalat" w:cs="Arial"/>
          <w:lang w:val="hy-AM" w:eastAsia="ru-RU"/>
        </w:rPr>
        <w:t>բնագիտություն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տեղեկատվական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հաղորդակցական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տեխնոլոգիաներ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ճարտարագիտություն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մաթեմատիկա</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ԲՏՃՄ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առարկաների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մասնագիտական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ոլորտում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բարձրագույն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կրթություն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ունեցող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անձը՝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աշխատանքի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ընդունվելուց</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հետո՝</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մեկ</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տարվա</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ընթացքում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մանկավարժահոգեբանական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ուսումնամեթոդական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հմտություններ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ապահովող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մոդուլներով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իրականացվող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դասընթացի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միջոցով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առնվազն</w:t>
      </w:r>
      <w:r w:rsidRPr="008B11EC">
        <w:rPr>
          <w:rFonts w:ascii="GHEA Grapalat" w:eastAsia="Times New Roman" w:hAnsi="GHEA Grapalat"/>
          <w:lang w:val="hy-AM" w:eastAsia="ru-RU"/>
        </w:rPr>
        <w:t xml:space="preserve"> 30 </w:t>
      </w:r>
      <w:r w:rsidRPr="008B11EC">
        <w:rPr>
          <w:rFonts w:ascii="GHEA Grapalat" w:eastAsia="Times New Roman" w:hAnsi="GHEA Grapalat" w:cs="Arial"/>
          <w:lang w:val="hy-AM" w:eastAsia="ru-RU"/>
        </w:rPr>
        <w:t>կրեդիտ</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հավաքելու</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պայմանով</w:t>
      </w:r>
      <w:r w:rsidR="00DE258E" w:rsidRPr="008B11EC">
        <w:rPr>
          <w:rFonts w:ascii="GHEA Grapalat" w:eastAsia="Times New Roman" w:hAnsi="GHEA Grapalat"/>
          <w:lang w:val="hy-AM" w:eastAsia="ru-RU"/>
        </w:rPr>
        <w:t xml:space="preserve">: </w:t>
      </w:r>
      <w:r w:rsidR="00E1265B" w:rsidRPr="008B11EC">
        <w:rPr>
          <w:rFonts w:ascii="GHEA Grapalat" w:eastAsia="Times New Roman" w:hAnsi="GHEA Grapalat"/>
          <w:lang w:val="hy-AM" w:eastAsia="ru-RU"/>
        </w:rPr>
        <w:t xml:space="preserve">Անհրաժեշտ կրեդիտներ չհավաքելու դեպքում </w:t>
      </w:r>
      <w:r w:rsidR="001C1CE1" w:rsidRPr="008B11EC">
        <w:rPr>
          <w:rFonts w:ascii="GHEA Grapalat" w:eastAsia="Times New Roman" w:hAnsi="GHEA Grapalat"/>
          <w:lang w:val="hy-AM" w:eastAsia="ru-RU"/>
        </w:rPr>
        <w:t xml:space="preserve">աշխատանքի ընդունվելուց մեկ տարի հետո՝ </w:t>
      </w:r>
      <w:r w:rsidR="00F2238D" w:rsidRPr="008B11EC">
        <w:rPr>
          <w:rFonts w:ascii="GHEA Grapalat" w:eastAsia="Times New Roman" w:hAnsi="GHEA Grapalat"/>
          <w:lang w:val="hy-AM" w:eastAsia="ru-RU"/>
        </w:rPr>
        <w:t xml:space="preserve"> </w:t>
      </w:r>
      <w:r w:rsidR="001C1CE1" w:rsidRPr="008B11EC">
        <w:rPr>
          <w:rFonts w:ascii="GHEA Grapalat" w:eastAsia="Times New Roman" w:hAnsi="GHEA Grapalat"/>
          <w:lang w:val="hy-AM" w:eastAsia="ru-RU"/>
        </w:rPr>
        <w:t xml:space="preserve">5 աշխատանքային օրվա ընթացքում, </w:t>
      </w:r>
      <w:r w:rsidR="00E1265B" w:rsidRPr="008B11EC">
        <w:rPr>
          <w:rFonts w:ascii="GHEA Grapalat" w:eastAsia="Times New Roman" w:hAnsi="GHEA Grapalat"/>
          <w:lang w:val="hy-AM" w:eastAsia="ru-RU"/>
        </w:rPr>
        <w:t xml:space="preserve">ուսուցչի </w:t>
      </w:r>
      <w:r w:rsidR="001C1CE1" w:rsidRPr="008B11EC">
        <w:rPr>
          <w:rFonts w:ascii="GHEA Grapalat" w:eastAsia="Times New Roman" w:hAnsi="GHEA Grapalat"/>
          <w:lang w:val="hy-AM" w:eastAsia="ru-RU"/>
        </w:rPr>
        <w:t>հետ կնքված աշխատանքային պայմանագիրը լուծվում է:</w:t>
      </w:r>
    </w:p>
    <w:p w:rsidR="00FE3B90" w:rsidRPr="008B11EC" w:rsidRDefault="00E35353" w:rsidP="00E35353">
      <w:pPr>
        <w:shd w:val="clear" w:color="auto" w:fill="FFFFFF"/>
        <w:spacing w:line="360" w:lineRule="auto"/>
        <w:ind w:firstLine="375"/>
        <w:jc w:val="both"/>
        <w:rPr>
          <w:rFonts w:ascii="GHEA Grapalat" w:eastAsia="Times New Roman" w:hAnsi="GHEA Grapalat" w:cs="Arial"/>
          <w:lang w:val="hy-AM" w:eastAsia="ru-RU"/>
        </w:rPr>
      </w:pPr>
      <w:r w:rsidRPr="008B11EC">
        <w:rPr>
          <w:rFonts w:ascii="GHEA Grapalat" w:eastAsia="Times New Roman" w:hAnsi="GHEA Grapalat"/>
          <w:lang w:val="hy-AM" w:eastAsia="ru-RU"/>
        </w:rPr>
        <w:t xml:space="preserve">3) </w:t>
      </w:r>
      <w:r w:rsidRPr="008B11EC">
        <w:rPr>
          <w:rFonts w:ascii="GHEA Grapalat" w:eastAsia="Times New Roman" w:hAnsi="GHEA Grapalat" w:cs="Arial"/>
          <w:lang w:val="hy-AM" w:eastAsia="ru-RU"/>
        </w:rPr>
        <w:t>ուսուցչի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որակավորում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շնորհող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բարձրագույն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ուսումնական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հաստատության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առնվազն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բակալավրի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կրթական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ծրագրով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ուսումնառող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ավարտական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կուրսի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ուսանողը՝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գյուղական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բնակավայրի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ուսումնական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հաստատությունում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աշխատելու</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նպատակով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աշխատանքային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պայմանագրով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նախատեսված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ժամանակահատվածը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կհաշվարկվի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որպես</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աշխատանքային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ստաժ</w:t>
      </w:r>
      <w:r w:rsidR="00FE3B90" w:rsidRPr="008B11EC">
        <w:rPr>
          <w:rFonts w:ascii="GHEA Grapalat" w:eastAsia="Times New Roman" w:hAnsi="GHEA Grapalat" w:cs="Arial"/>
          <w:lang w:val="hy-AM" w:eastAsia="ru-RU"/>
        </w:rPr>
        <w:t>.</w:t>
      </w:r>
    </w:p>
    <w:p w:rsidR="00E35353" w:rsidRPr="008B11EC" w:rsidRDefault="00FE3B90" w:rsidP="00FE3B90">
      <w:pPr>
        <w:shd w:val="clear" w:color="auto" w:fill="FFFFFF"/>
        <w:spacing w:line="360" w:lineRule="auto"/>
        <w:jc w:val="both"/>
        <w:rPr>
          <w:rFonts w:ascii="GHEA Grapalat" w:eastAsia="Times New Roman" w:hAnsi="GHEA Grapalat"/>
          <w:lang w:val="hy-AM" w:eastAsia="ru-RU"/>
        </w:rPr>
      </w:pPr>
      <w:r w:rsidRPr="008B11EC">
        <w:rPr>
          <w:rFonts w:ascii="GHEA Grapalat" w:eastAsia="Times New Roman" w:hAnsi="GHEA Grapalat" w:cs="Arial"/>
          <w:lang w:val="hy-AM" w:eastAsia="ru-RU"/>
        </w:rPr>
        <w:t>4</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տվյալ առարկայի մասնագիտական ոլորտում միջին մասնագիտական կրթություն ունեցող և կամավոր ատեստավորում անցած անձը:</w:t>
      </w:r>
    </w:p>
    <w:p w:rsidR="00E35353" w:rsidRPr="008B11EC" w:rsidRDefault="00E35353" w:rsidP="00E35353">
      <w:pPr>
        <w:shd w:val="clear" w:color="auto" w:fill="FFFFFF"/>
        <w:spacing w:line="360" w:lineRule="auto"/>
        <w:ind w:firstLine="375"/>
        <w:jc w:val="both"/>
        <w:rPr>
          <w:rFonts w:ascii="GHEA Grapalat" w:eastAsia="Times New Roman" w:hAnsi="GHEA Grapalat" w:cs="Arial"/>
          <w:lang w:val="hy-AM" w:eastAsia="ru-RU"/>
        </w:rPr>
      </w:pPr>
      <w:r w:rsidRPr="008B11EC">
        <w:rPr>
          <w:rFonts w:ascii="GHEA Grapalat" w:eastAsia="Times New Roman" w:hAnsi="GHEA Grapalat"/>
          <w:lang w:val="hy-AM" w:eastAsia="ru-RU"/>
        </w:rPr>
        <w:t xml:space="preserve">3. </w:t>
      </w:r>
      <w:r w:rsidRPr="008B11EC">
        <w:rPr>
          <w:rFonts w:ascii="GHEA Grapalat" w:eastAsia="Times New Roman" w:hAnsi="GHEA Grapalat" w:cs="Arial"/>
          <w:lang w:val="hy-AM" w:eastAsia="ru-RU"/>
        </w:rPr>
        <w:t>Սույն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հոդվածի</w:t>
      </w:r>
      <w:r w:rsidRPr="008B11EC">
        <w:rPr>
          <w:rFonts w:ascii="GHEA Grapalat" w:eastAsia="Times New Roman" w:hAnsi="GHEA Grapalat"/>
          <w:lang w:val="hy-AM" w:eastAsia="ru-RU"/>
        </w:rPr>
        <w:t xml:space="preserve"> 2-</w:t>
      </w:r>
      <w:r w:rsidRPr="008B11EC">
        <w:rPr>
          <w:rFonts w:ascii="GHEA Grapalat" w:eastAsia="Times New Roman" w:hAnsi="GHEA Grapalat" w:cs="Arial"/>
          <w:lang w:val="hy-AM" w:eastAsia="ru-RU"/>
        </w:rPr>
        <w:t>րդ</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մասի</w:t>
      </w:r>
      <w:r w:rsidRPr="008B11EC">
        <w:rPr>
          <w:rFonts w:ascii="GHEA Grapalat" w:eastAsia="Times New Roman" w:hAnsi="GHEA Grapalat"/>
          <w:lang w:val="hy-AM" w:eastAsia="ru-RU"/>
        </w:rPr>
        <w:t xml:space="preserve"> 1-</w:t>
      </w:r>
      <w:r w:rsidRPr="008B11EC">
        <w:rPr>
          <w:rFonts w:ascii="GHEA Grapalat" w:eastAsia="Times New Roman" w:hAnsi="GHEA Grapalat" w:cs="Arial"/>
          <w:lang w:val="hy-AM" w:eastAsia="ru-RU"/>
        </w:rPr>
        <w:t>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և</w:t>
      </w:r>
      <w:r w:rsidRPr="008B11EC">
        <w:rPr>
          <w:rFonts w:ascii="GHEA Grapalat" w:eastAsia="Times New Roman" w:hAnsi="GHEA Grapalat"/>
          <w:lang w:val="hy-AM" w:eastAsia="ru-RU"/>
        </w:rPr>
        <w:t xml:space="preserve"> 2-</w:t>
      </w:r>
      <w:r w:rsidRPr="008B11EC">
        <w:rPr>
          <w:rFonts w:ascii="GHEA Grapalat" w:eastAsia="Times New Roman" w:hAnsi="GHEA Grapalat" w:cs="Arial"/>
          <w:lang w:val="hy-AM" w:eastAsia="ru-RU"/>
        </w:rPr>
        <w:t>րդ</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կետերով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սահմանված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դասընթացը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կարող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կազմակերպել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կրթության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պետական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կառավարման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լիազորված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մարմնի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երաշխավորած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կազմակերպությունը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բարձրագույն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ուսումնական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հաստատությունը՝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կրթության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պետական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կառավարման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լիազորված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մարմնի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երաշխավորած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կրթական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ծրագրով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մոդուլով</w:t>
      </w:r>
      <w:r w:rsidRPr="008B11EC">
        <w:rPr>
          <w:rFonts w:ascii="GHEA Grapalat" w:eastAsia="Times New Roman" w:hAnsi="GHEA Grapalat"/>
          <w:lang w:val="hy-AM" w:eastAsia="ru-RU"/>
        </w:rPr>
        <w:t>)</w:t>
      </w:r>
      <w:r w:rsidRPr="008B11EC">
        <w:rPr>
          <w:rFonts w:ascii="GHEA Grapalat" w:eastAsia="Times New Roman" w:hAnsi="GHEA Grapalat" w:cs="Arial"/>
          <w:lang w:val="hy-AM" w:eastAsia="ru-RU"/>
        </w:rPr>
        <w:t>։</w:t>
      </w:r>
    </w:p>
    <w:p w:rsidR="00E87C8F" w:rsidRPr="008B11EC" w:rsidRDefault="00E87C8F" w:rsidP="00E87C8F">
      <w:pPr>
        <w:shd w:val="clear" w:color="auto" w:fill="FFFFFF"/>
        <w:spacing w:line="360" w:lineRule="auto"/>
        <w:ind w:firstLine="375"/>
        <w:jc w:val="both"/>
        <w:rPr>
          <w:rFonts w:ascii="GHEA Grapalat" w:eastAsia="Times New Roman" w:hAnsi="GHEA Grapalat" w:cs="Arial"/>
          <w:lang w:val="hy-AM" w:eastAsia="ru-RU"/>
        </w:rPr>
      </w:pPr>
      <w:r w:rsidRPr="008B11EC">
        <w:rPr>
          <w:rFonts w:ascii="GHEA Grapalat" w:eastAsia="Times New Roman" w:hAnsi="GHEA Grapalat" w:cs="Arial"/>
          <w:lang w:val="hy-AM" w:eastAsia="ru-RU"/>
        </w:rPr>
        <w:t>4</w:t>
      </w:r>
      <w:r w:rsidRPr="008B11EC">
        <w:rPr>
          <w:rFonts w:ascii="GHEA Grapalat" w:eastAsia="Times New Roman" w:hAnsi="GHEA Grapalat" w:cs="Cambria Math"/>
          <w:lang w:val="hy-AM" w:eastAsia="ru-RU"/>
        </w:rPr>
        <w:t>.</w:t>
      </w:r>
      <w:r w:rsidRPr="008B11EC">
        <w:rPr>
          <w:rFonts w:ascii="GHEA Grapalat" w:eastAsia="Times New Roman" w:hAnsi="GHEA Grapalat" w:cs="Arial"/>
          <w:lang w:val="hy-AM" w:eastAsia="ru-RU"/>
        </w:rPr>
        <w:t xml:space="preserve"> Ուսուցչի մասնագիտական զարգացման ապահովման նպատակով իրականացվում է վերապատրաստում՝ ուսուցչի մասնագիտական զարգացման կարիքի գնահատման հիման վրա՝</w:t>
      </w:r>
      <w:r w:rsidRPr="008B11EC">
        <w:rPr>
          <w:rFonts w:ascii="GHEA Grapalat" w:eastAsia="GHEA Grapalat" w:hAnsi="GHEA Grapalat" w:cs="Arial"/>
          <w:lang w:val="hy-AM"/>
        </w:rPr>
        <w:t xml:space="preserve"> բարդության յուրաքանչյուր աստիճանի վերապատրաստումն անցնելով Հայաստանի Հանրապետության կառավարության որոշմամբ սահմանված շրջափուլում</w:t>
      </w:r>
      <w:r w:rsidRPr="008B11EC">
        <w:rPr>
          <w:rFonts w:ascii="GHEA Grapalat" w:eastAsia="Times New Roman" w:hAnsi="GHEA Grapalat" w:cs="Arial"/>
          <w:lang w:val="hy-AM" w:eastAsia="ru-RU"/>
        </w:rPr>
        <w:t xml:space="preserve">։ </w:t>
      </w:r>
    </w:p>
    <w:p w:rsidR="00E87C8F" w:rsidRPr="008B11EC" w:rsidRDefault="0057078B" w:rsidP="00E87C8F">
      <w:pPr>
        <w:shd w:val="clear" w:color="auto" w:fill="FFFFFF"/>
        <w:spacing w:line="360" w:lineRule="auto"/>
        <w:ind w:firstLine="375"/>
        <w:jc w:val="both"/>
        <w:rPr>
          <w:rFonts w:ascii="GHEA Grapalat" w:eastAsia="GHEA Grapalat" w:hAnsi="GHEA Grapalat" w:cs="GHEA Grapalat"/>
          <w:lang w:val="hy-AM"/>
        </w:rPr>
      </w:pPr>
      <w:r w:rsidRPr="008B11EC">
        <w:rPr>
          <w:rFonts w:ascii="GHEA Grapalat" w:eastAsia="Times New Roman" w:hAnsi="GHEA Grapalat" w:cs="Arial"/>
          <w:lang w:val="hy-AM" w:eastAsia="ru-RU"/>
        </w:rPr>
        <w:t>4.</w:t>
      </w:r>
      <w:r w:rsidR="00E87C8F" w:rsidRPr="008B11EC">
        <w:rPr>
          <w:rFonts w:ascii="GHEA Grapalat" w:eastAsia="Times New Roman" w:hAnsi="GHEA Grapalat" w:cs="Arial"/>
          <w:lang w:val="hy-AM" w:eastAsia="ru-RU"/>
        </w:rPr>
        <w:t>1</w:t>
      </w:r>
      <w:r w:rsidRPr="008B11EC">
        <w:rPr>
          <w:rFonts w:ascii="GHEA Grapalat" w:eastAsia="Times New Roman" w:hAnsi="GHEA Grapalat" w:cs="Arial"/>
          <w:lang w:val="hy-AM" w:eastAsia="ru-RU"/>
        </w:rPr>
        <w:t>.</w:t>
      </w:r>
      <w:r w:rsidR="00E87C8F" w:rsidRPr="008B11EC">
        <w:rPr>
          <w:rFonts w:ascii="GHEA Grapalat" w:eastAsia="Times New Roman" w:hAnsi="GHEA Grapalat" w:cs="Arial"/>
          <w:lang w:val="hy-AM" w:eastAsia="ru-RU"/>
        </w:rPr>
        <w:t xml:space="preserve"> Վերապատրաստման արդյունքում ուսուցիչն ատեստավորվում է։ </w:t>
      </w:r>
      <w:r w:rsidR="00E87C8F" w:rsidRPr="008B11EC">
        <w:rPr>
          <w:rFonts w:ascii="GHEA Grapalat" w:eastAsia="GHEA Grapalat" w:hAnsi="GHEA Grapalat" w:cs="Arial"/>
          <w:lang w:val="hy-AM"/>
        </w:rPr>
        <w:t>Ուսուցչի</w:t>
      </w:r>
      <w:r w:rsidR="00E87C8F" w:rsidRPr="008B11EC">
        <w:rPr>
          <w:rFonts w:ascii="GHEA Grapalat" w:eastAsia="GHEA Grapalat" w:hAnsi="GHEA Grapalat" w:cs="GHEA Grapalat"/>
          <w:lang w:val="hy-AM"/>
        </w:rPr>
        <w:t xml:space="preserve"> </w:t>
      </w:r>
      <w:r w:rsidR="00E87C8F" w:rsidRPr="008B11EC">
        <w:rPr>
          <w:rFonts w:ascii="GHEA Grapalat" w:eastAsia="GHEA Grapalat" w:hAnsi="GHEA Grapalat" w:cs="Arial"/>
          <w:lang w:val="hy-AM"/>
        </w:rPr>
        <w:t>վերապատրաստումը և հերթական ատեստավորումն</w:t>
      </w:r>
      <w:r w:rsidR="00E87C8F" w:rsidRPr="008B11EC">
        <w:rPr>
          <w:rFonts w:ascii="GHEA Grapalat" w:eastAsia="GHEA Grapalat" w:hAnsi="GHEA Grapalat" w:cs="GHEA Grapalat"/>
          <w:lang w:val="hy-AM"/>
        </w:rPr>
        <w:t xml:space="preserve"> </w:t>
      </w:r>
      <w:r w:rsidR="00E87C8F" w:rsidRPr="008B11EC">
        <w:rPr>
          <w:rFonts w:ascii="GHEA Grapalat" w:eastAsia="GHEA Grapalat" w:hAnsi="GHEA Grapalat" w:cs="Arial"/>
          <w:lang w:val="hy-AM"/>
        </w:rPr>
        <w:t>իրականացվում</w:t>
      </w:r>
      <w:r w:rsidR="00E87C8F" w:rsidRPr="008B11EC">
        <w:rPr>
          <w:rFonts w:ascii="GHEA Grapalat" w:eastAsia="GHEA Grapalat" w:hAnsi="GHEA Grapalat" w:cs="GHEA Grapalat"/>
          <w:lang w:val="hy-AM"/>
        </w:rPr>
        <w:t xml:space="preserve"> </w:t>
      </w:r>
      <w:r w:rsidR="00E87C8F" w:rsidRPr="008B11EC">
        <w:rPr>
          <w:rFonts w:ascii="GHEA Grapalat" w:eastAsia="GHEA Grapalat" w:hAnsi="GHEA Grapalat" w:cs="Arial"/>
          <w:lang w:val="hy-AM"/>
        </w:rPr>
        <w:t>է</w:t>
      </w:r>
      <w:r w:rsidR="00E87C8F" w:rsidRPr="008B11EC">
        <w:rPr>
          <w:rFonts w:ascii="GHEA Grapalat" w:eastAsia="GHEA Grapalat" w:hAnsi="GHEA Grapalat" w:cs="GHEA Grapalat"/>
          <w:lang w:val="hy-AM"/>
        </w:rPr>
        <w:t xml:space="preserve"> </w:t>
      </w:r>
      <w:r w:rsidR="00E87C8F" w:rsidRPr="008B11EC">
        <w:rPr>
          <w:rFonts w:ascii="GHEA Grapalat" w:eastAsia="GHEA Grapalat" w:hAnsi="GHEA Grapalat" w:cs="Arial"/>
          <w:lang w:val="hy-AM"/>
        </w:rPr>
        <w:t xml:space="preserve">Հայաստանի </w:t>
      </w:r>
      <w:r w:rsidR="00E87C8F" w:rsidRPr="008B11EC">
        <w:rPr>
          <w:rFonts w:ascii="GHEA Grapalat" w:eastAsia="GHEA Grapalat" w:hAnsi="GHEA Grapalat" w:cs="Arial"/>
          <w:lang w:val="hy-AM"/>
        </w:rPr>
        <w:lastRenderedPageBreak/>
        <w:t>Հանրապետության կառավարության սահմանած կարգով՝ ուսուցչի</w:t>
      </w:r>
      <w:r w:rsidR="00E87C8F" w:rsidRPr="008B11EC">
        <w:rPr>
          <w:rFonts w:ascii="GHEA Grapalat" w:eastAsia="GHEA Grapalat" w:hAnsi="GHEA Grapalat" w:cs="GHEA Grapalat"/>
          <w:lang w:val="hy-AM"/>
        </w:rPr>
        <w:t xml:space="preserve"> </w:t>
      </w:r>
      <w:r w:rsidR="00E87C8F" w:rsidRPr="008B11EC">
        <w:rPr>
          <w:rFonts w:ascii="GHEA Grapalat" w:eastAsia="GHEA Grapalat" w:hAnsi="GHEA Grapalat" w:cs="Arial"/>
          <w:lang w:val="hy-AM"/>
        </w:rPr>
        <w:t>մասնագիտական</w:t>
      </w:r>
      <w:r w:rsidR="00E87C8F" w:rsidRPr="008B11EC">
        <w:rPr>
          <w:rFonts w:ascii="GHEA Grapalat" w:eastAsia="GHEA Grapalat" w:hAnsi="GHEA Grapalat" w:cs="GHEA Grapalat"/>
          <w:lang w:val="hy-AM"/>
        </w:rPr>
        <w:t xml:space="preserve"> </w:t>
      </w:r>
      <w:r w:rsidR="00E87C8F" w:rsidRPr="008B11EC">
        <w:rPr>
          <w:rFonts w:ascii="GHEA Grapalat" w:eastAsia="GHEA Grapalat" w:hAnsi="GHEA Grapalat" w:cs="Arial"/>
          <w:lang w:val="hy-AM"/>
        </w:rPr>
        <w:t>զարգացման</w:t>
      </w:r>
      <w:r w:rsidR="00E87C8F" w:rsidRPr="008B11EC">
        <w:rPr>
          <w:rFonts w:ascii="GHEA Grapalat" w:eastAsia="GHEA Grapalat" w:hAnsi="GHEA Grapalat" w:cs="GHEA Grapalat"/>
          <w:lang w:val="hy-AM"/>
        </w:rPr>
        <w:t xml:space="preserve"> </w:t>
      </w:r>
      <w:r w:rsidR="00E87C8F" w:rsidRPr="008B11EC">
        <w:rPr>
          <w:rFonts w:ascii="GHEA Grapalat" w:eastAsia="GHEA Grapalat" w:hAnsi="GHEA Grapalat" w:cs="Arial"/>
          <w:lang w:val="hy-AM"/>
        </w:rPr>
        <w:t>կարիքի</w:t>
      </w:r>
      <w:r w:rsidR="00E87C8F" w:rsidRPr="008B11EC">
        <w:rPr>
          <w:rFonts w:ascii="GHEA Grapalat" w:eastAsia="GHEA Grapalat" w:hAnsi="GHEA Grapalat" w:cs="GHEA Grapalat"/>
          <w:lang w:val="hy-AM"/>
        </w:rPr>
        <w:t xml:space="preserve"> </w:t>
      </w:r>
      <w:r w:rsidR="00E87C8F" w:rsidRPr="008B11EC">
        <w:rPr>
          <w:rFonts w:ascii="GHEA Grapalat" w:eastAsia="GHEA Grapalat" w:hAnsi="GHEA Grapalat" w:cs="Arial"/>
          <w:lang w:val="hy-AM"/>
        </w:rPr>
        <w:t>գնահատման</w:t>
      </w:r>
      <w:r w:rsidR="00E87C8F" w:rsidRPr="008B11EC">
        <w:rPr>
          <w:rFonts w:ascii="GHEA Grapalat" w:eastAsia="GHEA Grapalat" w:hAnsi="GHEA Grapalat" w:cs="GHEA Grapalat"/>
          <w:lang w:val="hy-AM"/>
        </w:rPr>
        <w:t xml:space="preserve"> </w:t>
      </w:r>
      <w:r w:rsidR="00E87C8F" w:rsidRPr="008B11EC">
        <w:rPr>
          <w:rFonts w:ascii="GHEA Grapalat" w:eastAsia="GHEA Grapalat" w:hAnsi="GHEA Grapalat" w:cs="Arial"/>
          <w:lang w:val="hy-AM"/>
        </w:rPr>
        <w:t>արդյունքներին</w:t>
      </w:r>
      <w:r w:rsidR="00E87C8F" w:rsidRPr="008B11EC">
        <w:rPr>
          <w:rFonts w:ascii="GHEA Grapalat" w:eastAsia="GHEA Grapalat" w:hAnsi="GHEA Grapalat" w:cs="GHEA Grapalat"/>
          <w:lang w:val="hy-AM"/>
        </w:rPr>
        <w:t xml:space="preserve"> </w:t>
      </w:r>
      <w:r w:rsidR="00E87C8F" w:rsidRPr="008B11EC">
        <w:rPr>
          <w:rFonts w:ascii="GHEA Grapalat" w:eastAsia="GHEA Grapalat" w:hAnsi="GHEA Grapalat" w:cs="Arial"/>
          <w:lang w:val="hy-AM"/>
        </w:rPr>
        <w:t>համապատասխան</w:t>
      </w:r>
      <w:r w:rsidR="00E87C8F" w:rsidRPr="008B11EC">
        <w:rPr>
          <w:rFonts w:ascii="GHEA Grapalat" w:eastAsia="GHEA Grapalat" w:hAnsi="GHEA Grapalat" w:cs="GHEA Grapalat"/>
          <w:lang w:val="hy-AM"/>
        </w:rPr>
        <w:t>:</w:t>
      </w:r>
    </w:p>
    <w:p w:rsidR="00E87C8F" w:rsidRPr="008B11EC" w:rsidRDefault="00E87C8F" w:rsidP="00E87C8F">
      <w:pPr>
        <w:shd w:val="clear" w:color="auto" w:fill="FFFFFF"/>
        <w:spacing w:line="360" w:lineRule="auto"/>
        <w:ind w:firstLine="375"/>
        <w:jc w:val="both"/>
        <w:rPr>
          <w:rFonts w:ascii="GHEA Grapalat" w:eastAsia="Times New Roman" w:hAnsi="GHEA Grapalat" w:cs="Arial"/>
          <w:lang w:val="hy-AM" w:eastAsia="ru-RU"/>
        </w:rPr>
      </w:pPr>
      <w:r w:rsidRPr="008B11EC">
        <w:rPr>
          <w:rFonts w:ascii="GHEA Grapalat" w:eastAsia="Times New Roman" w:hAnsi="GHEA Grapalat"/>
          <w:lang w:val="hy-AM" w:eastAsia="ru-RU"/>
        </w:rPr>
        <w:t xml:space="preserve">5. </w:t>
      </w:r>
      <w:r w:rsidRPr="008B11EC">
        <w:rPr>
          <w:rFonts w:ascii="GHEA Grapalat" w:eastAsia="Times New Roman" w:hAnsi="GHEA Grapalat" w:cs="Arial"/>
          <w:lang w:val="hy-AM" w:eastAsia="ru-RU"/>
        </w:rPr>
        <w:t xml:space="preserve">Մասնագիտական զարգացման գնահատված կարիքը վերապատրաստման տարրական մակարդակին համապատասխանելու դեպքում ուսուցիչը նույն </w:t>
      </w:r>
      <w:r w:rsidR="00AB65B0" w:rsidRPr="008B11EC">
        <w:rPr>
          <w:rFonts w:ascii="GHEA Grapalat" w:eastAsia="Times New Roman" w:hAnsi="GHEA Grapalat" w:cs="Arial"/>
          <w:lang w:val="hy-AM" w:eastAsia="ru-RU"/>
        </w:rPr>
        <w:t xml:space="preserve">ուսումնական </w:t>
      </w:r>
      <w:r w:rsidRPr="008B11EC">
        <w:rPr>
          <w:rFonts w:ascii="GHEA Grapalat" w:eastAsia="Times New Roman" w:hAnsi="GHEA Grapalat" w:cs="Arial"/>
          <w:lang w:val="hy-AM" w:eastAsia="ru-RU"/>
        </w:rPr>
        <w:t>տարում պարտադիր մասնակցում է վերապատրաստման</w:t>
      </w:r>
      <w:r w:rsidR="00443CAB" w:rsidRPr="008B11EC">
        <w:rPr>
          <w:rFonts w:ascii="GHEA Grapalat" w:eastAsia="Times New Roman" w:hAnsi="GHEA Grapalat" w:cs="Arial"/>
          <w:lang w:val="hy-AM" w:eastAsia="ru-RU"/>
        </w:rPr>
        <w:t xml:space="preserve"> </w:t>
      </w:r>
      <w:r w:rsidRPr="008B11EC">
        <w:rPr>
          <w:rFonts w:ascii="GHEA Grapalat" w:eastAsia="Times New Roman" w:hAnsi="GHEA Grapalat" w:cs="Arial"/>
          <w:lang w:val="hy-AM" w:eastAsia="ru-RU"/>
        </w:rPr>
        <w:t xml:space="preserve">և կամավոր ատեստավորման՝ </w:t>
      </w:r>
      <w:r w:rsidRPr="008B11EC">
        <w:rPr>
          <w:rFonts w:ascii="GHEA Grapalat" w:eastAsia="GHEA Grapalat" w:hAnsi="GHEA Grapalat" w:cs="Arial"/>
          <w:lang w:val="hy-AM"/>
        </w:rPr>
        <w:t>Հայաստանի Հանրապետության կառավարության սահմանած կարգով</w:t>
      </w:r>
      <w:r w:rsidRPr="008B11EC">
        <w:rPr>
          <w:rFonts w:ascii="GHEA Grapalat" w:eastAsia="Times New Roman" w:hAnsi="GHEA Grapalat" w:cs="Arial"/>
          <w:lang w:val="hy-AM" w:eastAsia="ru-RU"/>
        </w:rPr>
        <w:t xml:space="preserve">: </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cs="Arial"/>
          <w:lang w:val="hy-AM" w:eastAsia="ru-RU"/>
        </w:rPr>
        <w:t xml:space="preserve">6. </w:t>
      </w:r>
      <w:r w:rsidRPr="008B11EC">
        <w:rPr>
          <w:rFonts w:ascii="GHEA Grapalat" w:eastAsia="Times New Roman" w:hAnsi="GHEA Grapalat"/>
          <w:lang w:val="hy-AM" w:eastAsia="ru-RU"/>
        </w:rPr>
        <w:t xml:space="preserve">Հայաստանի Հանրապետութան կառավարության սահմանած կարգով </w:t>
      </w:r>
      <w:r w:rsidRPr="008B11EC">
        <w:rPr>
          <w:rFonts w:ascii="GHEA Grapalat" w:eastAsia="Times New Roman" w:hAnsi="GHEA Grapalat" w:cs="Arial"/>
          <w:lang w:val="hy-AM" w:eastAsia="ru-RU"/>
        </w:rPr>
        <w:t>հերթական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ատեստավորման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արդյունքում</w:t>
      </w:r>
      <w:r w:rsidRPr="008B11EC">
        <w:rPr>
          <w:rFonts w:ascii="GHEA Grapalat" w:eastAsia="Times New Roman" w:hAnsi="GHEA Grapalat"/>
          <w:lang w:val="hy-AM" w:eastAsia="ru-RU"/>
        </w:rPr>
        <w:t xml:space="preserve"> զբաղեցրած պաշտոնին չհամապատասխանող  ուսուցչի հետ կնքված </w:t>
      </w:r>
      <w:r w:rsidRPr="008B11EC">
        <w:rPr>
          <w:rFonts w:ascii="GHEA Grapalat" w:eastAsia="Times New Roman" w:hAnsi="GHEA Grapalat" w:cs="Arial"/>
          <w:lang w:val="hy-AM" w:eastAsia="ru-RU"/>
        </w:rPr>
        <w:t>աշխատանքային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պայմանագիրը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լուծվում է</w:t>
      </w:r>
      <w:r w:rsidRPr="008B11EC">
        <w:rPr>
          <w:rFonts w:ascii="GHEA Grapalat" w:eastAsia="Times New Roman" w:hAnsi="GHEA Grapalat"/>
          <w:lang w:val="hy-AM" w:eastAsia="ru-RU"/>
        </w:rPr>
        <w:t>:</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7. </w:t>
      </w:r>
      <w:r w:rsidRPr="008B11EC">
        <w:rPr>
          <w:rFonts w:ascii="GHEA Grapalat" w:eastAsia="Times New Roman" w:hAnsi="GHEA Grapalat" w:cs="Arial"/>
          <w:lang w:val="hy-AM" w:eastAsia="ru-RU"/>
        </w:rPr>
        <w:t>Զբաղեցրած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պաշտոնին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չհամապատասխանելու</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դեպքում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անձը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զրկվում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մանկավարժական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գործունեությամբ</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զբաղվելու</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իրավունքից։</w:t>
      </w:r>
    </w:p>
    <w:p w:rsidR="00E87C8F" w:rsidRPr="008B11EC" w:rsidRDefault="00E87C8F" w:rsidP="00E87C8F">
      <w:pPr>
        <w:shd w:val="clear" w:color="auto" w:fill="FFFFFF"/>
        <w:spacing w:line="360" w:lineRule="auto"/>
        <w:ind w:firstLine="375"/>
        <w:jc w:val="both"/>
        <w:rPr>
          <w:rFonts w:ascii="GHEA Grapalat" w:eastAsia="Times New Roman" w:hAnsi="GHEA Grapalat" w:cs="Arial"/>
          <w:lang w:val="hy-AM" w:eastAsia="ru-RU"/>
        </w:rPr>
      </w:pPr>
      <w:r w:rsidRPr="008B11EC">
        <w:rPr>
          <w:rFonts w:ascii="GHEA Grapalat" w:eastAsia="Times New Roman" w:hAnsi="GHEA Grapalat" w:cs="Arial"/>
          <w:lang w:val="hy-AM" w:eastAsia="ru-RU"/>
        </w:rPr>
        <w:t>8. Հերթական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ատեստավորման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ենթակա</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չէ</w:t>
      </w:r>
      <w:r w:rsidRPr="008B11EC">
        <w:rPr>
          <w:rFonts w:ascii="GHEA Grapalat" w:eastAsia="Times New Roman" w:hAnsi="GHEA Grapalat"/>
          <w:lang w:val="hy-AM" w:eastAsia="ru-RU"/>
        </w:rPr>
        <w:t>`</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1) </w:t>
      </w:r>
      <w:r w:rsidRPr="008B11EC">
        <w:rPr>
          <w:rFonts w:ascii="GHEA Grapalat" w:eastAsia="Times New Roman" w:hAnsi="GHEA Grapalat" w:cs="Arial"/>
          <w:lang w:val="hy-AM" w:eastAsia="ru-RU"/>
        </w:rPr>
        <w:t>տվյալ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պաշտոնը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մեկ</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տարուց</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պակաս</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ժամկետով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զբաղեցնող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ուսուցիչը</w:t>
      </w:r>
      <w:r w:rsidRPr="008B11EC">
        <w:rPr>
          <w:rFonts w:ascii="GHEA Grapalat" w:eastAsia="Times New Roman" w:hAnsi="GHEA Grapalat"/>
          <w:lang w:val="hy-AM" w:eastAsia="ru-RU"/>
        </w:rPr>
        <w:t>.</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2) </w:t>
      </w:r>
      <w:r w:rsidRPr="008B11EC">
        <w:rPr>
          <w:rFonts w:ascii="GHEA Grapalat" w:eastAsia="Times New Roman" w:hAnsi="GHEA Grapalat" w:cs="Arial"/>
          <w:lang w:val="hy-AM" w:eastAsia="ru-RU"/>
        </w:rPr>
        <w:t>հղի</w:t>
      </w:r>
      <w:r w:rsidRPr="008B11EC">
        <w:rPr>
          <w:rFonts w:ascii="GHEA Grapalat" w:eastAsia="Times New Roman" w:hAnsi="GHEA Grapalat"/>
          <w:lang w:val="hy-AM" w:eastAsia="ru-RU"/>
        </w:rPr>
        <w:t xml:space="preserve"> </w:t>
      </w:r>
      <w:r w:rsidR="00C461FD" w:rsidRPr="008B11EC">
        <w:rPr>
          <w:rFonts w:ascii="GHEA Grapalat" w:eastAsia="Times New Roman" w:hAnsi="GHEA Grapalat" w:cs="Arial"/>
          <w:lang w:val="hy-AM" w:eastAsia="ru-RU"/>
        </w:rPr>
        <w:t>կամ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մինչև</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երեք</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տարեկան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երեխայի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խնամքի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արձակուրդում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գտնվող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ուսուցիչը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եթե</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նա</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նման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հայտ</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ներկայացրել</w:t>
      </w:r>
      <w:r w:rsidRPr="008B11EC">
        <w:rPr>
          <w:rFonts w:ascii="GHEA Grapalat" w:eastAsia="Times New Roman" w:hAnsi="GHEA Grapalat"/>
          <w:lang w:val="hy-AM" w:eastAsia="ru-RU"/>
        </w:rPr>
        <w:t>:</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cs="Arial"/>
          <w:lang w:val="hy-AM" w:eastAsia="ru-RU"/>
        </w:rPr>
        <w:t>9. Հղի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և</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մինչև</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երեք</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տարեկան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երեխայի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խնամքի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արձակուրդում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գտնվող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ուսուցիչը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հերթական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ատեստավորման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ենթակա</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արձակուրդից</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վերադառնալուց</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ոչ</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շուտ</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քան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մեկ</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հետո</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եթե</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նա</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ավելի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վաղ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ատեստավորվելու</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հայտ</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ներկայացրել</w:t>
      </w:r>
      <w:r w:rsidRPr="008B11EC">
        <w:rPr>
          <w:rFonts w:ascii="GHEA Grapalat" w:eastAsia="Times New Roman" w:hAnsi="GHEA Grapalat"/>
          <w:lang w:val="hy-AM" w:eastAsia="ru-RU"/>
        </w:rPr>
        <w:t>:</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10. </w:t>
      </w:r>
      <w:r w:rsidRPr="008B11EC">
        <w:rPr>
          <w:rFonts w:ascii="GHEA Grapalat" w:eastAsia="Times New Roman" w:hAnsi="GHEA Grapalat" w:cs="Arial"/>
          <w:lang w:val="hy-AM" w:eastAsia="ru-RU"/>
        </w:rPr>
        <w:t>Կրթական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քաղաքականության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փոփոխման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դեպքում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կրթության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պետական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կառավարման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լիազորված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մարմինը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կարող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կազմակերպել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ուսուցիչների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արտահերթ</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պարտադիր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վերապատրաստում՝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պետական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բյուջեի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այլ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միջոցների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հաշվին</w:t>
      </w:r>
      <w:r w:rsidRPr="008B11EC">
        <w:rPr>
          <w:rFonts w:ascii="GHEA Grapalat" w:eastAsia="Times New Roman" w:hAnsi="GHEA Grapalat"/>
          <w:lang w:val="hy-AM" w:eastAsia="ru-RU"/>
        </w:rPr>
        <w:t>:</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11. </w:t>
      </w:r>
      <w:r w:rsidRPr="008B11EC">
        <w:rPr>
          <w:rFonts w:ascii="GHEA Grapalat" w:eastAsia="Times New Roman" w:hAnsi="GHEA Grapalat" w:cs="Arial"/>
          <w:lang w:val="hy-AM" w:eastAsia="ru-RU"/>
        </w:rPr>
        <w:t>Յուրաքանչյուր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ուսուցիչ</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ինչպես</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նաև</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սույն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հոդվածի</w:t>
      </w:r>
      <w:r w:rsidRPr="008B11EC">
        <w:rPr>
          <w:rFonts w:ascii="GHEA Grapalat" w:eastAsia="Times New Roman" w:hAnsi="GHEA Grapalat"/>
          <w:lang w:val="hy-AM" w:eastAsia="ru-RU"/>
        </w:rPr>
        <w:t xml:space="preserve"> 1-</w:t>
      </w:r>
      <w:r w:rsidRPr="008B11EC">
        <w:rPr>
          <w:rFonts w:ascii="GHEA Grapalat" w:eastAsia="Times New Roman" w:hAnsi="GHEA Grapalat" w:cs="Arial"/>
          <w:lang w:val="hy-AM" w:eastAsia="ru-RU"/>
        </w:rPr>
        <w:t>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և</w:t>
      </w:r>
      <w:r w:rsidRPr="008B11EC">
        <w:rPr>
          <w:rFonts w:ascii="GHEA Grapalat" w:eastAsia="Times New Roman" w:hAnsi="GHEA Grapalat"/>
          <w:lang w:val="hy-AM" w:eastAsia="ru-RU"/>
        </w:rPr>
        <w:t xml:space="preserve"> 2-</w:t>
      </w:r>
      <w:r w:rsidRPr="008B11EC">
        <w:rPr>
          <w:rFonts w:ascii="GHEA Grapalat" w:eastAsia="Times New Roman" w:hAnsi="GHEA Grapalat" w:cs="Arial"/>
          <w:lang w:val="hy-AM" w:eastAsia="ru-RU"/>
        </w:rPr>
        <w:t>րդ</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մասերի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պահանջները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բավարարող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յուրաքանչյուր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անձ</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կարող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դիմել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և</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մասնակցել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կամավոր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ատեստավորմանը</w:t>
      </w:r>
      <w:r w:rsidRPr="008B11EC">
        <w:rPr>
          <w:rFonts w:ascii="GHEA Grapalat" w:eastAsia="Times New Roman" w:hAnsi="GHEA Grapalat"/>
          <w:lang w:val="hy-AM" w:eastAsia="ru-RU"/>
        </w:rPr>
        <w:t>:</w:t>
      </w:r>
    </w:p>
    <w:p w:rsidR="00E87C8F" w:rsidRPr="008B11EC" w:rsidRDefault="00E87C8F" w:rsidP="00E87C8F">
      <w:pPr>
        <w:shd w:val="clear" w:color="auto" w:fill="FFFFFF"/>
        <w:spacing w:line="360" w:lineRule="auto"/>
        <w:ind w:firstLine="375"/>
        <w:jc w:val="both"/>
        <w:rPr>
          <w:rFonts w:ascii="GHEA Grapalat" w:eastAsia="Times New Roman" w:hAnsi="GHEA Grapalat" w:cs="Arial"/>
          <w:lang w:val="hy-AM" w:eastAsia="ru-RU"/>
        </w:rPr>
      </w:pPr>
      <w:r w:rsidRPr="008B11EC">
        <w:rPr>
          <w:rFonts w:ascii="GHEA Grapalat" w:eastAsia="Times New Roman" w:hAnsi="GHEA Grapalat"/>
          <w:lang w:val="hy-AM" w:eastAsia="ru-RU"/>
        </w:rPr>
        <w:t xml:space="preserve">12. </w:t>
      </w:r>
      <w:r w:rsidRPr="008B11EC">
        <w:rPr>
          <w:rFonts w:ascii="GHEA Grapalat" w:eastAsia="Times New Roman" w:hAnsi="GHEA Grapalat" w:cs="Arial"/>
          <w:lang w:val="hy-AM" w:eastAsia="ru-RU"/>
        </w:rPr>
        <w:t>Կամավոր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ատեստավորման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գործընթացում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Հայաստանի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Հանրապետության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կառավարության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սահմանած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կարգով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ցուցաբերած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համապատասխան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արդյունքը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հիմք</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դրույքաչափի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փոփոխության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և</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հինգ</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ժամկետով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հավելավճարի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սահմանման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 xml:space="preserve">կամ </w:t>
      </w:r>
      <w:r w:rsidRPr="008B11EC">
        <w:rPr>
          <w:rFonts w:ascii="GHEA Grapalat" w:hAnsi="GHEA Grapalat"/>
          <w:shd w:val="clear" w:color="auto" w:fill="FFFFFF"/>
          <w:lang w:val="hy-AM"/>
        </w:rPr>
        <w:t xml:space="preserve">մեկ տարվա ընթացքում վերաատեստավորման կամ նրա հետ կնքված </w:t>
      </w:r>
      <w:r w:rsidRPr="008B11EC">
        <w:rPr>
          <w:rFonts w:ascii="GHEA Grapalat" w:eastAsia="Times New Roman" w:hAnsi="GHEA Grapalat" w:cs="Arial"/>
          <w:lang w:val="hy-AM" w:eastAsia="ru-RU"/>
        </w:rPr>
        <w:t>աշխատանքային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պայմանագրի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լուծման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համար։</w:t>
      </w:r>
    </w:p>
    <w:p w:rsidR="00E87C8F" w:rsidRPr="008B11EC" w:rsidRDefault="00E87C8F" w:rsidP="00E87C8F">
      <w:pPr>
        <w:shd w:val="clear" w:color="auto" w:fill="FFFFFF"/>
        <w:spacing w:line="360" w:lineRule="auto"/>
        <w:ind w:firstLine="375"/>
        <w:jc w:val="both"/>
        <w:rPr>
          <w:rFonts w:ascii="GHEA Grapalat" w:eastAsia="Times New Roman" w:hAnsi="GHEA Grapalat" w:cs="Arial"/>
          <w:lang w:val="hy-AM" w:eastAsia="ru-RU"/>
        </w:rPr>
      </w:pPr>
      <w:r w:rsidRPr="008B11EC">
        <w:rPr>
          <w:rFonts w:ascii="GHEA Grapalat" w:eastAsia="Times New Roman" w:hAnsi="GHEA Grapalat" w:cs="Arial"/>
          <w:lang w:val="hy-AM" w:eastAsia="ru-RU"/>
        </w:rPr>
        <w:lastRenderedPageBreak/>
        <w:t xml:space="preserve">13.Հայաստանի Հանրապետության կառավարության սահմանած կարգով կամավոր ատեստավորման նվազագույն շեմը չհաղթահարած ուսուցիչը մեկ տարվա ընթացքում ենթակա է պարտադիր վերապատրաստման և կամավոր ատեստավորման։ Երկրորդ տարում կամավոր ատեստավորման նվազագույն շեմը չհաղթահարելու </w:t>
      </w:r>
      <w:r w:rsidR="009727B3" w:rsidRPr="008B11EC">
        <w:rPr>
          <w:rFonts w:ascii="GHEA Grapalat" w:eastAsia="Times New Roman" w:hAnsi="GHEA Grapalat" w:cs="Arial"/>
          <w:lang w:val="hy-AM" w:eastAsia="ru-RU"/>
        </w:rPr>
        <w:t xml:space="preserve">կամ սահմանված ժամկետում կամավոր ատեստավորմանը չմասնակցելու </w:t>
      </w:r>
      <w:r w:rsidRPr="008B11EC">
        <w:rPr>
          <w:rFonts w:ascii="GHEA Grapalat" w:eastAsia="Times New Roman" w:hAnsi="GHEA Grapalat" w:cs="Arial"/>
          <w:lang w:val="hy-AM" w:eastAsia="ru-RU"/>
        </w:rPr>
        <w:t>դեպքում ուսուցչի հետ աշխատանքային պայմանագիրը լուծվում է։</w:t>
      </w:r>
    </w:p>
    <w:p w:rsidR="00E87C8F" w:rsidRPr="008B11EC" w:rsidRDefault="00E87C8F" w:rsidP="00E87C8F">
      <w:pPr>
        <w:shd w:val="clear" w:color="auto" w:fill="FFFFFF"/>
        <w:spacing w:line="360" w:lineRule="auto"/>
        <w:jc w:val="both"/>
        <w:rPr>
          <w:rFonts w:ascii="GHEA Grapalat" w:eastAsia="Times New Roman" w:hAnsi="GHEA Grapalat"/>
          <w:lang w:val="hy-AM" w:eastAsia="ru-RU"/>
        </w:rPr>
      </w:pPr>
      <w:r w:rsidRPr="008B11EC">
        <w:rPr>
          <w:rFonts w:ascii="GHEA Grapalat" w:eastAsia="Times New Roman" w:hAnsi="GHEA Grapalat" w:cs="Arial"/>
          <w:lang w:val="hy-AM" w:eastAsia="ru-RU"/>
        </w:rPr>
        <w:t xml:space="preserve">  14. Աշխատանքային պայմանագիրը լուծվելու</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դեպքում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անձը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զրկվում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մանկավարժական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գործունեությամբ</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զբաղվելու</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իրավունքից և ուսուցչի թափուր տեղի համար անցկացվող մրցույթին կարող է դիմել կամավոր ատեստավորման՝ օրենսդրությամբ սահմանված դրական արդյունքի դեպքում։</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15. </w:t>
      </w:r>
      <w:r w:rsidRPr="008B11EC">
        <w:rPr>
          <w:rFonts w:ascii="GHEA Grapalat" w:eastAsia="Times New Roman" w:hAnsi="GHEA Grapalat" w:cs="Arial"/>
          <w:lang w:val="hy-AM" w:eastAsia="ru-RU"/>
        </w:rPr>
        <w:t>Կամավոր</w:t>
      </w:r>
      <w:r w:rsidRPr="008B11EC">
        <w:rPr>
          <w:rFonts w:ascii="GHEA Grapalat" w:eastAsia="Times New Roman" w:hAnsi="GHEA Grapalat"/>
          <w:lang w:val="hy-AM" w:eastAsia="ru-RU"/>
        </w:rPr>
        <w:t xml:space="preserve"> կամ հերթական </w:t>
      </w:r>
      <w:r w:rsidRPr="008B11EC">
        <w:rPr>
          <w:rFonts w:ascii="GHEA Grapalat" w:eastAsia="Times New Roman" w:hAnsi="GHEA Grapalat" w:cs="Arial"/>
          <w:lang w:val="hy-AM" w:eastAsia="ru-RU"/>
        </w:rPr>
        <w:t>ատեստավորումների արդյունքները կարող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բողոքարկվել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Հայաստանի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Հանրապետության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կառավարության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սահմանած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կարգի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համաձայն։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ազատումը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զբաղեցրած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պաշտոնից</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հետաձգվում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մինչև</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բողոքարկման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արդյունքով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վերջնական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որոշում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կայացնելը</w:t>
      </w:r>
      <w:r w:rsidRPr="008B11EC">
        <w:rPr>
          <w:rFonts w:ascii="GHEA Grapalat" w:eastAsia="Times New Roman" w:hAnsi="GHEA Grapalat"/>
          <w:lang w:val="hy-AM" w:eastAsia="ru-RU"/>
        </w:rPr>
        <w:t>:</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16. </w:t>
      </w:r>
      <w:r w:rsidRPr="008B11EC">
        <w:rPr>
          <w:rFonts w:ascii="GHEA Grapalat" w:eastAsia="Times New Roman" w:hAnsi="GHEA Grapalat" w:cs="Arial"/>
          <w:lang w:val="hy-AM" w:eastAsia="ru-RU"/>
        </w:rPr>
        <w:t>Սույն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օրենքով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սահմանված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կարգերով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ատեստավորված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ուսուցիչն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իր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նախաձեռնությամբ</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կարող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մասնակցել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տարակարգի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շնորհման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գործընթացին</w:t>
      </w:r>
      <w:r w:rsidRPr="008B11EC">
        <w:rPr>
          <w:rFonts w:ascii="GHEA Grapalat" w:eastAsia="Times New Roman" w:hAnsi="GHEA Grapalat"/>
          <w:lang w:val="hy-AM" w:eastAsia="ru-RU"/>
        </w:rPr>
        <w:t>:</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17. </w:t>
      </w:r>
      <w:r w:rsidRPr="008B11EC">
        <w:rPr>
          <w:rFonts w:ascii="GHEA Grapalat" w:eastAsia="Times New Roman" w:hAnsi="GHEA Grapalat" w:cs="Arial"/>
          <w:lang w:val="hy-AM" w:eastAsia="ru-RU"/>
        </w:rPr>
        <w:t>Ուսուցչի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տարակարգը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քառաստիճան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և</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շնորհվում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մասնագիտական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չափանիշներին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համապատասխան։</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18. </w:t>
      </w:r>
      <w:r w:rsidRPr="008B11EC">
        <w:rPr>
          <w:rFonts w:ascii="GHEA Grapalat" w:eastAsia="Times New Roman" w:hAnsi="GHEA Grapalat" w:cs="Arial"/>
          <w:lang w:val="hy-AM" w:eastAsia="ru-RU"/>
        </w:rPr>
        <w:t>Ուսուցչի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տարակարգի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շնորհման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որոշումն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ընդունվում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պարզ</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ընթացակարգով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փաստաթղթային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եղանակով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տարակարգի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շնորհման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հանրապետական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հանձնաժողովի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այսուհետ</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Հանրապետական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հանձնաժողով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կողմից։</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19. </w:t>
      </w:r>
      <w:r w:rsidRPr="008B11EC">
        <w:rPr>
          <w:rFonts w:ascii="GHEA Grapalat" w:eastAsia="Times New Roman" w:hAnsi="GHEA Grapalat" w:cs="Arial"/>
          <w:lang w:val="hy-AM" w:eastAsia="ru-RU"/>
        </w:rPr>
        <w:t>Ուսուցչի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տարակարգերը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համապատասխանում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մասնագիտական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չափանիշներին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որոնք</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սահմանում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կրթության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պետական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կառավարման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լիազորված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մարմինը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հիմք</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ընդունելով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գիտելիքների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մանկավարժական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աշխատանքային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հմտությունների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և</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ունակությունների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ծավալը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ստեղծագործական</w:t>
      </w:r>
      <w:r w:rsidRPr="008B11EC">
        <w:rPr>
          <w:rFonts w:ascii="GHEA Grapalat" w:eastAsia="Times New Roman" w:hAnsi="GHEA Grapalat"/>
          <w:lang w:val="hy-AM" w:eastAsia="ru-RU"/>
        </w:rPr>
        <w:t>-</w:t>
      </w:r>
      <w:r w:rsidRPr="008B11EC">
        <w:rPr>
          <w:rFonts w:ascii="GHEA Grapalat" w:eastAsia="Times New Roman" w:hAnsi="GHEA Grapalat" w:cs="Arial"/>
          <w:lang w:val="hy-AM" w:eastAsia="ru-RU"/>
        </w:rPr>
        <w:t>հետազոտական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գործունեության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արդյունավետությունը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մասնագիտական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աշխատանքային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ստաժը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մանկավարժական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գործունեության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որակական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այլ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ցուցանիշներ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ներառյալ՝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պարգևատրումը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համապատասխան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մրցույթների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մասնակցությունը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մասնագիտական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կատարելագործմանն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ուղղված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վերապատրաստումները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և</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այլն</w:t>
      </w:r>
      <w:r w:rsidRPr="008B11EC">
        <w:rPr>
          <w:rFonts w:ascii="GHEA Grapalat" w:eastAsia="Times New Roman" w:hAnsi="GHEA Grapalat"/>
          <w:lang w:val="hy-AM" w:eastAsia="ru-RU"/>
        </w:rPr>
        <w:t>):</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lastRenderedPageBreak/>
        <w:t xml:space="preserve">20. </w:t>
      </w:r>
      <w:r w:rsidRPr="008B11EC">
        <w:rPr>
          <w:rFonts w:ascii="GHEA Grapalat" w:eastAsia="Times New Roman" w:hAnsi="GHEA Grapalat" w:cs="Arial"/>
          <w:lang w:val="hy-AM" w:eastAsia="ru-RU"/>
        </w:rPr>
        <w:t>Հանրապետական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հանձնաժողովը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փաստաթղթերի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ուսումնասիրության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արդյունքով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ընդունում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հետևյալ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որոշումներից</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մեկը</w:t>
      </w:r>
      <w:r w:rsidRPr="008B11EC">
        <w:rPr>
          <w:rFonts w:ascii="GHEA Grapalat" w:eastAsia="Times New Roman" w:hAnsi="GHEA Grapalat"/>
          <w:lang w:val="hy-AM" w:eastAsia="ru-RU"/>
        </w:rPr>
        <w:t>.</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1) </w:t>
      </w:r>
      <w:r w:rsidRPr="008B11EC">
        <w:rPr>
          <w:rFonts w:ascii="GHEA Grapalat" w:eastAsia="Times New Roman" w:hAnsi="GHEA Grapalat" w:cs="Arial"/>
          <w:lang w:val="hy-AM" w:eastAsia="ru-RU"/>
        </w:rPr>
        <w:t>ենթակա</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համապատասխան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տարակարգի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շնորհման</w:t>
      </w:r>
      <w:r w:rsidRPr="008B11EC">
        <w:rPr>
          <w:rFonts w:ascii="GHEA Grapalat" w:eastAsia="Times New Roman" w:hAnsi="GHEA Grapalat"/>
          <w:lang w:val="hy-AM" w:eastAsia="ru-RU"/>
        </w:rPr>
        <w:t>.</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2) </w:t>
      </w:r>
      <w:r w:rsidRPr="008B11EC">
        <w:rPr>
          <w:rFonts w:ascii="GHEA Grapalat" w:eastAsia="Times New Roman" w:hAnsi="GHEA Grapalat" w:cs="Arial"/>
          <w:lang w:val="hy-AM" w:eastAsia="ru-RU"/>
        </w:rPr>
        <w:t>ենթակա</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չէ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համապատասխան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տարակարգի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շնորհման</w:t>
      </w:r>
      <w:r w:rsidRPr="008B11EC">
        <w:rPr>
          <w:rFonts w:ascii="GHEA Grapalat" w:eastAsia="Times New Roman" w:hAnsi="GHEA Grapalat"/>
          <w:lang w:val="hy-AM" w:eastAsia="ru-RU"/>
        </w:rPr>
        <w:t>:</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21. </w:t>
      </w:r>
      <w:r w:rsidRPr="008B11EC">
        <w:rPr>
          <w:rFonts w:ascii="GHEA Grapalat" w:eastAsia="Times New Roman" w:hAnsi="GHEA Grapalat" w:cs="Arial"/>
          <w:lang w:val="hy-AM" w:eastAsia="ru-RU"/>
        </w:rPr>
        <w:t>Հանրապետական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հանձնաժողովի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որոշումները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կարող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բողոքարկվել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կրթության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պետական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կառավարման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լիազորված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մարմին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դատական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կարգով</w:t>
      </w:r>
      <w:r w:rsidRPr="008B11EC">
        <w:rPr>
          <w:rFonts w:ascii="GHEA Grapalat" w:eastAsia="Times New Roman" w:hAnsi="GHEA Grapalat"/>
          <w:lang w:val="hy-AM" w:eastAsia="ru-RU"/>
        </w:rPr>
        <w:t>:</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22. </w:t>
      </w:r>
      <w:r w:rsidRPr="008B11EC">
        <w:rPr>
          <w:rFonts w:ascii="GHEA Grapalat" w:eastAsia="Times New Roman" w:hAnsi="GHEA Grapalat" w:cs="Arial"/>
          <w:lang w:val="hy-AM" w:eastAsia="ru-RU"/>
        </w:rPr>
        <w:t>Հանրապետական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հանձնաժողովի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որոշումը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հիմք</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կրթության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պետական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կառավարման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մարմնի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կողմից</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ուսուցչին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համապատասխան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տարակարգ</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շնորհելու</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և</w:t>
      </w:r>
      <w:r w:rsidRPr="008B11EC">
        <w:rPr>
          <w:rFonts w:ascii="GHEA Grapalat" w:eastAsia="Times New Roman" w:hAnsi="GHEA Grapalat"/>
          <w:lang w:val="hy-AM" w:eastAsia="ru-RU"/>
        </w:rPr>
        <w:t xml:space="preserve"> 5 </w:t>
      </w:r>
      <w:r w:rsidRPr="008B11EC">
        <w:rPr>
          <w:rFonts w:ascii="GHEA Grapalat" w:eastAsia="Times New Roman" w:hAnsi="GHEA Grapalat" w:cs="Arial"/>
          <w:lang w:val="hy-AM" w:eastAsia="ru-RU"/>
        </w:rPr>
        <w:t>տարի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ժամկետով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հավելավճար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սահմանելու</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համար։</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23. </w:t>
      </w:r>
      <w:r w:rsidRPr="008B11EC">
        <w:rPr>
          <w:rFonts w:ascii="GHEA Grapalat" w:eastAsia="Times New Roman" w:hAnsi="GHEA Grapalat" w:cs="Arial"/>
          <w:lang w:val="hy-AM" w:eastAsia="ru-RU"/>
        </w:rPr>
        <w:t>Տարակարգ</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ստացած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ուսուցչին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տրվում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համապատասխան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հավելավճար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ուսումնական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հաստատությանը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հատկացված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միջոցների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հաշվին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Հայաստանի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Հանրապետության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կառավարության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սահմանած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կարգով</w:t>
      </w:r>
      <w:r w:rsidRPr="008B11EC">
        <w:rPr>
          <w:rFonts w:ascii="GHEA Grapalat" w:eastAsia="Times New Roman" w:hAnsi="GHEA Grapalat"/>
          <w:lang w:val="hy-AM" w:eastAsia="ru-RU"/>
        </w:rPr>
        <w:t>:</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24. </w:t>
      </w:r>
      <w:r w:rsidRPr="008B11EC">
        <w:rPr>
          <w:rFonts w:ascii="GHEA Grapalat" w:eastAsia="Times New Roman" w:hAnsi="GHEA Grapalat" w:cs="Arial"/>
          <w:lang w:val="hy-AM" w:eastAsia="ru-RU"/>
        </w:rPr>
        <w:t>Բողոքի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առկայության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դեպքում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ուսուցչին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տարակարգ</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շնորհելը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հետաձգվում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մինչև</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վերջնական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որոշում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կայացնելը։</w:t>
      </w:r>
    </w:p>
    <w:p w:rsidR="00E87C8F"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25. </w:t>
      </w:r>
      <w:r w:rsidRPr="008B11EC">
        <w:rPr>
          <w:rFonts w:ascii="GHEA Grapalat" w:eastAsia="Times New Roman" w:hAnsi="GHEA Grapalat" w:cs="Arial"/>
          <w:lang w:val="hy-AM" w:eastAsia="ru-RU"/>
        </w:rPr>
        <w:t>Ուսումնական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հաստատությունից</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այլ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ուսումնական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հաստատություն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տեղափոխվող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ուսուցչի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տարակարգը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և</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կամավոր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ատեստավորման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արդյունքով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սահմանվող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դրույքաչափը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և</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հավելավճարը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պահպանվում</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են։</w:t>
      </w:r>
    </w:p>
    <w:p w:rsidR="00FE2D5B" w:rsidRPr="008B11EC" w:rsidRDefault="00E87C8F" w:rsidP="00E87C8F">
      <w:pPr>
        <w:shd w:val="clear" w:color="auto" w:fill="FFFFFF"/>
        <w:spacing w:line="360" w:lineRule="auto"/>
        <w:ind w:firstLine="375"/>
        <w:jc w:val="both"/>
        <w:rPr>
          <w:rFonts w:ascii="GHEA Grapalat" w:eastAsia="Times New Roman" w:hAnsi="GHEA Grapalat"/>
          <w:lang w:val="hy-AM" w:eastAsia="ru-RU"/>
        </w:rPr>
      </w:pPr>
      <w:r w:rsidRPr="008B11EC">
        <w:rPr>
          <w:rFonts w:ascii="GHEA Grapalat" w:eastAsia="Times New Roman" w:hAnsi="GHEA Grapalat"/>
          <w:lang w:val="hy-AM" w:eastAsia="ru-RU"/>
        </w:rPr>
        <w:t xml:space="preserve">26. </w:t>
      </w:r>
      <w:r w:rsidRPr="008B11EC">
        <w:rPr>
          <w:rFonts w:ascii="GHEA Grapalat" w:eastAsia="Times New Roman" w:hAnsi="GHEA Grapalat" w:cs="Arial"/>
          <w:lang w:val="hy-AM" w:eastAsia="ru-RU"/>
        </w:rPr>
        <w:t>Ոչ</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պետական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ուսումնական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հաստատության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ուսուցիչը</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կարող</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է</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սույն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օրենքով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սահմանված</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կարգերով</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մասնակցել</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կամավոր</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ատեստավորման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և</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տարակարգի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շնորհման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գործընթացին՝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հիմնադրի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ֆինանսական</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միջոցների</w:t>
      </w:r>
      <w:r w:rsidRPr="008B11EC">
        <w:rPr>
          <w:rFonts w:ascii="GHEA Grapalat" w:eastAsia="Times New Roman" w:hAnsi="GHEA Grapalat"/>
          <w:lang w:val="hy-AM" w:eastAsia="ru-RU"/>
        </w:rPr>
        <w:t xml:space="preserve"> </w:t>
      </w:r>
      <w:r w:rsidRPr="008B11EC">
        <w:rPr>
          <w:rFonts w:ascii="GHEA Grapalat" w:eastAsia="Times New Roman" w:hAnsi="GHEA Grapalat" w:cs="Arial"/>
          <w:lang w:val="hy-AM" w:eastAsia="ru-RU"/>
        </w:rPr>
        <w:t>հաշվին։</w:t>
      </w:r>
      <w:r w:rsidR="00A165F6" w:rsidRPr="008B11EC">
        <w:rPr>
          <w:rFonts w:ascii="GHEA Grapalat" w:eastAsia="GHEA Grapalat" w:hAnsi="GHEA Grapalat" w:cs="GHEA Grapalat"/>
          <w:lang w:val="it-IT"/>
        </w:rPr>
        <w:t>»</w:t>
      </w:r>
      <w:r w:rsidR="00A165F6" w:rsidRPr="008B11EC">
        <w:rPr>
          <w:rFonts w:ascii="GHEA Grapalat" w:eastAsia="GHEA Grapalat" w:hAnsi="GHEA Grapalat" w:cs="GHEA Grapalat"/>
          <w:lang w:val="hy-AM"/>
        </w:rPr>
        <w:t>։</w:t>
      </w:r>
    </w:p>
    <w:p w:rsidR="00FE2D5B" w:rsidRPr="008B11EC" w:rsidRDefault="00FE2D5B" w:rsidP="00FE2D5B">
      <w:pPr>
        <w:pStyle w:val="BodyAA"/>
        <w:tabs>
          <w:tab w:val="left" w:pos="720"/>
          <w:tab w:val="left" w:pos="990"/>
        </w:tabs>
        <w:spacing w:line="360" w:lineRule="auto"/>
        <w:ind w:left="540" w:right="319"/>
        <w:jc w:val="both"/>
        <w:rPr>
          <w:rFonts w:ascii="GHEA Grapalat" w:eastAsia="GHEA Grapalat" w:hAnsi="GHEA Grapalat" w:cs="GHEA Grapalat"/>
          <w:color w:val="auto"/>
          <w:sz w:val="24"/>
          <w:szCs w:val="24"/>
          <w:lang w:val="hy-AM"/>
        </w:rPr>
      </w:pPr>
      <w:r w:rsidRPr="008B11EC">
        <w:rPr>
          <w:rFonts w:ascii="GHEA Grapalat" w:eastAsia="GHEA Grapalat" w:hAnsi="GHEA Grapalat" w:cs="GHEA Grapalat"/>
          <w:b/>
          <w:bCs/>
          <w:color w:val="auto"/>
          <w:sz w:val="24"/>
          <w:szCs w:val="24"/>
          <w:lang w:val="hy-AM"/>
        </w:rPr>
        <w:t xml:space="preserve">Հոդված </w:t>
      </w:r>
      <w:r w:rsidR="00E67A63" w:rsidRPr="008B11EC">
        <w:rPr>
          <w:rFonts w:ascii="GHEA Grapalat" w:eastAsia="GHEA Grapalat" w:hAnsi="GHEA Grapalat" w:cs="GHEA Grapalat"/>
          <w:b/>
          <w:bCs/>
          <w:color w:val="auto"/>
          <w:sz w:val="24"/>
          <w:szCs w:val="24"/>
          <w:lang w:val="hy-AM"/>
        </w:rPr>
        <w:t>8</w:t>
      </w:r>
      <w:r w:rsidR="00B14001" w:rsidRPr="008B11EC">
        <w:rPr>
          <w:rFonts w:ascii="GHEA Grapalat" w:eastAsia="GHEA Grapalat" w:hAnsi="GHEA Grapalat" w:cs="Cambria Math"/>
          <w:b/>
          <w:bCs/>
          <w:color w:val="auto"/>
          <w:sz w:val="24"/>
          <w:szCs w:val="24"/>
          <w:lang w:val="hy-AM"/>
        </w:rPr>
        <w:t>.</w:t>
      </w:r>
      <w:r w:rsidRPr="008B11EC">
        <w:rPr>
          <w:rFonts w:ascii="GHEA Grapalat" w:eastAsia="GHEA Grapalat" w:hAnsi="GHEA Grapalat" w:cs="Cambria Math"/>
          <w:b/>
          <w:bCs/>
          <w:color w:val="auto"/>
          <w:sz w:val="24"/>
          <w:szCs w:val="24"/>
          <w:lang w:val="hy-AM"/>
        </w:rPr>
        <w:t xml:space="preserve"> </w:t>
      </w:r>
      <w:r w:rsidRPr="008B11EC">
        <w:rPr>
          <w:rFonts w:ascii="GHEA Grapalat" w:eastAsia="GHEA Grapalat" w:hAnsi="GHEA Grapalat" w:cs="GHEA Grapalat"/>
          <w:color w:val="auto"/>
          <w:sz w:val="24"/>
          <w:szCs w:val="24"/>
          <w:lang w:val="hy-AM"/>
        </w:rPr>
        <w:t>Օրենքի 29-րդ հոդված</w:t>
      </w:r>
      <w:r w:rsidR="003B1D9E" w:rsidRPr="008B11EC">
        <w:rPr>
          <w:rFonts w:ascii="GHEA Grapalat" w:eastAsia="GHEA Grapalat" w:hAnsi="GHEA Grapalat" w:cs="GHEA Grapalat"/>
          <w:color w:val="auto"/>
          <w:sz w:val="24"/>
          <w:szCs w:val="24"/>
          <w:lang w:val="hy-AM"/>
        </w:rPr>
        <w:t>ի</w:t>
      </w:r>
      <w:r w:rsidR="005C2F2A" w:rsidRPr="008B11EC">
        <w:rPr>
          <w:rFonts w:ascii="GHEA Grapalat" w:eastAsia="GHEA Grapalat" w:hAnsi="GHEA Grapalat" w:cs="GHEA Grapalat"/>
          <w:color w:val="auto"/>
          <w:sz w:val="24"/>
          <w:szCs w:val="24"/>
          <w:lang w:val="hy-AM"/>
        </w:rPr>
        <w:t xml:space="preserve"> </w:t>
      </w:r>
      <w:r w:rsidR="005C2F2A" w:rsidRPr="008B11EC">
        <w:rPr>
          <w:rFonts w:ascii="GHEA Grapalat" w:eastAsia="Times New Roman" w:hAnsi="GHEA Grapalat" w:cs="Arial"/>
          <w:color w:val="auto"/>
          <w:sz w:val="24"/>
          <w:szCs w:val="24"/>
          <w:lang w:val="hy-AM" w:eastAsia="ru-RU"/>
        </w:rPr>
        <w:t>1-ին մասի</w:t>
      </w:r>
      <w:r w:rsidR="003B1D9E" w:rsidRPr="008B11EC">
        <w:rPr>
          <w:rFonts w:ascii="GHEA Grapalat" w:eastAsia="GHEA Grapalat" w:hAnsi="GHEA Grapalat" w:cs="GHEA Grapalat"/>
          <w:color w:val="auto"/>
          <w:sz w:val="24"/>
          <w:szCs w:val="24"/>
          <w:lang w:val="hy-AM"/>
        </w:rPr>
        <w:t>՝</w:t>
      </w:r>
    </w:p>
    <w:p w:rsidR="00FE2D5B" w:rsidRPr="008B11EC" w:rsidRDefault="003B1D9E" w:rsidP="002E2EAB">
      <w:pPr>
        <w:pStyle w:val="BodyAA"/>
        <w:numPr>
          <w:ilvl w:val="0"/>
          <w:numId w:val="27"/>
        </w:numPr>
        <w:tabs>
          <w:tab w:val="left" w:pos="720"/>
          <w:tab w:val="left" w:pos="990"/>
        </w:tabs>
        <w:spacing w:line="360" w:lineRule="auto"/>
        <w:ind w:right="319"/>
        <w:jc w:val="both"/>
        <w:rPr>
          <w:rFonts w:ascii="GHEA Grapalat" w:eastAsia="Times New Roman" w:hAnsi="GHEA Grapalat" w:cs="Arial"/>
          <w:color w:val="auto"/>
          <w:sz w:val="24"/>
          <w:szCs w:val="24"/>
          <w:lang w:val="hy-AM" w:eastAsia="ru-RU"/>
        </w:rPr>
      </w:pPr>
      <w:r w:rsidRPr="008B11EC">
        <w:rPr>
          <w:rFonts w:ascii="GHEA Grapalat" w:eastAsia="Times New Roman" w:hAnsi="GHEA Grapalat" w:cs="Arial"/>
          <w:color w:val="auto"/>
          <w:sz w:val="24"/>
          <w:szCs w:val="24"/>
          <w:lang w:val="hy-AM" w:eastAsia="ru-RU"/>
        </w:rPr>
        <w:t>12</w:t>
      </w:r>
      <w:r w:rsidR="00B14001" w:rsidRPr="008B11EC">
        <w:rPr>
          <w:rFonts w:ascii="GHEA Grapalat" w:eastAsia="Times New Roman" w:hAnsi="GHEA Grapalat" w:cs="Cambria Math"/>
          <w:color w:val="auto"/>
          <w:sz w:val="24"/>
          <w:szCs w:val="24"/>
          <w:lang w:val="hy-AM" w:eastAsia="ru-RU"/>
        </w:rPr>
        <w:t>.</w:t>
      </w:r>
      <w:r w:rsidRPr="008B11EC">
        <w:rPr>
          <w:rFonts w:ascii="GHEA Grapalat" w:eastAsia="Times New Roman" w:hAnsi="GHEA Grapalat" w:cs="Arial"/>
          <w:color w:val="auto"/>
          <w:sz w:val="24"/>
          <w:szCs w:val="24"/>
          <w:lang w:val="hy-AM" w:eastAsia="ru-RU"/>
        </w:rPr>
        <w:t>5-</w:t>
      </w:r>
      <w:r w:rsidRPr="008B11EC">
        <w:rPr>
          <w:rFonts w:ascii="GHEA Grapalat" w:eastAsia="Times New Roman" w:hAnsi="GHEA Grapalat" w:cs="GHEA Grapalat"/>
          <w:color w:val="auto"/>
          <w:sz w:val="24"/>
          <w:szCs w:val="24"/>
          <w:lang w:val="hy-AM" w:eastAsia="ru-RU"/>
        </w:rPr>
        <w:t>րդ</w:t>
      </w:r>
      <w:r w:rsidRPr="008B11EC">
        <w:rPr>
          <w:rFonts w:ascii="GHEA Grapalat" w:eastAsia="Times New Roman" w:hAnsi="GHEA Grapalat" w:cs="Arial"/>
          <w:color w:val="auto"/>
          <w:sz w:val="24"/>
          <w:szCs w:val="24"/>
          <w:lang w:val="hy-AM" w:eastAsia="ru-RU"/>
        </w:rPr>
        <w:t xml:space="preserve"> </w:t>
      </w:r>
      <w:r w:rsidRPr="008B11EC">
        <w:rPr>
          <w:rFonts w:ascii="GHEA Grapalat" w:eastAsia="Times New Roman" w:hAnsi="GHEA Grapalat" w:cs="GHEA Grapalat"/>
          <w:color w:val="auto"/>
          <w:sz w:val="24"/>
          <w:szCs w:val="24"/>
          <w:lang w:val="hy-AM" w:eastAsia="ru-RU"/>
        </w:rPr>
        <w:t>կետը</w:t>
      </w:r>
      <w:r w:rsidRPr="008B11EC">
        <w:rPr>
          <w:rFonts w:ascii="GHEA Grapalat" w:eastAsia="Times New Roman" w:hAnsi="GHEA Grapalat" w:cs="Arial"/>
          <w:color w:val="auto"/>
          <w:sz w:val="24"/>
          <w:szCs w:val="24"/>
          <w:lang w:val="hy-AM" w:eastAsia="ru-RU"/>
        </w:rPr>
        <w:t xml:space="preserve"> </w:t>
      </w:r>
      <w:r w:rsidRPr="008B11EC">
        <w:rPr>
          <w:rFonts w:ascii="GHEA Grapalat" w:eastAsia="Times New Roman" w:hAnsi="GHEA Grapalat" w:cs="GHEA Grapalat"/>
          <w:color w:val="auto"/>
          <w:sz w:val="24"/>
          <w:szCs w:val="24"/>
          <w:lang w:val="hy-AM" w:eastAsia="ru-RU"/>
        </w:rPr>
        <w:t>շարադրել</w:t>
      </w:r>
      <w:r w:rsidR="00CE1F8C" w:rsidRPr="008B11EC">
        <w:rPr>
          <w:rFonts w:ascii="GHEA Grapalat" w:eastAsia="Times New Roman" w:hAnsi="GHEA Grapalat" w:cs="Arial"/>
          <w:color w:val="auto"/>
          <w:sz w:val="24"/>
          <w:szCs w:val="24"/>
          <w:lang w:val="hy-AM" w:eastAsia="ru-RU"/>
        </w:rPr>
        <w:t xml:space="preserve"> </w:t>
      </w:r>
      <w:r w:rsidRPr="008B11EC">
        <w:rPr>
          <w:rFonts w:ascii="GHEA Grapalat" w:eastAsia="Times New Roman" w:hAnsi="GHEA Grapalat" w:cs="Arial"/>
          <w:color w:val="auto"/>
          <w:sz w:val="24"/>
          <w:szCs w:val="24"/>
          <w:lang w:val="hy-AM" w:eastAsia="ru-RU"/>
        </w:rPr>
        <w:t>հետևյալ խմբագրությամբ</w:t>
      </w:r>
      <w:r w:rsidR="00A165F6" w:rsidRPr="008B11EC">
        <w:rPr>
          <w:rFonts w:ascii="GHEA Grapalat" w:eastAsia="Times New Roman" w:hAnsi="GHEA Grapalat" w:cs="Cambria Math"/>
          <w:color w:val="auto"/>
          <w:sz w:val="24"/>
          <w:szCs w:val="24"/>
          <w:lang w:val="hy-AM" w:eastAsia="ru-RU"/>
        </w:rPr>
        <w:t>.</w:t>
      </w:r>
    </w:p>
    <w:p w:rsidR="00CE1F8C" w:rsidRPr="008B11EC" w:rsidRDefault="00CE1F8C" w:rsidP="00817656">
      <w:pPr>
        <w:pStyle w:val="BodyAA"/>
        <w:tabs>
          <w:tab w:val="left" w:pos="720"/>
          <w:tab w:val="left" w:pos="990"/>
        </w:tabs>
        <w:spacing w:line="360" w:lineRule="auto"/>
        <w:ind w:right="319"/>
        <w:jc w:val="both"/>
        <w:rPr>
          <w:rFonts w:ascii="GHEA Grapalat" w:eastAsia="GHEA Grapalat" w:hAnsi="GHEA Grapalat" w:cs="GHEA Grapalat"/>
          <w:color w:val="auto"/>
          <w:sz w:val="24"/>
          <w:szCs w:val="24"/>
          <w:lang w:val="hy-AM"/>
        </w:rPr>
      </w:pPr>
      <w:r w:rsidRPr="008B11EC">
        <w:rPr>
          <w:rFonts w:ascii="GHEA Grapalat" w:eastAsia="GHEA Grapalat" w:hAnsi="GHEA Grapalat" w:cs="GHEA Grapalat"/>
          <w:color w:val="auto"/>
          <w:sz w:val="24"/>
          <w:szCs w:val="24"/>
          <w:lang w:val="hy-AM"/>
        </w:rPr>
        <w:t>«</w:t>
      </w:r>
      <w:r w:rsidR="003079AC" w:rsidRPr="008B11EC">
        <w:rPr>
          <w:rFonts w:ascii="GHEA Grapalat" w:eastAsia="Times New Roman" w:hAnsi="GHEA Grapalat" w:cs="Arial"/>
          <w:color w:val="auto"/>
          <w:sz w:val="24"/>
          <w:szCs w:val="24"/>
          <w:lang w:val="hy-AM" w:eastAsia="ru-RU"/>
        </w:rPr>
        <w:t>12</w:t>
      </w:r>
      <w:r w:rsidR="00B14001" w:rsidRPr="008B11EC">
        <w:rPr>
          <w:rFonts w:ascii="GHEA Grapalat" w:eastAsia="Times New Roman" w:hAnsi="GHEA Grapalat" w:cs="Cambria Math"/>
          <w:color w:val="auto"/>
          <w:sz w:val="24"/>
          <w:szCs w:val="24"/>
          <w:lang w:val="hy-AM" w:eastAsia="ru-RU"/>
        </w:rPr>
        <w:t>.</w:t>
      </w:r>
      <w:r w:rsidR="003079AC" w:rsidRPr="008B11EC">
        <w:rPr>
          <w:rFonts w:ascii="GHEA Grapalat" w:eastAsia="Times New Roman" w:hAnsi="GHEA Grapalat" w:cs="Arial"/>
          <w:color w:val="auto"/>
          <w:sz w:val="24"/>
          <w:szCs w:val="24"/>
          <w:lang w:val="hy-AM" w:eastAsia="ru-RU"/>
        </w:rPr>
        <w:t>5</w:t>
      </w:r>
      <w:r w:rsidR="003079AC" w:rsidRPr="008B11EC">
        <w:rPr>
          <w:rFonts w:ascii="GHEA Grapalat" w:hAnsi="GHEA Grapalat"/>
          <w:color w:val="auto"/>
          <w:sz w:val="24"/>
          <w:szCs w:val="24"/>
          <w:shd w:val="clear" w:color="auto" w:fill="FFFFFF"/>
          <w:lang w:val="hy-AM"/>
        </w:rPr>
        <w:t>)</w:t>
      </w:r>
      <w:r w:rsidR="003079AC" w:rsidRPr="008B11EC">
        <w:rPr>
          <w:rFonts w:ascii="GHEA Grapalat" w:eastAsia="Times New Roman" w:hAnsi="GHEA Grapalat" w:cs="Arial"/>
          <w:color w:val="auto"/>
          <w:sz w:val="24"/>
          <w:szCs w:val="24"/>
          <w:lang w:val="hy-AM" w:eastAsia="ru-RU"/>
        </w:rPr>
        <w:t xml:space="preserve"> </w:t>
      </w:r>
      <w:r w:rsidR="003079AC" w:rsidRPr="008B11EC">
        <w:rPr>
          <w:rFonts w:ascii="GHEA Grapalat" w:hAnsi="GHEA Grapalat"/>
          <w:color w:val="auto"/>
          <w:sz w:val="24"/>
          <w:szCs w:val="24"/>
          <w:shd w:val="clear" w:color="auto" w:fill="FFFFFF"/>
          <w:lang w:val="hy-AM"/>
        </w:rPr>
        <w:t>հաստատում է մանկավարժահոգեբանական աջակցություն տրամադրող մասնագետների</w:t>
      </w:r>
      <w:r w:rsidR="00817656" w:rsidRPr="008B11EC">
        <w:rPr>
          <w:rFonts w:ascii="GHEA Grapalat" w:hAnsi="GHEA Grapalat"/>
          <w:color w:val="auto"/>
          <w:sz w:val="24"/>
          <w:szCs w:val="24"/>
          <w:shd w:val="clear" w:color="auto" w:fill="FFFFFF"/>
          <w:lang w:val="hy-AM"/>
        </w:rPr>
        <w:t xml:space="preserve"> և</w:t>
      </w:r>
      <w:r w:rsidR="003079AC" w:rsidRPr="008B11EC">
        <w:rPr>
          <w:rFonts w:ascii="GHEA Grapalat" w:hAnsi="GHEA Grapalat"/>
          <w:color w:val="auto"/>
          <w:sz w:val="24"/>
          <w:szCs w:val="24"/>
          <w:shd w:val="clear" w:color="auto" w:fill="FFFFFF"/>
          <w:lang w:val="hy-AM"/>
        </w:rPr>
        <w:t xml:space="preserve"> մանկավարժական աշխատողների կամավոր ատեստավորման կարգը և կամավոր ատեստավորման արդյունքով մանկավարժահոգեբանական աջակցություն տրամադրող մասնագետներին և մանկավարժական աշխատողներին հավելավճարի տրամադրման, կամավոր ատեստավորման հանձնաժողովի ձևավորման կարգը.</w:t>
      </w:r>
      <w:r w:rsidRPr="008B11EC">
        <w:rPr>
          <w:rFonts w:ascii="GHEA Grapalat" w:eastAsia="GHEA Grapalat" w:hAnsi="GHEA Grapalat" w:cs="GHEA Grapalat"/>
          <w:color w:val="auto"/>
          <w:sz w:val="24"/>
          <w:szCs w:val="24"/>
          <w:lang w:val="it-IT"/>
        </w:rPr>
        <w:t>»</w:t>
      </w:r>
      <w:r w:rsidR="00AB3886" w:rsidRPr="008B11EC">
        <w:rPr>
          <w:rFonts w:ascii="GHEA Grapalat" w:eastAsia="GHEA Grapalat" w:hAnsi="GHEA Grapalat" w:cs="GHEA Grapalat"/>
          <w:color w:val="auto"/>
          <w:sz w:val="24"/>
          <w:szCs w:val="24"/>
          <w:lang w:val="hy-AM"/>
        </w:rPr>
        <w:t>.</w:t>
      </w:r>
      <w:r w:rsidR="001519E7" w:rsidRPr="008B11EC">
        <w:rPr>
          <w:rFonts w:ascii="GHEA Grapalat" w:eastAsia="GHEA Grapalat" w:hAnsi="GHEA Grapalat" w:cs="GHEA Grapalat"/>
          <w:color w:val="auto"/>
          <w:sz w:val="24"/>
          <w:szCs w:val="24"/>
          <w:lang w:val="hy-AM"/>
        </w:rPr>
        <w:t xml:space="preserve"> </w:t>
      </w:r>
    </w:p>
    <w:p w:rsidR="00203578" w:rsidRPr="008B11EC" w:rsidRDefault="0074185F" w:rsidP="008E10FA">
      <w:pPr>
        <w:pStyle w:val="BodyAA"/>
        <w:numPr>
          <w:ilvl w:val="0"/>
          <w:numId w:val="27"/>
        </w:numPr>
        <w:tabs>
          <w:tab w:val="left" w:pos="142"/>
          <w:tab w:val="left" w:pos="720"/>
        </w:tabs>
        <w:spacing w:line="360" w:lineRule="auto"/>
        <w:ind w:left="0" w:right="319" w:firstLine="709"/>
        <w:jc w:val="both"/>
        <w:rPr>
          <w:rFonts w:ascii="GHEA Grapalat" w:hAnsi="GHEA Grapalat"/>
          <w:color w:val="auto"/>
          <w:sz w:val="24"/>
          <w:szCs w:val="24"/>
          <w:shd w:val="clear" w:color="auto" w:fill="FFFFFF"/>
          <w:lang w:val="hy-AM"/>
        </w:rPr>
      </w:pPr>
      <w:r w:rsidRPr="008B11EC">
        <w:rPr>
          <w:rFonts w:ascii="GHEA Grapalat" w:hAnsi="GHEA Grapalat"/>
          <w:color w:val="auto"/>
          <w:sz w:val="24"/>
          <w:szCs w:val="24"/>
          <w:shd w:val="clear" w:color="auto" w:fill="FFFFFF"/>
          <w:lang w:val="hy-AM"/>
        </w:rPr>
        <w:t>1</w:t>
      </w:r>
      <w:r w:rsidR="00417939" w:rsidRPr="008B11EC">
        <w:rPr>
          <w:rFonts w:ascii="GHEA Grapalat" w:hAnsi="GHEA Grapalat"/>
          <w:color w:val="auto"/>
          <w:sz w:val="24"/>
          <w:szCs w:val="24"/>
          <w:shd w:val="clear" w:color="auto" w:fill="FFFFFF"/>
          <w:lang w:val="hy-AM"/>
        </w:rPr>
        <w:t>8.1.</w:t>
      </w:r>
      <w:r w:rsidRPr="008B11EC">
        <w:rPr>
          <w:rFonts w:ascii="GHEA Grapalat" w:hAnsi="GHEA Grapalat"/>
          <w:color w:val="auto"/>
          <w:sz w:val="24"/>
          <w:szCs w:val="24"/>
          <w:shd w:val="clear" w:color="auto" w:fill="FFFFFF"/>
          <w:lang w:val="hy-AM"/>
        </w:rPr>
        <w:t xml:space="preserve">-րդ կետում </w:t>
      </w:r>
      <w:r w:rsidRPr="008B11EC">
        <w:rPr>
          <w:rFonts w:ascii="GHEA Grapalat" w:eastAsia="GHEA Grapalat" w:hAnsi="GHEA Grapalat" w:cs="GHEA Grapalat"/>
          <w:color w:val="auto"/>
          <w:sz w:val="24"/>
          <w:szCs w:val="24"/>
          <w:lang w:val="hy-AM"/>
        </w:rPr>
        <w:t>«</w:t>
      </w:r>
      <w:r w:rsidRPr="008B11EC">
        <w:rPr>
          <w:rFonts w:ascii="GHEA Grapalat" w:hAnsi="GHEA Grapalat"/>
          <w:color w:val="auto"/>
          <w:sz w:val="24"/>
          <w:szCs w:val="24"/>
          <w:shd w:val="clear" w:color="auto" w:fill="FFFFFF"/>
          <w:lang w:val="hy-AM"/>
        </w:rPr>
        <w:t>երեխաների բացահայտման</w:t>
      </w:r>
      <w:r w:rsidRPr="008B11EC">
        <w:rPr>
          <w:rFonts w:ascii="GHEA Grapalat" w:eastAsia="GHEA Grapalat" w:hAnsi="GHEA Grapalat" w:cs="GHEA Grapalat"/>
          <w:color w:val="auto"/>
          <w:sz w:val="24"/>
          <w:szCs w:val="24"/>
          <w:lang w:val="it-IT"/>
        </w:rPr>
        <w:t>»</w:t>
      </w:r>
      <w:r w:rsidRPr="008B11EC">
        <w:rPr>
          <w:rFonts w:ascii="GHEA Grapalat" w:hAnsi="GHEA Grapalat"/>
          <w:color w:val="auto"/>
          <w:sz w:val="24"/>
          <w:szCs w:val="24"/>
          <w:shd w:val="clear" w:color="auto" w:fill="FFFFFF"/>
          <w:lang w:val="hy-AM"/>
        </w:rPr>
        <w:t xml:space="preserve">  բառերից առաջ լրացնել </w:t>
      </w:r>
      <w:r w:rsidRPr="008B11EC">
        <w:rPr>
          <w:rFonts w:ascii="GHEA Grapalat" w:eastAsia="GHEA Grapalat" w:hAnsi="GHEA Grapalat" w:cs="GHEA Grapalat"/>
          <w:color w:val="auto"/>
          <w:sz w:val="24"/>
          <w:szCs w:val="24"/>
          <w:lang w:val="hy-AM"/>
        </w:rPr>
        <w:t>«</w:t>
      </w:r>
      <w:r w:rsidR="00A95A93" w:rsidRPr="008B11EC">
        <w:rPr>
          <w:rFonts w:ascii="GHEA Grapalat" w:eastAsia="GHEA Grapalat" w:hAnsi="GHEA Grapalat" w:cs="GHEA Grapalat"/>
          <w:color w:val="auto"/>
          <w:sz w:val="24"/>
          <w:szCs w:val="24"/>
          <w:lang w:val="hy-AM"/>
        </w:rPr>
        <w:t>և</w:t>
      </w:r>
      <w:r w:rsidR="006344F2" w:rsidRPr="008B11EC">
        <w:rPr>
          <w:rFonts w:ascii="GHEA Grapalat" w:eastAsia="GHEA Grapalat" w:hAnsi="GHEA Grapalat" w:cs="GHEA Grapalat"/>
          <w:color w:val="auto"/>
          <w:sz w:val="24"/>
          <w:szCs w:val="24"/>
          <w:lang w:val="hy-AM"/>
        </w:rPr>
        <w:t xml:space="preserve"> </w:t>
      </w:r>
      <w:r w:rsidR="00A95A93" w:rsidRPr="008B11EC">
        <w:rPr>
          <w:rFonts w:ascii="GHEA Grapalat" w:hAnsi="GHEA Grapalat"/>
          <w:color w:val="auto"/>
          <w:sz w:val="24"/>
          <w:szCs w:val="24"/>
          <w:shd w:val="clear" w:color="auto" w:fill="FFFFFF"/>
          <w:lang w:val="hy-AM"/>
        </w:rPr>
        <w:t>պարտադիր կրթությունից դուրս մնալու ռիսկի տակ գտնվող</w:t>
      </w:r>
      <w:r w:rsidRPr="008B11EC">
        <w:rPr>
          <w:rFonts w:ascii="GHEA Grapalat" w:eastAsia="GHEA Grapalat" w:hAnsi="GHEA Grapalat" w:cs="GHEA Grapalat"/>
          <w:color w:val="auto"/>
          <w:sz w:val="24"/>
          <w:szCs w:val="24"/>
          <w:lang w:val="it-IT"/>
        </w:rPr>
        <w:t>»</w:t>
      </w:r>
      <w:r w:rsidR="00A95A93" w:rsidRPr="008B11EC">
        <w:rPr>
          <w:rFonts w:ascii="GHEA Grapalat" w:eastAsia="GHEA Grapalat" w:hAnsi="GHEA Grapalat" w:cs="GHEA Grapalat"/>
          <w:color w:val="auto"/>
          <w:sz w:val="24"/>
          <w:szCs w:val="24"/>
          <w:lang w:val="hy-AM"/>
        </w:rPr>
        <w:t xml:space="preserve"> բառերը</w:t>
      </w:r>
      <w:r w:rsidR="00203578" w:rsidRPr="008B11EC">
        <w:rPr>
          <w:rFonts w:ascii="GHEA Grapalat" w:eastAsia="GHEA Grapalat" w:hAnsi="GHEA Grapalat" w:cs="GHEA Grapalat"/>
          <w:color w:val="auto"/>
          <w:sz w:val="24"/>
          <w:szCs w:val="24"/>
          <w:lang w:val="hy-AM"/>
        </w:rPr>
        <w:t>.</w:t>
      </w:r>
    </w:p>
    <w:p w:rsidR="00203578" w:rsidRPr="008B11EC" w:rsidRDefault="00203578" w:rsidP="008E10FA">
      <w:pPr>
        <w:pStyle w:val="BodyAA"/>
        <w:numPr>
          <w:ilvl w:val="0"/>
          <w:numId w:val="27"/>
        </w:numPr>
        <w:tabs>
          <w:tab w:val="left" w:pos="142"/>
          <w:tab w:val="left" w:pos="720"/>
        </w:tabs>
        <w:spacing w:line="360" w:lineRule="auto"/>
        <w:ind w:left="0" w:right="319" w:firstLine="709"/>
        <w:jc w:val="both"/>
        <w:rPr>
          <w:rFonts w:ascii="GHEA Grapalat" w:hAnsi="GHEA Grapalat"/>
          <w:color w:val="auto"/>
          <w:sz w:val="24"/>
          <w:szCs w:val="24"/>
          <w:shd w:val="clear" w:color="auto" w:fill="FFFFFF"/>
          <w:lang w:val="hy-AM"/>
        </w:rPr>
      </w:pPr>
      <w:r w:rsidRPr="008B11EC">
        <w:rPr>
          <w:rFonts w:ascii="GHEA Grapalat" w:eastAsia="GHEA Grapalat" w:hAnsi="GHEA Grapalat" w:cs="GHEA Grapalat"/>
          <w:color w:val="auto"/>
          <w:sz w:val="24"/>
          <w:szCs w:val="24"/>
          <w:lang w:val="hy-AM"/>
        </w:rPr>
        <w:lastRenderedPageBreak/>
        <w:t>18-րդ կետը լրացնել հետևյալ բովանդակությամբ՝ 18.2 կետով.</w:t>
      </w:r>
    </w:p>
    <w:p w:rsidR="00FE2D5B" w:rsidRPr="008B11EC" w:rsidRDefault="00203578" w:rsidP="00203578">
      <w:pPr>
        <w:pStyle w:val="BodyAA"/>
        <w:tabs>
          <w:tab w:val="left" w:pos="142"/>
          <w:tab w:val="left" w:pos="720"/>
        </w:tabs>
        <w:spacing w:line="360" w:lineRule="auto"/>
        <w:ind w:left="709" w:right="319"/>
        <w:jc w:val="both"/>
        <w:rPr>
          <w:rFonts w:ascii="GHEA Grapalat" w:hAnsi="GHEA Grapalat"/>
          <w:color w:val="auto"/>
          <w:sz w:val="24"/>
          <w:szCs w:val="24"/>
          <w:shd w:val="clear" w:color="auto" w:fill="FFFFFF"/>
          <w:lang w:val="hy-AM"/>
        </w:rPr>
      </w:pPr>
      <w:r w:rsidRPr="008B11EC">
        <w:rPr>
          <w:rFonts w:ascii="GHEA Grapalat" w:eastAsia="GHEA Grapalat" w:hAnsi="GHEA Grapalat" w:cs="GHEA Grapalat"/>
          <w:color w:val="auto"/>
          <w:sz w:val="24"/>
          <w:szCs w:val="24"/>
          <w:lang w:val="hy-AM"/>
        </w:rPr>
        <w:t xml:space="preserve">«18.2. </w:t>
      </w:r>
      <w:r w:rsidRPr="008B11EC">
        <w:rPr>
          <w:rFonts w:ascii="GHEA Grapalat" w:hAnsi="GHEA Grapalat"/>
          <w:color w:val="auto"/>
          <w:sz w:val="24"/>
          <w:szCs w:val="24"/>
          <w:lang w:val="hy-AM"/>
        </w:rPr>
        <w:t xml:space="preserve"> սահմանում է բարձր և ցածր կատարողականի արդյունքում ուսումնական հաստատությանը լրացուցիչ ֆինանսավորում տրամադրելու կարգը.</w:t>
      </w:r>
      <w:r w:rsidRPr="008B11EC">
        <w:rPr>
          <w:rFonts w:ascii="GHEA Grapalat" w:eastAsia="GHEA Grapalat" w:hAnsi="GHEA Grapalat" w:cs="GHEA Grapalat"/>
          <w:color w:val="auto"/>
          <w:sz w:val="24"/>
          <w:szCs w:val="24"/>
          <w:lang w:val="it-IT"/>
        </w:rPr>
        <w:t>»</w:t>
      </w:r>
      <w:r w:rsidRPr="008B11EC">
        <w:rPr>
          <w:rFonts w:ascii="GHEA Grapalat" w:eastAsia="GHEA Grapalat" w:hAnsi="GHEA Grapalat" w:cs="GHEA Grapalat"/>
          <w:color w:val="auto"/>
          <w:sz w:val="24"/>
          <w:szCs w:val="24"/>
          <w:lang w:val="hy-AM"/>
        </w:rPr>
        <w:t>:</w:t>
      </w:r>
    </w:p>
    <w:p w:rsidR="00E9212B" w:rsidRPr="008B11EC" w:rsidRDefault="00FE2D5B" w:rsidP="008A21F8">
      <w:pPr>
        <w:pStyle w:val="BodyAA"/>
        <w:tabs>
          <w:tab w:val="left" w:pos="720"/>
          <w:tab w:val="left" w:pos="990"/>
        </w:tabs>
        <w:spacing w:line="360" w:lineRule="auto"/>
        <w:ind w:left="540" w:right="319"/>
        <w:jc w:val="both"/>
        <w:rPr>
          <w:rFonts w:ascii="GHEA Grapalat" w:eastAsia="GHEA Grapalat" w:hAnsi="GHEA Grapalat" w:cs="GHEA Grapalat"/>
          <w:color w:val="auto"/>
          <w:sz w:val="24"/>
          <w:szCs w:val="24"/>
          <w:lang w:val="hy-AM"/>
        </w:rPr>
      </w:pPr>
      <w:r w:rsidRPr="008B11EC">
        <w:rPr>
          <w:rFonts w:ascii="GHEA Grapalat" w:eastAsia="GHEA Grapalat" w:hAnsi="GHEA Grapalat" w:cs="GHEA Grapalat"/>
          <w:b/>
          <w:bCs/>
          <w:color w:val="auto"/>
          <w:sz w:val="24"/>
          <w:szCs w:val="24"/>
          <w:lang w:val="hy-AM"/>
        </w:rPr>
        <w:t xml:space="preserve">Հոդված </w:t>
      </w:r>
      <w:r w:rsidR="00E67A63" w:rsidRPr="008B11EC">
        <w:rPr>
          <w:rFonts w:ascii="GHEA Grapalat" w:eastAsia="GHEA Grapalat" w:hAnsi="GHEA Grapalat" w:cs="GHEA Grapalat"/>
          <w:b/>
          <w:bCs/>
          <w:color w:val="auto"/>
          <w:sz w:val="24"/>
          <w:szCs w:val="24"/>
          <w:lang w:val="hy-AM"/>
        </w:rPr>
        <w:t>9</w:t>
      </w:r>
      <w:r w:rsidR="00624B46" w:rsidRPr="008B11EC">
        <w:rPr>
          <w:rFonts w:ascii="GHEA Grapalat" w:eastAsia="GHEA Grapalat" w:hAnsi="GHEA Grapalat" w:cs="Cambria Math"/>
          <w:b/>
          <w:bCs/>
          <w:color w:val="auto"/>
          <w:sz w:val="24"/>
          <w:szCs w:val="24"/>
          <w:lang w:val="hy-AM"/>
        </w:rPr>
        <w:t>.</w:t>
      </w:r>
      <w:r w:rsidRPr="008B11EC">
        <w:rPr>
          <w:rFonts w:ascii="GHEA Grapalat" w:eastAsia="GHEA Grapalat" w:hAnsi="GHEA Grapalat" w:cs="GHEA Grapalat"/>
          <w:color w:val="auto"/>
          <w:sz w:val="24"/>
          <w:szCs w:val="24"/>
          <w:lang w:val="hy-AM"/>
        </w:rPr>
        <w:t xml:space="preserve"> Օրենքի 30-րդ հոդված</w:t>
      </w:r>
      <w:r w:rsidR="001D1F54" w:rsidRPr="008B11EC">
        <w:rPr>
          <w:rFonts w:ascii="GHEA Grapalat" w:eastAsia="GHEA Grapalat" w:hAnsi="GHEA Grapalat" w:cs="GHEA Grapalat"/>
          <w:color w:val="auto"/>
          <w:sz w:val="24"/>
          <w:szCs w:val="24"/>
          <w:lang w:val="hy-AM"/>
        </w:rPr>
        <w:t xml:space="preserve">ի </w:t>
      </w:r>
      <w:r w:rsidR="001D1F54" w:rsidRPr="008B11EC">
        <w:rPr>
          <w:rFonts w:ascii="GHEA Grapalat" w:eastAsia="Times New Roman" w:hAnsi="GHEA Grapalat" w:cs="Arial"/>
          <w:color w:val="auto"/>
          <w:sz w:val="24"/>
          <w:szCs w:val="24"/>
          <w:lang w:val="hy-AM" w:eastAsia="ru-RU"/>
        </w:rPr>
        <w:t>1-ին մասի</w:t>
      </w:r>
      <w:r w:rsidR="001D1F54" w:rsidRPr="008B11EC">
        <w:rPr>
          <w:rFonts w:ascii="GHEA Grapalat" w:eastAsia="GHEA Grapalat" w:hAnsi="GHEA Grapalat" w:cs="GHEA Grapalat"/>
          <w:color w:val="auto"/>
          <w:sz w:val="24"/>
          <w:szCs w:val="24"/>
          <w:lang w:val="hy-AM"/>
        </w:rPr>
        <w:t>՝</w:t>
      </w:r>
    </w:p>
    <w:p w:rsidR="008E4D7C" w:rsidRPr="008B11EC" w:rsidRDefault="00C94F4D" w:rsidP="008E4D7C">
      <w:pPr>
        <w:pStyle w:val="BodyAA"/>
        <w:tabs>
          <w:tab w:val="left" w:pos="720"/>
          <w:tab w:val="left" w:pos="990"/>
        </w:tabs>
        <w:spacing w:line="360" w:lineRule="auto"/>
        <w:ind w:right="319"/>
        <w:jc w:val="both"/>
        <w:rPr>
          <w:rFonts w:ascii="GHEA Grapalat" w:eastAsia="GHEA Grapalat" w:hAnsi="GHEA Grapalat" w:cs="GHEA Grapalat"/>
          <w:color w:val="auto"/>
          <w:sz w:val="24"/>
          <w:szCs w:val="24"/>
          <w:lang w:val="hy-AM"/>
        </w:rPr>
      </w:pPr>
      <w:r w:rsidRPr="008B11EC">
        <w:rPr>
          <w:rFonts w:ascii="GHEA Grapalat" w:eastAsia="GHEA Grapalat" w:hAnsi="GHEA Grapalat" w:cs="GHEA Grapalat"/>
          <w:color w:val="auto"/>
          <w:sz w:val="24"/>
          <w:szCs w:val="24"/>
          <w:lang w:val="hy-AM"/>
        </w:rPr>
        <w:t xml:space="preserve">   1</w:t>
      </w:r>
      <w:r w:rsidR="00910DC6" w:rsidRPr="008B11EC">
        <w:rPr>
          <w:rFonts w:ascii="GHEA Grapalat" w:eastAsia="GHEA Grapalat" w:hAnsi="GHEA Grapalat" w:cs="GHEA Grapalat"/>
          <w:color w:val="auto"/>
          <w:sz w:val="24"/>
          <w:szCs w:val="24"/>
          <w:lang w:val="hy-AM"/>
        </w:rPr>
        <w:t>.</w:t>
      </w:r>
      <w:r w:rsidRPr="008B11EC">
        <w:rPr>
          <w:rFonts w:ascii="GHEA Grapalat" w:eastAsia="GHEA Grapalat" w:hAnsi="GHEA Grapalat" w:cs="GHEA Grapalat"/>
          <w:color w:val="auto"/>
          <w:sz w:val="24"/>
          <w:szCs w:val="24"/>
          <w:lang w:val="hy-AM"/>
        </w:rPr>
        <w:t xml:space="preserve"> </w:t>
      </w:r>
      <w:r w:rsidR="003D34EF" w:rsidRPr="008B11EC">
        <w:rPr>
          <w:rFonts w:ascii="GHEA Grapalat" w:eastAsia="GHEA Grapalat" w:hAnsi="GHEA Grapalat" w:cs="GHEA Grapalat"/>
          <w:color w:val="auto"/>
          <w:sz w:val="24"/>
          <w:szCs w:val="24"/>
          <w:lang w:val="hy-AM"/>
        </w:rPr>
        <w:t>2-րդ կետ</w:t>
      </w:r>
      <w:r w:rsidR="00317166" w:rsidRPr="008B11EC">
        <w:rPr>
          <w:rFonts w:ascii="GHEA Grapalat" w:eastAsia="GHEA Grapalat" w:hAnsi="GHEA Grapalat" w:cs="GHEA Grapalat"/>
          <w:color w:val="auto"/>
          <w:sz w:val="24"/>
          <w:szCs w:val="24"/>
          <w:lang w:val="hy-AM"/>
        </w:rPr>
        <w:t>ն</w:t>
      </w:r>
      <w:r w:rsidR="003D34EF" w:rsidRPr="008B11EC">
        <w:rPr>
          <w:rFonts w:ascii="GHEA Grapalat" w:eastAsia="GHEA Grapalat" w:hAnsi="GHEA Grapalat" w:cs="GHEA Grapalat"/>
          <w:color w:val="auto"/>
          <w:sz w:val="24"/>
          <w:szCs w:val="24"/>
          <w:lang w:val="hy-AM"/>
        </w:rPr>
        <w:t xml:space="preserve"> </w:t>
      </w:r>
      <w:r w:rsidR="00AC7023" w:rsidRPr="008B11EC">
        <w:rPr>
          <w:rFonts w:ascii="GHEA Grapalat" w:eastAsia="GHEA Grapalat" w:hAnsi="GHEA Grapalat" w:cs="GHEA Grapalat"/>
          <w:color w:val="auto"/>
          <w:sz w:val="24"/>
          <w:szCs w:val="24"/>
          <w:lang w:val="hy-AM"/>
        </w:rPr>
        <w:t>ուժը կորցրած ճանաչել</w:t>
      </w:r>
      <w:r w:rsidR="008E4A4F" w:rsidRPr="008B11EC">
        <w:rPr>
          <w:rFonts w:ascii="GHEA Grapalat" w:eastAsia="GHEA Grapalat" w:hAnsi="GHEA Grapalat" w:cs="GHEA Grapalat"/>
          <w:color w:val="auto"/>
          <w:sz w:val="24"/>
          <w:szCs w:val="24"/>
          <w:lang w:val="hy-AM"/>
        </w:rPr>
        <w:t>.</w:t>
      </w:r>
    </w:p>
    <w:p w:rsidR="003D34EF" w:rsidRPr="008B11EC" w:rsidRDefault="00317166" w:rsidP="008E4D7C">
      <w:pPr>
        <w:pStyle w:val="BodyAA"/>
        <w:tabs>
          <w:tab w:val="left" w:pos="720"/>
          <w:tab w:val="left" w:pos="990"/>
        </w:tabs>
        <w:spacing w:line="360" w:lineRule="auto"/>
        <w:ind w:right="319"/>
        <w:jc w:val="both"/>
        <w:rPr>
          <w:rFonts w:ascii="GHEA Grapalat" w:eastAsia="GHEA Grapalat" w:hAnsi="GHEA Grapalat" w:cs="GHEA Grapalat"/>
          <w:color w:val="auto"/>
          <w:sz w:val="24"/>
          <w:szCs w:val="24"/>
          <w:lang w:val="hy-AM"/>
        </w:rPr>
      </w:pPr>
      <w:r w:rsidRPr="008B11EC">
        <w:rPr>
          <w:rFonts w:ascii="GHEA Grapalat" w:hAnsi="GHEA Grapalat"/>
          <w:color w:val="auto"/>
          <w:sz w:val="24"/>
          <w:szCs w:val="24"/>
          <w:shd w:val="clear" w:color="auto" w:fill="FFFFFF"/>
          <w:lang w:val="hy-AM"/>
        </w:rPr>
        <w:t xml:space="preserve">   </w:t>
      </w:r>
      <w:r w:rsidR="003D34EF" w:rsidRPr="008B11EC">
        <w:rPr>
          <w:rFonts w:ascii="GHEA Grapalat" w:hAnsi="GHEA Grapalat"/>
          <w:color w:val="auto"/>
          <w:sz w:val="24"/>
          <w:szCs w:val="24"/>
          <w:shd w:val="clear" w:color="auto" w:fill="FFFFFF"/>
          <w:lang w:val="hy-AM"/>
        </w:rPr>
        <w:t xml:space="preserve">2 </w:t>
      </w:r>
      <w:r w:rsidR="000F4FE1" w:rsidRPr="008B11EC">
        <w:rPr>
          <w:rFonts w:ascii="GHEA Grapalat" w:hAnsi="GHEA Grapalat" w:cs="Cambria Math"/>
          <w:color w:val="auto"/>
          <w:sz w:val="24"/>
          <w:szCs w:val="24"/>
          <w:shd w:val="clear" w:color="auto" w:fill="FFFFFF"/>
          <w:lang w:val="hy-AM"/>
        </w:rPr>
        <w:t>.</w:t>
      </w:r>
      <w:r w:rsidR="003D34EF" w:rsidRPr="008B11EC">
        <w:rPr>
          <w:rFonts w:ascii="GHEA Grapalat" w:hAnsi="GHEA Grapalat"/>
          <w:color w:val="auto"/>
          <w:sz w:val="24"/>
          <w:szCs w:val="24"/>
          <w:shd w:val="clear" w:color="auto" w:fill="FFFFFF"/>
          <w:lang w:val="hy-AM"/>
        </w:rPr>
        <w:t xml:space="preserve"> </w:t>
      </w:r>
      <w:r w:rsidR="00803210" w:rsidRPr="008B11EC">
        <w:rPr>
          <w:rFonts w:ascii="GHEA Grapalat" w:hAnsi="GHEA Grapalat"/>
          <w:color w:val="auto"/>
          <w:sz w:val="24"/>
          <w:szCs w:val="24"/>
          <w:shd w:val="clear" w:color="auto" w:fill="FFFFFF"/>
          <w:lang w:val="hy-AM"/>
        </w:rPr>
        <w:t xml:space="preserve">5-րդ կետում </w:t>
      </w:r>
      <w:r w:rsidR="00803210" w:rsidRPr="008B11EC">
        <w:rPr>
          <w:rFonts w:ascii="GHEA Grapalat" w:eastAsia="GHEA Grapalat" w:hAnsi="GHEA Grapalat" w:cs="GHEA Grapalat"/>
          <w:color w:val="auto"/>
          <w:sz w:val="24"/>
          <w:szCs w:val="24"/>
          <w:lang w:val="hy-AM"/>
        </w:rPr>
        <w:t>«</w:t>
      </w:r>
      <w:r w:rsidR="00803210" w:rsidRPr="008B11EC">
        <w:rPr>
          <w:rFonts w:ascii="GHEA Grapalat" w:hAnsi="GHEA Grapalat"/>
          <w:color w:val="auto"/>
          <w:sz w:val="24"/>
          <w:szCs w:val="24"/>
          <w:shd w:val="clear" w:color="auto" w:fill="FFFFFF"/>
          <w:lang w:val="hy-AM"/>
        </w:rPr>
        <w:t>մանկավարժահոգեբանական կենտրոնների</w:t>
      </w:r>
      <w:r w:rsidR="00803210" w:rsidRPr="008B11EC">
        <w:rPr>
          <w:rFonts w:ascii="GHEA Grapalat" w:eastAsia="GHEA Grapalat" w:hAnsi="GHEA Grapalat" w:cs="GHEA Grapalat"/>
          <w:color w:val="auto"/>
          <w:sz w:val="24"/>
          <w:szCs w:val="24"/>
          <w:lang w:val="it-IT"/>
        </w:rPr>
        <w:t>»</w:t>
      </w:r>
      <w:r w:rsidR="00803210" w:rsidRPr="008B11EC">
        <w:rPr>
          <w:rFonts w:ascii="GHEA Grapalat" w:eastAsia="GHEA Grapalat" w:hAnsi="GHEA Grapalat" w:cs="GHEA Grapalat"/>
          <w:color w:val="auto"/>
          <w:sz w:val="24"/>
          <w:szCs w:val="24"/>
          <w:lang w:val="hy-AM"/>
        </w:rPr>
        <w:t xml:space="preserve"> բառերից առաջ լրացնել </w:t>
      </w:r>
      <w:r w:rsidR="00B3656D" w:rsidRPr="008B11EC">
        <w:rPr>
          <w:rFonts w:ascii="GHEA Grapalat" w:eastAsia="GHEA Grapalat" w:hAnsi="GHEA Grapalat" w:cs="GHEA Grapalat"/>
          <w:color w:val="auto"/>
          <w:sz w:val="24"/>
          <w:szCs w:val="24"/>
          <w:lang w:val="hy-AM"/>
        </w:rPr>
        <w:t>«</w:t>
      </w:r>
      <w:r w:rsidR="00BF3778" w:rsidRPr="008B11EC">
        <w:rPr>
          <w:rFonts w:ascii="GHEA Grapalat" w:eastAsia="GHEA Grapalat" w:hAnsi="GHEA Grapalat" w:cs="GHEA Grapalat"/>
          <w:color w:val="auto"/>
          <w:sz w:val="24"/>
          <w:szCs w:val="24"/>
          <w:lang w:val="hy-AM"/>
        </w:rPr>
        <w:t>և</w:t>
      </w:r>
      <w:r w:rsidR="000756C2" w:rsidRPr="008B11EC">
        <w:rPr>
          <w:rFonts w:ascii="GHEA Grapalat" w:eastAsia="GHEA Grapalat" w:hAnsi="GHEA Grapalat" w:cs="GHEA Grapalat"/>
          <w:color w:val="auto"/>
          <w:sz w:val="24"/>
          <w:szCs w:val="24"/>
          <w:lang w:val="hy-AM"/>
        </w:rPr>
        <w:t xml:space="preserve"> հատուկ դպրոց-</w:t>
      </w:r>
      <w:r w:rsidR="00B3656D" w:rsidRPr="008B11EC">
        <w:rPr>
          <w:rFonts w:ascii="GHEA Grapalat" w:eastAsia="GHEA Grapalat" w:hAnsi="GHEA Grapalat" w:cs="GHEA Grapalat"/>
          <w:color w:val="auto"/>
          <w:sz w:val="24"/>
          <w:szCs w:val="24"/>
          <w:lang w:val="hy-AM"/>
        </w:rPr>
        <w:t>ռեսուրս</w:t>
      </w:r>
      <w:r w:rsidR="000756C2" w:rsidRPr="008B11EC">
        <w:rPr>
          <w:rFonts w:ascii="GHEA Grapalat" w:eastAsia="GHEA Grapalat" w:hAnsi="GHEA Grapalat" w:cs="GHEA Grapalat"/>
          <w:color w:val="auto"/>
          <w:sz w:val="24"/>
          <w:szCs w:val="24"/>
          <w:lang w:val="hy-AM"/>
        </w:rPr>
        <w:t xml:space="preserve"> </w:t>
      </w:r>
      <w:r w:rsidR="00B3656D" w:rsidRPr="008B11EC">
        <w:rPr>
          <w:rFonts w:ascii="GHEA Grapalat" w:eastAsia="GHEA Grapalat" w:hAnsi="GHEA Grapalat" w:cs="GHEA Grapalat"/>
          <w:color w:val="auto"/>
          <w:sz w:val="24"/>
          <w:szCs w:val="24"/>
          <w:lang w:val="hy-AM"/>
        </w:rPr>
        <w:t>կենտրոնների</w:t>
      </w:r>
      <w:r w:rsidR="00B3656D" w:rsidRPr="008B11EC">
        <w:rPr>
          <w:rFonts w:ascii="GHEA Grapalat" w:eastAsia="GHEA Grapalat" w:hAnsi="GHEA Grapalat" w:cs="GHEA Grapalat"/>
          <w:color w:val="auto"/>
          <w:sz w:val="24"/>
          <w:szCs w:val="24"/>
          <w:lang w:val="it-IT"/>
        </w:rPr>
        <w:t>»</w:t>
      </w:r>
      <w:r w:rsidR="00D35DE0" w:rsidRPr="008B11EC">
        <w:rPr>
          <w:rFonts w:ascii="GHEA Grapalat" w:eastAsia="GHEA Grapalat" w:hAnsi="GHEA Grapalat" w:cs="GHEA Grapalat"/>
          <w:color w:val="auto"/>
          <w:sz w:val="24"/>
          <w:szCs w:val="24"/>
          <w:lang w:val="hy-AM"/>
        </w:rPr>
        <w:t xml:space="preserve"> բառը</w:t>
      </w:r>
      <w:r w:rsidR="008E4A4F" w:rsidRPr="008B11EC">
        <w:rPr>
          <w:rFonts w:ascii="GHEA Grapalat" w:eastAsia="GHEA Grapalat" w:hAnsi="GHEA Grapalat" w:cs="GHEA Grapalat"/>
          <w:color w:val="auto"/>
          <w:sz w:val="24"/>
          <w:szCs w:val="24"/>
          <w:lang w:val="hy-AM"/>
        </w:rPr>
        <w:t>.</w:t>
      </w:r>
    </w:p>
    <w:p w:rsidR="00C15FBC" w:rsidRPr="008B11EC" w:rsidRDefault="00317166" w:rsidP="008E4D7C">
      <w:pPr>
        <w:pStyle w:val="BodyAA"/>
        <w:tabs>
          <w:tab w:val="left" w:pos="720"/>
          <w:tab w:val="left" w:pos="990"/>
        </w:tabs>
        <w:spacing w:line="360" w:lineRule="auto"/>
        <w:ind w:right="319"/>
        <w:jc w:val="both"/>
        <w:rPr>
          <w:rFonts w:ascii="GHEA Grapalat" w:eastAsia="GHEA Grapalat" w:hAnsi="GHEA Grapalat" w:cs="GHEA Grapalat"/>
          <w:color w:val="auto"/>
          <w:sz w:val="24"/>
          <w:szCs w:val="24"/>
          <w:lang w:val="hy-AM"/>
        </w:rPr>
      </w:pPr>
      <w:r w:rsidRPr="008B11EC">
        <w:rPr>
          <w:rFonts w:ascii="GHEA Grapalat" w:eastAsia="GHEA Grapalat" w:hAnsi="GHEA Grapalat" w:cs="GHEA Grapalat"/>
          <w:color w:val="auto"/>
          <w:sz w:val="24"/>
          <w:szCs w:val="24"/>
          <w:lang w:val="hy-AM"/>
        </w:rPr>
        <w:t xml:space="preserve">   </w:t>
      </w:r>
      <w:r w:rsidR="00F30639" w:rsidRPr="008B11EC">
        <w:rPr>
          <w:rFonts w:ascii="GHEA Grapalat" w:eastAsia="GHEA Grapalat" w:hAnsi="GHEA Grapalat" w:cs="GHEA Grapalat"/>
          <w:color w:val="auto"/>
          <w:sz w:val="24"/>
          <w:szCs w:val="24"/>
          <w:lang w:val="hy-AM"/>
        </w:rPr>
        <w:t>3</w:t>
      </w:r>
      <w:r w:rsidR="000F4FE1" w:rsidRPr="008B11EC">
        <w:rPr>
          <w:rFonts w:ascii="GHEA Grapalat" w:eastAsia="GHEA Grapalat" w:hAnsi="GHEA Grapalat" w:cs="GHEA Grapalat"/>
          <w:color w:val="auto"/>
          <w:sz w:val="24"/>
          <w:szCs w:val="24"/>
          <w:lang w:val="hy-AM"/>
        </w:rPr>
        <w:t>.</w:t>
      </w:r>
      <w:r w:rsidR="00F30639" w:rsidRPr="008B11EC">
        <w:rPr>
          <w:rFonts w:ascii="GHEA Grapalat" w:eastAsia="GHEA Grapalat" w:hAnsi="GHEA Grapalat" w:cs="GHEA Grapalat"/>
          <w:color w:val="auto"/>
          <w:sz w:val="24"/>
          <w:szCs w:val="24"/>
          <w:lang w:val="hy-AM"/>
        </w:rPr>
        <w:t xml:space="preserve"> </w:t>
      </w:r>
      <w:r w:rsidR="00C15FBC" w:rsidRPr="008B11EC">
        <w:rPr>
          <w:rFonts w:ascii="GHEA Grapalat" w:eastAsia="GHEA Grapalat" w:hAnsi="GHEA Grapalat" w:cs="GHEA Grapalat"/>
          <w:color w:val="auto"/>
          <w:sz w:val="24"/>
          <w:szCs w:val="24"/>
          <w:lang w:val="hy-AM"/>
        </w:rPr>
        <w:t>11-րդ կետում «</w:t>
      </w:r>
      <w:r w:rsidR="000B2C78" w:rsidRPr="008B11EC">
        <w:rPr>
          <w:rFonts w:ascii="GHEA Grapalat" w:hAnsi="GHEA Grapalat"/>
          <w:color w:val="auto"/>
          <w:sz w:val="24"/>
          <w:szCs w:val="24"/>
          <w:shd w:val="clear" w:color="auto" w:fill="FFFFFF"/>
          <w:lang w:val="hy-AM"/>
        </w:rPr>
        <w:t>Պ</w:t>
      </w:r>
      <w:r w:rsidR="00C15FBC" w:rsidRPr="008B11EC">
        <w:rPr>
          <w:rFonts w:ascii="GHEA Grapalat" w:hAnsi="GHEA Grapalat"/>
          <w:color w:val="auto"/>
          <w:sz w:val="24"/>
          <w:szCs w:val="24"/>
          <w:shd w:val="clear" w:color="auto" w:fill="FFFFFF"/>
          <w:lang w:val="hy-AM"/>
        </w:rPr>
        <w:t>ետական</w:t>
      </w:r>
      <w:r w:rsidR="00C15FBC" w:rsidRPr="008B11EC">
        <w:rPr>
          <w:rFonts w:ascii="GHEA Grapalat" w:eastAsia="GHEA Grapalat" w:hAnsi="GHEA Grapalat" w:cs="GHEA Grapalat"/>
          <w:color w:val="auto"/>
          <w:sz w:val="24"/>
          <w:szCs w:val="24"/>
          <w:lang w:val="it-IT"/>
        </w:rPr>
        <w:t>»</w:t>
      </w:r>
      <w:r w:rsidR="00C15FBC" w:rsidRPr="008B11EC">
        <w:rPr>
          <w:rFonts w:ascii="GHEA Grapalat" w:hAnsi="GHEA Grapalat"/>
          <w:color w:val="auto"/>
          <w:sz w:val="24"/>
          <w:szCs w:val="24"/>
          <w:shd w:val="clear" w:color="auto" w:fill="FFFFFF"/>
          <w:lang w:val="hy-AM"/>
        </w:rPr>
        <w:t xml:space="preserve"> բառ</w:t>
      </w:r>
      <w:r w:rsidR="000B2C78" w:rsidRPr="008B11EC">
        <w:rPr>
          <w:rFonts w:ascii="GHEA Grapalat" w:hAnsi="GHEA Grapalat"/>
          <w:color w:val="auto"/>
          <w:sz w:val="24"/>
          <w:szCs w:val="24"/>
          <w:shd w:val="clear" w:color="auto" w:fill="FFFFFF"/>
          <w:lang w:val="hy-AM"/>
        </w:rPr>
        <w:t xml:space="preserve">ը փոխարինել </w:t>
      </w:r>
      <w:r w:rsidR="00C15FBC" w:rsidRPr="008B11EC">
        <w:rPr>
          <w:rFonts w:ascii="GHEA Grapalat" w:eastAsia="GHEA Grapalat" w:hAnsi="GHEA Grapalat" w:cs="GHEA Grapalat"/>
          <w:color w:val="auto"/>
          <w:sz w:val="24"/>
          <w:szCs w:val="24"/>
          <w:lang w:val="hy-AM"/>
        </w:rPr>
        <w:t>«</w:t>
      </w:r>
      <w:r w:rsidR="000B2C78" w:rsidRPr="008B11EC">
        <w:rPr>
          <w:rFonts w:ascii="GHEA Grapalat" w:hAnsi="GHEA Grapalat"/>
          <w:color w:val="auto"/>
          <w:sz w:val="24"/>
          <w:szCs w:val="24"/>
          <w:shd w:val="clear" w:color="auto" w:fill="FFFFFF"/>
          <w:lang w:val="hy-AM"/>
        </w:rPr>
        <w:t>Ա</w:t>
      </w:r>
      <w:r w:rsidR="00C15FBC" w:rsidRPr="008B11EC">
        <w:rPr>
          <w:rFonts w:ascii="GHEA Grapalat" w:hAnsi="GHEA Grapalat"/>
          <w:color w:val="auto"/>
          <w:sz w:val="24"/>
          <w:szCs w:val="24"/>
          <w:shd w:val="clear" w:color="auto" w:fill="FFFFFF"/>
          <w:lang w:val="hy-AM"/>
        </w:rPr>
        <w:t>վարտական,</w:t>
      </w:r>
      <w:r w:rsidR="000B2C78" w:rsidRPr="008B11EC">
        <w:rPr>
          <w:rFonts w:ascii="GHEA Grapalat" w:hAnsi="GHEA Grapalat"/>
          <w:color w:val="auto"/>
          <w:sz w:val="24"/>
          <w:szCs w:val="24"/>
          <w:shd w:val="clear" w:color="auto" w:fill="FFFFFF"/>
          <w:lang w:val="hy-AM"/>
        </w:rPr>
        <w:t xml:space="preserve"> պետական</w:t>
      </w:r>
      <w:r w:rsidR="00C15FBC" w:rsidRPr="008B11EC">
        <w:rPr>
          <w:rFonts w:ascii="GHEA Grapalat" w:eastAsia="GHEA Grapalat" w:hAnsi="GHEA Grapalat" w:cs="GHEA Grapalat"/>
          <w:color w:val="auto"/>
          <w:sz w:val="24"/>
          <w:szCs w:val="24"/>
          <w:lang w:val="it-IT"/>
        </w:rPr>
        <w:t>»</w:t>
      </w:r>
      <w:r w:rsidR="00C15FBC" w:rsidRPr="008B11EC">
        <w:rPr>
          <w:rFonts w:ascii="GHEA Grapalat" w:hAnsi="GHEA Grapalat"/>
          <w:color w:val="auto"/>
          <w:sz w:val="24"/>
          <w:szCs w:val="24"/>
          <w:shd w:val="clear" w:color="auto" w:fill="FFFFFF"/>
          <w:lang w:val="hy-AM"/>
        </w:rPr>
        <w:t xml:space="preserve"> բառեր</w:t>
      </w:r>
      <w:r w:rsidR="000B2C78" w:rsidRPr="008B11EC">
        <w:rPr>
          <w:rFonts w:ascii="GHEA Grapalat" w:hAnsi="GHEA Grapalat"/>
          <w:color w:val="auto"/>
          <w:sz w:val="24"/>
          <w:szCs w:val="24"/>
          <w:shd w:val="clear" w:color="auto" w:fill="FFFFFF"/>
          <w:lang w:val="hy-AM"/>
        </w:rPr>
        <w:t>ով</w:t>
      </w:r>
      <w:r w:rsidR="008E4A4F" w:rsidRPr="008B11EC">
        <w:rPr>
          <w:rFonts w:ascii="GHEA Grapalat" w:hAnsi="GHEA Grapalat"/>
          <w:color w:val="auto"/>
          <w:sz w:val="24"/>
          <w:szCs w:val="24"/>
          <w:shd w:val="clear" w:color="auto" w:fill="FFFFFF"/>
          <w:lang w:val="hy-AM"/>
        </w:rPr>
        <w:t>.</w:t>
      </w:r>
      <w:r w:rsidR="00C15FBC" w:rsidRPr="008B11EC">
        <w:rPr>
          <w:rFonts w:ascii="GHEA Grapalat" w:hAnsi="GHEA Grapalat"/>
          <w:color w:val="auto"/>
          <w:sz w:val="24"/>
          <w:szCs w:val="24"/>
          <w:shd w:val="clear" w:color="auto" w:fill="FFFFFF"/>
          <w:lang w:val="hy-AM"/>
        </w:rPr>
        <w:t xml:space="preserve"> </w:t>
      </w:r>
    </w:p>
    <w:p w:rsidR="00120B4B" w:rsidRPr="008B11EC" w:rsidRDefault="00317166" w:rsidP="008E4D7C">
      <w:pPr>
        <w:pStyle w:val="BodyAA"/>
        <w:tabs>
          <w:tab w:val="left" w:pos="720"/>
          <w:tab w:val="left" w:pos="990"/>
        </w:tabs>
        <w:spacing w:line="360" w:lineRule="auto"/>
        <w:ind w:right="319"/>
        <w:jc w:val="both"/>
        <w:rPr>
          <w:rFonts w:ascii="GHEA Grapalat" w:eastAsia="GHEA Grapalat" w:hAnsi="GHEA Grapalat" w:cs="GHEA Grapalat"/>
          <w:strike/>
          <w:color w:val="auto"/>
          <w:sz w:val="24"/>
          <w:szCs w:val="24"/>
          <w:lang w:val="hy-AM"/>
        </w:rPr>
      </w:pPr>
      <w:r w:rsidRPr="008B11EC">
        <w:rPr>
          <w:rFonts w:ascii="GHEA Grapalat" w:eastAsia="GHEA Grapalat" w:hAnsi="GHEA Grapalat" w:cs="GHEA Grapalat"/>
          <w:color w:val="auto"/>
          <w:sz w:val="24"/>
          <w:szCs w:val="24"/>
          <w:lang w:val="hy-AM"/>
        </w:rPr>
        <w:t xml:space="preserve">   </w:t>
      </w:r>
      <w:r w:rsidR="00C15FBC" w:rsidRPr="008B11EC">
        <w:rPr>
          <w:rFonts w:ascii="GHEA Grapalat" w:eastAsia="GHEA Grapalat" w:hAnsi="GHEA Grapalat" w:cs="GHEA Grapalat"/>
          <w:color w:val="auto"/>
          <w:sz w:val="24"/>
          <w:szCs w:val="24"/>
          <w:lang w:val="hy-AM"/>
        </w:rPr>
        <w:t xml:space="preserve">4. </w:t>
      </w:r>
      <w:r w:rsidR="00120B4B" w:rsidRPr="008B11EC">
        <w:rPr>
          <w:rFonts w:ascii="GHEA Grapalat" w:eastAsia="GHEA Grapalat" w:hAnsi="GHEA Grapalat" w:cs="GHEA Grapalat"/>
          <w:color w:val="auto"/>
          <w:sz w:val="24"/>
          <w:szCs w:val="24"/>
          <w:lang w:val="hy-AM"/>
        </w:rPr>
        <w:t xml:space="preserve"> 26.11-րդ կետում «</w:t>
      </w:r>
      <w:r w:rsidR="00120B4B" w:rsidRPr="008B11EC">
        <w:rPr>
          <w:rFonts w:ascii="GHEA Grapalat" w:hAnsi="GHEA Grapalat"/>
          <w:color w:val="auto"/>
          <w:sz w:val="24"/>
          <w:szCs w:val="24"/>
          <w:lang w:val="hy-AM"/>
        </w:rPr>
        <w:t>համապատասխան մասնագետ</w:t>
      </w:r>
      <w:r w:rsidR="00120B4B" w:rsidRPr="008B11EC">
        <w:rPr>
          <w:rFonts w:ascii="GHEA Grapalat" w:eastAsia="GHEA Grapalat" w:hAnsi="GHEA Grapalat" w:cs="GHEA Grapalat"/>
          <w:color w:val="auto"/>
          <w:sz w:val="24"/>
          <w:szCs w:val="24"/>
          <w:lang w:val="it-IT"/>
        </w:rPr>
        <w:t>»</w:t>
      </w:r>
      <w:r w:rsidR="00120B4B" w:rsidRPr="008B11EC">
        <w:rPr>
          <w:rFonts w:ascii="GHEA Grapalat" w:eastAsia="GHEA Grapalat" w:hAnsi="GHEA Grapalat" w:cs="GHEA Grapalat"/>
          <w:color w:val="auto"/>
          <w:sz w:val="24"/>
          <w:szCs w:val="24"/>
          <w:lang w:val="hy-AM"/>
        </w:rPr>
        <w:t xml:space="preserve"> բառերը փոխարինել  «</w:t>
      </w:r>
      <w:r w:rsidR="00120B4B" w:rsidRPr="008B11EC">
        <w:rPr>
          <w:rFonts w:ascii="GHEA Grapalat" w:hAnsi="GHEA Grapalat"/>
          <w:color w:val="auto"/>
          <w:sz w:val="24"/>
          <w:szCs w:val="24"/>
          <w:lang w:val="hy-AM"/>
        </w:rPr>
        <w:t>տնօրենին և համապատասխան մասնագետին</w:t>
      </w:r>
      <w:r w:rsidR="00120B4B" w:rsidRPr="008B11EC">
        <w:rPr>
          <w:rFonts w:ascii="GHEA Grapalat" w:eastAsia="GHEA Grapalat" w:hAnsi="GHEA Grapalat" w:cs="GHEA Grapalat"/>
          <w:color w:val="auto"/>
          <w:sz w:val="24"/>
          <w:szCs w:val="24"/>
          <w:lang w:val="it-IT"/>
        </w:rPr>
        <w:t>»</w:t>
      </w:r>
      <w:r w:rsidR="00120B4B" w:rsidRPr="008B11EC">
        <w:rPr>
          <w:rFonts w:ascii="GHEA Grapalat" w:eastAsia="GHEA Grapalat" w:hAnsi="GHEA Grapalat" w:cs="GHEA Grapalat"/>
          <w:color w:val="auto"/>
          <w:sz w:val="24"/>
          <w:szCs w:val="24"/>
          <w:lang w:val="hy-AM"/>
        </w:rPr>
        <w:t xml:space="preserve"> բառերով.</w:t>
      </w:r>
    </w:p>
    <w:p w:rsidR="00F30639" w:rsidRPr="008B11EC" w:rsidRDefault="00120B4B" w:rsidP="008E4D7C">
      <w:pPr>
        <w:pStyle w:val="BodyAA"/>
        <w:tabs>
          <w:tab w:val="left" w:pos="720"/>
          <w:tab w:val="left" w:pos="990"/>
        </w:tabs>
        <w:spacing w:line="360" w:lineRule="auto"/>
        <w:ind w:right="319"/>
        <w:jc w:val="both"/>
        <w:rPr>
          <w:rFonts w:ascii="GHEA Grapalat" w:eastAsia="GHEA Grapalat" w:hAnsi="GHEA Grapalat" w:cs="GHEA Grapalat"/>
          <w:color w:val="auto"/>
          <w:sz w:val="24"/>
          <w:szCs w:val="24"/>
          <w:lang w:val="hy-AM"/>
        </w:rPr>
      </w:pPr>
      <w:r w:rsidRPr="008B11EC">
        <w:rPr>
          <w:rFonts w:ascii="GHEA Grapalat" w:eastAsia="GHEA Grapalat" w:hAnsi="GHEA Grapalat" w:cs="GHEA Grapalat"/>
          <w:color w:val="auto"/>
          <w:sz w:val="24"/>
          <w:szCs w:val="24"/>
          <w:lang w:val="hy-AM"/>
        </w:rPr>
        <w:t xml:space="preserve">   </w:t>
      </w:r>
      <w:r w:rsidR="00203578" w:rsidRPr="008B11EC">
        <w:rPr>
          <w:rFonts w:ascii="GHEA Grapalat" w:eastAsia="GHEA Grapalat" w:hAnsi="GHEA Grapalat" w:cs="GHEA Grapalat"/>
          <w:color w:val="auto"/>
          <w:sz w:val="24"/>
          <w:szCs w:val="24"/>
          <w:lang w:val="hy-AM"/>
        </w:rPr>
        <w:t>5</w:t>
      </w:r>
      <w:r w:rsidRPr="008B11EC">
        <w:rPr>
          <w:rFonts w:ascii="GHEA Grapalat" w:eastAsia="GHEA Grapalat" w:hAnsi="GHEA Grapalat" w:cs="GHEA Grapalat"/>
          <w:color w:val="auto"/>
          <w:sz w:val="24"/>
          <w:szCs w:val="24"/>
          <w:lang w:val="hy-AM"/>
        </w:rPr>
        <w:t xml:space="preserve">. </w:t>
      </w:r>
      <w:r w:rsidR="00F30639" w:rsidRPr="008B11EC">
        <w:rPr>
          <w:rFonts w:ascii="GHEA Grapalat" w:eastAsia="GHEA Grapalat" w:hAnsi="GHEA Grapalat" w:cs="GHEA Grapalat"/>
          <w:color w:val="auto"/>
          <w:sz w:val="24"/>
          <w:szCs w:val="24"/>
          <w:lang w:val="hy-AM"/>
        </w:rPr>
        <w:t>26</w:t>
      </w:r>
      <w:r w:rsidR="000F4FE1" w:rsidRPr="008B11EC">
        <w:rPr>
          <w:rFonts w:ascii="GHEA Grapalat" w:eastAsia="GHEA Grapalat" w:hAnsi="GHEA Grapalat" w:cs="GHEA Grapalat"/>
          <w:color w:val="auto"/>
          <w:sz w:val="24"/>
          <w:szCs w:val="24"/>
          <w:lang w:val="hy-AM"/>
        </w:rPr>
        <w:t>.</w:t>
      </w:r>
      <w:r w:rsidR="00F30639" w:rsidRPr="008B11EC">
        <w:rPr>
          <w:rFonts w:ascii="GHEA Grapalat" w:eastAsia="GHEA Grapalat" w:hAnsi="GHEA Grapalat" w:cs="GHEA Grapalat"/>
          <w:color w:val="auto"/>
          <w:sz w:val="24"/>
          <w:szCs w:val="24"/>
          <w:lang w:val="hy-AM"/>
        </w:rPr>
        <w:t>9-րդ կետ</w:t>
      </w:r>
      <w:r w:rsidR="00EA78E6" w:rsidRPr="008B11EC">
        <w:rPr>
          <w:rFonts w:ascii="GHEA Grapalat" w:eastAsia="GHEA Grapalat" w:hAnsi="GHEA Grapalat" w:cs="GHEA Grapalat"/>
          <w:color w:val="auto"/>
          <w:sz w:val="24"/>
          <w:szCs w:val="24"/>
          <w:lang w:val="hy-AM"/>
        </w:rPr>
        <w:t>ն</w:t>
      </w:r>
      <w:r w:rsidR="00F30639" w:rsidRPr="008B11EC">
        <w:rPr>
          <w:rFonts w:ascii="GHEA Grapalat" w:eastAsia="GHEA Grapalat" w:hAnsi="GHEA Grapalat" w:cs="GHEA Grapalat"/>
          <w:color w:val="auto"/>
          <w:sz w:val="24"/>
          <w:szCs w:val="24"/>
          <w:lang w:val="hy-AM"/>
        </w:rPr>
        <w:t xml:space="preserve"> ուժը կորցրած ճանաչել։</w:t>
      </w:r>
    </w:p>
    <w:p w:rsidR="00D17DD6" w:rsidRPr="008B11EC" w:rsidRDefault="00AC3C14" w:rsidP="00D17DD6">
      <w:pPr>
        <w:pStyle w:val="BodyAA"/>
        <w:tabs>
          <w:tab w:val="left" w:pos="720"/>
          <w:tab w:val="left" w:pos="990"/>
        </w:tabs>
        <w:spacing w:line="360" w:lineRule="auto"/>
        <w:ind w:right="319"/>
        <w:jc w:val="both"/>
        <w:rPr>
          <w:rFonts w:ascii="GHEA Grapalat" w:eastAsia="GHEA Grapalat" w:hAnsi="GHEA Grapalat" w:cs="GHEA Grapalat"/>
          <w:color w:val="auto"/>
          <w:sz w:val="24"/>
          <w:szCs w:val="24"/>
          <w:lang w:val="hy-AM"/>
        </w:rPr>
      </w:pPr>
      <w:r w:rsidRPr="008B11EC">
        <w:rPr>
          <w:rFonts w:ascii="GHEA Grapalat" w:eastAsia="GHEA Grapalat" w:hAnsi="GHEA Grapalat" w:cs="GHEA Grapalat"/>
          <w:b/>
          <w:bCs/>
          <w:color w:val="auto"/>
          <w:sz w:val="24"/>
          <w:szCs w:val="24"/>
          <w:lang w:val="hy-AM"/>
        </w:rPr>
        <w:t xml:space="preserve">  </w:t>
      </w:r>
      <w:r w:rsidR="00D17DD6" w:rsidRPr="008B11EC">
        <w:rPr>
          <w:rFonts w:ascii="GHEA Grapalat" w:eastAsia="GHEA Grapalat" w:hAnsi="GHEA Grapalat" w:cs="GHEA Grapalat"/>
          <w:b/>
          <w:bCs/>
          <w:color w:val="auto"/>
          <w:sz w:val="24"/>
          <w:szCs w:val="24"/>
          <w:lang w:val="hy-AM"/>
        </w:rPr>
        <w:t xml:space="preserve">Հոդված </w:t>
      </w:r>
      <w:r w:rsidR="00E67A63" w:rsidRPr="008B11EC">
        <w:rPr>
          <w:rFonts w:ascii="GHEA Grapalat" w:eastAsia="GHEA Grapalat" w:hAnsi="GHEA Grapalat" w:cs="GHEA Grapalat"/>
          <w:b/>
          <w:bCs/>
          <w:color w:val="auto"/>
          <w:sz w:val="24"/>
          <w:szCs w:val="24"/>
          <w:lang w:val="hy-AM"/>
        </w:rPr>
        <w:t>10</w:t>
      </w:r>
      <w:r w:rsidR="000F4FE1" w:rsidRPr="008B11EC">
        <w:rPr>
          <w:rFonts w:ascii="GHEA Grapalat" w:eastAsia="GHEA Grapalat" w:hAnsi="GHEA Grapalat" w:cs="Cambria Math"/>
          <w:b/>
          <w:bCs/>
          <w:color w:val="auto"/>
          <w:sz w:val="24"/>
          <w:szCs w:val="24"/>
          <w:lang w:val="hy-AM"/>
        </w:rPr>
        <w:t>.</w:t>
      </w:r>
      <w:r w:rsidR="0039680B" w:rsidRPr="008B11EC">
        <w:rPr>
          <w:rFonts w:ascii="GHEA Grapalat" w:eastAsia="GHEA Grapalat" w:hAnsi="GHEA Grapalat" w:cs="Cambria Math"/>
          <w:b/>
          <w:bCs/>
          <w:color w:val="auto"/>
          <w:sz w:val="24"/>
          <w:szCs w:val="24"/>
          <w:lang w:val="hy-AM"/>
        </w:rPr>
        <w:t xml:space="preserve"> </w:t>
      </w:r>
      <w:r w:rsidR="00C03B4E" w:rsidRPr="008B11EC">
        <w:rPr>
          <w:rFonts w:ascii="GHEA Grapalat" w:eastAsia="GHEA Grapalat" w:hAnsi="GHEA Grapalat" w:cs="GHEA Grapalat"/>
          <w:color w:val="auto"/>
          <w:sz w:val="24"/>
          <w:szCs w:val="24"/>
          <w:lang w:val="hy-AM"/>
        </w:rPr>
        <w:t xml:space="preserve">Օրենքի 31-րդ հոդվածի </w:t>
      </w:r>
      <w:r w:rsidR="00C03B4E" w:rsidRPr="008B11EC">
        <w:rPr>
          <w:rFonts w:ascii="GHEA Grapalat" w:eastAsia="Times New Roman" w:hAnsi="GHEA Grapalat" w:cs="Arial"/>
          <w:color w:val="auto"/>
          <w:sz w:val="24"/>
          <w:szCs w:val="24"/>
          <w:lang w:val="hy-AM" w:eastAsia="ru-RU"/>
        </w:rPr>
        <w:t>1-ին մասի</w:t>
      </w:r>
      <w:r w:rsidR="00C03B4E" w:rsidRPr="008B11EC">
        <w:rPr>
          <w:rFonts w:ascii="GHEA Grapalat" w:eastAsia="GHEA Grapalat" w:hAnsi="GHEA Grapalat" w:cs="GHEA Grapalat"/>
          <w:color w:val="auto"/>
          <w:sz w:val="24"/>
          <w:szCs w:val="24"/>
          <w:lang w:val="hy-AM"/>
        </w:rPr>
        <w:t>՝</w:t>
      </w:r>
    </w:p>
    <w:p w:rsidR="00C811A1" w:rsidRPr="008B11EC" w:rsidRDefault="00CF099A" w:rsidP="004B4AA6">
      <w:pPr>
        <w:pStyle w:val="BodyAA"/>
        <w:numPr>
          <w:ilvl w:val="0"/>
          <w:numId w:val="28"/>
        </w:numPr>
        <w:tabs>
          <w:tab w:val="left" w:pos="0"/>
          <w:tab w:val="left" w:pos="990"/>
        </w:tabs>
        <w:spacing w:line="360" w:lineRule="auto"/>
        <w:ind w:left="142" w:right="319" w:firstLine="218"/>
        <w:jc w:val="both"/>
        <w:rPr>
          <w:rFonts w:ascii="GHEA Grapalat" w:eastAsia="GHEA Grapalat" w:hAnsi="GHEA Grapalat" w:cs="GHEA Grapalat"/>
          <w:color w:val="auto"/>
          <w:sz w:val="24"/>
          <w:szCs w:val="24"/>
          <w:lang w:val="hy-AM"/>
        </w:rPr>
      </w:pPr>
      <w:r w:rsidRPr="008B11EC">
        <w:rPr>
          <w:rFonts w:ascii="GHEA Grapalat" w:eastAsia="GHEA Grapalat" w:hAnsi="GHEA Grapalat" w:cs="GHEA Grapalat"/>
          <w:color w:val="auto"/>
          <w:sz w:val="24"/>
          <w:szCs w:val="24"/>
          <w:lang w:val="hy-AM"/>
        </w:rPr>
        <w:t>3-րդ կետ</w:t>
      </w:r>
      <w:r w:rsidR="006D417F" w:rsidRPr="008B11EC">
        <w:rPr>
          <w:rFonts w:ascii="GHEA Grapalat" w:eastAsia="GHEA Grapalat" w:hAnsi="GHEA Grapalat" w:cs="GHEA Grapalat"/>
          <w:color w:val="auto"/>
          <w:sz w:val="24"/>
          <w:szCs w:val="24"/>
          <w:lang w:val="hy-AM"/>
        </w:rPr>
        <w:t>ում  «</w:t>
      </w:r>
      <w:r w:rsidR="006D417F" w:rsidRPr="008B11EC">
        <w:rPr>
          <w:rFonts w:ascii="GHEA Grapalat" w:hAnsi="GHEA Grapalat"/>
          <w:color w:val="auto"/>
          <w:sz w:val="24"/>
          <w:szCs w:val="24"/>
          <w:lang w:val="hy-AM"/>
        </w:rPr>
        <w:t>ուսումնական հաստատություն</w:t>
      </w:r>
      <w:r w:rsidR="006D417F" w:rsidRPr="008B11EC">
        <w:rPr>
          <w:rFonts w:ascii="GHEA Grapalat" w:eastAsia="GHEA Grapalat" w:hAnsi="GHEA Grapalat" w:cs="GHEA Grapalat"/>
          <w:color w:val="auto"/>
          <w:sz w:val="24"/>
          <w:szCs w:val="24"/>
          <w:lang w:val="it-IT"/>
        </w:rPr>
        <w:t>»</w:t>
      </w:r>
      <w:r w:rsidR="006D417F" w:rsidRPr="008B11EC">
        <w:rPr>
          <w:rFonts w:ascii="GHEA Grapalat" w:eastAsia="GHEA Grapalat" w:hAnsi="GHEA Grapalat" w:cs="GHEA Grapalat"/>
          <w:color w:val="auto"/>
          <w:sz w:val="24"/>
          <w:szCs w:val="24"/>
          <w:lang w:val="hy-AM"/>
        </w:rPr>
        <w:t xml:space="preserve"> բառերից</w:t>
      </w:r>
      <w:r w:rsidR="004D5952" w:rsidRPr="008B11EC">
        <w:rPr>
          <w:rFonts w:ascii="GHEA Grapalat" w:eastAsia="GHEA Grapalat" w:hAnsi="GHEA Grapalat" w:cs="GHEA Grapalat"/>
          <w:color w:val="auto"/>
          <w:sz w:val="24"/>
          <w:szCs w:val="24"/>
          <w:lang w:val="hy-AM"/>
        </w:rPr>
        <w:t xml:space="preserve"> հետո</w:t>
      </w:r>
      <w:r w:rsidR="00390004" w:rsidRPr="008B11EC">
        <w:rPr>
          <w:rFonts w:ascii="GHEA Grapalat" w:eastAsia="GHEA Grapalat" w:hAnsi="GHEA Grapalat" w:cs="GHEA Grapalat"/>
          <w:color w:val="auto"/>
          <w:sz w:val="24"/>
          <w:szCs w:val="24"/>
          <w:lang w:val="hy-AM"/>
        </w:rPr>
        <w:t xml:space="preserve"> լրացնել </w:t>
      </w:r>
      <w:r w:rsidR="00265DF2" w:rsidRPr="008B11EC">
        <w:rPr>
          <w:rFonts w:ascii="GHEA Grapalat" w:eastAsia="GHEA Grapalat" w:hAnsi="GHEA Grapalat" w:cs="GHEA Grapalat"/>
          <w:color w:val="auto"/>
          <w:sz w:val="24"/>
          <w:szCs w:val="24"/>
          <w:lang w:val="hy-AM"/>
        </w:rPr>
        <w:t>«</w:t>
      </w:r>
      <w:r w:rsidR="00BD2D95" w:rsidRPr="008B11EC">
        <w:rPr>
          <w:rFonts w:ascii="GHEA Grapalat" w:eastAsia="GHEA Grapalat" w:hAnsi="GHEA Grapalat" w:cs="GHEA Grapalat"/>
          <w:color w:val="auto"/>
          <w:sz w:val="24"/>
          <w:szCs w:val="24"/>
          <w:lang w:val="hy-AM"/>
        </w:rPr>
        <w:t xml:space="preserve">, </w:t>
      </w:r>
      <w:r w:rsidR="00DD772B" w:rsidRPr="008B11EC">
        <w:rPr>
          <w:rFonts w:ascii="GHEA Grapalat" w:eastAsia="GHEA Grapalat" w:hAnsi="GHEA Grapalat" w:cs="GHEA Grapalat"/>
          <w:color w:val="auto"/>
          <w:sz w:val="24"/>
          <w:szCs w:val="24"/>
          <w:lang w:val="hy-AM"/>
        </w:rPr>
        <w:t xml:space="preserve">այդ թվում՝ </w:t>
      </w:r>
      <w:r w:rsidR="00BD2D95" w:rsidRPr="008B11EC">
        <w:rPr>
          <w:rFonts w:ascii="GHEA Grapalat" w:hAnsi="GHEA Grapalat"/>
          <w:color w:val="auto"/>
          <w:sz w:val="24"/>
          <w:szCs w:val="24"/>
          <w:shd w:val="clear" w:color="auto" w:fill="FFFFFF"/>
          <w:lang w:val="hy-AM"/>
        </w:rPr>
        <w:t xml:space="preserve">պարտադիր կրթությունից դուրս մնացած </w:t>
      </w:r>
      <w:r w:rsidR="00BD2D95" w:rsidRPr="008B11EC">
        <w:rPr>
          <w:rFonts w:ascii="GHEA Grapalat" w:eastAsia="GHEA Grapalat" w:hAnsi="GHEA Grapalat" w:cs="GHEA Grapalat"/>
          <w:color w:val="auto"/>
          <w:sz w:val="24"/>
          <w:szCs w:val="24"/>
          <w:lang w:val="hy-AM"/>
        </w:rPr>
        <w:t xml:space="preserve">և </w:t>
      </w:r>
      <w:r w:rsidR="00BD2D95" w:rsidRPr="008B11EC">
        <w:rPr>
          <w:rFonts w:ascii="GHEA Grapalat" w:hAnsi="GHEA Grapalat"/>
          <w:color w:val="auto"/>
          <w:sz w:val="24"/>
          <w:szCs w:val="24"/>
          <w:shd w:val="clear" w:color="auto" w:fill="FFFFFF"/>
          <w:lang w:val="hy-AM"/>
        </w:rPr>
        <w:t>պարտադիր կրթությունից դուրս մնալու ռիսկի տակ գտնվող</w:t>
      </w:r>
      <w:r w:rsidR="00A85CDE" w:rsidRPr="008B11EC">
        <w:rPr>
          <w:rFonts w:ascii="GHEA Grapalat" w:hAnsi="GHEA Grapalat"/>
          <w:color w:val="auto"/>
          <w:sz w:val="24"/>
          <w:szCs w:val="24"/>
          <w:shd w:val="clear" w:color="auto" w:fill="FFFFFF"/>
          <w:lang w:val="hy-AM"/>
        </w:rPr>
        <w:t xml:space="preserve"> երեխաների</w:t>
      </w:r>
      <w:r w:rsidR="00A85CDE" w:rsidRPr="008B11EC">
        <w:rPr>
          <w:rFonts w:ascii="GHEA Grapalat" w:eastAsia="GHEA Grapalat" w:hAnsi="GHEA Grapalat" w:cs="GHEA Grapalat"/>
          <w:color w:val="auto"/>
          <w:sz w:val="24"/>
          <w:szCs w:val="24"/>
          <w:lang w:val="it-IT"/>
        </w:rPr>
        <w:t>»</w:t>
      </w:r>
      <w:r w:rsidR="00A85CDE" w:rsidRPr="008B11EC">
        <w:rPr>
          <w:rFonts w:ascii="GHEA Grapalat" w:eastAsia="GHEA Grapalat" w:hAnsi="GHEA Grapalat" w:cs="GHEA Grapalat"/>
          <w:color w:val="auto"/>
          <w:sz w:val="24"/>
          <w:szCs w:val="24"/>
          <w:lang w:val="hy-AM"/>
        </w:rPr>
        <w:t xml:space="preserve"> բառերով</w:t>
      </w:r>
      <w:r w:rsidR="00AB5598" w:rsidRPr="008B11EC">
        <w:rPr>
          <w:rFonts w:ascii="GHEA Grapalat" w:eastAsia="GHEA Grapalat" w:hAnsi="GHEA Grapalat" w:cs="Cambria Math"/>
          <w:color w:val="auto"/>
          <w:sz w:val="24"/>
          <w:szCs w:val="24"/>
          <w:lang w:val="hy-AM"/>
        </w:rPr>
        <w:t>.</w:t>
      </w:r>
    </w:p>
    <w:p w:rsidR="00C811A1" w:rsidRPr="008B11EC" w:rsidRDefault="00C811A1" w:rsidP="00265DF2">
      <w:pPr>
        <w:pStyle w:val="BodyAA"/>
        <w:numPr>
          <w:ilvl w:val="0"/>
          <w:numId w:val="28"/>
        </w:numPr>
        <w:tabs>
          <w:tab w:val="left" w:pos="0"/>
          <w:tab w:val="left" w:pos="720"/>
        </w:tabs>
        <w:spacing w:line="360" w:lineRule="auto"/>
        <w:ind w:left="0" w:right="319" w:firstLine="360"/>
        <w:jc w:val="both"/>
        <w:rPr>
          <w:rFonts w:ascii="GHEA Grapalat" w:eastAsia="GHEA Grapalat" w:hAnsi="GHEA Grapalat" w:cs="GHEA Grapalat"/>
          <w:color w:val="auto"/>
          <w:sz w:val="24"/>
          <w:szCs w:val="24"/>
          <w:lang w:val="hy-AM"/>
        </w:rPr>
      </w:pPr>
      <w:r w:rsidRPr="008B11EC">
        <w:rPr>
          <w:rFonts w:ascii="GHEA Grapalat" w:eastAsia="GHEA Grapalat" w:hAnsi="GHEA Grapalat" w:cs="GHEA Grapalat"/>
          <w:color w:val="auto"/>
          <w:sz w:val="24"/>
          <w:szCs w:val="24"/>
          <w:lang w:val="hy-AM"/>
        </w:rPr>
        <w:t>6</w:t>
      </w:r>
      <w:r w:rsidR="0056053C" w:rsidRPr="008B11EC">
        <w:rPr>
          <w:rFonts w:ascii="GHEA Grapalat" w:eastAsia="GHEA Grapalat" w:hAnsi="GHEA Grapalat" w:cs="Cambria Math"/>
          <w:color w:val="auto"/>
          <w:sz w:val="24"/>
          <w:szCs w:val="24"/>
          <w:lang w:val="hy-AM"/>
        </w:rPr>
        <w:t>.</w:t>
      </w:r>
      <w:r w:rsidRPr="008B11EC">
        <w:rPr>
          <w:rFonts w:ascii="GHEA Grapalat" w:eastAsia="GHEA Grapalat" w:hAnsi="GHEA Grapalat" w:cs="GHEA Grapalat"/>
          <w:color w:val="auto"/>
          <w:sz w:val="24"/>
          <w:szCs w:val="24"/>
          <w:lang w:val="hy-AM"/>
        </w:rPr>
        <w:t>1</w:t>
      </w:r>
      <w:r w:rsidR="0056053C" w:rsidRPr="008B11EC">
        <w:rPr>
          <w:rFonts w:ascii="GHEA Grapalat" w:eastAsia="GHEA Grapalat" w:hAnsi="GHEA Grapalat" w:cs="Cambria Math"/>
          <w:color w:val="auto"/>
          <w:sz w:val="24"/>
          <w:szCs w:val="24"/>
          <w:lang w:val="hy-AM"/>
        </w:rPr>
        <w:t>.</w:t>
      </w:r>
      <w:r w:rsidRPr="008B11EC">
        <w:rPr>
          <w:rFonts w:ascii="GHEA Grapalat" w:eastAsia="GHEA Grapalat" w:hAnsi="GHEA Grapalat" w:cs="GHEA Grapalat"/>
          <w:color w:val="auto"/>
          <w:sz w:val="24"/>
          <w:szCs w:val="24"/>
          <w:lang w:val="hy-AM"/>
        </w:rPr>
        <w:t xml:space="preserve"> կետում «</w:t>
      </w:r>
      <w:r w:rsidR="001B34FA" w:rsidRPr="008B11EC">
        <w:rPr>
          <w:rFonts w:ascii="GHEA Grapalat" w:eastAsia="GHEA Grapalat" w:hAnsi="GHEA Grapalat" w:cs="GHEA Grapalat"/>
          <w:color w:val="auto"/>
          <w:sz w:val="24"/>
          <w:szCs w:val="24"/>
          <w:lang w:val="hy-AM"/>
        </w:rPr>
        <w:t>ատեստավորում</w:t>
      </w:r>
      <w:r w:rsidR="001B34FA" w:rsidRPr="008B11EC">
        <w:rPr>
          <w:rFonts w:ascii="GHEA Grapalat" w:eastAsia="GHEA Grapalat" w:hAnsi="GHEA Grapalat" w:cs="GHEA Grapalat"/>
          <w:color w:val="auto"/>
          <w:sz w:val="24"/>
          <w:szCs w:val="24"/>
          <w:lang w:val="it-IT"/>
        </w:rPr>
        <w:t>»</w:t>
      </w:r>
      <w:r w:rsidR="001B34FA" w:rsidRPr="008B11EC">
        <w:rPr>
          <w:rFonts w:ascii="GHEA Grapalat" w:eastAsia="GHEA Grapalat" w:hAnsi="GHEA Grapalat" w:cs="GHEA Grapalat"/>
          <w:color w:val="auto"/>
          <w:sz w:val="24"/>
          <w:szCs w:val="24"/>
          <w:lang w:val="hy-AM"/>
        </w:rPr>
        <w:t xml:space="preserve"> բառը փոխարինել «հերթական և կամավոր</w:t>
      </w:r>
      <w:r w:rsidR="00BB3044" w:rsidRPr="008B11EC">
        <w:rPr>
          <w:rFonts w:ascii="GHEA Grapalat" w:eastAsia="GHEA Grapalat" w:hAnsi="GHEA Grapalat" w:cs="GHEA Grapalat"/>
          <w:color w:val="auto"/>
          <w:sz w:val="24"/>
          <w:szCs w:val="24"/>
          <w:lang w:val="hy-AM"/>
        </w:rPr>
        <w:t xml:space="preserve"> </w:t>
      </w:r>
      <w:r w:rsidR="001B34FA" w:rsidRPr="008B11EC">
        <w:rPr>
          <w:rFonts w:ascii="GHEA Grapalat" w:eastAsia="GHEA Grapalat" w:hAnsi="GHEA Grapalat" w:cs="GHEA Grapalat"/>
          <w:color w:val="auto"/>
          <w:sz w:val="24"/>
          <w:szCs w:val="24"/>
          <w:lang w:val="hy-AM"/>
        </w:rPr>
        <w:t>ատեստավորումների</w:t>
      </w:r>
      <w:r w:rsidR="001B34FA" w:rsidRPr="008B11EC">
        <w:rPr>
          <w:rFonts w:ascii="GHEA Grapalat" w:eastAsia="GHEA Grapalat" w:hAnsi="GHEA Grapalat" w:cs="GHEA Grapalat"/>
          <w:color w:val="auto"/>
          <w:sz w:val="24"/>
          <w:szCs w:val="24"/>
          <w:lang w:val="it-IT"/>
        </w:rPr>
        <w:t>»</w:t>
      </w:r>
      <w:r w:rsidR="001B34FA" w:rsidRPr="008B11EC">
        <w:rPr>
          <w:rFonts w:ascii="GHEA Grapalat" w:eastAsia="GHEA Grapalat" w:hAnsi="GHEA Grapalat" w:cs="GHEA Grapalat"/>
          <w:color w:val="auto"/>
          <w:sz w:val="24"/>
          <w:szCs w:val="24"/>
          <w:lang w:val="hy-AM"/>
        </w:rPr>
        <w:t xml:space="preserve"> բառերով</w:t>
      </w:r>
      <w:r w:rsidR="00A85CDE" w:rsidRPr="008B11EC">
        <w:rPr>
          <w:rFonts w:ascii="GHEA Grapalat" w:eastAsia="GHEA Grapalat" w:hAnsi="GHEA Grapalat" w:cs="GHEA Grapalat"/>
          <w:color w:val="auto"/>
          <w:sz w:val="24"/>
          <w:szCs w:val="24"/>
          <w:lang w:val="hy-AM"/>
        </w:rPr>
        <w:t>։</w:t>
      </w:r>
    </w:p>
    <w:p w:rsidR="00F9122D" w:rsidRPr="008B11EC" w:rsidRDefault="00D17DD6" w:rsidP="00F9122D">
      <w:pPr>
        <w:pStyle w:val="BodyAA"/>
        <w:tabs>
          <w:tab w:val="left" w:pos="720"/>
          <w:tab w:val="left" w:pos="990"/>
        </w:tabs>
        <w:spacing w:line="360" w:lineRule="auto"/>
        <w:ind w:right="319"/>
        <w:jc w:val="both"/>
        <w:rPr>
          <w:rFonts w:ascii="GHEA Grapalat" w:eastAsia="GHEA Grapalat" w:hAnsi="GHEA Grapalat" w:cs="GHEA Grapalat"/>
          <w:color w:val="auto"/>
          <w:sz w:val="24"/>
          <w:szCs w:val="24"/>
          <w:lang w:val="hy-AM"/>
        </w:rPr>
      </w:pPr>
      <w:r w:rsidRPr="008B11EC">
        <w:rPr>
          <w:rFonts w:ascii="GHEA Grapalat" w:eastAsia="GHEA Grapalat" w:hAnsi="GHEA Grapalat" w:cs="GHEA Grapalat"/>
          <w:b/>
          <w:bCs/>
          <w:color w:val="auto"/>
          <w:sz w:val="24"/>
          <w:szCs w:val="24"/>
          <w:lang w:val="hy-AM"/>
        </w:rPr>
        <w:t xml:space="preserve">Հոդված </w:t>
      </w:r>
      <w:r w:rsidR="00D6778D" w:rsidRPr="008B11EC">
        <w:rPr>
          <w:rFonts w:ascii="GHEA Grapalat" w:eastAsia="GHEA Grapalat" w:hAnsi="GHEA Grapalat" w:cs="GHEA Grapalat"/>
          <w:b/>
          <w:bCs/>
          <w:color w:val="auto"/>
          <w:sz w:val="24"/>
          <w:szCs w:val="24"/>
          <w:lang w:val="hy-AM"/>
        </w:rPr>
        <w:t>1</w:t>
      </w:r>
      <w:r w:rsidR="00E67A63" w:rsidRPr="008B11EC">
        <w:rPr>
          <w:rFonts w:ascii="GHEA Grapalat" w:eastAsia="GHEA Grapalat" w:hAnsi="GHEA Grapalat" w:cs="GHEA Grapalat"/>
          <w:b/>
          <w:bCs/>
          <w:color w:val="auto"/>
          <w:sz w:val="24"/>
          <w:szCs w:val="24"/>
          <w:lang w:val="hy-AM"/>
        </w:rPr>
        <w:t>1</w:t>
      </w:r>
      <w:r w:rsidR="0056053C" w:rsidRPr="008B11EC">
        <w:rPr>
          <w:rFonts w:ascii="GHEA Grapalat" w:eastAsia="GHEA Grapalat" w:hAnsi="GHEA Grapalat" w:cs="Cambria Math"/>
          <w:b/>
          <w:bCs/>
          <w:color w:val="auto"/>
          <w:sz w:val="24"/>
          <w:szCs w:val="24"/>
          <w:lang w:val="hy-AM"/>
        </w:rPr>
        <w:t>.</w:t>
      </w:r>
      <w:r w:rsidR="00C03B4E" w:rsidRPr="008B11EC">
        <w:rPr>
          <w:rFonts w:ascii="GHEA Grapalat" w:eastAsia="GHEA Grapalat" w:hAnsi="GHEA Grapalat" w:cs="GHEA Grapalat"/>
          <w:color w:val="auto"/>
          <w:sz w:val="24"/>
          <w:szCs w:val="24"/>
          <w:lang w:val="hy-AM"/>
        </w:rPr>
        <w:t xml:space="preserve"> Օրենքի 3</w:t>
      </w:r>
      <w:r w:rsidR="00524D58" w:rsidRPr="008B11EC">
        <w:rPr>
          <w:rFonts w:ascii="GHEA Grapalat" w:eastAsia="GHEA Grapalat" w:hAnsi="GHEA Grapalat" w:cs="GHEA Grapalat"/>
          <w:color w:val="auto"/>
          <w:sz w:val="24"/>
          <w:szCs w:val="24"/>
          <w:lang w:val="hy-AM"/>
        </w:rPr>
        <w:t>2</w:t>
      </w:r>
      <w:r w:rsidR="00C03B4E" w:rsidRPr="008B11EC">
        <w:rPr>
          <w:rFonts w:ascii="GHEA Grapalat" w:eastAsia="GHEA Grapalat" w:hAnsi="GHEA Grapalat" w:cs="GHEA Grapalat"/>
          <w:color w:val="auto"/>
          <w:sz w:val="24"/>
          <w:szCs w:val="24"/>
          <w:lang w:val="hy-AM"/>
        </w:rPr>
        <w:t xml:space="preserve">-րդ հոդվածի </w:t>
      </w:r>
      <w:r w:rsidR="00C03B4E" w:rsidRPr="008B11EC">
        <w:rPr>
          <w:rFonts w:ascii="GHEA Grapalat" w:eastAsia="Times New Roman" w:hAnsi="GHEA Grapalat" w:cs="Arial"/>
          <w:color w:val="auto"/>
          <w:sz w:val="24"/>
          <w:szCs w:val="24"/>
          <w:lang w:val="hy-AM" w:eastAsia="ru-RU"/>
        </w:rPr>
        <w:t>1-ին մասի</w:t>
      </w:r>
      <w:r w:rsidR="001655D7" w:rsidRPr="008B11EC">
        <w:rPr>
          <w:rFonts w:ascii="GHEA Grapalat" w:eastAsia="GHEA Grapalat" w:hAnsi="GHEA Grapalat" w:cs="GHEA Grapalat"/>
          <w:color w:val="auto"/>
          <w:sz w:val="24"/>
          <w:szCs w:val="24"/>
          <w:lang w:val="hy-AM"/>
        </w:rPr>
        <w:t xml:space="preserve"> </w:t>
      </w:r>
      <w:r w:rsidR="00F9122D" w:rsidRPr="008B11EC">
        <w:rPr>
          <w:rFonts w:ascii="GHEA Grapalat" w:eastAsia="GHEA Grapalat" w:hAnsi="GHEA Grapalat" w:cs="GHEA Grapalat"/>
          <w:color w:val="auto"/>
          <w:sz w:val="24"/>
          <w:szCs w:val="24"/>
          <w:lang w:val="hy-AM"/>
        </w:rPr>
        <w:t>2-րդ կետը լրացնել հետևյալ բովանդակությամբ</w:t>
      </w:r>
      <w:r w:rsidR="00AB5598" w:rsidRPr="008B11EC">
        <w:rPr>
          <w:rFonts w:ascii="GHEA Grapalat" w:eastAsia="GHEA Grapalat" w:hAnsi="GHEA Grapalat" w:cs="Cambria Math"/>
          <w:color w:val="auto"/>
          <w:sz w:val="24"/>
          <w:szCs w:val="24"/>
          <w:lang w:val="hy-AM"/>
        </w:rPr>
        <w:t>.</w:t>
      </w:r>
      <w:r w:rsidR="001655D7" w:rsidRPr="008B11EC">
        <w:rPr>
          <w:rFonts w:ascii="GHEA Grapalat" w:eastAsia="GHEA Grapalat" w:hAnsi="GHEA Grapalat" w:cs="GHEA Grapalat"/>
          <w:color w:val="auto"/>
          <w:sz w:val="24"/>
          <w:szCs w:val="24"/>
          <w:lang w:val="hy-AM"/>
        </w:rPr>
        <w:t xml:space="preserve"> </w:t>
      </w:r>
      <w:r w:rsidR="00F9122D" w:rsidRPr="008B11EC">
        <w:rPr>
          <w:rFonts w:ascii="GHEA Grapalat" w:eastAsia="GHEA Grapalat" w:hAnsi="GHEA Grapalat" w:cs="GHEA Grapalat"/>
          <w:color w:val="auto"/>
          <w:sz w:val="24"/>
          <w:szCs w:val="24"/>
          <w:lang w:val="hy-AM"/>
        </w:rPr>
        <w:t xml:space="preserve">«, այդ թվում՝ </w:t>
      </w:r>
      <w:r w:rsidR="00F9122D" w:rsidRPr="008B11EC">
        <w:rPr>
          <w:rFonts w:ascii="GHEA Grapalat" w:hAnsi="GHEA Grapalat"/>
          <w:color w:val="auto"/>
          <w:sz w:val="24"/>
          <w:szCs w:val="24"/>
          <w:shd w:val="clear" w:color="auto" w:fill="FFFFFF"/>
          <w:lang w:val="hy-AM"/>
        </w:rPr>
        <w:t xml:space="preserve">պարտադիր կրթությունից դուրս մնացած </w:t>
      </w:r>
      <w:r w:rsidR="00F9122D" w:rsidRPr="008B11EC">
        <w:rPr>
          <w:rFonts w:ascii="GHEA Grapalat" w:eastAsia="GHEA Grapalat" w:hAnsi="GHEA Grapalat" w:cs="GHEA Grapalat"/>
          <w:color w:val="auto"/>
          <w:sz w:val="24"/>
          <w:szCs w:val="24"/>
          <w:lang w:val="hy-AM"/>
        </w:rPr>
        <w:t xml:space="preserve">և </w:t>
      </w:r>
      <w:r w:rsidR="00F9122D" w:rsidRPr="008B11EC">
        <w:rPr>
          <w:rFonts w:ascii="GHEA Grapalat" w:hAnsi="GHEA Grapalat"/>
          <w:color w:val="auto"/>
          <w:sz w:val="24"/>
          <w:szCs w:val="24"/>
          <w:shd w:val="clear" w:color="auto" w:fill="FFFFFF"/>
          <w:lang w:val="hy-AM"/>
        </w:rPr>
        <w:t>պարտադիր կրթությունից դուրս մնալու ռիսկի տակ գտնվող երեխաների</w:t>
      </w:r>
      <w:r w:rsidR="00F9122D" w:rsidRPr="008B11EC">
        <w:rPr>
          <w:rFonts w:ascii="GHEA Grapalat" w:eastAsia="GHEA Grapalat" w:hAnsi="GHEA Grapalat" w:cs="GHEA Grapalat"/>
          <w:color w:val="auto"/>
          <w:sz w:val="24"/>
          <w:szCs w:val="24"/>
          <w:lang w:val="it-IT"/>
        </w:rPr>
        <w:t>»</w:t>
      </w:r>
      <w:r w:rsidR="00F9122D" w:rsidRPr="008B11EC">
        <w:rPr>
          <w:rFonts w:ascii="GHEA Grapalat" w:eastAsia="GHEA Grapalat" w:hAnsi="GHEA Grapalat" w:cs="GHEA Grapalat"/>
          <w:color w:val="auto"/>
          <w:sz w:val="24"/>
          <w:szCs w:val="24"/>
          <w:lang w:val="hy-AM"/>
        </w:rPr>
        <w:t xml:space="preserve"> բառերով</w:t>
      </w:r>
      <w:r w:rsidR="00AB5598" w:rsidRPr="008B11EC">
        <w:rPr>
          <w:rFonts w:ascii="GHEA Grapalat" w:eastAsia="GHEA Grapalat" w:hAnsi="GHEA Grapalat" w:cs="Cambria Math"/>
          <w:color w:val="auto"/>
          <w:sz w:val="24"/>
          <w:szCs w:val="24"/>
          <w:lang w:val="hy-AM"/>
        </w:rPr>
        <w:t>.</w:t>
      </w:r>
      <w:r w:rsidR="006D417F" w:rsidRPr="008B11EC">
        <w:rPr>
          <w:rFonts w:ascii="GHEA Grapalat" w:eastAsia="GHEA Grapalat" w:hAnsi="GHEA Grapalat" w:cs="GHEA Grapalat"/>
          <w:color w:val="auto"/>
          <w:sz w:val="24"/>
          <w:szCs w:val="24"/>
          <w:lang w:val="it-IT"/>
        </w:rPr>
        <w:t>»</w:t>
      </w:r>
      <w:r w:rsidR="006D417F" w:rsidRPr="008B11EC">
        <w:rPr>
          <w:rFonts w:ascii="GHEA Grapalat" w:eastAsia="GHEA Grapalat" w:hAnsi="GHEA Grapalat" w:cs="GHEA Grapalat"/>
          <w:color w:val="auto"/>
          <w:sz w:val="24"/>
          <w:szCs w:val="24"/>
          <w:lang w:val="hy-AM"/>
        </w:rPr>
        <w:t>.</w:t>
      </w:r>
    </w:p>
    <w:p w:rsidR="0043442F" w:rsidRPr="008B11EC" w:rsidRDefault="0043442F" w:rsidP="00162994">
      <w:pPr>
        <w:pStyle w:val="NormalWeb"/>
        <w:shd w:val="clear" w:color="auto" w:fill="FFFFFF"/>
        <w:tabs>
          <w:tab w:val="left" w:pos="1440"/>
        </w:tabs>
        <w:spacing w:before="0" w:after="0" w:line="360" w:lineRule="auto"/>
        <w:ind w:right="24"/>
        <w:jc w:val="both"/>
        <w:rPr>
          <w:rFonts w:ascii="GHEA Grapalat" w:eastAsia="GHEA Grapalat" w:hAnsi="GHEA Grapalat" w:cs="GHEA Grapalat"/>
          <w:color w:val="auto"/>
          <w:u w:color="00B050"/>
          <w:shd w:val="clear" w:color="auto" w:fill="FFFFFF"/>
          <w:lang w:val="hy-AM"/>
        </w:rPr>
      </w:pPr>
      <w:r w:rsidRPr="008B11EC">
        <w:rPr>
          <w:rFonts w:ascii="GHEA Grapalat" w:eastAsia="GHEA Grapalat" w:hAnsi="GHEA Grapalat" w:cs="GHEA Grapalat"/>
          <w:b/>
          <w:bCs/>
          <w:color w:val="auto"/>
          <w:lang w:val="hy-AM"/>
        </w:rPr>
        <w:t xml:space="preserve">  </w:t>
      </w:r>
      <w:r w:rsidR="006D3055" w:rsidRPr="008B11EC">
        <w:rPr>
          <w:rFonts w:ascii="GHEA Grapalat" w:eastAsia="GHEA Grapalat" w:hAnsi="GHEA Grapalat" w:cs="GHEA Grapalat"/>
          <w:b/>
          <w:bCs/>
          <w:color w:val="auto"/>
          <w:lang w:val="hy-AM"/>
        </w:rPr>
        <w:t xml:space="preserve"> </w:t>
      </w:r>
      <w:r w:rsidRPr="008B11EC">
        <w:rPr>
          <w:rFonts w:ascii="GHEA Grapalat" w:eastAsia="GHEA Grapalat" w:hAnsi="GHEA Grapalat" w:cs="GHEA Grapalat"/>
          <w:b/>
          <w:bCs/>
          <w:color w:val="auto"/>
          <w:lang w:val="hy-AM"/>
        </w:rPr>
        <w:t>Հոդված 1</w:t>
      </w:r>
      <w:r w:rsidR="00E67A63" w:rsidRPr="008B11EC">
        <w:rPr>
          <w:rFonts w:ascii="GHEA Grapalat" w:eastAsia="GHEA Grapalat" w:hAnsi="GHEA Grapalat" w:cs="GHEA Grapalat"/>
          <w:b/>
          <w:bCs/>
          <w:color w:val="auto"/>
          <w:lang w:val="hy-AM"/>
        </w:rPr>
        <w:t>2</w:t>
      </w:r>
      <w:r w:rsidRPr="008B11EC">
        <w:rPr>
          <w:rFonts w:ascii="GHEA Grapalat" w:eastAsia="GHEA Grapalat" w:hAnsi="GHEA Grapalat" w:cs="Cambria Math"/>
          <w:b/>
          <w:bCs/>
          <w:color w:val="auto"/>
          <w:lang w:val="hy-AM"/>
        </w:rPr>
        <w:t>.</w:t>
      </w:r>
      <w:r w:rsidR="00EB6E95" w:rsidRPr="008B11EC">
        <w:rPr>
          <w:rFonts w:ascii="GHEA Grapalat" w:eastAsia="GHEA Grapalat" w:hAnsi="GHEA Grapalat" w:cs="Cambria Math"/>
          <w:bCs/>
          <w:color w:val="auto"/>
          <w:lang w:val="hy-AM"/>
        </w:rPr>
        <w:t xml:space="preserve"> Սույն օրենքի </w:t>
      </w:r>
      <w:r w:rsidR="00B84F6E" w:rsidRPr="008B11EC">
        <w:rPr>
          <w:rFonts w:ascii="GHEA Grapalat" w:eastAsia="GHEA Grapalat" w:hAnsi="GHEA Grapalat" w:cs="Cambria Math"/>
          <w:bCs/>
          <w:color w:val="auto"/>
          <w:lang w:val="hy-AM"/>
        </w:rPr>
        <w:t>8</w:t>
      </w:r>
      <w:r w:rsidR="00EB6E95" w:rsidRPr="008B11EC">
        <w:rPr>
          <w:rFonts w:ascii="GHEA Grapalat" w:eastAsia="GHEA Grapalat" w:hAnsi="GHEA Grapalat" w:cs="Cambria Math"/>
          <w:bCs/>
          <w:color w:val="auto"/>
          <w:lang w:val="hy-AM"/>
        </w:rPr>
        <w:t>-րդ հոդվածի 1-ին</w:t>
      </w:r>
      <w:r w:rsidR="00A7444F" w:rsidRPr="008B11EC">
        <w:rPr>
          <w:rFonts w:ascii="GHEA Grapalat" w:eastAsia="GHEA Grapalat" w:hAnsi="GHEA Grapalat" w:cs="Cambria Math"/>
          <w:bCs/>
          <w:color w:val="auto"/>
          <w:lang w:val="hy-AM"/>
        </w:rPr>
        <w:t xml:space="preserve"> </w:t>
      </w:r>
      <w:r w:rsidR="009B0120" w:rsidRPr="008B11EC">
        <w:rPr>
          <w:rFonts w:ascii="GHEA Grapalat" w:eastAsia="GHEA Grapalat" w:hAnsi="GHEA Grapalat" w:cs="Cambria Math"/>
          <w:bCs/>
          <w:color w:val="auto"/>
          <w:lang w:val="hy-AM"/>
        </w:rPr>
        <w:t xml:space="preserve">և 2-րդ </w:t>
      </w:r>
      <w:r w:rsidR="00A7444F" w:rsidRPr="008B11EC">
        <w:rPr>
          <w:rFonts w:ascii="GHEA Grapalat" w:eastAsia="GHEA Grapalat" w:hAnsi="GHEA Grapalat" w:cs="Cambria Math"/>
          <w:bCs/>
          <w:color w:val="auto"/>
          <w:lang w:val="hy-AM"/>
        </w:rPr>
        <w:t>կետ</w:t>
      </w:r>
      <w:r w:rsidR="009B0120" w:rsidRPr="008B11EC">
        <w:rPr>
          <w:rFonts w:ascii="GHEA Grapalat" w:eastAsia="GHEA Grapalat" w:hAnsi="GHEA Grapalat" w:cs="Cambria Math"/>
          <w:bCs/>
          <w:color w:val="auto"/>
          <w:lang w:val="hy-AM"/>
        </w:rPr>
        <w:t>եր</w:t>
      </w:r>
      <w:r w:rsidR="00A7444F" w:rsidRPr="008B11EC">
        <w:rPr>
          <w:rFonts w:ascii="GHEA Grapalat" w:eastAsia="GHEA Grapalat" w:hAnsi="GHEA Grapalat" w:cs="Cambria Math"/>
          <w:bCs/>
          <w:color w:val="auto"/>
          <w:lang w:val="hy-AM"/>
        </w:rPr>
        <w:t>ով</w:t>
      </w:r>
      <w:r w:rsidR="009B0120" w:rsidRPr="008B11EC">
        <w:rPr>
          <w:rFonts w:ascii="GHEA Grapalat" w:eastAsia="GHEA Grapalat" w:hAnsi="GHEA Grapalat" w:cs="Cambria Math"/>
          <w:bCs/>
          <w:color w:val="auto"/>
          <w:lang w:val="hy-AM"/>
        </w:rPr>
        <w:t xml:space="preserve"> սահմանված </w:t>
      </w:r>
      <w:r w:rsidR="00381899" w:rsidRPr="008B11EC">
        <w:rPr>
          <w:rFonts w:ascii="GHEA Grapalat" w:eastAsia="GHEA Grapalat" w:hAnsi="GHEA Grapalat" w:cs="GHEA Grapalat"/>
          <w:color w:val="auto"/>
          <w:shd w:val="clear" w:color="auto" w:fill="FFFFFF"/>
          <w:lang w:val="hy-AM"/>
        </w:rPr>
        <w:t xml:space="preserve">ենթաօրենսդրական իրավական ակտերում </w:t>
      </w:r>
      <w:r w:rsidR="00162994" w:rsidRPr="008B11EC">
        <w:rPr>
          <w:rFonts w:ascii="GHEA Grapalat" w:eastAsia="GHEA Grapalat" w:hAnsi="GHEA Grapalat" w:cs="Cambria Math"/>
          <w:bCs/>
          <w:color w:val="auto"/>
          <w:lang w:val="hy-AM"/>
        </w:rPr>
        <w:t>փոփոխություններ</w:t>
      </w:r>
      <w:r w:rsidR="00381899" w:rsidRPr="008B11EC">
        <w:rPr>
          <w:rFonts w:ascii="GHEA Grapalat" w:eastAsia="GHEA Grapalat" w:hAnsi="GHEA Grapalat" w:cs="Cambria Math"/>
          <w:bCs/>
          <w:color w:val="auto"/>
          <w:lang w:val="hy-AM"/>
        </w:rPr>
        <w:t xml:space="preserve"> կատարելու</w:t>
      </w:r>
      <w:r w:rsidR="00162994" w:rsidRPr="008B11EC">
        <w:rPr>
          <w:rFonts w:ascii="GHEA Grapalat" w:eastAsia="GHEA Grapalat" w:hAnsi="GHEA Grapalat" w:cs="Cambria Math"/>
          <w:bCs/>
          <w:color w:val="auto"/>
          <w:lang w:val="hy-AM"/>
        </w:rPr>
        <w:t xml:space="preserve"> ժամկետ սահմանել </w:t>
      </w:r>
      <w:r w:rsidR="00162994" w:rsidRPr="008B11EC">
        <w:rPr>
          <w:rFonts w:ascii="GHEA Grapalat" w:eastAsia="GHEA Grapalat" w:hAnsi="GHEA Grapalat" w:cs="GHEA Grapalat"/>
          <w:color w:val="auto"/>
          <w:shd w:val="clear" w:color="auto" w:fill="FFFFFF"/>
          <w:lang w:val="hy-AM"/>
        </w:rPr>
        <w:t xml:space="preserve">սույն օրենքը ուժի մեջ մտնելուց հետո՝ </w:t>
      </w:r>
      <w:r w:rsidR="002A42E9" w:rsidRPr="008B11EC">
        <w:rPr>
          <w:rFonts w:ascii="GHEA Grapalat" w:eastAsia="GHEA Grapalat" w:hAnsi="GHEA Grapalat" w:cs="GHEA Grapalat"/>
          <w:color w:val="auto"/>
          <w:shd w:val="clear" w:color="auto" w:fill="FFFFFF"/>
          <w:lang w:val="hy-AM"/>
        </w:rPr>
        <w:t>4</w:t>
      </w:r>
      <w:r w:rsidR="00162994" w:rsidRPr="008B11EC">
        <w:rPr>
          <w:rFonts w:ascii="GHEA Grapalat" w:eastAsia="GHEA Grapalat" w:hAnsi="GHEA Grapalat" w:cs="GHEA Grapalat"/>
          <w:color w:val="auto"/>
          <w:shd w:val="clear" w:color="auto" w:fill="FFFFFF"/>
          <w:lang w:val="hy-AM"/>
        </w:rPr>
        <w:t xml:space="preserve"> ամսվա ընթացքում:</w:t>
      </w:r>
    </w:p>
    <w:p w:rsidR="00CF099A" w:rsidRPr="008B11EC" w:rsidRDefault="00492C4E" w:rsidP="00D340F3">
      <w:pPr>
        <w:pStyle w:val="NormalWeb"/>
        <w:shd w:val="clear" w:color="auto" w:fill="FFFFFF"/>
        <w:tabs>
          <w:tab w:val="left" w:pos="1440"/>
        </w:tabs>
        <w:spacing w:before="0" w:after="0" w:line="360" w:lineRule="auto"/>
        <w:ind w:right="24"/>
        <w:jc w:val="both"/>
        <w:rPr>
          <w:rFonts w:ascii="GHEA Grapalat" w:eastAsia="GHEA Grapalat" w:hAnsi="GHEA Grapalat" w:cs="GHEA Grapalat"/>
          <w:color w:val="auto"/>
          <w:u w:color="00B050"/>
          <w:shd w:val="clear" w:color="auto" w:fill="FFFFFF"/>
          <w:lang w:val="hy-AM"/>
        </w:rPr>
      </w:pPr>
      <w:r w:rsidRPr="008B11EC">
        <w:rPr>
          <w:rFonts w:ascii="GHEA Grapalat" w:eastAsia="GHEA Grapalat" w:hAnsi="GHEA Grapalat" w:cs="GHEA Grapalat"/>
          <w:b/>
          <w:bCs/>
          <w:color w:val="auto"/>
          <w:lang w:val="hy-AM"/>
        </w:rPr>
        <w:t xml:space="preserve">   </w:t>
      </w:r>
      <w:r w:rsidR="003C3BD5" w:rsidRPr="008B11EC">
        <w:rPr>
          <w:rFonts w:ascii="GHEA Grapalat" w:eastAsia="GHEA Grapalat" w:hAnsi="GHEA Grapalat" w:cs="GHEA Grapalat"/>
          <w:b/>
          <w:bCs/>
          <w:color w:val="auto"/>
          <w:lang w:val="hy-AM"/>
        </w:rPr>
        <w:t>Հոդված 1</w:t>
      </w:r>
      <w:r w:rsidR="00E67A63" w:rsidRPr="008B11EC">
        <w:rPr>
          <w:rFonts w:ascii="GHEA Grapalat" w:eastAsia="GHEA Grapalat" w:hAnsi="GHEA Grapalat" w:cs="GHEA Grapalat"/>
          <w:b/>
          <w:bCs/>
          <w:color w:val="auto"/>
          <w:lang w:val="hy-AM"/>
        </w:rPr>
        <w:t>3</w:t>
      </w:r>
      <w:r w:rsidR="003C3BD5" w:rsidRPr="008B11EC">
        <w:rPr>
          <w:rFonts w:ascii="GHEA Grapalat" w:eastAsia="GHEA Grapalat" w:hAnsi="GHEA Grapalat" w:cs="Cambria Math"/>
          <w:b/>
          <w:bCs/>
          <w:color w:val="auto"/>
          <w:lang w:val="hy-AM"/>
        </w:rPr>
        <w:t>.</w:t>
      </w:r>
      <w:r w:rsidR="00F9574A" w:rsidRPr="008B11EC">
        <w:rPr>
          <w:rFonts w:ascii="GHEA Grapalat" w:eastAsia="GHEA Grapalat" w:hAnsi="GHEA Grapalat" w:cs="Cambria Math"/>
          <w:b/>
          <w:bCs/>
          <w:color w:val="auto"/>
          <w:lang w:val="hy-AM"/>
        </w:rPr>
        <w:t xml:space="preserve"> </w:t>
      </w:r>
      <w:r w:rsidR="00F9574A" w:rsidRPr="008B11EC">
        <w:rPr>
          <w:rFonts w:ascii="GHEA Grapalat" w:eastAsia="GHEA Grapalat" w:hAnsi="GHEA Grapalat" w:cs="Cambria Math"/>
          <w:bCs/>
          <w:color w:val="auto"/>
          <w:lang w:val="hy-AM"/>
        </w:rPr>
        <w:t xml:space="preserve">Սույն օրենքի </w:t>
      </w:r>
      <w:r w:rsidR="00030BC0" w:rsidRPr="008B11EC">
        <w:rPr>
          <w:rFonts w:ascii="GHEA Grapalat" w:eastAsia="GHEA Grapalat" w:hAnsi="GHEA Grapalat" w:cs="Cambria Math"/>
          <w:bCs/>
          <w:color w:val="auto"/>
          <w:lang w:val="hy-AM"/>
        </w:rPr>
        <w:t>8</w:t>
      </w:r>
      <w:r w:rsidR="007B2746" w:rsidRPr="008B11EC">
        <w:rPr>
          <w:rFonts w:ascii="GHEA Grapalat" w:eastAsia="GHEA Grapalat" w:hAnsi="GHEA Grapalat" w:cs="Cambria Math"/>
          <w:bCs/>
          <w:color w:val="auto"/>
          <w:lang w:val="hy-AM"/>
        </w:rPr>
        <w:t xml:space="preserve">-րդ հոդվածի </w:t>
      </w:r>
      <w:r w:rsidR="00CD12E6" w:rsidRPr="008B11EC">
        <w:rPr>
          <w:rFonts w:ascii="GHEA Grapalat" w:eastAsia="GHEA Grapalat" w:hAnsi="GHEA Grapalat" w:cs="Cambria Math"/>
          <w:bCs/>
          <w:color w:val="auto"/>
          <w:lang w:val="hy-AM"/>
        </w:rPr>
        <w:t>3</w:t>
      </w:r>
      <w:r w:rsidR="007B2746" w:rsidRPr="008B11EC">
        <w:rPr>
          <w:rFonts w:ascii="GHEA Grapalat" w:eastAsia="GHEA Grapalat" w:hAnsi="GHEA Grapalat" w:cs="Cambria Math"/>
          <w:bCs/>
          <w:color w:val="auto"/>
          <w:lang w:val="hy-AM"/>
        </w:rPr>
        <w:t xml:space="preserve">-րդ կետով սահմանվող </w:t>
      </w:r>
      <w:r w:rsidRPr="008B11EC">
        <w:rPr>
          <w:rFonts w:ascii="GHEA Grapalat" w:eastAsia="GHEA Grapalat" w:hAnsi="GHEA Grapalat" w:cs="GHEA Grapalat"/>
          <w:color w:val="auto"/>
          <w:shd w:val="clear" w:color="auto" w:fill="FFFFFF"/>
          <w:lang w:val="hy-AM"/>
        </w:rPr>
        <w:t xml:space="preserve">ենթաօրենսդրական իրավական ակտի ընդունման ժամկետ սահմանել սույն օրենքը ուժի մեջ մտնելուց հետո՝ </w:t>
      </w:r>
      <w:r w:rsidR="00A8443A" w:rsidRPr="008B11EC">
        <w:rPr>
          <w:rFonts w:ascii="GHEA Grapalat" w:eastAsia="GHEA Grapalat" w:hAnsi="GHEA Grapalat" w:cs="GHEA Grapalat"/>
          <w:color w:val="auto"/>
          <w:shd w:val="clear" w:color="auto" w:fill="FFFFFF"/>
          <w:lang w:val="hy-AM"/>
        </w:rPr>
        <w:t xml:space="preserve">     </w:t>
      </w:r>
      <w:r w:rsidR="00CD12E6" w:rsidRPr="008B11EC">
        <w:rPr>
          <w:rFonts w:ascii="GHEA Grapalat" w:eastAsia="GHEA Grapalat" w:hAnsi="GHEA Grapalat" w:cs="GHEA Grapalat"/>
          <w:color w:val="auto"/>
          <w:shd w:val="clear" w:color="auto" w:fill="FFFFFF"/>
          <w:lang w:val="hy-AM"/>
        </w:rPr>
        <w:t>6</w:t>
      </w:r>
      <w:r w:rsidRPr="008B11EC">
        <w:rPr>
          <w:rFonts w:ascii="GHEA Grapalat" w:eastAsia="GHEA Grapalat" w:hAnsi="GHEA Grapalat" w:cs="GHEA Grapalat"/>
          <w:color w:val="auto"/>
          <w:shd w:val="clear" w:color="auto" w:fill="FFFFFF"/>
          <w:lang w:val="hy-AM"/>
        </w:rPr>
        <w:t xml:space="preserve"> ամսվա ընթացքում:</w:t>
      </w:r>
    </w:p>
    <w:p w:rsidR="00F30639" w:rsidRPr="008B11EC" w:rsidRDefault="00D340F3" w:rsidP="008E4D7C">
      <w:pPr>
        <w:pStyle w:val="BodyAA"/>
        <w:tabs>
          <w:tab w:val="left" w:pos="720"/>
          <w:tab w:val="left" w:pos="990"/>
        </w:tabs>
        <w:spacing w:line="360" w:lineRule="auto"/>
        <w:ind w:right="319"/>
        <w:jc w:val="both"/>
        <w:rPr>
          <w:rFonts w:ascii="GHEA Grapalat" w:eastAsia="GHEA Grapalat" w:hAnsi="GHEA Grapalat" w:cs="GHEA Grapalat"/>
          <w:color w:val="auto"/>
          <w:sz w:val="24"/>
          <w:szCs w:val="24"/>
          <w:lang w:val="hy-AM"/>
        </w:rPr>
      </w:pPr>
      <w:r w:rsidRPr="008B11EC">
        <w:rPr>
          <w:rFonts w:ascii="GHEA Grapalat" w:eastAsia="GHEA Grapalat" w:hAnsi="GHEA Grapalat" w:cs="GHEA Grapalat"/>
          <w:b/>
          <w:bCs/>
          <w:color w:val="auto"/>
          <w:sz w:val="24"/>
          <w:szCs w:val="24"/>
          <w:lang w:val="hy-AM"/>
        </w:rPr>
        <w:t xml:space="preserve">  </w:t>
      </w:r>
      <w:r w:rsidR="00CF18F3" w:rsidRPr="008B11EC">
        <w:rPr>
          <w:rFonts w:ascii="GHEA Grapalat" w:eastAsia="GHEA Grapalat" w:hAnsi="GHEA Grapalat" w:cs="GHEA Grapalat"/>
          <w:b/>
          <w:bCs/>
          <w:color w:val="auto"/>
          <w:sz w:val="24"/>
          <w:szCs w:val="24"/>
          <w:lang w:val="hy-AM"/>
        </w:rPr>
        <w:t xml:space="preserve">Հոդված </w:t>
      </w:r>
      <w:r w:rsidR="006F4867" w:rsidRPr="008B11EC">
        <w:rPr>
          <w:rFonts w:ascii="GHEA Grapalat" w:eastAsia="GHEA Grapalat" w:hAnsi="GHEA Grapalat" w:cs="GHEA Grapalat"/>
          <w:b/>
          <w:bCs/>
          <w:color w:val="auto"/>
          <w:sz w:val="24"/>
          <w:szCs w:val="24"/>
          <w:lang w:val="hy-AM"/>
        </w:rPr>
        <w:t>1</w:t>
      </w:r>
      <w:r w:rsidR="00E67A63" w:rsidRPr="008B11EC">
        <w:rPr>
          <w:rFonts w:ascii="GHEA Grapalat" w:eastAsia="GHEA Grapalat" w:hAnsi="GHEA Grapalat" w:cs="GHEA Grapalat"/>
          <w:b/>
          <w:bCs/>
          <w:color w:val="auto"/>
          <w:sz w:val="24"/>
          <w:szCs w:val="24"/>
          <w:lang w:val="hy-AM"/>
        </w:rPr>
        <w:t>4</w:t>
      </w:r>
      <w:r w:rsidR="0056053C" w:rsidRPr="008B11EC">
        <w:rPr>
          <w:rFonts w:ascii="GHEA Grapalat" w:eastAsia="GHEA Grapalat" w:hAnsi="GHEA Grapalat" w:cs="Cambria Math"/>
          <w:b/>
          <w:bCs/>
          <w:color w:val="auto"/>
          <w:sz w:val="24"/>
          <w:szCs w:val="24"/>
          <w:lang w:val="hy-AM"/>
        </w:rPr>
        <w:t>.</w:t>
      </w:r>
      <w:r w:rsidR="00CF18F3" w:rsidRPr="008B11EC">
        <w:rPr>
          <w:rFonts w:ascii="GHEA Grapalat" w:eastAsia="GHEA Grapalat" w:hAnsi="GHEA Grapalat" w:cs="GHEA Grapalat"/>
          <w:color w:val="auto"/>
          <w:sz w:val="24"/>
          <w:szCs w:val="24"/>
          <w:lang w:val="hy-AM"/>
        </w:rPr>
        <w:t xml:space="preserve"> </w:t>
      </w:r>
      <w:r w:rsidR="00CF18F3" w:rsidRPr="008B11EC">
        <w:rPr>
          <w:rFonts w:ascii="GHEA Grapalat" w:hAnsi="GHEA Grapalat"/>
          <w:color w:val="auto"/>
          <w:sz w:val="24"/>
          <w:szCs w:val="24"/>
          <w:shd w:val="clear" w:color="auto" w:fill="FFFFFF"/>
          <w:lang w:val="hy-AM"/>
        </w:rPr>
        <w:t>Սույն</w:t>
      </w:r>
      <w:r w:rsidR="00CF18F3" w:rsidRPr="008B11EC">
        <w:rPr>
          <w:rFonts w:ascii="Calibri" w:hAnsi="Calibri" w:cs="Calibri"/>
          <w:color w:val="auto"/>
          <w:sz w:val="24"/>
          <w:szCs w:val="24"/>
          <w:shd w:val="clear" w:color="auto" w:fill="FFFFFF"/>
          <w:lang w:val="hy-AM"/>
        </w:rPr>
        <w:t> </w:t>
      </w:r>
      <w:r w:rsidR="00CF18F3" w:rsidRPr="008B11EC">
        <w:rPr>
          <w:rFonts w:ascii="GHEA Grapalat" w:hAnsi="GHEA Grapalat"/>
          <w:color w:val="auto"/>
          <w:sz w:val="24"/>
          <w:szCs w:val="24"/>
          <w:shd w:val="clear" w:color="auto" w:fill="FFFFFF"/>
          <w:lang w:val="hy-AM"/>
        </w:rPr>
        <w:t>օրենքն ուժի մեջ է մտնում պաշտոնական հրապարակման օրվան հաջորդող տասներորդ օրը:</w:t>
      </w:r>
    </w:p>
    <w:p w:rsidR="00097D91" w:rsidRPr="008B11EC" w:rsidRDefault="00BD2D95" w:rsidP="008E4D7C">
      <w:pPr>
        <w:pStyle w:val="BodyAA"/>
        <w:tabs>
          <w:tab w:val="left" w:pos="720"/>
          <w:tab w:val="left" w:pos="990"/>
        </w:tabs>
        <w:spacing w:line="360" w:lineRule="auto"/>
        <w:ind w:right="319"/>
        <w:jc w:val="both"/>
        <w:rPr>
          <w:rFonts w:ascii="GHEA Grapalat" w:eastAsia="GHEA Grapalat" w:hAnsi="GHEA Grapalat" w:cs="GHEA Grapalat"/>
          <w:color w:val="auto"/>
          <w:sz w:val="24"/>
          <w:szCs w:val="24"/>
          <w:lang w:val="hy-AM"/>
        </w:rPr>
      </w:pPr>
      <w:r w:rsidRPr="008B11EC">
        <w:rPr>
          <w:rFonts w:ascii="GHEA Grapalat" w:eastAsia="GHEA Grapalat" w:hAnsi="GHEA Grapalat" w:cs="GHEA Grapalat"/>
          <w:color w:val="auto"/>
          <w:sz w:val="24"/>
          <w:szCs w:val="24"/>
          <w:lang w:val="hy-AM"/>
        </w:rPr>
        <w:t xml:space="preserve"> </w:t>
      </w:r>
    </w:p>
    <w:p w:rsidR="00097D91" w:rsidRPr="008B11EC" w:rsidRDefault="00097D91" w:rsidP="008E4D7C">
      <w:pPr>
        <w:pStyle w:val="BodyAA"/>
        <w:tabs>
          <w:tab w:val="left" w:pos="720"/>
          <w:tab w:val="left" w:pos="990"/>
        </w:tabs>
        <w:spacing w:line="360" w:lineRule="auto"/>
        <w:ind w:right="319"/>
        <w:jc w:val="both"/>
        <w:rPr>
          <w:rFonts w:ascii="GHEA Grapalat" w:eastAsia="GHEA Grapalat" w:hAnsi="GHEA Grapalat" w:cs="GHEA Grapalat"/>
          <w:color w:val="auto"/>
          <w:sz w:val="24"/>
          <w:szCs w:val="24"/>
          <w:lang w:val="hy-AM"/>
        </w:rPr>
      </w:pPr>
    </w:p>
    <w:p w:rsidR="00CC7654" w:rsidRPr="008B11EC" w:rsidRDefault="00CC7654" w:rsidP="00471B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85" w:lineRule="atLeast"/>
        <w:ind w:left="786"/>
        <w:jc w:val="both"/>
        <w:rPr>
          <w:rFonts w:ascii="GHEA Grapalat" w:eastAsia="Times New Roman" w:hAnsi="GHEA Grapalat" w:cs="Arial"/>
          <w:bdr w:val="none" w:sz="0" w:space="0" w:color="auto"/>
          <w:lang w:val="hy-AM"/>
        </w:rPr>
      </w:pPr>
    </w:p>
    <w:p w:rsidR="00811974" w:rsidRPr="008B11EC" w:rsidRDefault="00811974">
      <w:pPr>
        <w:rPr>
          <w:rFonts w:ascii="GHEA Grapalat" w:hAnsi="GHEA Grapalat"/>
          <w:lang w:val="hy-AM"/>
        </w:rPr>
      </w:pPr>
    </w:p>
    <w:sectPr w:rsidR="00811974" w:rsidRPr="008B11EC" w:rsidSect="000A650E">
      <w:pgSz w:w="11900" w:h="16840"/>
      <w:pgMar w:top="1134" w:right="740" w:bottom="1134" w:left="851"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760" w:rsidRDefault="00A15760">
      <w:r>
        <w:separator/>
      </w:r>
    </w:p>
  </w:endnote>
  <w:endnote w:type="continuationSeparator" w:id="0">
    <w:p w:rsidR="00A15760" w:rsidRDefault="00A1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760" w:rsidRDefault="00A15760">
      <w:r>
        <w:separator/>
      </w:r>
    </w:p>
  </w:footnote>
  <w:footnote w:type="continuationSeparator" w:id="0">
    <w:p w:rsidR="00A15760" w:rsidRDefault="00A157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D04"/>
    <w:multiLevelType w:val="hybridMultilevel"/>
    <w:tmpl w:val="06121E7E"/>
    <w:lvl w:ilvl="0" w:tplc="B2E6A1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1350537"/>
    <w:multiLevelType w:val="hybridMultilevel"/>
    <w:tmpl w:val="979CBD16"/>
    <w:styleLink w:val="ImportedStyle10"/>
    <w:lvl w:ilvl="0" w:tplc="8B9A0AA2">
      <w:start w:val="1"/>
      <w:numFmt w:val="decimal"/>
      <w:suff w:val="nothing"/>
      <w:lvlText w:val="%1."/>
      <w:lvlJc w:val="left"/>
      <w:pPr>
        <w:ind w:left="144"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BCA3E6A">
      <w:start w:val="1"/>
      <w:numFmt w:val="lowerLetter"/>
      <w:suff w:val="nothing"/>
      <w:lvlText w:val="%2."/>
      <w:lvlJc w:val="left"/>
      <w:pPr>
        <w:ind w:left="1260" w:hanging="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AE04992">
      <w:start w:val="1"/>
      <w:numFmt w:val="lowerRoman"/>
      <w:suff w:val="nothing"/>
      <w:lvlText w:val="%3."/>
      <w:lvlJc w:val="left"/>
      <w:pPr>
        <w:ind w:left="1980" w:hanging="1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44E9912">
      <w:start w:val="1"/>
      <w:numFmt w:val="decimal"/>
      <w:suff w:val="nothing"/>
      <w:lvlText w:val="%4."/>
      <w:lvlJc w:val="left"/>
      <w:pPr>
        <w:ind w:left="2700" w:hanging="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E1CC616">
      <w:start w:val="1"/>
      <w:numFmt w:val="lowerLetter"/>
      <w:suff w:val="nothing"/>
      <w:lvlText w:val="%5."/>
      <w:lvlJc w:val="left"/>
      <w:pPr>
        <w:ind w:left="3420" w:hanging="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AD06FE8">
      <w:start w:val="1"/>
      <w:numFmt w:val="lowerRoman"/>
      <w:suff w:val="nothing"/>
      <w:lvlText w:val="%6."/>
      <w:lvlJc w:val="left"/>
      <w:pPr>
        <w:ind w:left="4140" w:hanging="1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8AE869E">
      <w:start w:val="1"/>
      <w:numFmt w:val="decimal"/>
      <w:suff w:val="nothing"/>
      <w:lvlText w:val="%7."/>
      <w:lvlJc w:val="left"/>
      <w:pPr>
        <w:ind w:left="4860" w:hanging="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27AF46C">
      <w:start w:val="1"/>
      <w:numFmt w:val="lowerLetter"/>
      <w:suff w:val="nothing"/>
      <w:lvlText w:val="%8."/>
      <w:lvlJc w:val="left"/>
      <w:pPr>
        <w:ind w:left="5580" w:hanging="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422E468">
      <w:start w:val="1"/>
      <w:numFmt w:val="lowerRoman"/>
      <w:suff w:val="nothing"/>
      <w:lvlText w:val="%9."/>
      <w:lvlJc w:val="left"/>
      <w:pPr>
        <w:ind w:left="6300" w:hanging="1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28B374F"/>
    <w:multiLevelType w:val="hybridMultilevel"/>
    <w:tmpl w:val="2FF2C586"/>
    <w:styleLink w:val="ImportedStyle11"/>
    <w:lvl w:ilvl="0" w:tplc="5BC4DCA8">
      <w:start w:val="1"/>
      <w:numFmt w:val="decimal"/>
      <w:lvlText w:val="%1."/>
      <w:lvlJc w:val="left"/>
      <w:pPr>
        <w:tabs>
          <w:tab w:val="num" w:pos="720"/>
        </w:tabs>
        <w:ind w:left="36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5EA80AA">
      <w:start w:val="1"/>
      <w:numFmt w:val="decimal"/>
      <w:lvlText w:val="%2)"/>
      <w:lvlJc w:val="left"/>
      <w:pPr>
        <w:tabs>
          <w:tab w:val="num" w:pos="720"/>
        </w:tabs>
        <w:ind w:left="36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61494A2">
      <w:start w:val="1"/>
      <w:numFmt w:val="lowerRoman"/>
      <w:lvlText w:val="%3."/>
      <w:lvlJc w:val="left"/>
      <w:pPr>
        <w:tabs>
          <w:tab w:val="num" w:pos="864"/>
        </w:tabs>
        <w:ind w:left="504"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4303C1A">
      <w:start w:val="1"/>
      <w:numFmt w:val="decimal"/>
      <w:suff w:val="nothing"/>
      <w:lvlText w:val="%4."/>
      <w:lvlJc w:val="left"/>
      <w:pPr>
        <w:ind w:left="873"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FCEB368">
      <w:start w:val="1"/>
      <w:numFmt w:val="lowerLetter"/>
      <w:suff w:val="nothing"/>
      <w:lvlText w:val="%5."/>
      <w:lvlJc w:val="left"/>
      <w:pPr>
        <w:ind w:left="1593"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F681F98">
      <w:start w:val="1"/>
      <w:numFmt w:val="lowerRoman"/>
      <w:lvlText w:val="%6."/>
      <w:lvlJc w:val="left"/>
      <w:pPr>
        <w:tabs>
          <w:tab w:val="num" w:pos="2673"/>
        </w:tabs>
        <w:ind w:left="2313"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C044212">
      <w:start w:val="1"/>
      <w:numFmt w:val="decimal"/>
      <w:suff w:val="nothing"/>
      <w:lvlText w:val="%7."/>
      <w:lvlJc w:val="left"/>
      <w:pPr>
        <w:ind w:left="3033"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0DCF302">
      <w:start w:val="1"/>
      <w:numFmt w:val="lowerLetter"/>
      <w:suff w:val="nothing"/>
      <w:lvlText w:val="%8."/>
      <w:lvlJc w:val="left"/>
      <w:pPr>
        <w:ind w:left="3753"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C6C194C">
      <w:start w:val="1"/>
      <w:numFmt w:val="lowerRoman"/>
      <w:lvlText w:val="%9."/>
      <w:lvlJc w:val="left"/>
      <w:pPr>
        <w:tabs>
          <w:tab w:val="num" w:pos="4833"/>
        </w:tabs>
        <w:ind w:left="4473"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02DB409C"/>
    <w:multiLevelType w:val="hybridMultilevel"/>
    <w:tmpl w:val="1086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BA1336"/>
    <w:multiLevelType w:val="hybridMultilevel"/>
    <w:tmpl w:val="72C2D58E"/>
    <w:styleLink w:val="ImportedStyle14"/>
    <w:lvl w:ilvl="0" w:tplc="5734F1F6">
      <w:start w:val="1"/>
      <w:numFmt w:val="decimal"/>
      <w:suff w:val="nothing"/>
      <w:lvlText w:val="%1."/>
      <w:lvlJc w:val="left"/>
      <w:pPr>
        <w:tabs>
          <w:tab w:val="left" w:pos="284"/>
        </w:tabs>
        <w:ind w:left="284"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B44825C">
      <w:start w:val="1"/>
      <w:numFmt w:val="lowerLetter"/>
      <w:suff w:val="nothing"/>
      <w:lvlText w:val="%2."/>
      <w:lvlJc w:val="left"/>
      <w:pPr>
        <w:tabs>
          <w:tab w:val="left" w:pos="284"/>
        </w:tabs>
        <w:ind w:left="144"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EEE8434">
      <w:start w:val="1"/>
      <w:numFmt w:val="lowerRoman"/>
      <w:suff w:val="nothing"/>
      <w:lvlText w:val="%3."/>
      <w:lvlJc w:val="left"/>
      <w:pPr>
        <w:tabs>
          <w:tab w:val="left" w:pos="284"/>
        </w:tabs>
        <w:ind w:left="720"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CEF7A">
      <w:start w:val="1"/>
      <w:numFmt w:val="decimal"/>
      <w:suff w:val="nothing"/>
      <w:lvlText w:val="%4."/>
      <w:lvlJc w:val="left"/>
      <w:pPr>
        <w:tabs>
          <w:tab w:val="left" w:pos="284"/>
        </w:tabs>
        <w:ind w:left="1440"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488C798">
      <w:start w:val="1"/>
      <w:numFmt w:val="lowerLetter"/>
      <w:suff w:val="nothing"/>
      <w:lvlText w:val="%5."/>
      <w:lvlJc w:val="left"/>
      <w:pPr>
        <w:tabs>
          <w:tab w:val="left" w:pos="284"/>
        </w:tabs>
        <w:ind w:left="2160"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8D29CA2">
      <w:start w:val="1"/>
      <w:numFmt w:val="lowerRoman"/>
      <w:suff w:val="nothing"/>
      <w:lvlText w:val="%6."/>
      <w:lvlJc w:val="left"/>
      <w:pPr>
        <w:tabs>
          <w:tab w:val="left" w:pos="284"/>
        </w:tabs>
        <w:ind w:left="2880"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B0E93FA">
      <w:start w:val="1"/>
      <w:numFmt w:val="decimal"/>
      <w:suff w:val="nothing"/>
      <w:lvlText w:val="%7."/>
      <w:lvlJc w:val="left"/>
      <w:pPr>
        <w:tabs>
          <w:tab w:val="left" w:pos="284"/>
        </w:tabs>
        <w:ind w:left="3600"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15E5220">
      <w:start w:val="1"/>
      <w:numFmt w:val="lowerLetter"/>
      <w:suff w:val="nothing"/>
      <w:lvlText w:val="%8."/>
      <w:lvlJc w:val="left"/>
      <w:pPr>
        <w:tabs>
          <w:tab w:val="left" w:pos="284"/>
        </w:tabs>
        <w:ind w:left="4320"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3588324">
      <w:start w:val="1"/>
      <w:numFmt w:val="lowerRoman"/>
      <w:suff w:val="nothing"/>
      <w:lvlText w:val="%9."/>
      <w:lvlJc w:val="left"/>
      <w:pPr>
        <w:tabs>
          <w:tab w:val="left" w:pos="284"/>
        </w:tabs>
        <w:ind w:left="5040"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049049AA"/>
    <w:multiLevelType w:val="hybridMultilevel"/>
    <w:tmpl w:val="3A1EF27C"/>
    <w:lvl w:ilvl="0" w:tplc="E62247C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8A972F3"/>
    <w:multiLevelType w:val="hybridMultilevel"/>
    <w:tmpl w:val="947CC9C6"/>
    <w:lvl w:ilvl="0" w:tplc="DD6E4866">
      <w:start w:val="1"/>
      <w:numFmt w:val="decimal"/>
      <w:lvlText w:val="%1)"/>
      <w:lvlJc w:val="left"/>
      <w:pPr>
        <w:ind w:left="1069" w:hanging="360"/>
      </w:pPr>
      <w:rPr>
        <w:rFonts w:eastAsia="Arial Unicode MS" w:cs="Times New Roman"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6467D"/>
    <w:multiLevelType w:val="hybridMultilevel"/>
    <w:tmpl w:val="378C74B4"/>
    <w:lvl w:ilvl="0" w:tplc="DD6E4866">
      <w:start w:val="1"/>
      <w:numFmt w:val="decimal"/>
      <w:lvlText w:val="%1)"/>
      <w:lvlJc w:val="left"/>
      <w:pPr>
        <w:ind w:left="1260" w:hanging="360"/>
      </w:pPr>
      <w:rPr>
        <w:rFonts w:eastAsia="Arial Unicode MS" w:cs="Times New Roman"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0D86D3F"/>
    <w:multiLevelType w:val="hybridMultilevel"/>
    <w:tmpl w:val="C366C38A"/>
    <w:styleLink w:val="ImportedStyle8"/>
    <w:lvl w:ilvl="0" w:tplc="283848DC">
      <w:start w:val="1"/>
      <w:numFmt w:val="decimal"/>
      <w:suff w:val="nothing"/>
      <w:lvlText w:val="%1."/>
      <w:lvlJc w:val="left"/>
      <w:pPr>
        <w:tabs>
          <w:tab w:val="left" w:pos="284"/>
        </w:tabs>
        <w:ind w:left="144"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B67B36">
      <w:start w:val="1"/>
      <w:numFmt w:val="lowerLetter"/>
      <w:suff w:val="nothing"/>
      <w:lvlText w:val="%2."/>
      <w:lvlJc w:val="left"/>
      <w:pPr>
        <w:tabs>
          <w:tab w:val="left" w:pos="284"/>
        </w:tabs>
        <w:ind w:left="436" w:hanging="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6496DA">
      <w:start w:val="1"/>
      <w:numFmt w:val="lowerRoman"/>
      <w:lvlText w:val="%3."/>
      <w:lvlJc w:val="left"/>
      <w:pPr>
        <w:tabs>
          <w:tab w:val="left" w:pos="284"/>
        </w:tabs>
        <w:ind w:left="115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8C5F4C">
      <w:start w:val="1"/>
      <w:numFmt w:val="decimal"/>
      <w:suff w:val="nothing"/>
      <w:lvlText w:val="%4."/>
      <w:lvlJc w:val="left"/>
      <w:pPr>
        <w:tabs>
          <w:tab w:val="left" w:pos="284"/>
        </w:tabs>
        <w:ind w:left="1876"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8606E2">
      <w:start w:val="1"/>
      <w:numFmt w:val="lowerLetter"/>
      <w:suff w:val="nothing"/>
      <w:lvlText w:val="%5."/>
      <w:lvlJc w:val="left"/>
      <w:pPr>
        <w:tabs>
          <w:tab w:val="left" w:pos="284"/>
        </w:tabs>
        <w:ind w:left="2596"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D255D8">
      <w:start w:val="1"/>
      <w:numFmt w:val="lowerRoman"/>
      <w:lvlText w:val="%6."/>
      <w:lvlJc w:val="left"/>
      <w:pPr>
        <w:tabs>
          <w:tab w:val="left" w:pos="284"/>
        </w:tabs>
        <w:ind w:left="331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C0E940">
      <w:start w:val="1"/>
      <w:numFmt w:val="decimal"/>
      <w:suff w:val="nothing"/>
      <w:lvlText w:val="%7."/>
      <w:lvlJc w:val="left"/>
      <w:pPr>
        <w:tabs>
          <w:tab w:val="left" w:pos="284"/>
        </w:tabs>
        <w:ind w:left="4036"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EED784">
      <w:start w:val="1"/>
      <w:numFmt w:val="lowerLetter"/>
      <w:suff w:val="nothing"/>
      <w:lvlText w:val="%8."/>
      <w:lvlJc w:val="left"/>
      <w:pPr>
        <w:tabs>
          <w:tab w:val="left" w:pos="284"/>
        </w:tabs>
        <w:ind w:left="4756"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763474">
      <w:start w:val="1"/>
      <w:numFmt w:val="lowerRoman"/>
      <w:lvlText w:val="%9."/>
      <w:lvlJc w:val="left"/>
      <w:pPr>
        <w:tabs>
          <w:tab w:val="left" w:pos="284"/>
        </w:tabs>
        <w:ind w:left="54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12A1E73"/>
    <w:multiLevelType w:val="hybridMultilevel"/>
    <w:tmpl w:val="8FCE341E"/>
    <w:styleLink w:val="ImportedStyle7"/>
    <w:lvl w:ilvl="0" w:tplc="E9560F0E">
      <w:start w:val="1"/>
      <w:numFmt w:val="decimal"/>
      <w:suff w:val="nothing"/>
      <w:lvlText w:val="%1)"/>
      <w:lvlJc w:val="left"/>
      <w:pPr>
        <w:tabs>
          <w:tab w:val="left" w:pos="284"/>
        </w:tabs>
        <w:ind w:left="284"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CAAB200">
      <w:start w:val="1"/>
      <w:numFmt w:val="lowerLetter"/>
      <w:suff w:val="nothing"/>
      <w:lvlText w:val="%2."/>
      <w:lvlJc w:val="left"/>
      <w:pPr>
        <w:tabs>
          <w:tab w:val="left" w:pos="284"/>
        </w:tabs>
        <w:ind w:left="284"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3A244AE">
      <w:start w:val="1"/>
      <w:numFmt w:val="lowerRoman"/>
      <w:suff w:val="nothing"/>
      <w:lvlText w:val="%3."/>
      <w:lvlJc w:val="left"/>
      <w:pPr>
        <w:tabs>
          <w:tab w:val="left" w:pos="284"/>
        </w:tabs>
        <w:ind w:left="345"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BE61CDC">
      <w:start w:val="1"/>
      <w:numFmt w:val="decimal"/>
      <w:suff w:val="nothing"/>
      <w:lvlText w:val="%4."/>
      <w:lvlJc w:val="left"/>
      <w:pPr>
        <w:tabs>
          <w:tab w:val="left" w:pos="284"/>
        </w:tabs>
        <w:ind w:left="1065"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C5E0030">
      <w:start w:val="1"/>
      <w:numFmt w:val="lowerLetter"/>
      <w:suff w:val="nothing"/>
      <w:lvlText w:val="%5."/>
      <w:lvlJc w:val="left"/>
      <w:pPr>
        <w:tabs>
          <w:tab w:val="left" w:pos="284"/>
        </w:tabs>
        <w:ind w:left="1785"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3725454">
      <w:start w:val="1"/>
      <w:numFmt w:val="lowerRoman"/>
      <w:suff w:val="nothing"/>
      <w:lvlText w:val="%6."/>
      <w:lvlJc w:val="left"/>
      <w:pPr>
        <w:tabs>
          <w:tab w:val="left" w:pos="284"/>
        </w:tabs>
        <w:ind w:left="2505"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A9AD92C">
      <w:start w:val="1"/>
      <w:numFmt w:val="decimal"/>
      <w:suff w:val="nothing"/>
      <w:lvlText w:val="%7."/>
      <w:lvlJc w:val="left"/>
      <w:pPr>
        <w:tabs>
          <w:tab w:val="left" w:pos="284"/>
        </w:tabs>
        <w:ind w:left="3225"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550E5E0">
      <w:start w:val="1"/>
      <w:numFmt w:val="lowerLetter"/>
      <w:suff w:val="nothing"/>
      <w:lvlText w:val="%8."/>
      <w:lvlJc w:val="left"/>
      <w:pPr>
        <w:tabs>
          <w:tab w:val="left" w:pos="284"/>
        </w:tabs>
        <w:ind w:left="3945"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05EE58E">
      <w:start w:val="1"/>
      <w:numFmt w:val="lowerRoman"/>
      <w:suff w:val="nothing"/>
      <w:lvlText w:val="%9."/>
      <w:lvlJc w:val="left"/>
      <w:pPr>
        <w:tabs>
          <w:tab w:val="left" w:pos="284"/>
        </w:tabs>
        <w:ind w:left="4665"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13BB1308"/>
    <w:multiLevelType w:val="hybridMultilevel"/>
    <w:tmpl w:val="8946DBB0"/>
    <w:styleLink w:val="ImportedStyle20"/>
    <w:lvl w:ilvl="0" w:tplc="8D86DE4A">
      <w:start w:val="1"/>
      <w:numFmt w:val="decimal"/>
      <w:lvlText w:val="%1)"/>
      <w:lvlJc w:val="left"/>
      <w:pPr>
        <w:tabs>
          <w:tab w:val="num" w:pos="1440"/>
        </w:tabs>
        <w:ind w:left="9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F8F932">
      <w:start w:val="1"/>
      <w:numFmt w:val="lowerLetter"/>
      <w:lvlText w:val="%2."/>
      <w:lvlJc w:val="left"/>
      <w:pPr>
        <w:tabs>
          <w:tab w:val="num" w:pos="2160"/>
        </w:tabs>
        <w:ind w:left="16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DA9B34">
      <w:start w:val="1"/>
      <w:numFmt w:val="lowerRoman"/>
      <w:lvlText w:val="%3."/>
      <w:lvlJc w:val="left"/>
      <w:pPr>
        <w:tabs>
          <w:tab w:val="num" w:pos="2880"/>
        </w:tabs>
        <w:ind w:left="2340" w:firstLine="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A4C510">
      <w:start w:val="1"/>
      <w:numFmt w:val="decimal"/>
      <w:lvlText w:val="%4."/>
      <w:lvlJc w:val="left"/>
      <w:pPr>
        <w:tabs>
          <w:tab w:val="num" w:pos="3600"/>
        </w:tabs>
        <w:ind w:left="30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E2CEE6">
      <w:start w:val="1"/>
      <w:numFmt w:val="lowerLetter"/>
      <w:lvlText w:val="%5."/>
      <w:lvlJc w:val="left"/>
      <w:pPr>
        <w:tabs>
          <w:tab w:val="num" w:pos="4320"/>
        </w:tabs>
        <w:ind w:left="37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7C0F88">
      <w:start w:val="1"/>
      <w:numFmt w:val="lowerRoman"/>
      <w:lvlText w:val="%6."/>
      <w:lvlJc w:val="left"/>
      <w:pPr>
        <w:tabs>
          <w:tab w:val="num" w:pos="5040"/>
        </w:tabs>
        <w:ind w:left="4500" w:firstLine="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06F7E6">
      <w:start w:val="1"/>
      <w:numFmt w:val="decimal"/>
      <w:lvlText w:val="%7."/>
      <w:lvlJc w:val="left"/>
      <w:pPr>
        <w:tabs>
          <w:tab w:val="num" w:pos="5760"/>
        </w:tabs>
        <w:ind w:left="52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1E9998">
      <w:start w:val="1"/>
      <w:numFmt w:val="lowerLetter"/>
      <w:lvlText w:val="%8."/>
      <w:lvlJc w:val="left"/>
      <w:pPr>
        <w:tabs>
          <w:tab w:val="num" w:pos="6480"/>
        </w:tabs>
        <w:ind w:left="59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744874">
      <w:start w:val="1"/>
      <w:numFmt w:val="lowerRoman"/>
      <w:lvlText w:val="%9."/>
      <w:lvlJc w:val="left"/>
      <w:pPr>
        <w:tabs>
          <w:tab w:val="num" w:pos="7200"/>
        </w:tabs>
        <w:ind w:left="6660" w:firstLine="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B1A7A69"/>
    <w:multiLevelType w:val="hybridMultilevel"/>
    <w:tmpl w:val="B82AD4E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26FC8"/>
    <w:multiLevelType w:val="hybridMultilevel"/>
    <w:tmpl w:val="13FE6264"/>
    <w:styleLink w:val="ImportedStyle19"/>
    <w:lvl w:ilvl="0" w:tplc="1B5ACD38">
      <w:start w:val="1"/>
      <w:numFmt w:val="decimal"/>
      <w:suff w:val="nothing"/>
      <w:lvlText w:val="%1."/>
      <w:lvlJc w:val="left"/>
      <w:pPr>
        <w:tabs>
          <w:tab w:val="left" w:pos="284"/>
        </w:tabs>
        <w:ind w:left="284"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6228372">
      <w:start w:val="1"/>
      <w:numFmt w:val="lowerLetter"/>
      <w:suff w:val="nothing"/>
      <w:lvlText w:val="%2."/>
      <w:lvlJc w:val="left"/>
      <w:pPr>
        <w:tabs>
          <w:tab w:val="left" w:pos="284"/>
        </w:tabs>
        <w:ind w:left="144"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FD800FA">
      <w:start w:val="1"/>
      <w:numFmt w:val="lowerRoman"/>
      <w:suff w:val="nothing"/>
      <w:lvlText w:val="%3."/>
      <w:lvlJc w:val="left"/>
      <w:pPr>
        <w:tabs>
          <w:tab w:val="left" w:pos="284"/>
        </w:tabs>
        <w:ind w:left="720"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9065756">
      <w:start w:val="1"/>
      <w:numFmt w:val="decimal"/>
      <w:suff w:val="nothing"/>
      <w:lvlText w:val="%4."/>
      <w:lvlJc w:val="left"/>
      <w:pPr>
        <w:tabs>
          <w:tab w:val="left" w:pos="284"/>
        </w:tabs>
        <w:ind w:left="1440"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9ECADE8">
      <w:start w:val="1"/>
      <w:numFmt w:val="lowerLetter"/>
      <w:suff w:val="nothing"/>
      <w:lvlText w:val="%5."/>
      <w:lvlJc w:val="left"/>
      <w:pPr>
        <w:tabs>
          <w:tab w:val="left" w:pos="284"/>
        </w:tabs>
        <w:ind w:left="2160"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8080798">
      <w:start w:val="1"/>
      <w:numFmt w:val="lowerRoman"/>
      <w:suff w:val="nothing"/>
      <w:lvlText w:val="%6."/>
      <w:lvlJc w:val="left"/>
      <w:pPr>
        <w:tabs>
          <w:tab w:val="left" w:pos="284"/>
        </w:tabs>
        <w:ind w:left="2880"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A7E2F8A">
      <w:start w:val="1"/>
      <w:numFmt w:val="decimal"/>
      <w:suff w:val="nothing"/>
      <w:lvlText w:val="%7."/>
      <w:lvlJc w:val="left"/>
      <w:pPr>
        <w:tabs>
          <w:tab w:val="left" w:pos="284"/>
        </w:tabs>
        <w:ind w:left="3600"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86646BE">
      <w:start w:val="1"/>
      <w:numFmt w:val="lowerLetter"/>
      <w:suff w:val="nothing"/>
      <w:lvlText w:val="%8."/>
      <w:lvlJc w:val="left"/>
      <w:pPr>
        <w:tabs>
          <w:tab w:val="left" w:pos="284"/>
        </w:tabs>
        <w:ind w:left="4320"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CBC87DA">
      <w:start w:val="1"/>
      <w:numFmt w:val="lowerRoman"/>
      <w:suff w:val="nothing"/>
      <w:lvlText w:val="%9."/>
      <w:lvlJc w:val="left"/>
      <w:pPr>
        <w:tabs>
          <w:tab w:val="left" w:pos="284"/>
        </w:tabs>
        <w:ind w:left="5040" w:hanging="14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212365AE"/>
    <w:multiLevelType w:val="hybridMultilevel"/>
    <w:tmpl w:val="2EC0D498"/>
    <w:styleLink w:val="ImportedStyle3"/>
    <w:lvl w:ilvl="0" w:tplc="8A240C7E">
      <w:start w:val="1"/>
      <w:numFmt w:val="decimal"/>
      <w:lvlText w:val="%1."/>
      <w:lvlJc w:val="left"/>
      <w:pPr>
        <w:ind w:left="426"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B5E3F82">
      <w:start w:val="1"/>
      <w:numFmt w:val="lowerLetter"/>
      <w:lvlText w:val="%2."/>
      <w:lvlJc w:val="left"/>
      <w:pPr>
        <w:ind w:left="426"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22283C0">
      <w:start w:val="1"/>
      <w:numFmt w:val="lowerRoman"/>
      <w:suff w:val="nothing"/>
      <w:lvlText w:val="%3."/>
      <w:lvlJc w:val="left"/>
      <w:pPr>
        <w:tabs>
          <w:tab w:val="left" w:pos="426"/>
        </w:tabs>
        <w:ind w:left="370" w:hanging="19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0F6BD5A">
      <w:start w:val="1"/>
      <w:numFmt w:val="decimal"/>
      <w:suff w:val="nothing"/>
      <w:lvlText w:val="%4."/>
      <w:lvlJc w:val="left"/>
      <w:pPr>
        <w:tabs>
          <w:tab w:val="left" w:pos="426"/>
        </w:tabs>
        <w:ind w:left="1090" w:hanging="17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7D283EA">
      <w:start w:val="1"/>
      <w:numFmt w:val="lowerLetter"/>
      <w:suff w:val="nothing"/>
      <w:lvlText w:val="%5."/>
      <w:lvlJc w:val="left"/>
      <w:pPr>
        <w:tabs>
          <w:tab w:val="left" w:pos="426"/>
        </w:tabs>
        <w:ind w:left="1810" w:hanging="17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A6C37EA">
      <w:start w:val="1"/>
      <w:numFmt w:val="lowerRoman"/>
      <w:lvlText w:val="%6."/>
      <w:lvlJc w:val="left"/>
      <w:pPr>
        <w:tabs>
          <w:tab w:val="left" w:pos="426"/>
        </w:tabs>
        <w:ind w:left="2530" w:hanging="103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90AACDA">
      <w:start w:val="1"/>
      <w:numFmt w:val="decimal"/>
      <w:suff w:val="nothing"/>
      <w:lvlText w:val="%7."/>
      <w:lvlJc w:val="left"/>
      <w:pPr>
        <w:tabs>
          <w:tab w:val="left" w:pos="426"/>
        </w:tabs>
        <w:ind w:left="3250" w:hanging="17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75A76D4">
      <w:start w:val="1"/>
      <w:numFmt w:val="lowerLetter"/>
      <w:suff w:val="nothing"/>
      <w:lvlText w:val="%8."/>
      <w:lvlJc w:val="left"/>
      <w:pPr>
        <w:tabs>
          <w:tab w:val="left" w:pos="426"/>
        </w:tabs>
        <w:ind w:left="3970" w:hanging="17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306BEFA">
      <w:start w:val="1"/>
      <w:numFmt w:val="lowerRoman"/>
      <w:lvlText w:val="%9."/>
      <w:lvlJc w:val="left"/>
      <w:pPr>
        <w:tabs>
          <w:tab w:val="left" w:pos="426"/>
        </w:tabs>
        <w:ind w:left="4690" w:hanging="103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21D51153"/>
    <w:multiLevelType w:val="hybridMultilevel"/>
    <w:tmpl w:val="B650981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2DE60B2"/>
    <w:multiLevelType w:val="hybridMultilevel"/>
    <w:tmpl w:val="B17A2C26"/>
    <w:styleLink w:val="ImportedStyle100"/>
    <w:lvl w:ilvl="0" w:tplc="FC8077BC">
      <w:start w:val="1"/>
      <w:numFmt w:val="decimal"/>
      <w:lvlText w:val="%1."/>
      <w:lvlJc w:val="left"/>
      <w:pPr>
        <w:tabs>
          <w:tab w:val="num" w:pos="720"/>
        </w:tabs>
        <w:ind w:left="36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B3CF83E">
      <w:start w:val="1"/>
      <w:numFmt w:val="lowerLetter"/>
      <w:suff w:val="nothing"/>
      <w:lvlText w:val="%2."/>
      <w:lvlJc w:val="left"/>
      <w:pPr>
        <w:ind w:left="36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E3E6FF0">
      <w:start w:val="1"/>
      <w:numFmt w:val="lowerRoman"/>
      <w:suff w:val="nothing"/>
      <w:lvlText w:val="%3."/>
      <w:lvlJc w:val="left"/>
      <w:pPr>
        <w:ind w:left="108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66CF710">
      <w:start w:val="1"/>
      <w:numFmt w:val="decimal"/>
      <w:suff w:val="nothing"/>
      <w:lvlText w:val="%4."/>
      <w:lvlJc w:val="left"/>
      <w:pPr>
        <w:ind w:left="180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A50EA84">
      <w:start w:val="1"/>
      <w:numFmt w:val="lowerLetter"/>
      <w:suff w:val="nothing"/>
      <w:lvlText w:val="%5."/>
      <w:lvlJc w:val="left"/>
      <w:pPr>
        <w:ind w:left="252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AAE71EA">
      <w:start w:val="1"/>
      <w:numFmt w:val="lowerRoman"/>
      <w:suff w:val="nothing"/>
      <w:lvlText w:val="%6."/>
      <w:lvlJc w:val="left"/>
      <w:pPr>
        <w:ind w:left="324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2D46F28">
      <w:start w:val="1"/>
      <w:numFmt w:val="decimal"/>
      <w:suff w:val="nothing"/>
      <w:lvlText w:val="%7."/>
      <w:lvlJc w:val="left"/>
      <w:pPr>
        <w:ind w:left="396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2BEC904">
      <w:start w:val="1"/>
      <w:numFmt w:val="lowerLetter"/>
      <w:suff w:val="nothing"/>
      <w:lvlText w:val="%8."/>
      <w:lvlJc w:val="left"/>
      <w:pPr>
        <w:ind w:left="468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2262A36">
      <w:start w:val="1"/>
      <w:numFmt w:val="lowerRoman"/>
      <w:suff w:val="nothing"/>
      <w:lvlText w:val="%9."/>
      <w:lvlJc w:val="left"/>
      <w:pPr>
        <w:ind w:left="540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6" w15:restartNumberingAfterBreak="0">
    <w:nsid w:val="2DA84F7F"/>
    <w:multiLevelType w:val="hybridMultilevel"/>
    <w:tmpl w:val="A5181F4E"/>
    <w:lvl w:ilvl="0" w:tplc="5906A542">
      <w:start w:val="1"/>
      <w:numFmt w:val="decimal"/>
      <w:lvlText w:val="%1."/>
      <w:lvlJc w:val="left"/>
      <w:pPr>
        <w:ind w:left="900" w:hanging="360"/>
      </w:pPr>
      <w:rPr>
        <w:rFonts w:ascii="GHEA Grapalat" w:eastAsia="Sylfaen" w:hAnsi="GHEA Grapalat" w:cs="Sylfaen"/>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7" w15:restartNumberingAfterBreak="0">
    <w:nsid w:val="39B92F29"/>
    <w:multiLevelType w:val="hybridMultilevel"/>
    <w:tmpl w:val="FF5630CE"/>
    <w:styleLink w:val="ImportedStyle5"/>
    <w:lvl w:ilvl="0" w:tplc="CDA02158">
      <w:start w:val="1"/>
      <w:numFmt w:val="decimal"/>
      <w:lvlText w:val="%1."/>
      <w:lvlJc w:val="left"/>
      <w:pPr>
        <w:tabs>
          <w:tab w:val="num" w:pos="720"/>
        </w:tabs>
        <w:ind w:left="36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CA03D48">
      <w:start w:val="1"/>
      <w:numFmt w:val="decimal"/>
      <w:suff w:val="nothing"/>
      <w:lvlText w:val="%2)"/>
      <w:lvlJc w:val="left"/>
      <w:pPr>
        <w:ind w:left="36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E20D2CA">
      <w:start w:val="1"/>
      <w:numFmt w:val="lowerRoman"/>
      <w:suff w:val="nothing"/>
      <w:lvlText w:val="%3."/>
      <w:lvlJc w:val="left"/>
      <w:pPr>
        <w:ind w:left="108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EDCC034">
      <w:start w:val="1"/>
      <w:numFmt w:val="decimal"/>
      <w:suff w:val="nothing"/>
      <w:lvlText w:val="%4."/>
      <w:lvlJc w:val="left"/>
      <w:pPr>
        <w:ind w:left="180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5F25364">
      <w:start w:val="1"/>
      <w:numFmt w:val="lowerLetter"/>
      <w:suff w:val="nothing"/>
      <w:lvlText w:val="%5."/>
      <w:lvlJc w:val="left"/>
      <w:pPr>
        <w:ind w:left="252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5EEC666">
      <w:start w:val="1"/>
      <w:numFmt w:val="lowerRoman"/>
      <w:suff w:val="nothing"/>
      <w:lvlText w:val="%6."/>
      <w:lvlJc w:val="left"/>
      <w:pPr>
        <w:ind w:left="324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66A57CC">
      <w:start w:val="1"/>
      <w:numFmt w:val="decimal"/>
      <w:suff w:val="nothing"/>
      <w:lvlText w:val="%7."/>
      <w:lvlJc w:val="left"/>
      <w:pPr>
        <w:ind w:left="396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62AE002">
      <w:start w:val="1"/>
      <w:numFmt w:val="lowerLetter"/>
      <w:suff w:val="nothing"/>
      <w:lvlText w:val="%8."/>
      <w:lvlJc w:val="left"/>
      <w:pPr>
        <w:ind w:left="468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C1643F4">
      <w:start w:val="1"/>
      <w:numFmt w:val="lowerRoman"/>
      <w:suff w:val="nothing"/>
      <w:lvlText w:val="%9."/>
      <w:lvlJc w:val="left"/>
      <w:pPr>
        <w:ind w:left="540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3BC37438"/>
    <w:multiLevelType w:val="hybridMultilevel"/>
    <w:tmpl w:val="EE420618"/>
    <w:lvl w:ilvl="0" w:tplc="05A87F4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C6477CE"/>
    <w:multiLevelType w:val="hybridMultilevel"/>
    <w:tmpl w:val="B9349D48"/>
    <w:styleLink w:val="ImportedStyle1"/>
    <w:lvl w:ilvl="0" w:tplc="7A047D02">
      <w:start w:val="1"/>
      <w:numFmt w:val="decimal"/>
      <w:suff w:val="nothing"/>
      <w:lvlText w:val="%1."/>
      <w:lvlJc w:val="left"/>
      <w:pPr>
        <w:tabs>
          <w:tab w:val="left" w:pos="900"/>
        </w:tabs>
        <w:ind w:left="144" w:firstLine="39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678B98C">
      <w:start w:val="1"/>
      <w:numFmt w:val="lowerLetter"/>
      <w:suff w:val="nothing"/>
      <w:lvlText w:val="%2."/>
      <w:lvlJc w:val="left"/>
      <w:pPr>
        <w:tabs>
          <w:tab w:val="left" w:pos="900"/>
        </w:tabs>
        <w:ind w:left="540" w:firstLine="39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1F0CC5E">
      <w:start w:val="1"/>
      <w:numFmt w:val="lowerRoman"/>
      <w:suff w:val="nothing"/>
      <w:lvlText w:val="%3."/>
      <w:lvlJc w:val="left"/>
      <w:pPr>
        <w:tabs>
          <w:tab w:val="left" w:pos="900"/>
        </w:tabs>
        <w:ind w:left="1260" w:firstLine="39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BA2C67E">
      <w:start w:val="1"/>
      <w:numFmt w:val="decimal"/>
      <w:suff w:val="nothing"/>
      <w:lvlText w:val="%4."/>
      <w:lvlJc w:val="left"/>
      <w:pPr>
        <w:tabs>
          <w:tab w:val="left" w:pos="900"/>
        </w:tabs>
        <w:ind w:left="1980" w:firstLine="39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1821528">
      <w:start w:val="1"/>
      <w:numFmt w:val="lowerLetter"/>
      <w:suff w:val="nothing"/>
      <w:lvlText w:val="%5."/>
      <w:lvlJc w:val="left"/>
      <w:pPr>
        <w:tabs>
          <w:tab w:val="left" w:pos="900"/>
        </w:tabs>
        <w:ind w:left="2700" w:firstLine="39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EF2D21C">
      <w:start w:val="1"/>
      <w:numFmt w:val="lowerRoman"/>
      <w:suff w:val="nothing"/>
      <w:lvlText w:val="%6."/>
      <w:lvlJc w:val="left"/>
      <w:pPr>
        <w:tabs>
          <w:tab w:val="left" w:pos="900"/>
        </w:tabs>
        <w:ind w:left="3420" w:firstLine="39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69C01C8">
      <w:start w:val="1"/>
      <w:numFmt w:val="decimal"/>
      <w:suff w:val="nothing"/>
      <w:lvlText w:val="%7."/>
      <w:lvlJc w:val="left"/>
      <w:pPr>
        <w:tabs>
          <w:tab w:val="left" w:pos="900"/>
        </w:tabs>
        <w:ind w:left="4140" w:firstLine="39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4FC6956">
      <w:start w:val="1"/>
      <w:numFmt w:val="lowerLetter"/>
      <w:suff w:val="nothing"/>
      <w:lvlText w:val="%8."/>
      <w:lvlJc w:val="left"/>
      <w:pPr>
        <w:tabs>
          <w:tab w:val="left" w:pos="900"/>
        </w:tabs>
        <w:ind w:left="4860" w:firstLine="39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D324340">
      <w:start w:val="1"/>
      <w:numFmt w:val="lowerRoman"/>
      <w:suff w:val="nothing"/>
      <w:lvlText w:val="%9."/>
      <w:lvlJc w:val="left"/>
      <w:pPr>
        <w:tabs>
          <w:tab w:val="left" w:pos="900"/>
        </w:tabs>
        <w:ind w:left="5580" w:firstLine="39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15:restartNumberingAfterBreak="0">
    <w:nsid w:val="42295D08"/>
    <w:multiLevelType w:val="hybridMultilevel"/>
    <w:tmpl w:val="9CDC4232"/>
    <w:numStyleLink w:val="ImportedStyle2"/>
  </w:abstractNum>
  <w:abstractNum w:abstractNumId="21" w15:restartNumberingAfterBreak="0">
    <w:nsid w:val="4B280FBE"/>
    <w:multiLevelType w:val="hybridMultilevel"/>
    <w:tmpl w:val="B126A5FA"/>
    <w:lvl w:ilvl="0" w:tplc="2C74E690">
      <w:start w:val="1"/>
      <w:numFmt w:val="decimal"/>
      <w:lvlText w:val="%1."/>
      <w:lvlJc w:val="left"/>
      <w:pPr>
        <w:ind w:left="1069" w:hanging="360"/>
      </w:pPr>
      <w:rPr>
        <w:rFonts w:cstheme="minorBidi"/>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2" w15:restartNumberingAfterBreak="0">
    <w:nsid w:val="4DDF19B3"/>
    <w:multiLevelType w:val="hybridMultilevel"/>
    <w:tmpl w:val="667647FC"/>
    <w:lvl w:ilvl="0" w:tplc="0B4820A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F40166C"/>
    <w:multiLevelType w:val="hybridMultilevel"/>
    <w:tmpl w:val="C928B25C"/>
    <w:styleLink w:val="ImportedStyle9"/>
    <w:lvl w:ilvl="0" w:tplc="0A68BACE">
      <w:start w:val="1"/>
      <w:numFmt w:val="decimal"/>
      <w:suff w:val="nothing"/>
      <w:lvlText w:val="%1."/>
      <w:lvlJc w:val="left"/>
      <w:pPr>
        <w:tabs>
          <w:tab w:val="left" w:pos="284"/>
        </w:tabs>
        <w:ind w:left="144"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BC84642">
      <w:start w:val="1"/>
      <w:numFmt w:val="lowerLetter"/>
      <w:suff w:val="nothing"/>
      <w:lvlText w:val="%2."/>
      <w:lvlJc w:val="left"/>
      <w:pPr>
        <w:tabs>
          <w:tab w:val="left" w:pos="284"/>
        </w:tabs>
        <w:ind w:left="436" w:hanging="7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160DCD0">
      <w:start w:val="1"/>
      <w:numFmt w:val="decimal"/>
      <w:suff w:val="nothing"/>
      <w:lvlText w:val="%3)"/>
      <w:lvlJc w:val="left"/>
      <w:pPr>
        <w:tabs>
          <w:tab w:val="left" w:pos="284"/>
        </w:tabs>
        <w:ind w:left="144"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D247FD4">
      <w:start w:val="1"/>
      <w:numFmt w:val="decimal"/>
      <w:suff w:val="nothing"/>
      <w:lvlText w:val="%4."/>
      <w:lvlJc w:val="left"/>
      <w:pPr>
        <w:tabs>
          <w:tab w:val="left" w:pos="284"/>
        </w:tabs>
        <w:ind w:left="256"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7DC2EB0">
      <w:start w:val="1"/>
      <w:numFmt w:val="lowerLetter"/>
      <w:suff w:val="nothing"/>
      <w:lvlText w:val="%5."/>
      <w:lvlJc w:val="left"/>
      <w:pPr>
        <w:tabs>
          <w:tab w:val="left" w:pos="284"/>
        </w:tabs>
        <w:ind w:left="976"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BA44F2C">
      <w:start w:val="1"/>
      <w:numFmt w:val="lowerRoman"/>
      <w:suff w:val="nothing"/>
      <w:lvlText w:val="%6."/>
      <w:lvlJc w:val="left"/>
      <w:pPr>
        <w:tabs>
          <w:tab w:val="left" w:pos="284"/>
        </w:tabs>
        <w:ind w:left="1696"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EC8C5FE">
      <w:start w:val="1"/>
      <w:numFmt w:val="decimal"/>
      <w:suff w:val="nothing"/>
      <w:lvlText w:val="%7."/>
      <w:lvlJc w:val="left"/>
      <w:pPr>
        <w:tabs>
          <w:tab w:val="left" w:pos="284"/>
        </w:tabs>
        <w:ind w:left="2416"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3BAED08">
      <w:start w:val="1"/>
      <w:numFmt w:val="lowerLetter"/>
      <w:suff w:val="nothing"/>
      <w:lvlText w:val="%8."/>
      <w:lvlJc w:val="left"/>
      <w:pPr>
        <w:tabs>
          <w:tab w:val="left" w:pos="284"/>
        </w:tabs>
        <w:ind w:left="3136"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39E02E4">
      <w:start w:val="1"/>
      <w:numFmt w:val="lowerRoman"/>
      <w:suff w:val="nothing"/>
      <w:lvlText w:val="%9."/>
      <w:lvlJc w:val="left"/>
      <w:pPr>
        <w:tabs>
          <w:tab w:val="left" w:pos="284"/>
        </w:tabs>
        <w:ind w:left="3856"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4" w15:restartNumberingAfterBreak="0">
    <w:nsid w:val="55AF6740"/>
    <w:multiLevelType w:val="hybridMultilevel"/>
    <w:tmpl w:val="9CDC4232"/>
    <w:styleLink w:val="ImportedStyle2"/>
    <w:lvl w:ilvl="0" w:tplc="FEEAE390">
      <w:start w:val="1"/>
      <w:numFmt w:val="decimal"/>
      <w:lvlText w:val="%1."/>
      <w:lvlJc w:val="left"/>
      <w:pPr>
        <w:tabs>
          <w:tab w:val="num" w:pos="720"/>
        </w:tabs>
        <w:ind w:left="36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BA42BB4">
      <w:start w:val="1"/>
      <w:numFmt w:val="lowerLetter"/>
      <w:suff w:val="nothing"/>
      <w:lvlText w:val="%2."/>
      <w:lvlJc w:val="left"/>
      <w:pPr>
        <w:ind w:left="144"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E148CD4">
      <w:start w:val="1"/>
      <w:numFmt w:val="lowerRoman"/>
      <w:lvlText w:val="%3."/>
      <w:lvlJc w:val="left"/>
      <w:pPr>
        <w:tabs>
          <w:tab w:val="num" w:pos="874"/>
        </w:tabs>
        <w:ind w:left="514" w:hanging="15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1B4E75E">
      <w:start w:val="1"/>
      <w:numFmt w:val="decimal"/>
      <w:lvlText w:val="%4."/>
      <w:lvlJc w:val="left"/>
      <w:pPr>
        <w:tabs>
          <w:tab w:val="num" w:pos="1525"/>
        </w:tabs>
        <w:ind w:left="1165" w:hanging="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DDE12E8">
      <w:start w:val="1"/>
      <w:numFmt w:val="lowerLetter"/>
      <w:lvlText w:val="%5."/>
      <w:lvlJc w:val="left"/>
      <w:pPr>
        <w:tabs>
          <w:tab w:val="num" w:pos="2245"/>
        </w:tabs>
        <w:ind w:left="1885" w:hanging="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02600E0">
      <w:start w:val="1"/>
      <w:numFmt w:val="lowerRoman"/>
      <w:lvlText w:val="%6."/>
      <w:lvlJc w:val="left"/>
      <w:pPr>
        <w:tabs>
          <w:tab w:val="num" w:pos="2965"/>
        </w:tabs>
        <w:ind w:left="2605" w:hanging="5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0ACD1AC">
      <w:start w:val="1"/>
      <w:numFmt w:val="decimal"/>
      <w:lvlText w:val="%7."/>
      <w:lvlJc w:val="left"/>
      <w:pPr>
        <w:tabs>
          <w:tab w:val="num" w:pos="3685"/>
        </w:tabs>
        <w:ind w:left="3325" w:hanging="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E7290A8">
      <w:start w:val="1"/>
      <w:numFmt w:val="lowerLetter"/>
      <w:lvlText w:val="%8."/>
      <w:lvlJc w:val="left"/>
      <w:pPr>
        <w:tabs>
          <w:tab w:val="num" w:pos="4405"/>
        </w:tabs>
        <w:ind w:left="4045" w:hanging="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F6E2D64">
      <w:start w:val="1"/>
      <w:numFmt w:val="lowerRoman"/>
      <w:lvlText w:val="%9."/>
      <w:lvlJc w:val="left"/>
      <w:pPr>
        <w:tabs>
          <w:tab w:val="num" w:pos="5125"/>
        </w:tabs>
        <w:ind w:left="4765" w:hanging="5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5" w15:restartNumberingAfterBreak="0">
    <w:nsid w:val="5B547AD2"/>
    <w:multiLevelType w:val="hybridMultilevel"/>
    <w:tmpl w:val="1B281972"/>
    <w:styleLink w:val="ImportedStyle16"/>
    <w:lvl w:ilvl="0" w:tplc="885CA01A">
      <w:start w:val="1"/>
      <w:numFmt w:val="decimal"/>
      <w:lvlText w:val="%1)"/>
      <w:lvlJc w:val="left"/>
      <w:pPr>
        <w:tabs>
          <w:tab w:val="num" w:pos="720"/>
        </w:tabs>
        <w:ind w:left="36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6188128">
      <w:start w:val="1"/>
      <w:numFmt w:val="lowerLetter"/>
      <w:suff w:val="nothing"/>
      <w:lvlText w:val="%2."/>
      <w:lvlJc w:val="left"/>
      <w:pPr>
        <w:ind w:left="36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02A1660">
      <w:start w:val="1"/>
      <w:numFmt w:val="lowerRoman"/>
      <w:suff w:val="nothing"/>
      <w:lvlText w:val="%3."/>
      <w:lvlJc w:val="left"/>
      <w:pPr>
        <w:ind w:left="108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422AEF8">
      <w:start w:val="1"/>
      <w:numFmt w:val="decimal"/>
      <w:suff w:val="nothing"/>
      <w:lvlText w:val="%4."/>
      <w:lvlJc w:val="left"/>
      <w:pPr>
        <w:ind w:left="180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B1852B4">
      <w:start w:val="1"/>
      <w:numFmt w:val="lowerLetter"/>
      <w:suff w:val="nothing"/>
      <w:lvlText w:val="%5."/>
      <w:lvlJc w:val="left"/>
      <w:pPr>
        <w:ind w:left="252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DCA9CF6">
      <w:start w:val="1"/>
      <w:numFmt w:val="lowerRoman"/>
      <w:suff w:val="nothing"/>
      <w:lvlText w:val="%6."/>
      <w:lvlJc w:val="left"/>
      <w:pPr>
        <w:ind w:left="324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FB0D5A8">
      <w:start w:val="1"/>
      <w:numFmt w:val="decimal"/>
      <w:suff w:val="nothing"/>
      <w:lvlText w:val="%7."/>
      <w:lvlJc w:val="left"/>
      <w:pPr>
        <w:ind w:left="396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07C6C56">
      <w:start w:val="1"/>
      <w:numFmt w:val="lowerLetter"/>
      <w:suff w:val="nothing"/>
      <w:lvlText w:val="%8."/>
      <w:lvlJc w:val="left"/>
      <w:pPr>
        <w:ind w:left="468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624D9B8">
      <w:start w:val="1"/>
      <w:numFmt w:val="lowerRoman"/>
      <w:suff w:val="nothing"/>
      <w:lvlText w:val="%9."/>
      <w:lvlJc w:val="left"/>
      <w:pPr>
        <w:ind w:left="540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6" w15:restartNumberingAfterBreak="0">
    <w:nsid w:val="5BFF7E54"/>
    <w:multiLevelType w:val="hybridMultilevel"/>
    <w:tmpl w:val="7430D992"/>
    <w:styleLink w:val="ImportedStyle13"/>
    <w:lvl w:ilvl="0" w:tplc="5058CBCA">
      <w:start w:val="1"/>
      <w:numFmt w:val="decimal"/>
      <w:lvlText w:val="%1)"/>
      <w:lvlJc w:val="left"/>
      <w:pPr>
        <w:tabs>
          <w:tab w:val="num" w:pos="720"/>
        </w:tabs>
        <w:ind w:left="360" w:firstLine="0"/>
      </w:pPr>
      <w:rPr>
        <w:rFonts w:ascii="Courier" w:eastAsia="Courier" w:hAnsi="Courier" w:cs="Courier"/>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720FDC">
      <w:start w:val="1"/>
      <w:numFmt w:val="lowerLetter"/>
      <w:suff w:val="nothing"/>
      <w:lvlText w:val="%2."/>
      <w:lvlJc w:val="left"/>
      <w:pPr>
        <w:ind w:left="360" w:firstLine="216"/>
      </w:pPr>
      <w:rPr>
        <w:rFonts w:ascii="Courier" w:eastAsia="Courier" w:hAnsi="Courier" w:cs="Courier"/>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894DBF2">
      <w:start w:val="1"/>
      <w:numFmt w:val="lowerRoman"/>
      <w:suff w:val="nothing"/>
      <w:lvlText w:val="%3."/>
      <w:lvlJc w:val="left"/>
      <w:pPr>
        <w:ind w:left="1080" w:firstLine="216"/>
      </w:pPr>
      <w:rPr>
        <w:rFonts w:ascii="Courier" w:eastAsia="Courier" w:hAnsi="Courier" w:cs="Courier"/>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04AA08A">
      <w:start w:val="1"/>
      <w:numFmt w:val="decimal"/>
      <w:suff w:val="nothing"/>
      <w:lvlText w:val="%4."/>
      <w:lvlJc w:val="left"/>
      <w:pPr>
        <w:ind w:left="1800" w:firstLine="216"/>
      </w:pPr>
      <w:rPr>
        <w:rFonts w:ascii="Courier" w:eastAsia="Courier" w:hAnsi="Courier" w:cs="Courier"/>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480CE16">
      <w:start w:val="1"/>
      <w:numFmt w:val="lowerLetter"/>
      <w:suff w:val="nothing"/>
      <w:lvlText w:val="%5."/>
      <w:lvlJc w:val="left"/>
      <w:pPr>
        <w:ind w:left="2520" w:firstLine="216"/>
      </w:pPr>
      <w:rPr>
        <w:rFonts w:ascii="Courier" w:eastAsia="Courier" w:hAnsi="Courier" w:cs="Courier"/>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486A034">
      <w:start w:val="1"/>
      <w:numFmt w:val="lowerRoman"/>
      <w:suff w:val="nothing"/>
      <w:lvlText w:val="%6."/>
      <w:lvlJc w:val="left"/>
      <w:pPr>
        <w:ind w:left="3240" w:firstLine="216"/>
      </w:pPr>
      <w:rPr>
        <w:rFonts w:ascii="Courier" w:eastAsia="Courier" w:hAnsi="Courier" w:cs="Courier"/>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8E6F4D2">
      <w:start w:val="1"/>
      <w:numFmt w:val="decimal"/>
      <w:suff w:val="nothing"/>
      <w:lvlText w:val="%7."/>
      <w:lvlJc w:val="left"/>
      <w:pPr>
        <w:ind w:left="3960" w:firstLine="216"/>
      </w:pPr>
      <w:rPr>
        <w:rFonts w:ascii="Courier" w:eastAsia="Courier" w:hAnsi="Courier" w:cs="Courier"/>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1185332">
      <w:start w:val="1"/>
      <w:numFmt w:val="lowerLetter"/>
      <w:suff w:val="nothing"/>
      <w:lvlText w:val="%8."/>
      <w:lvlJc w:val="left"/>
      <w:pPr>
        <w:ind w:left="4680" w:firstLine="216"/>
      </w:pPr>
      <w:rPr>
        <w:rFonts w:ascii="Courier" w:eastAsia="Courier" w:hAnsi="Courier" w:cs="Courier"/>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962F236">
      <w:start w:val="1"/>
      <w:numFmt w:val="lowerRoman"/>
      <w:suff w:val="nothing"/>
      <w:lvlText w:val="%9."/>
      <w:lvlJc w:val="left"/>
      <w:pPr>
        <w:ind w:left="5400" w:firstLine="216"/>
      </w:pPr>
      <w:rPr>
        <w:rFonts w:ascii="Courier" w:eastAsia="Courier" w:hAnsi="Courier" w:cs="Courier"/>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7" w15:restartNumberingAfterBreak="0">
    <w:nsid w:val="5C6444CD"/>
    <w:multiLevelType w:val="hybridMultilevel"/>
    <w:tmpl w:val="44F0044E"/>
    <w:lvl w:ilvl="0" w:tplc="13BC8510">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77022A"/>
    <w:multiLevelType w:val="hybridMultilevel"/>
    <w:tmpl w:val="B9349D48"/>
    <w:numStyleLink w:val="ImportedStyle1"/>
  </w:abstractNum>
  <w:abstractNum w:abstractNumId="29" w15:restartNumberingAfterBreak="0">
    <w:nsid w:val="6CFA7A44"/>
    <w:multiLevelType w:val="hybridMultilevel"/>
    <w:tmpl w:val="C8AE47B0"/>
    <w:styleLink w:val="ImportedStyle15"/>
    <w:lvl w:ilvl="0" w:tplc="82628040">
      <w:start w:val="1"/>
      <w:numFmt w:val="decimal"/>
      <w:lvlText w:val="%1."/>
      <w:lvlJc w:val="left"/>
      <w:pPr>
        <w:tabs>
          <w:tab w:val="num" w:pos="720"/>
        </w:tabs>
        <w:ind w:left="36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5163292">
      <w:start w:val="1"/>
      <w:numFmt w:val="lowerLetter"/>
      <w:suff w:val="nothing"/>
      <w:lvlText w:val="%2."/>
      <w:lvlJc w:val="left"/>
      <w:pPr>
        <w:ind w:left="36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81465F4">
      <w:start w:val="1"/>
      <w:numFmt w:val="lowerRoman"/>
      <w:suff w:val="nothing"/>
      <w:lvlText w:val="%3."/>
      <w:lvlJc w:val="left"/>
      <w:pPr>
        <w:ind w:left="108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6541658">
      <w:start w:val="1"/>
      <w:numFmt w:val="decimal"/>
      <w:suff w:val="nothing"/>
      <w:lvlText w:val="%4."/>
      <w:lvlJc w:val="left"/>
      <w:pPr>
        <w:ind w:left="180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4FA9F12">
      <w:start w:val="1"/>
      <w:numFmt w:val="lowerLetter"/>
      <w:suff w:val="nothing"/>
      <w:lvlText w:val="%5."/>
      <w:lvlJc w:val="left"/>
      <w:pPr>
        <w:ind w:left="252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C5661FC">
      <w:start w:val="1"/>
      <w:numFmt w:val="lowerRoman"/>
      <w:suff w:val="nothing"/>
      <w:lvlText w:val="%6."/>
      <w:lvlJc w:val="left"/>
      <w:pPr>
        <w:ind w:left="324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8B41E08">
      <w:start w:val="1"/>
      <w:numFmt w:val="decimal"/>
      <w:suff w:val="nothing"/>
      <w:lvlText w:val="%7."/>
      <w:lvlJc w:val="left"/>
      <w:pPr>
        <w:ind w:left="396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56AF1BA">
      <w:start w:val="1"/>
      <w:numFmt w:val="lowerLetter"/>
      <w:suff w:val="nothing"/>
      <w:lvlText w:val="%8."/>
      <w:lvlJc w:val="left"/>
      <w:pPr>
        <w:ind w:left="468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6B6A0AC">
      <w:start w:val="1"/>
      <w:numFmt w:val="lowerRoman"/>
      <w:suff w:val="nothing"/>
      <w:lvlText w:val="%9."/>
      <w:lvlJc w:val="left"/>
      <w:pPr>
        <w:ind w:left="540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0" w15:restartNumberingAfterBreak="0">
    <w:nsid w:val="6D924DD4"/>
    <w:multiLevelType w:val="hybridMultilevel"/>
    <w:tmpl w:val="2326B13A"/>
    <w:styleLink w:val="ImportedStyle18"/>
    <w:lvl w:ilvl="0" w:tplc="6A0E3632">
      <w:start w:val="1"/>
      <w:numFmt w:val="decimal"/>
      <w:lvlText w:val="%1."/>
      <w:lvlJc w:val="left"/>
      <w:pPr>
        <w:tabs>
          <w:tab w:val="num" w:pos="720"/>
        </w:tabs>
        <w:ind w:left="36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43205F2">
      <w:start w:val="1"/>
      <w:numFmt w:val="lowerLetter"/>
      <w:suff w:val="nothing"/>
      <w:lvlText w:val="%2."/>
      <w:lvlJc w:val="left"/>
      <w:pPr>
        <w:ind w:left="36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18A03A8">
      <w:start w:val="1"/>
      <w:numFmt w:val="lowerRoman"/>
      <w:suff w:val="nothing"/>
      <w:lvlText w:val="%3."/>
      <w:lvlJc w:val="left"/>
      <w:pPr>
        <w:ind w:left="108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EE2F2EA">
      <w:start w:val="1"/>
      <w:numFmt w:val="decimal"/>
      <w:suff w:val="nothing"/>
      <w:lvlText w:val="%4."/>
      <w:lvlJc w:val="left"/>
      <w:pPr>
        <w:ind w:left="180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C6ECB08">
      <w:start w:val="1"/>
      <w:numFmt w:val="lowerLetter"/>
      <w:suff w:val="nothing"/>
      <w:lvlText w:val="%5."/>
      <w:lvlJc w:val="left"/>
      <w:pPr>
        <w:ind w:left="252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7DCD33E">
      <w:start w:val="1"/>
      <w:numFmt w:val="lowerRoman"/>
      <w:suff w:val="nothing"/>
      <w:lvlText w:val="%6."/>
      <w:lvlJc w:val="left"/>
      <w:pPr>
        <w:ind w:left="324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3C89BAA">
      <w:start w:val="1"/>
      <w:numFmt w:val="decimal"/>
      <w:suff w:val="nothing"/>
      <w:lvlText w:val="%7."/>
      <w:lvlJc w:val="left"/>
      <w:pPr>
        <w:ind w:left="396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282863C">
      <w:start w:val="1"/>
      <w:numFmt w:val="lowerLetter"/>
      <w:suff w:val="nothing"/>
      <w:lvlText w:val="%8."/>
      <w:lvlJc w:val="left"/>
      <w:pPr>
        <w:ind w:left="468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5A0F228">
      <w:start w:val="1"/>
      <w:numFmt w:val="lowerRoman"/>
      <w:suff w:val="nothing"/>
      <w:lvlText w:val="%9."/>
      <w:lvlJc w:val="left"/>
      <w:pPr>
        <w:ind w:left="540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1" w15:restartNumberingAfterBreak="0">
    <w:nsid w:val="724B758D"/>
    <w:multiLevelType w:val="hybridMultilevel"/>
    <w:tmpl w:val="1086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A45403"/>
    <w:multiLevelType w:val="hybridMultilevel"/>
    <w:tmpl w:val="8C365EFC"/>
    <w:styleLink w:val="ImportedStyle17"/>
    <w:lvl w:ilvl="0" w:tplc="6C4649E6">
      <w:start w:val="1"/>
      <w:numFmt w:val="decimal"/>
      <w:lvlText w:val="%1."/>
      <w:lvlJc w:val="left"/>
      <w:pPr>
        <w:tabs>
          <w:tab w:val="num" w:pos="720"/>
        </w:tabs>
        <w:ind w:left="360" w:firstLine="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3EC3174">
      <w:start w:val="1"/>
      <w:numFmt w:val="lowerLetter"/>
      <w:suff w:val="nothing"/>
      <w:lvlText w:val="%2."/>
      <w:lvlJc w:val="left"/>
      <w:pPr>
        <w:ind w:left="36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E328F20">
      <w:start w:val="1"/>
      <w:numFmt w:val="lowerRoman"/>
      <w:suff w:val="nothing"/>
      <w:lvlText w:val="%3."/>
      <w:lvlJc w:val="left"/>
      <w:pPr>
        <w:ind w:left="108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2F26508">
      <w:start w:val="1"/>
      <w:numFmt w:val="decimal"/>
      <w:suff w:val="nothing"/>
      <w:lvlText w:val="%4."/>
      <w:lvlJc w:val="left"/>
      <w:pPr>
        <w:ind w:left="180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C7C9224">
      <w:start w:val="1"/>
      <w:numFmt w:val="lowerLetter"/>
      <w:suff w:val="nothing"/>
      <w:lvlText w:val="%5."/>
      <w:lvlJc w:val="left"/>
      <w:pPr>
        <w:ind w:left="252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A942F3E">
      <w:start w:val="1"/>
      <w:numFmt w:val="lowerRoman"/>
      <w:suff w:val="nothing"/>
      <w:lvlText w:val="%6."/>
      <w:lvlJc w:val="left"/>
      <w:pPr>
        <w:ind w:left="324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F7A00CA">
      <w:start w:val="1"/>
      <w:numFmt w:val="decimal"/>
      <w:suff w:val="nothing"/>
      <w:lvlText w:val="%7."/>
      <w:lvlJc w:val="left"/>
      <w:pPr>
        <w:ind w:left="396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98CE79A">
      <w:start w:val="1"/>
      <w:numFmt w:val="lowerLetter"/>
      <w:suff w:val="nothing"/>
      <w:lvlText w:val="%8."/>
      <w:lvlJc w:val="left"/>
      <w:pPr>
        <w:ind w:left="468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602D9AC">
      <w:start w:val="1"/>
      <w:numFmt w:val="lowerRoman"/>
      <w:suff w:val="nothing"/>
      <w:lvlText w:val="%9."/>
      <w:lvlJc w:val="left"/>
      <w:pPr>
        <w:ind w:left="5400" w:firstLine="21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3" w15:restartNumberingAfterBreak="0">
    <w:nsid w:val="785930E0"/>
    <w:multiLevelType w:val="hybridMultilevel"/>
    <w:tmpl w:val="97BA4A22"/>
    <w:styleLink w:val="ImportedStyle12"/>
    <w:lvl w:ilvl="0" w:tplc="85DA7ABE">
      <w:start w:val="1"/>
      <w:numFmt w:val="decimal"/>
      <w:lvlText w:val="%1)"/>
      <w:lvlJc w:val="left"/>
      <w:pPr>
        <w:tabs>
          <w:tab w:val="num" w:pos="720"/>
        </w:tabs>
        <w:ind w:left="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827DAE">
      <w:start w:val="1"/>
      <w:numFmt w:val="decimal"/>
      <w:suff w:val="nothing"/>
      <w:lvlText w:val="%2."/>
      <w:lvlJc w:val="left"/>
      <w:pPr>
        <w:ind w:left="360" w:firstLine="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EE8DEC">
      <w:start w:val="1"/>
      <w:numFmt w:val="lowerRoman"/>
      <w:suff w:val="nothing"/>
      <w:lvlText w:val="%3."/>
      <w:lvlJc w:val="left"/>
      <w:pPr>
        <w:ind w:left="1080" w:firstLine="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D673E2">
      <w:start w:val="1"/>
      <w:numFmt w:val="decimal"/>
      <w:suff w:val="nothing"/>
      <w:lvlText w:val="%4."/>
      <w:lvlJc w:val="left"/>
      <w:pPr>
        <w:ind w:left="1800" w:firstLine="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5C7F8A">
      <w:start w:val="1"/>
      <w:numFmt w:val="lowerLetter"/>
      <w:suff w:val="nothing"/>
      <w:lvlText w:val="%5."/>
      <w:lvlJc w:val="left"/>
      <w:pPr>
        <w:ind w:left="2520" w:firstLine="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84DC8E">
      <w:start w:val="1"/>
      <w:numFmt w:val="lowerRoman"/>
      <w:suff w:val="nothing"/>
      <w:lvlText w:val="%6."/>
      <w:lvlJc w:val="left"/>
      <w:pPr>
        <w:ind w:left="3240" w:firstLine="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BE685C">
      <w:start w:val="1"/>
      <w:numFmt w:val="decimal"/>
      <w:suff w:val="nothing"/>
      <w:lvlText w:val="%7."/>
      <w:lvlJc w:val="left"/>
      <w:pPr>
        <w:ind w:left="3960" w:firstLine="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628D60">
      <w:start w:val="1"/>
      <w:numFmt w:val="lowerLetter"/>
      <w:suff w:val="nothing"/>
      <w:lvlText w:val="%8."/>
      <w:lvlJc w:val="left"/>
      <w:pPr>
        <w:ind w:left="4680" w:firstLine="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58A47C">
      <w:start w:val="1"/>
      <w:numFmt w:val="lowerRoman"/>
      <w:suff w:val="nothing"/>
      <w:lvlText w:val="%9."/>
      <w:lvlJc w:val="left"/>
      <w:pPr>
        <w:ind w:left="5400" w:firstLine="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9"/>
  </w:num>
  <w:num w:numId="2">
    <w:abstractNumId w:val="28"/>
  </w:num>
  <w:num w:numId="3">
    <w:abstractNumId w:val="28"/>
    <w:lvlOverride w:ilvl="0">
      <w:lvl w:ilvl="0" w:tplc="189A5252">
        <w:start w:val="1"/>
        <w:numFmt w:val="decimal"/>
        <w:suff w:val="nothing"/>
        <w:lvlText w:val="%1."/>
        <w:lvlJc w:val="left"/>
        <w:pPr>
          <w:tabs>
            <w:tab w:val="left" w:pos="900"/>
          </w:tabs>
          <w:ind w:left="144" w:firstLine="3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82128250">
        <w:start w:val="1"/>
        <w:numFmt w:val="lowerLetter"/>
        <w:suff w:val="nothing"/>
        <w:lvlText w:val="%2."/>
        <w:lvlJc w:val="left"/>
        <w:pPr>
          <w:tabs>
            <w:tab w:val="left" w:pos="900"/>
          </w:tabs>
          <w:ind w:left="540" w:firstLine="3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B64AEBCC">
        <w:start w:val="1"/>
        <w:numFmt w:val="lowerRoman"/>
        <w:suff w:val="nothing"/>
        <w:lvlText w:val="%3."/>
        <w:lvlJc w:val="left"/>
        <w:pPr>
          <w:tabs>
            <w:tab w:val="left" w:pos="900"/>
          </w:tabs>
          <w:ind w:left="1260" w:firstLine="3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8F0F19E">
        <w:start w:val="1"/>
        <w:numFmt w:val="decimal"/>
        <w:suff w:val="nothing"/>
        <w:lvlText w:val="%4."/>
        <w:lvlJc w:val="left"/>
        <w:pPr>
          <w:tabs>
            <w:tab w:val="left" w:pos="900"/>
          </w:tabs>
          <w:ind w:left="1980" w:firstLine="3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F1D63F88">
        <w:start w:val="1"/>
        <w:numFmt w:val="lowerLetter"/>
        <w:suff w:val="nothing"/>
        <w:lvlText w:val="%5."/>
        <w:lvlJc w:val="left"/>
        <w:pPr>
          <w:tabs>
            <w:tab w:val="left" w:pos="900"/>
          </w:tabs>
          <w:ind w:left="2700" w:firstLine="3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9FC86B2A">
        <w:start w:val="1"/>
        <w:numFmt w:val="lowerRoman"/>
        <w:suff w:val="nothing"/>
        <w:lvlText w:val="%6."/>
        <w:lvlJc w:val="left"/>
        <w:pPr>
          <w:tabs>
            <w:tab w:val="left" w:pos="900"/>
          </w:tabs>
          <w:ind w:left="3420" w:firstLine="3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92D8CF46">
        <w:start w:val="1"/>
        <w:numFmt w:val="decimal"/>
        <w:suff w:val="nothing"/>
        <w:lvlText w:val="%7."/>
        <w:lvlJc w:val="left"/>
        <w:pPr>
          <w:tabs>
            <w:tab w:val="left" w:pos="900"/>
          </w:tabs>
          <w:ind w:left="4140" w:firstLine="3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50D0D0F4">
        <w:start w:val="1"/>
        <w:numFmt w:val="lowerLetter"/>
        <w:suff w:val="nothing"/>
        <w:lvlText w:val="%8."/>
        <w:lvlJc w:val="left"/>
        <w:pPr>
          <w:tabs>
            <w:tab w:val="left" w:pos="900"/>
          </w:tabs>
          <w:ind w:left="4860" w:firstLine="3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A5AC6074">
        <w:start w:val="1"/>
        <w:numFmt w:val="lowerRoman"/>
        <w:suff w:val="nothing"/>
        <w:lvlText w:val="%9."/>
        <w:lvlJc w:val="left"/>
        <w:pPr>
          <w:tabs>
            <w:tab w:val="left" w:pos="900"/>
          </w:tabs>
          <w:ind w:left="5580" w:firstLine="3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4">
    <w:abstractNumId w:val="24"/>
  </w:num>
  <w:num w:numId="5">
    <w:abstractNumId w:val="20"/>
  </w:num>
  <w:num w:numId="6">
    <w:abstractNumId w:val="13"/>
  </w:num>
  <w:num w:numId="7">
    <w:abstractNumId w:val="17"/>
  </w:num>
  <w:num w:numId="8">
    <w:abstractNumId w:val="1"/>
  </w:num>
  <w:num w:numId="9">
    <w:abstractNumId w:val="9"/>
  </w:num>
  <w:num w:numId="10">
    <w:abstractNumId w:val="8"/>
  </w:num>
  <w:num w:numId="11">
    <w:abstractNumId w:val="23"/>
  </w:num>
  <w:num w:numId="12">
    <w:abstractNumId w:val="15"/>
  </w:num>
  <w:num w:numId="13">
    <w:abstractNumId w:val="2"/>
  </w:num>
  <w:num w:numId="14">
    <w:abstractNumId w:val="33"/>
  </w:num>
  <w:num w:numId="15">
    <w:abstractNumId w:val="26"/>
  </w:num>
  <w:num w:numId="16">
    <w:abstractNumId w:val="4"/>
  </w:num>
  <w:num w:numId="17">
    <w:abstractNumId w:val="10"/>
  </w:num>
  <w:num w:numId="18">
    <w:abstractNumId w:val="29"/>
  </w:num>
  <w:num w:numId="19">
    <w:abstractNumId w:val="25"/>
  </w:num>
  <w:num w:numId="20">
    <w:abstractNumId w:val="32"/>
  </w:num>
  <w:num w:numId="21">
    <w:abstractNumId w:val="30"/>
  </w:num>
  <w:num w:numId="22">
    <w:abstractNumId w:val="12"/>
  </w:num>
  <w:num w:numId="23">
    <w:abstractNumId w:val="5"/>
  </w:num>
  <w:num w:numId="24">
    <w:abstractNumId w:val="22"/>
  </w:num>
  <w:num w:numId="25">
    <w:abstractNumId w:val="18"/>
  </w:num>
  <w:num w:numId="26">
    <w:abstractNumId w:val="7"/>
  </w:num>
  <w:num w:numId="27">
    <w:abstractNumId w:val="6"/>
  </w:num>
  <w:num w:numId="28">
    <w:abstractNumId w:val="3"/>
  </w:num>
  <w:num w:numId="29">
    <w:abstractNumId w:val="31"/>
  </w:num>
  <w:num w:numId="30">
    <w:abstractNumId w:val="0"/>
  </w:num>
  <w:num w:numId="31">
    <w:abstractNumId w:val="14"/>
  </w:num>
  <w:num w:numId="32">
    <w:abstractNumId w:val="11"/>
  </w:num>
  <w:num w:numId="33">
    <w:abstractNumId w:val="27"/>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F2"/>
    <w:rsid w:val="000073A8"/>
    <w:rsid w:val="00011DDD"/>
    <w:rsid w:val="00013554"/>
    <w:rsid w:val="000135AA"/>
    <w:rsid w:val="00017EB1"/>
    <w:rsid w:val="000204CD"/>
    <w:rsid w:val="00027708"/>
    <w:rsid w:val="00030BC0"/>
    <w:rsid w:val="00034AFB"/>
    <w:rsid w:val="000509B6"/>
    <w:rsid w:val="00054151"/>
    <w:rsid w:val="00055DD2"/>
    <w:rsid w:val="00057C60"/>
    <w:rsid w:val="00064321"/>
    <w:rsid w:val="000667ED"/>
    <w:rsid w:val="0007252C"/>
    <w:rsid w:val="00074801"/>
    <w:rsid w:val="000756C2"/>
    <w:rsid w:val="00075B54"/>
    <w:rsid w:val="00081E4B"/>
    <w:rsid w:val="000827C0"/>
    <w:rsid w:val="000910FE"/>
    <w:rsid w:val="000977D2"/>
    <w:rsid w:val="00097D91"/>
    <w:rsid w:val="000A0D18"/>
    <w:rsid w:val="000A1B13"/>
    <w:rsid w:val="000A1B21"/>
    <w:rsid w:val="000A3347"/>
    <w:rsid w:val="000A3453"/>
    <w:rsid w:val="000A409C"/>
    <w:rsid w:val="000A4253"/>
    <w:rsid w:val="000A650E"/>
    <w:rsid w:val="000B2C78"/>
    <w:rsid w:val="000B4964"/>
    <w:rsid w:val="000B5406"/>
    <w:rsid w:val="000C30AA"/>
    <w:rsid w:val="000C4979"/>
    <w:rsid w:val="000D0DD3"/>
    <w:rsid w:val="000D5C8A"/>
    <w:rsid w:val="000D6307"/>
    <w:rsid w:val="000D799B"/>
    <w:rsid w:val="000D79C7"/>
    <w:rsid w:val="000E4DC1"/>
    <w:rsid w:val="000E69C2"/>
    <w:rsid w:val="000E6F15"/>
    <w:rsid w:val="000F4FE1"/>
    <w:rsid w:val="000F526F"/>
    <w:rsid w:val="000F5F00"/>
    <w:rsid w:val="0010119C"/>
    <w:rsid w:val="0010456D"/>
    <w:rsid w:val="0010785C"/>
    <w:rsid w:val="00111595"/>
    <w:rsid w:val="00115206"/>
    <w:rsid w:val="00115C92"/>
    <w:rsid w:val="00120B4B"/>
    <w:rsid w:val="001252B4"/>
    <w:rsid w:val="001259F3"/>
    <w:rsid w:val="00125F08"/>
    <w:rsid w:val="001303C5"/>
    <w:rsid w:val="0013167E"/>
    <w:rsid w:val="00131DDE"/>
    <w:rsid w:val="00131E49"/>
    <w:rsid w:val="0013206E"/>
    <w:rsid w:val="00136142"/>
    <w:rsid w:val="001374E4"/>
    <w:rsid w:val="00140AC5"/>
    <w:rsid w:val="00144B38"/>
    <w:rsid w:val="00150E65"/>
    <w:rsid w:val="001519E7"/>
    <w:rsid w:val="00157A34"/>
    <w:rsid w:val="001614FD"/>
    <w:rsid w:val="00162994"/>
    <w:rsid w:val="001655D7"/>
    <w:rsid w:val="0017052C"/>
    <w:rsid w:val="001715AE"/>
    <w:rsid w:val="00172611"/>
    <w:rsid w:val="00176A55"/>
    <w:rsid w:val="00182FC6"/>
    <w:rsid w:val="0018320C"/>
    <w:rsid w:val="00187363"/>
    <w:rsid w:val="0019047E"/>
    <w:rsid w:val="00194D2B"/>
    <w:rsid w:val="00196DDE"/>
    <w:rsid w:val="001A0B2B"/>
    <w:rsid w:val="001A3028"/>
    <w:rsid w:val="001A5A72"/>
    <w:rsid w:val="001B34FA"/>
    <w:rsid w:val="001C1CE1"/>
    <w:rsid w:val="001C2D9F"/>
    <w:rsid w:val="001D1248"/>
    <w:rsid w:val="001D1F54"/>
    <w:rsid w:val="001D38F3"/>
    <w:rsid w:val="001D52F1"/>
    <w:rsid w:val="001D6555"/>
    <w:rsid w:val="001F0D84"/>
    <w:rsid w:val="001F2398"/>
    <w:rsid w:val="001F6357"/>
    <w:rsid w:val="002030AF"/>
    <w:rsid w:val="002034D0"/>
    <w:rsid w:val="00203578"/>
    <w:rsid w:val="00203F69"/>
    <w:rsid w:val="00206C2D"/>
    <w:rsid w:val="00206D7D"/>
    <w:rsid w:val="0021554A"/>
    <w:rsid w:val="00216E69"/>
    <w:rsid w:val="00223D1C"/>
    <w:rsid w:val="00223FF2"/>
    <w:rsid w:val="00230F8D"/>
    <w:rsid w:val="00235DA6"/>
    <w:rsid w:val="00237773"/>
    <w:rsid w:val="00237955"/>
    <w:rsid w:val="00250E5D"/>
    <w:rsid w:val="00265DF2"/>
    <w:rsid w:val="002660DE"/>
    <w:rsid w:val="002677A6"/>
    <w:rsid w:val="00267A55"/>
    <w:rsid w:val="00267A98"/>
    <w:rsid w:val="00274F2F"/>
    <w:rsid w:val="002814FF"/>
    <w:rsid w:val="00281C5E"/>
    <w:rsid w:val="00285FB7"/>
    <w:rsid w:val="00287550"/>
    <w:rsid w:val="00296FD1"/>
    <w:rsid w:val="00297422"/>
    <w:rsid w:val="002A1DDD"/>
    <w:rsid w:val="002A42E9"/>
    <w:rsid w:val="002A5E01"/>
    <w:rsid w:val="002B1D86"/>
    <w:rsid w:val="002B4042"/>
    <w:rsid w:val="002B73A6"/>
    <w:rsid w:val="002C118C"/>
    <w:rsid w:val="002C2252"/>
    <w:rsid w:val="002C503C"/>
    <w:rsid w:val="002C5880"/>
    <w:rsid w:val="002C6667"/>
    <w:rsid w:val="002C7BC2"/>
    <w:rsid w:val="002D064E"/>
    <w:rsid w:val="002D2588"/>
    <w:rsid w:val="002D3B11"/>
    <w:rsid w:val="002D7F2F"/>
    <w:rsid w:val="002E0076"/>
    <w:rsid w:val="002E016E"/>
    <w:rsid w:val="002E07DA"/>
    <w:rsid w:val="002E0A0B"/>
    <w:rsid w:val="002E1204"/>
    <w:rsid w:val="002E2EAB"/>
    <w:rsid w:val="002E4912"/>
    <w:rsid w:val="002E4FE6"/>
    <w:rsid w:val="002E5EA3"/>
    <w:rsid w:val="002E66AF"/>
    <w:rsid w:val="002F30E6"/>
    <w:rsid w:val="002F3E9E"/>
    <w:rsid w:val="002F5908"/>
    <w:rsid w:val="002F70BE"/>
    <w:rsid w:val="002F7887"/>
    <w:rsid w:val="00305541"/>
    <w:rsid w:val="003079AC"/>
    <w:rsid w:val="00310C58"/>
    <w:rsid w:val="0031511B"/>
    <w:rsid w:val="00315479"/>
    <w:rsid w:val="003163DF"/>
    <w:rsid w:val="00316F77"/>
    <w:rsid w:val="00317166"/>
    <w:rsid w:val="0031728A"/>
    <w:rsid w:val="00324035"/>
    <w:rsid w:val="003306E6"/>
    <w:rsid w:val="00340A1D"/>
    <w:rsid w:val="003411D4"/>
    <w:rsid w:val="0036093D"/>
    <w:rsid w:val="00361FF9"/>
    <w:rsid w:val="00365CC9"/>
    <w:rsid w:val="00371DF8"/>
    <w:rsid w:val="00381899"/>
    <w:rsid w:val="00383BBE"/>
    <w:rsid w:val="00383DFA"/>
    <w:rsid w:val="00390004"/>
    <w:rsid w:val="00391C09"/>
    <w:rsid w:val="00392F5C"/>
    <w:rsid w:val="0039680B"/>
    <w:rsid w:val="00396FBD"/>
    <w:rsid w:val="003A6B67"/>
    <w:rsid w:val="003A6C52"/>
    <w:rsid w:val="003A798B"/>
    <w:rsid w:val="003B1D9E"/>
    <w:rsid w:val="003B4842"/>
    <w:rsid w:val="003B51B2"/>
    <w:rsid w:val="003B5AF1"/>
    <w:rsid w:val="003B6D32"/>
    <w:rsid w:val="003C1CF5"/>
    <w:rsid w:val="003C2ADE"/>
    <w:rsid w:val="003C3BD5"/>
    <w:rsid w:val="003C764D"/>
    <w:rsid w:val="003D34EF"/>
    <w:rsid w:val="003D3FFE"/>
    <w:rsid w:val="003D792B"/>
    <w:rsid w:val="003E1162"/>
    <w:rsid w:val="003E16D0"/>
    <w:rsid w:val="003E2809"/>
    <w:rsid w:val="003E4550"/>
    <w:rsid w:val="003E5F93"/>
    <w:rsid w:val="003E7654"/>
    <w:rsid w:val="003F1190"/>
    <w:rsid w:val="003F36BA"/>
    <w:rsid w:val="003F3749"/>
    <w:rsid w:val="003F6556"/>
    <w:rsid w:val="004009B7"/>
    <w:rsid w:val="0040183C"/>
    <w:rsid w:val="004144EF"/>
    <w:rsid w:val="00417939"/>
    <w:rsid w:val="00417A20"/>
    <w:rsid w:val="00423E2F"/>
    <w:rsid w:val="00427587"/>
    <w:rsid w:val="00427A46"/>
    <w:rsid w:val="004343F4"/>
    <w:rsid w:val="0043442F"/>
    <w:rsid w:val="00442609"/>
    <w:rsid w:val="00443CAB"/>
    <w:rsid w:val="004471FB"/>
    <w:rsid w:val="00451D78"/>
    <w:rsid w:val="004662A0"/>
    <w:rsid w:val="00471B08"/>
    <w:rsid w:val="00475CA4"/>
    <w:rsid w:val="00476365"/>
    <w:rsid w:val="00492C4E"/>
    <w:rsid w:val="004937C2"/>
    <w:rsid w:val="00493D2B"/>
    <w:rsid w:val="004A108B"/>
    <w:rsid w:val="004A20FC"/>
    <w:rsid w:val="004A3918"/>
    <w:rsid w:val="004A6B6D"/>
    <w:rsid w:val="004B01F9"/>
    <w:rsid w:val="004B1ACE"/>
    <w:rsid w:val="004B4AA6"/>
    <w:rsid w:val="004C2B57"/>
    <w:rsid w:val="004C7FE7"/>
    <w:rsid w:val="004D2477"/>
    <w:rsid w:val="004D5952"/>
    <w:rsid w:val="004D5EBF"/>
    <w:rsid w:val="004E0206"/>
    <w:rsid w:val="004E2484"/>
    <w:rsid w:val="004E508E"/>
    <w:rsid w:val="004E7953"/>
    <w:rsid w:val="00504047"/>
    <w:rsid w:val="005041AD"/>
    <w:rsid w:val="00521ECC"/>
    <w:rsid w:val="00524D58"/>
    <w:rsid w:val="005419DD"/>
    <w:rsid w:val="00541AC2"/>
    <w:rsid w:val="005431BD"/>
    <w:rsid w:val="00544C0B"/>
    <w:rsid w:val="005458EF"/>
    <w:rsid w:val="00545E4D"/>
    <w:rsid w:val="0055030D"/>
    <w:rsid w:val="005515D6"/>
    <w:rsid w:val="00552F97"/>
    <w:rsid w:val="00556210"/>
    <w:rsid w:val="0056053C"/>
    <w:rsid w:val="00560E6C"/>
    <w:rsid w:val="00560FAB"/>
    <w:rsid w:val="00564289"/>
    <w:rsid w:val="00564443"/>
    <w:rsid w:val="00565A74"/>
    <w:rsid w:val="0057078B"/>
    <w:rsid w:val="00575153"/>
    <w:rsid w:val="00575953"/>
    <w:rsid w:val="00581745"/>
    <w:rsid w:val="00583C35"/>
    <w:rsid w:val="00590E47"/>
    <w:rsid w:val="00597237"/>
    <w:rsid w:val="005A2B81"/>
    <w:rsid w:val="005A615A"/>
    <w:rsid w:val="005A6CCD"/>
    <w:rsid w:val="005B21E8"/>
    <w:rsid w:val="005B26D5"/>
    <w:rsid w:val="005B270A"/>
    <w:rsid w:val="005B2D14"/>
    <w:rsid w:val="005B60A7"/>
    <w:rsid w:val="005B6678"/>
    <w:rsid w:val="005C2F2A"/>
    <w:rsid w:val="005C5541"/>
    <w:rsid w:val="005C7FDA"/>
    <w:rsid w:val="005D4905"/>
    <w:rsid w:val="005D6F93"/>
    <w:rsid w:val="005E2AF7"/>
    <w:rsid w:val="005E44EC"/>
    <w:rsid w:val="005E5596"/>
    <w:rsid w:val="005E78E1"/>
    <w:rsid w:val="005F150C"/>
    <w:rsid w:val="005F43F7"/>
    <w:rsid w:val="005F4AF4"/>
    <w:rsid w:val="005F51A0"/>
    <w:rsid w:val="0060221A"/>
    <w:rsid w:val="00602E28"/>
    <w:rsid w:val="006033C9"/>
    <w:rsid w:val="00605D2E"/>
    <w:rsid w:val="0061094B"/>
    <w:rsid w:val="00616827"/>
    <w:rsid w:val="006207E9"/>
    <w:rsid w:val="006210E3"/>
    <w:rsid w:val="00622F18"/>
    <w:rsid w:val="00623502"/>
    <w:rsid w:val="006242BB"/>
    <w:rsid w:val="00624B46"/>
    <w:rsid w:val="006344F2"/>
    <w:rsid w:val="006403A2"/>
    <w:rsid w:val="0064197F"/>
    <w:rsid w:val="00642E86"/>
    <w:rsid w:val="00645EE3"/>
    <w:rsid w:val="0065150A"/>
    <w:rsid w:val="00654B07"/>
    <w:rsid w:val="00665C58"/>
    <w:rsid w:val="006715F2"/>
    <w:rsid w:val="00672866"/>
    <w:rsid w:val="00673082"/>
    <w:rsid w:val="006833A4"/>
    <w:rsid w:val="00683AE4"/>
    <w:rsid w:val="00684CFC"/>
    <w:rsid w:val="00686A83"/>
    <w:rsid w:val="00686CF2"/>
    <w:rsid w:val="0068701E"/>
    <w:rsid w:val="00696879"/>
    <w:rsid w:val="006A112F"/>
    <w:rsid w:val="006A67D8"/>
    <w:rsid w:val="006A7F01"/>
    <w:rsid w:val="006B1CCE"/>
    <w:rsid w:val="006B4E5C"/>
    <w:rsid w:val="006B55DB"/>
    <w:rsid w:val="006C2D3F"/>
    <w:rsid w:val="006C5A2D"/>
    <w:rsid w:val="006C7C04"/>
    <w:rsid w:val="006D2028"/>
    <w:rsid w:val="006D3055"/>
    <w:rsid w:val="006D3764"/>
    <w:rsid w:val="006D417F"/>
    <w:rsid w:val="006D5986"/>
    <w:rsid w:val="006D7C69"/>
    <w:rsid w:val="006E36BE"/>
    <w:rsid w:val="006E4CD8"/>
    <w:rsid w:val="006F355A"/>
    <w:rsid w:val="006F39F7"/>
    <w:rsid w:val="006F4867"/>
    <w:rsid w:val="006F51C7"/>
    <w:rsid w:val="00705D4A"/>
    <w:rsid w:val="00705DC0"/>
    <w:rsid w:val="00710ED5"/>
    <w:rsid w:val="007110CA"/>
    <w:rsid w:val="00711337"/>
    <w:rsid w:val="00713227"/>
    <w:rsid w:val="00716434"/>
    <w:rsid w:val="00721CA3"/>
    <w:rsid w:val="00721EDA"/>
    <w:rsid w:val="0072428E"/>
    <w:rsid w:val="007244F6"/>
    <w:rsid w:val="007246A4"/>
    <w:rsid w:val="00727400"/>
    <w:rsid w:val="00733D3E"/>
    <w:rsid w:val="00734B5C"/>
    <w:rsid w:val="00734F16"/>
    <w:rsid w:val="0074185F"/>
    <w:rsid w:val="007427AB"/>
    <w:rsid w:val="00743A08"/>
    <w:rsid w:val="00743F70"/>
    <w:rsid w:val="0074460D"/>
    <w:rsid w:val="00746B3E"/>
    <w:rsid w:val="0075163C"/>
    <w:rsid w:val="00754E10"/>
    <w:rsid w:val="007606E9"/>
    <w:rsid w:val="007609ED"/>
    <w:rsid w:val="007630E8"/>
    <w:rsid w:val="00763972"/>
    <w:rsid w:val="00767BA2"/>
    <w:rsid w:val="00770CCB"/>
    <w:rsid w:val="0077325F"/>
    <w:rsid w:val="00781DF6"/>
    <w:rsid w:val="0079589C"/>
    <w:rsid w:val="007A32D0"/>
    <w:rsid w:val="007B23FB"/>
    <w:rsid w:val="007B2746"/>
    <w:rsid w:val="007B2A8F"/>
    <w:rsid w:val="007C2B42"/>
    <w:rsid w:val="007C4F82"/>
    <w:rsid w:val="007C59CE"/>
    <w:rsid w:val="007D2E65"/>
    <w:rsid w:val="007D3546"/>
    <w:rsid w:val="007E495B"/>
    <w:rsid w:val="007E7474"/>
    <w:rsid w:val="007F5305"/>
    <w:rsid w:val="007F6A43"/>
    <w:rsid w:val="00803210"/>
    <w:rsid w:val="00804529"/>
    <w:rsid w:val="00804693"/>
    <w:rsid w:val="00806858"/>
    <w:rsid w:val="00811974"/>
    <w:rsid w:val="00812526"/>
    <w:rsid w:val="0081421F"/>
    <w:rsid w:val="0081754D"/>
    <w:rsid w:val="00817656"/>
    <w:rsid w:val="0082029F"/>
    <w:rsid w:val="008205CB"/>
    <w:rsid w:val="008235D6"/>
    <w:rsid w:val="0082550F"/>
    <w:rsid w:val="00827732"/>
    <w:rsid w:val="00827764"/>
    <w:rsid w:val="00833929"/>
    <w:rsid w:val="00837352"/>
    <w:rsid w:val="008410B0"/>
    <w:rsid w:val="008455E7"/>
    <w:rsid w:val="008470B9"/>
    <w:rsid w:val="0085512F"/>
    <w:rsid w:val="008601B2"/>
    <w:rsid w:val="00860B22"/>
    <w:rsid w:val="008649BA"/>
    <w:rsid w:val="00864F88"/>
    <w:rsid w:val="0086632D"/>
    <w:rsid w:val="008679D1"/>
    <w:rsid w:val="008734B7"/>
    <w:rsid w:val="008755CA"/>
    <w:rsid w:val="00876389"/>
    <w:rsid w:val="00876DB0"/>
    <w:rsid w:val="0088087F"/>
    <w:rsid w:val="00880A43"/>
    <w:rsid w:val="00880A97"/>
    <w:rsid w:val="00886789"/>
    <w:rsid w:val="008925B5"/>
    <w:rsid w:val="008941E1"/>
    <w:rsid w:val="00895707"/>
    <w:rsid w:val="008A21F8"/>
    <w:rsid w:val="008A2341"/>
    <w:rsid w:val="008A6101"/>
    <w:rsid w:val="008B11EC"/>
    <w:rsid w:val="008B1C27"/>
    <w:rsid w:val="008B1E22"/>
    <w:rsid w:val="008B248A"/>
    <w:rsid w:val="008B270E"/>
    <w:rsid w:val="008C31A1"/>
    <w:rsid w:val="008C7E71"/>
    <w:rsid w:val="008D5123"/>
    <w:rsid w:val="008D6AC6"/>
    <w:rsid w:val="008D787F"/>
    <w:rsid w:val="008E10FA"/>
    <w:rsid w:val="008E1CE3"/>
    <w:rsid w:val="008E4A4F"/>
    <w:rsid w:val="008E4D7C"/>
    <w:rsid w:val="008E6D11"/>
    <w:rsid w:val="008E6F42"/>
    <w:rsid w:val="008F4CAA"/>
    <w:rsid w:val="00901A62"/>
    <w:rsid w:val="00910DC6"/>
    <w:rsid w:val="009175D8"/>
    <w:rsid w:val="00924015"/>
    <w:rsid w:val="00926F84"/>
    <w:rsid w:val="009324E2"/>
    <w:rsid w:val="009356F3"/>
    <w:rsid w:val="00940009"/>
    <w:rsid w:val="00952B67"/>
    <w:rsid w:val="00952CF4"/>
    <w:rsid w:val="009557F2"/>
    <w:rsid w:val="00960D90"/>
    <w:rsid w:val="009615A2"/>
    <w:rsid w:val="0096212D"/>
    <w:rsid w:val="009727B3"/>
    <w:rsid w:val="00980533"/>
    <w:rsid w:val="00981BF8"/>
    <w:rsid w:val="00983A25"/>
    <w:rsid w:val="009846F6"/>
    <w:rsid w:val="00984C87"/>
    <w:rsid w:val="0098633B"/>
    <w:rsid w:val="00995F74"/>
    <w:rsid w:val="009A30E8"/>
    <w:rsid w:val="009A5120"/>
    <w:rsid w:val="009B0120"/>
    <w:rsid w:val="009B2758"/>
    <w:rsid w:val="009B737F"/>
    <w:rsid w:val="009C60C0"/>
    <w:rsid w:val="009C68FB"/>
    <w:rsid w:val="009D39BE"/>
    <w:rsid w:val="009D4FBB"/>
    <w:rsid w:val="009E4160"/>
    <w:rsid w:val="009F09AE"/>
    <w:rsid w:val="00A0592A"/>
    <w:rsid w:val="00A10A2E"/>
    <w:rsid w:val="00A10FFD"/>
    <w:rsid w:val="00A13339"/>
    <w:rsid w:val="00A14EF8"/>
    <w:rsid w:val="00A15166"/>
    <w:rsid w:val="00A15760"/>
    <w:rsid w:val="00A15E4E"/>
    <w:rsid w:val="00A165F6"/>
    <w:rsid w:val="00A167DD"/>
    <w:rsid w:val="00A3000C"/>
    <w:rsid w:val="00A30475"/>
    <w:rsid w:val="00A32948"/>
    <w:rsid w:val="00A33856"/>
    <w:rsid w:val="00A402C4"/>
    <w:rsid w:val="00A4044B"/>
    <w:rsid w:val="00A417B6"/>
    <w:rsid w:val="00A453E4"/>
    <w:rsid w:val="00A52F55"/>
    <w:rsid w:val="00A5637D"/>
    <w:rsid w:val="00A56A55"/>
    <w:rsid w:val="00A6165D"/>
    <w:rsid w:val="00A66469"/>
    <w:rsid w:val="00A667A5"/>
    <w:rsid w:val="00A7444F"/>
    <w:rsid w:val="00A80F52"/>
    <w:rsid w:val="00A82F81"/>
    <w:rsid w:val="00A8443A"/>
    <w:rsid w:val="00A85CDE"/>
    <w:rsid w:val="00A86126"/>
    <w:rsid w:val="00A866F2"/>
    <w:rsid w:val="00A95A93"/>
    <w:rsid w:val="00AB25F7"/>
    <w:rsid w:val="00AB3886"/>
    <w:rsid w:val="00AB4C07"/>
    <w:rsid w:val="00AB5598"/>
    <w:rsid w:val="00AB5B75"/>
    <w:rsid w:val="00AB65B0"/>
    <w:rsid w:val="00AC3C14"/>
    <w:rsid w:val="00AC5146"/>
    <w:rsid w:val="00AC6900"/>
    <w:rsid w:val="00AC7023"/>
    <w:rsid w:val="00AC7C99"/>
    <w:rsid w:val="00AE0081"/>
    <w:rsid w:val="00AE1ACD"/>
    <w:rsid w:val="00AF0CFF"/>
    <w:rsid w:val="00AF4785"/>
    <w:rsid w:val="00B0123C"/>
    <w:rsid w:val="00B04FEA"/>
    <w:rsid w:val="00B12ECE"/>
    <w:rsid w:val="00B133FD"/>
    <w:rsid w:val="00B13A3D"/>
    <w:rsid w:val="00B14001"/>
    <w:rsid w:val="00B14665"/>
    <w:rsid w:val="00B15C25"/>
    <w:rsid w:val="00B16734"/>
    <w:rsid w:val="00B17F44"/>
    <w:rsid w:val="00B21F32"/>
    <w:rsid w:val="00B228E2"/>
    <w:rsid w:val="00B3041E"/>
    <w:rsid w:val="00B30461"/>
    <w:rsid w:val="00B305F9"/>
    <w:rsid w:val="00B354AF"/>
    <w:rsid w:val="00B35A77"/>
    <w:rsid w:val="00B3656D"/>
    <w:rsid w:val="00B40BD6"/>
    <w:rsid w:val="00B40CD9"/>
    <w:rsid w:val="00B411B2"/>
    <w:rsid w:val="00B42510"/>
    <w:rsid w:val="00B51EBD"/>
    <w:rsid w:val="00B57294"/>
    <w:rsid w:val="00B627F7"/>
    <w:rsid w:val="00B66567"/>
    <w:rsid w:val="00B67669"/>
    <w:rsid w:val="00B73DFD"/>
    <w:rsid w:val="00B752A6"/>
    <w:rsid w:val="00B767A1"/>
    <w:rsid w:val="00B77F0E"/>
    <w:rsid w:val="00B82963"/>
    <w:rsid w:val="00B84735"/>
    <w:rsid w:val="00B84F6E"/>
    <w:rsid w:val="00BA334D"/>
    <w:rsid w:val="00BA4E16"/>
    <w:rsid w:val="00BA6160"/>
    <w:rsid w:val="00BB3044"/>
    <w:rsid w:val="00BB5298"/>
    <w:rsid w:val="00BB71C5"/>
    <w:rsid w:val="00BC15B9"/>
    <w:rsid w:val="00BC1A0A"/>
    <w:rsid w:val="00BC26BF"/>
    <w:rsid w:val="00BC445F"/>
    <w:rsid w:val="00BC52E8"/>
    <w:rsid w:val="00BC550C"/>
    <w:rsid w:val="00BD08BB"/>
    <w:rsid w:val="00BD28E3"/>
    <w:rsid w:val="00BD2D95"/>
    <w:rsid w:val="00BE1A39"/>
    <w:rsid w:val="00BE64C8"/>
    <w:rsid w:val="00BE6C0E"/>
    <w:rsid w:val="00BF3778"/>
    <w:rsid w:val="00BF4BF6"/>
    <w:rsid w:val="00C0255F"/>
    <w:rsid w:val="00C03B4E"/>
    <w:rsid w:val="00C044CF"/>
    <w:rsid w:val="00C04CB8"/>
    <w:rsid w:val="00C11A72"/>
    <w:rsid w:val="00C127C0"/>
    <w:rsid w:val="00C12FBB"/>
    <w:rsid w:val="00C13EDB"/>
    <w:rsid w:val="00C146D5"/>
    <w:rsid w:val="00C15FBC"/>
    <w:rsid w:val="00C23C7B"/>
    <w:rsid w:val="00C26D9B"/>
    <w:rsid w:val="00C3153E"/>
    <w:rsid w:val="00C318C3"/>
    <w:rsid w:val="00C326AE"/>
    <w:rsid w:val="00C40F82"/>
    <w:rsid w:val="00C4111C"/>
    <w:rsid w:val="00C461FD"/>
    <w:rsid w:val="00C462CA"/>
    <w:rsid w:val="00C571D1"/>
    <w:rsid w:val="00C57513"/>
    <w:rsid w:val="00C67E95"/>
    <w:rsid w:val="00C7090E"/>
    <w:rsid w:val="00C71E01"/>
    <w:rsid w:val="00C76D29"/>
    <w:rsid w:val="00C811A1"/>
    <w:rsid w:val="00C8307A"/>
    <w:rsid w:val="00C83662"/>
    <w:rsid w:val="00C901C6"/>
    <w:rsid w:val="00C94F4D"/>
    <w:rsid w:val="00C9732D"/>
    <w:rsid w:val="00C97524"/>
    <w:rsid w:val="00C97977"/>
    <w:rsid w:val="00CA4BAF"/>
    <w:rsid w:val="00CA5658"/>
    <w:rsid w:val="00CA5D0F"/>
    <w:rsid w:val="00CB099A"/>
    <w:rsid w:val="00CC2987"/>
    <w:rsid w:val="00CC4F9E"/>
    <w:rsid w:val="00CC6DEF"/>
    <w:rsid w:val="00CC7654"/>
    <w:rsid w:val="00CD12E6"/>
    <w:rsid w:val="00CD2810"/>
    <w:rsid w:val="00CD617E"/>
    <w:rsid w:val="00CD7290"/>
    <w:rsid w:val="00CE081E"/>
    <w:rsid w:val="00CE1F8C"/>
    <w:rsid w:val="00CE2BE8"/>
    <w:rsid w:val="00CE35F8"/>
    <w:rsid w:val="00CE3E6E"/>
    <w:rsid w:val="00CE4D10"/>
    <w:rsid w:val="00CE719A"/>
    <w:rsid w:val="00CF099A"/>
    <w:rsid w:val="00CF10A6"/>
    <w:rsid w:val="00CF18F3"/>
    <w:rsid w:val="00CF2687"/>
    <w:rsid w:val="00CF2BFF"/>
    <w:rsid w:val="00D060B1"/>
    <w:rsid w:val="00D06FC2"/>
    <w:rsid w:val="00D1003C"/>
    <w:rsid w:val="00D1116A"/>
    <w:rsid w:val="00D13DA9"/>
    <w:rsid w:val="00D14211"/>
    <w:rsid w:val="00D154E2"/>
    <w:rsid w:val="00D17DD6"/>
    <w:rsid w:val="00D21B12"/>
    <w:rsid w:val="00D340F3"/>
    <w:rsid w:val="00D34A5F"/>
    <w:rsid w:val="00D34DA9"/>
    <w:rsid w:val="00D35DE0"/>
    <w:rsid w:val="00D531EC"/>
    <w:rsid w:val="00D5324B"/>
    <w:rsid w:val="00D53BBF"/>
    <w:rsid w:val="00D6030C"/>
    <w:rsid w:val="00D61091"/>
    <w:rsid w:val="00D64B3E"/>
    <w:rsid w:val="00D6778D"/>
    <w:rsid w:val="00D82688"/>
    <w:rsid w:val="00D85C6F"/>
    <w:rsid w:val="00D86788"/>
    <w:rsid w:val="00D90139"/>
    <w:rsid w:val="00D93C69"/>
    <w:rsid w:val="00DA2033"/>
    <w:rsid w:val="00DA5385"/>
    <w:rsid w:val="00DB4235"/>
    <w:rsid w:val="00DB4C0C"/>
    <w:rsid w:val="00DB50AE"/>
    <w:rsid w:val="00DC0D03"/>
    <w:rsid w:val="00DC2C9C"/>
    <w:rsid w:val="00DC6DCF"/>
    <w:rsid w:val="00DD2365"/>
    <w:rsid w:val="00DD4618"/>
    <w:rsid w:val="00DD5BA0"/>
    <w:rsid w:val="00DD772B"/>
    <w:rsid w:val="00DE258E"/>
    <w:rsid w:val="00DE2710"/>
    <w:rsid w:val="00DE45B2"/>
    <w:rsid w:val="00DE5BF9"/>
    <w:rsid w:val="00DF0425"/>
    <w:rsid w:val="00DF155D"/>
    <w:rsid w:val="00DF155E"/>
    <w:rsid w:val="00DF194D"/>
    <w:rsid w:val="00DF2A55"/>
    <w:rsid w:val="00DF5C19"/>
    <w:rsid w:val="00DF5EB3"/>
    <w:rsid w:val="00DF6FBE"/>
    <w:rsid w:val="00E033F3"/>
    <w:rsid w:val="00E03A4D"/>
    <w:rsid w:val="00E076A2"/>
    <w:rsid w:val="00E07F87"/>
    <w:rsid w:val="00E12062"/>
    <w:rsid w:val="00E1214D"/>
    <w:rsid w:val="00E1265B"/>
    <w:rsid w:val="00E150E5"/>
    <w:rsid w:val="00E2183D"/>
    <w:rsid w:val="00E223E3"/>
    <w:rsid w:val="00E27580"/>
    <w:rsid w:val="00E30174"/>
    <w:rsid w:val="00E32840"/>
    <w:rsid w:val="00E34183"/>
    <w:rsid w:val="00E35353"/>
    <w:rsid w:val="00E35F97"/>
    <w:rsid w:val="00E422DA"/>
    <w:rsid w:val="00E50D8B"/>
    <w:rsid w:val="00E51829"/>
    <w:rsid w:val="00E54AC7"/>
    <w:rsid w:val="00E54BD6"/>
    <w:rsid w:val="00E622F2"/>
    <w:rsid w:val="00E6669B"/>
    <w:rsid w:val="00E67A63"/>
    <w:rsid w:val="00E73F7E"/>
    <w:rsid w:val="00E87C8F"/>
    <w:rsid w:val="00E9212B"/>
    <w:rsid w:val="00E9466A"/>
    <w:rsid w:val="00E953C3"/>
    <w:rsid w:val="00E955EC"/>
    <w:rsid w:val="00E97765"/>
    <w:rsid w:val="00EA6045"/>
    <w:rsid w:val="00EA78E6"/>
    <w:rsid w:val="00EB173B"/>
    <w:rsid w:val="00EB46C9"/>
    <w:rsid w:val="00EB4CB3"/>
    <w:rsid w:val="00EB6E95"/>
    <w:rsid w:val="00ED0FA9"/>
    <w:rsid w:val="00ED1161"/>
    <w:rsid w:val="00ED3AC6"/>
    <w:rsid w:val="00ED6AE2"/>
    <w:rsid w:val="00EE3155"/>
    <w:rsid w:val="00EE7CC9"/>
    <w:rsid w:val="00EF0274"/>
    <w:rsid w:val="00EF06E0"/>
    <w:rsid w:val="00EF67A5"/>
    <w:rsid w:val="00F00B49"/>
    <w:rsid w:val="00F02309"/>
    <w:rsid w:val="00F12227"/>
    <w:rsid w:val="00F20B54"/>
    <w:rsid w:val="00F21A61"/>
    <w:rsid w:val="00F2238D"/>
    <w:rsid w:val="00F233E3"/>
    <w:rsid w:val="00F2394D"/>
    <w:rsid w:val="00F24DED"/>
    <w:rsid w:val="00F27A74"/>
    <w:rsid w:val="00F30639"/>
    <w:rsid w:val="00F342AC"/>
    <w:rsid w:val="00F34305"/>
    <w:rsid w:val="00F3704D"/>
    <w:rsid w:val="00F460AC"/>
    <w:rsid w:val="00F545ED"/>
    <w:rsid w:val="00F55DF6"/>
    <w:rsid w:val="00F576B9"/>
    <w:rsid w:val="00F62E0F"/>
    <w:rsid w:val="00F646DB"/>
    <w:rsid w:val="00F64D55"/>
    <w:rsid w:val="00F7166E"/>
    <w:rsid w:val="00F71C22"/>
    <w:rsid w:val="00F80064"/>
    <w:rsid w:val="00F8160C"/>
    <w:rsid w:val="00F8239D"/>
    <w:rsid w:val="00F86187"/>
    <w:rsid w:val="00F86D63"/>
    <w:rsid w:val="00F875C3"/>
    <w:rsid w:val="00F87CD2"/>
    <w:rsid w:val="00F91061"/>
    <w:rsid w:val="00F9122D"/>
    <w:rsid w:val="00F92EE1"/>
    <w:rsid w:val="00F948D1"/>
    <w:rsid w:val="00F9574A"/>
    <w:rsid w:val="00F966A2"/>
    <w:rsid w:val="00FA5941"/>
    <w:rsid w:val="00FB1A27"/>
    <w:rsid w:val="00FC0A7A"/>
    <w:rsid w:val="00FC2129"/>
    <w:rsid w:val="00FC2BD5"/>
    <w:rsid w:val="00FC6645"/>
    <w:rsid w:val="00FD44FE"/>
    <w:rsid w:val="00FE2D5B"/>
    <w:rsid w:val="00FE3B90"/>
    <w:rsid w:val="00FE45C5"/>
    <w:rsid w:val="00FF025C"/>
    <w:rsid w:val="00FF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6ABFE-3040-41CE-9CA4-73D8CEA3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E007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0076"/>
    <w:rPr>
      <w:u w:val="single"/>
    </w:rPr>
  </w:style>
  <w:style w:type="paragraph" w:customStyle="1" w:styleId="HeaderFooter">
    <w:name w:val="Header &amp; Footer"/>
    <w:rsid w:val="002E0076"/>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customStyle="1" w:styleId="norm">
    <w:name w:val="norm"/>
    <w:link w:val="normChar"/>
    <w:qFormat/>
    <w:rsid w:val="002E0076"/>
    <w:pPr>
      <w:pBdr>
        <w:top w:val="nil"/>
        <w:left w:val="nil"/>
        <w:bottom w:val="nil"/>
        <w:right w:val="nil"/>
        <w:between w:val="nil"/>
        <w:bar w:val="nil"/>
      </w:pBdr>
      <w:spacing w:after="0" w:line="480" w:lineRule="auto"/>
      <w:ind w:firstLine="709"/>
      <w:jc w:val="both"/>
    </w:pPr>
    <w:rPr>
      <w:rFonts w:ascii="Arial Armenian" w:eastAsia="Arial Armenian" w:hAnsi="Arial Armenian" w:cs="Arial Armenian"/>
      <w:color w:val="000000"/>
      <w:sz w:val="20"/>
      <w:szCs w:val="20"/>
      <w:u w:color="000000"/>
      <w:bdr w:val="nil"/>
    </w:rPr>
  </w:style>
  <w:style w:type="paragraph" w:customStyle="1" w:styleId="BodyA">
    <w:name w:val="Body A"/>
    <w:rsid w:val="002E007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ru-RU"/>
    </w:rPr>
  </w:style>
  <w:style w:type="paragraph" w:customStyle="1" w:styleId="BodyAA">
    <w:name w:val="Body A A"/>
    <w:rsid w:val="002E0076"/>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Char Char Char,Char Char Char Char,Обычный (Web)1,Знак,Char Char Char1,Знак Знак"/>
    <w:link w:val="NormalWebChar"/>
    <w:uiPriority w:val="99"/>
    <w:qFormat/>
    <w:rsid w:val="002E0076"/>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2E0076"/>
    <w:pPr>
      <w:numPr>
        <w:numId w:val="1"/>
      </w:numPr>
    </w:pPr>
  </w:style>
  <w:style w:type="character" w:customStyle="1" w:styleId="Hyperlink0">
    <w:name w:val="Hyperlink.0"/>
    <w:rsid w:val="002E0076"/>
    <w:rPr>
      <w:lang w:val="en-US"/>
    </w:rPr>
  </w:style>
  <w:style w:type="numbering" w:customStyle="1" w:styleId="ImportedStyle2">
    <w:name w:val="Imported Style 2"/>
    <w:rsid w:val="002E0076"/>
    <w:pPr>
      <w:numPr>
        <w:numId w:val="4"/>
      </w:numPr>
    </w:pPr>
  </w:style>
  <w:style w:type="paragraph" w:customStyle="1" w:styleId="Default">
    <w:name w:val="Default"/>
    <w:rsid w:val="002E0076"/>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numbering" w:customStyle="1" w:styleId="ImportedStyle3">
    <w:name w:val="Imported Style 3"/>
    <w:rsid w:val="002E0076"/>
    <w:pPr>
      <w:numPr>
        <w:numId w:val="6"/>
      </w:numPr>
    </w:pPr>
  </w:style>
  <w:style w:type="numbering" w:customStyle="1" w:styleId="ImportedStyle5">
    <w:name w:val="Imported Style 5"/>
    <w:rsid w:val="002E0076"/>
    <w:pPr>
      <w:numPr>
        <w:numId w:val="7"/>
      </w:numPr>
    </w:pPr>
  </w:style>
  <w:style w:type="numbering" w:customStyle="1" w:styleId="ImportedStyle10">
    <w:name w:val="Imported Style 1.0"/>
    <w:rsid w:val="002E0076"/>
    <w:pPr>
      <w:numPr>
        <w:numId w:val="8"/>
      </w:numPr>
    </w:pPr>
  </w:style>
  <w:style w:type="paragraph" w:styleId="ListParagraph">
    <w:name w:val="List Paragraph"/>
    <w:aliases w:val="Akapit z listą BS,List Paragraph 1,List Paragraph2,List Paragraph3,List Paragraph4,PDP DOCUMENT SUBTITLE,Абзац списка3,Bullet Points,Table of contents numbered,List Paragraph in table,lp1,List Paragraph1,List Paragraph nowy,Liste 1"/>
    <w:link w:val="ListParagraphChar"/>
    <w:uiPriority w:val="34"/>
    <w:qFormat/>
    <w:rsid w:val="002E0076"/>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7">
    <w:name w:val="Imported Style 7"/>
    <w:rsid w:val="002E0076"/>
    <w:pPr>
      <w:numPr>
        <w:numId w:val="9"/>
      </w:numPr>
    </w:pPr>
  </w:style>
  <w:style w:type="numbering" w:customStyle="1" w:styleId="ImportedStyle8">
    <w:name w:val="Imported Style 8"/>
    <w:rsid w:val="002E0076"/>
    <w:pPr>
      <w:numPr>
        <w:numId w:val="10"/>
      </w:numPr>
    </w:pPr>
  </w:style>
  <w:style w:type="numbering" w:customStyle="1" w:styleId="ImportedStyle9">
    <w:name w:val="Imported Style 9"/>
    <w:rsid w:val="002E0076"/>
    <w:pPr>
      <w:numPr>
        <w:numId w:val="11"/>
      </w:numPr>
    </w:pPr>
  </w:style>
  <w:style w:type="numbering" w:customStyle="1" w:styleId="ImportedStyle100">
    <w:name w:val="Imported Style 10"/>
    <w:rsid w:val="002E0076"/>
    <w:pPr>
      <w:numPr>
        <w:numId w:val="12"/>
      </w:numPr>
    </w:pPr>
  </w:style>
  <w:style w:type="numbering" w:customStyle="1" w:styleId="ImportedStyle11">
    <w:name w:val="Imported Style 11"/>
    <w:rsid w:val="002E0076"/>
    <w:pPr>
      <w:numPr>
        <w:numId w:val="13"/>
      </w:numPr>
    </w:pPr>
  </w:style>
  <w:style w:type="numbering" w:customStyle="1" w:styleId="ImportedStyle12">
    <w:name w:val="Imported Style 12"/>
    <w:rsid w:val="002E0076"/>
    <w:pPr>
      <w:numPr>
        <w:numId w:val="14"/>
      </w:numPr>
    </w:pPr>
  </w:style>
  <w:style w:type="numbering" w:customStyle="1" w:styleId="ImportedStyle13">
    <w:name w:val="Imported Style 13"/>
    <w:rsid w:val="002E0076"/>
    <w:pPr>
      <w:numPr>
        <w:numId w:val="15"/>
      </w:numPr>
    </w:pPr>
  </w:style>
  <w:style w:type="numbering" w:customStyle="1" w:styleId="ImportedStyle14">
    <w:name w:val="Imported Style 14"/>
    <w:rsid w:val="002E0076"/>
    <w:pPr>
      <w:numPr>
        <w:numId w:val="16"/>
      </w:numPr>
    </w:pPr>
  </w:style>
  <w:style w:type="numbering" w:customStyle="1" w:styleId="ImportedStyle20">
    <w:name w:val="Imported Style 2.0"/>
    <w:rsid w:val="002E0076"/>
    <w:pPr>
      <w:numPr>
        <w:numId w:val="17"/>
      </w:numPr>
    </w:pPr>
  </w:style>
  <w:style w:type="numbering" w:customStyle="1" w:styleId="ImportedStyle15">
    <w:name w:val="Imported Style 15"/>
    <w:rsid w:val="002E0076"/>
    <w:pPr>
      <w:numPr>
        <w:numId w:val="18"/>
      </w:numPr>
    </w:pPr>
  </w:style>
  <w:style w:type="numbering" w:customStyle="1" w:styleId="ImportedStyle16">
    <w:name w:val="Imported Style 16"/>
    <w:rsid w:val="002E0076"/>
    <w:pPr>
      <w:numPr>
        <w:numId w:val="19"/>
      </w:numPr>
    </w:pPr>
  </w:style>
  <w:style w:type="numbering" w:customStyle="1" w:styleId="ImportedStyle17">
    <w:name w:val="Imported Style 17"/>
    <w:rsid w:val="002E0076"/>
    <w:pPr>
      <w:numPr>
        <w:numId w:val="20"/>
      </w:numPr>
    </w:pPr>
  </w:style>
  <w:style w:type="numbering" w:customStyle="1" w:styleId="ImportedStyle18">
    <w:name w:val="Imported Style 18"/>
    <w:rsid w:val="002E0076"/>
    <w:pPr>
      <w:numPr>
        <w:numId w:val="21"/>
      </w:numPr>
    </w:pPr>
  </w:style>
  <w:style w:type="numbering" w:customStyle="1" w:styleId="ImportedStyle19">
    <w:name w:val="Imported Style 19"/>
    <w:rsid w:val="002E0076"/>
    <w:pPr>
      <w:numPr>
        <w:numId w:val="22"/>
      </w:numPr>
    </w:pPr>
  </w:style>
  <w:style w:type="paragraph" w:styleId="CommentText">
    <w:name w:val="annotation text"/>
    <w:basedOn w:val="Normal"/>
    <w:link w:val="CommentTextChar"/>
    <w:uiPriority w:val="99"/>
    <w:semiHidden/>
    <w:unhideWhenUsed/>
    <w:rsid w:val="002E0076"/>
    <w:rPr>
      <w:sz w:val="20"/>
      <w:szCs w:val="20"/>
    </w:rPr>
  </w:style>
  <w:style w:type="character" w:customStyle="1" w:styleId="CommentTextChar">
    <w:name w:val="Comment Text Char"/>
    <w:basedOn w:val="DefaultParagraphFont"/>
    <w:link w:val="CommentText"/>
    <w:uiPriority w:val="99"/>
    <w:semiHidden/>
    <w:rsid w:val="002E0076"/>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2E0076"/>
    <w:rPr>
      <w:sz w:val="16"/>
      <w:szCs w:val="16"/>
    </w:rPr>
  </w:style>
  <w:style w:type="paragraph" w:styleId="BalloonText">
    <w:name w:val="Balloon Text"/>
    <w:basedOn w:val="Normal"/>
    <w:link w:val="BalloonTextChar"/>
    <w:uiPriority w:val="99"/>
    <w:semiHidden/>
    <w:unhideWhenUsed/>
    <w:rsid w:val="002E0076"/>
    <w:rPr>
      <w:rFonts w:ascii="Tahoma" w:hAnsi="Tahoma" w:cs="Tahoma"/>
      <w:sz w:val="16"/>
      <w:szCs w:val="16"/>
    </w:rPr>
  </w:style>
  <w:style w:type="character" w:customStyle="1" w:styleId="BalloonTextChar">
    <w:name w:val="Balloon Text Char"/>
    <w:basedOn w:val="DefaultParagraphFont"/>
    <w:link w:val="BalloonText"/>
    <w:uiPriority w:val="99"/>
    <w:semiHidden/>
    <w:rsid w:val="002E0076"/>
    <w:rPr>
      <w:rFonts w:ascii="Tahoma" w:eastAsia="Arial Unicode MS" w:hAnsi="Tahoma" w:cs="Tahoma"/>
      <w:sz w:val="16"/>
      <w:szCs w:val="16"/>
      <w:bdr w:val="nil"/>
    </w:rPr>
  </w:style>
  <w:style w:type="paragraph" w:styleId="Header">
    <w:name w:val="header"/>
    <w:basedOn w:val="Normal"/>
    <w:link w:val="HeaderChar"/>
    <w:uiPriority w:val="99"/>
    <w:semiHidden/>
    <w:unhideWhenUsed/>
    <w:rsid w:val="00C12FBB"/>
    <w:pPr>
      <w:tabs>
        <w:tab w:val="center" w:pos="4680"/>
        <w:tab w:val="right" w:pos="9360"/>
      </w:tabs>
    </w:pPr>
  </w:style>
  <w:style w:type="character" w:customStyle="1" w:styleId="HeaderChar">
    <w:name w:val="Header Char"/>
    <w:basedOn w:val="DefaultParagraphFont"/>
    <w:link w:val="Header"/>
    <w:uiPriority w:val="99"/>
    <w:semiHidden/>
    <w:rsid w:val="00C12FBB"/>
    <w:rPr>
      <w:rFonts w:ascii="Times New Roman" w:eastAsia="Arial Unicode MS" w:hAnsi="Times New Roman" w:cs="Times New Roman"/>
      <w:sz w:val="24"/>
      <w:szCs w:val="24"/>
      <w:bdr w:val="nil"/>
    </w:rPr>
  </w:style>
  <w:style w:type="paragraph" w:styleId="Footer">
    <w:name w:val="footer"/>
    <w:basedOn w:val="Normal"/>
    <w:link w:val="FooterChar"/>
    <w:uiPriority w:val="99"/>
    <w:semiHidden/>
    <w:unhideWhenUsed/>
    <w:rsid w:val="00C12FBB"/>
    <w:pPr>
      <w:tabs>
        <w:tab w:val="center" w:pos="4680"/>
        <w:tab w:val="right" w:pos="9360"/>
      </w:tabs>
    </w:pPr>
  </w:style>
  <w:style w:type="character" w:customStyle="1" w:styleId="FooterChar">
    <w:name w:val="Footer Char"/>
    <w:basedOn w:val="DefaultParagraphFont"/>
    <w:link w:val="Footer"/>
    <w:uiPriority w:val="99"/>
    <w:semiHidden/>
    <w:rsid w:val="00C12FBB"/>
    <w:rPr>
      <w:rFonts w:ascii="Times New Roman" w:eastAsia="Arial Unicode MS" w:hAnsi="Times New Roman" w:cs="Times New Roman"/>
      <w:sz w:val="24"/>
      <w:szCs w:val="24"/>
      <w:bdr w:val="nil"/>
    </w:rPr>
  </w:style>
  <w:style w:type="character" w:styleId="Strong">
    <w:name w:val="Strong"/>
    <w:basedOn w:val="DefaultParagraphFont"/>
    <w:uiPriority w:val="22"/>
    <w:qFormat/>
    <w:rsid w:val="00471B08"/>
    <w:rPr>
      <w:b/>
      <w:bCs/>
    </w:rPr>
  </w:style>
  <w:style w:type="character" w:customStyle="1" w:styleId="ListParagraphChar">
    <w:name w:val="List Paragraph Char"/>
    <w:aliases w:val="Akapit z listą BS Char,List Paragraph 1 Char,List Paragraph2 Char,List Paragraph3 Char,List Paragraph4 Char,PDP DOCUMENT SUBTITLE Char,Абзац списка3 Char,Bullet Points Char,Table of contents numbered Char,List Paragraph in table Char"/>
    <w:link w:val="ListParagraph"/>
    <w:uiPriority w:val="34"/>
    <w:qFormat/>
    <w:locked/>
    <w:rsid w:val="00427A46"/>
    <w:rPr>
      <w:rFonts w:ascii="Times New Roman" w:eastAsia="Arial Unicode MS" w:hAnsi="Times New Roman" w:cs="Arial Unicode MS"/>
      <w:color w:val="000000"/>
      <w:sz w:val="24"/>
      <w:szCs w:val="24"/>
      <w:u w:color="000000"/>
      <w:bdr w:val="nil"/>
    </w:rPr>
  </w:style>
  <w:style w:type="paragraph" w:customStyle="1" w:styleId="Body">
    <w:name w:val="Body"/>
    <w:rsid w:val="003E5F93"/>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
    <w:link w:val="NormalWeb"/>
    <w:uiPriority w:val="99"/>
    <w:locked/>
    <w:rsid w:val="003E5F93"/>
    <w:rPr>
      <w:rFonts w:ascii="Times New Roman" w:eastAsia="Times New Roman" w:hAnsi="Times New Roman" w:cs="Times New Roman"/>
      <w:color w:val="000000"/>
      <w:sz w:val="24"/>
      <w:szCs w:val="24"/>
      <w:u w:color="000000"/>
      <w:bdr w:val="nil"/>
    </w:rPr>
  </w:style>
  <w:style w:type="character" w:customStyle="1" w:styleId="normChar">
    <w:name w:val="norm Char"/>
    <w:link w:val="norm"/>
    <w:locked/>
    <w:rsid w:val="003E5F93"/>
    <w:rPr>
      <w:rFonts w:ascii="Arial Armenian" w:eastAsia="Arial Armenian" w:hAnsi="Arial Armenian" w:cs="Arial Armenian"/>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5551">
      <w:bodyDiv w:val="1"/>
      <w:marLeft w:val="0"/>
      <w:marRight w:val="0"/>
      <w:marTop w:val="0"/>
      <w:marBottom w:val="0"/>
      <w:divBdr>
        <w:top w:val="none" w:sz="0" w:space="0" w:color="auto"/>
        <w:left w:val="none" w:sz="0" w:space="0" w:color="auto"/>
        <w:bottom w:val="none" w:sz="0" w:space="0" w:color="auto"/>
        <w:right w:val="none" w:sz="0" w:space="0" w:color="auto"/>
      </w:divBdr>
    </w:div>
    <w:div w:id="79915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70868-4987-4CBC-96C2-ECE5BB6CF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4067</Words>
  <Characters>23183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Zaruhi</dc:creator>
  <cp:keywords>https:/mul2.gov.am/tasks/975362/oneclick/0cf385a5a271ee8f6fc333c070a5f29a19f3fb80cd00590e091d39a9913b0566.docx?token=83433ac83ddf87be74756ea4b51e5615</cp:keywords>
  <cp:lastModifiedBy>Sedrak Simonyan</cp:lastModifiedBy>
  <cp:revision>2</cp:revision>
  <cp:lastPrinted>2024-02-29T05:19:00Z</cp:lastPrinted>
  <dcterms:created xsi:type="dcterms:W3CDTF">2024-05-16T10:34:00Z</dcterms:created>
  <dcterms:modified xsi:type="dcterms:W3CDTF">2024-05-16T10:34:00Z</dcterms:modified>
</cp:coreProperties>
</file>