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AE" w:rsidRPr="00826CBC" w:rsidRDefault="00442DAE" w:rsidP="00442DAE">
      <w:pPr>
        <w:spacing w:line="360" w:lineRule="auto"/>
        <w:jc w:val="center"/>
        <w:rPr>
          <w:rFonts w:ascii="GHEA Grapalat" w:hAnsi="GHEA Grapalat"/>
          <w:b/>
        </w:rPr>
      </w:pPr>
      <w:r>
        <w:tab/>
      </w:r>
      <w:r w:rsidRPr="000242C0">
        <w:rPr>
          <w:rFonts w:ascii="GHEA Grapalat" w:hAnsi="GHEA Grapalat"/>
          <w:b/>
        </w:rPr>
        <w:t>ՀԱՅԱՍՏԱՆԻ ՀԱՆՐԱՊԵՏՈՒԹՅԱՆ ՕՐԵՆՔԸ</w:t>
      </w:r>
    </w:p>
    <w:p w:rsidR="00442DAE" w:rsidRDefault="00442DAE" w:rsidP="00442D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ՀԱՅԱՍՏԱՆԻ ՀԱՆՐԱՊԵՏՈՒԹՅԱՆ ՔՐԵԱԿԱՏԱՐՈՂԱԿԱՆ ՕՐԵՆՍԳՐՔՈՒՄ ԼՐԱՑՈՒՄՆԵՐ ԿԱՏԱՐԵԼՈՒ ՄԱՍԻՆ</w:t>
      </w:r>
    </w:p>
    <w:p w:rsidR="00442DAE" w:rsidRDefault="00442DAE" w:rsidP="00CE49BE">
      <w:pPr>
        <w:jc w:val="center"/>
        <w:rPr>
          <w:rFonts w:ascii="GHEA Grapalat" w:eastAsia="GHEA Grapalat" w:hAnsi="GHEA Grapalat" w:cs="GHEA Grapalat"/>
          <w:b/>
        </w:rPr>
      </w:pPr>
    </w:p>
    <w:p w:rsidR="00794D20" w:rsidRDefault="00442DAE" w:rsidP="00CC3FD1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  <w:r w:rsidRPr="00590338">
        <w:rPr>
          <w:rFonts w:ascii="GHEA Grapalat" w:eastAsia="GHEA Grapalat" w:hAnsi="GHEA Grapalat" w:cs="GHEA Grapalat"/>
          <w:b/>
        </w:rPr>
        <w:t>Հոդված 1.</w:t>
      </w:r>
      <w:r w:rsidRPr="00590338">
        <w:t> </w:t>
      </w:r>
      <w:r w:rsidRPr="00590338">
        <w:rPr>
          <w:rFonts w:ascii="GHEA Grapalat" w:eastAsia="GHEA Grapalat" w:hAnsi="GHEA Grapalat" w:cs="GHEA Grapalat"/>
        </w:rPr>
        <w:t xml:space="preserve">Հայաստանի Հանրապետության 2022 թվականի հունիսի 15-ի քրեակատարողական օրենսգրքի (այսուհետ` Օրենսգիրք) </w:t>
      </w:r>
      <w:r w:rsidRPr="00590338">
        <w:rPr>
          <w:rFonts w:ascii="GHEA Grapalat" w:eastAsia="GHEA Grapalat" w:hAnsi="GHEA Grapalat" w:cs="GHEA Grapalat"/>
          <w:lang w:val="en-US"/>
        </w:rPr>
        <w:t>52</w:t>
      </w:r>
      <w:r w:rsidRPr="00590338">
        <w:rPr>
          <w:rFonts w:ascii="GHEA Grapalat" w:eastAsia="GHEA Grapalat" w:hAnsi="GHEA Grapalat" w:cs="GHEA Grapalat"/>
        </w:rPr>
        <w:t>-րդ հոդվածի</w:t>
      </w:r>
      <w:r w:rsidR="00EB7FBC" w:rsidRPr="00590338">
        <w:rPr>
          <w:rFonts w:ascii="GHEA Grapalat" w:eastAsia="GHEA Grapalat" w:hAnsi="GHEA Grapalat" w:cs="GHEA Grapalat"/>
        </w:rPr>
        <w:t xml:space="preserve"> 6</w:t>
      </w:r>
      <w:r w:rsidRPr="00590338">
        <w:rPr>
          <w:rFonts w:ascii="GHEA Grapalat" w:eastAsia="GHEA Grapalat" w:hAnsi="GHEA Grapalat" w:cs="GHEA Grapalat"/>
        </w:rPr>
        <w:t>-րդ մաս</w:t>
      </w:r>
      <w:r w:rsidR="00794D20" w:rsidRPr="00590338">
        <w:rPr>
          <w:rFonts w:ascii="GHEA Grapalat" w:eastAsia="GHEA Grapalat" w:hAnsi="GHEA Grapalat" w:cs="GHEA Grapalat"/>
          <w:lang w:val="en-US"/>
        </w:rPr>
        <w:t>ը շարադրել նոր խմբագրությամբ, հետևյալ բովանդակությամբ</w:t>
      </w:r>
      <w:r w:rsidR="00CE49BE">
        <w:rPr>
          <w:rFonts w:ascii="GHEA Grapalat" w:eastAsia="GHEA Grapalat" w:hAnsi="GHEA Grapalat" w:cs="GHEA Grapalat"/>
          <w:lang w:val="en-US"/>
        </w:rPr>
        <w:t>՝</w:t>
      </w:r>
      <w:r w:rsidR="00794D20" w:rsidRPr="00590338">
        <w:rPr>
          <w:rFonts w:ascii="GHEA Grapalat" w:eastAsia="GHEA Grapalat" w:hAnsi="GHEA Grapalat" w:cs="GHEA Grapalat"/>
          <w:lang w:val="en-US"/>
        </w:rPr>
        <w:t xml:space="preserve"> </w:t>
      </w:r>
    </w:p>
    <w:p w:rsidR="00A60B8F" w:rsidRPr="00590338" w:rsidRDefault="00A60B8F" w:rsidP="00A60B8F">
      <w:pPr>
        <w:tabs>
          <w:tab w:val="left" w:pos="709"/>
        </w:tabs>
        <w:ind w:firstLine="720"/>
        <w:jc w:val="both"/>
        <w:rPr>
          <w:rFonts w:ascii="GHEA Grapalat" w:eastAsia="GHEA Grapalat" w:hAnsi="GHEA Grapalat" w:cs="GHEA Grapalat"/>
          <w:lang w:val="en-US"/>
        </w:rPr>
      </w:pPr>
    </w:p>
    <w:p w:rsidR="00EB7FBC" w:rsidRDefault="00794D20" w:rsidP="00A60B8F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  <w:r w:rsidRPr="00590338">
        <w:rPr>
          <w:rFonts w:ascii="GHEA Grapalat" w:eastAsia="GHEA Grapalat" w:hAnsi="GHEA Grapalat" w:cs="GHEA Grapalat"/>
          <w:lang w:val="en-US"/>
        </w:rPr>
        <w:t xml:space="preserve">«Դատապարտյալն իրավունք ունի ստանալու և ուղարկելու հանձնուք կամ ծանրոց՝ շաբաթական մինչև 20 կիլոգրամ քաշով, ներառյալ հեղուկ, </w:t>
      </w:r>
      <w:r w:rsidR="00C4233C" w:rsidRPr="00590338">
        <w:rPr>
          <w:rFonts w:ascii="GHEA Grapalat" w:eastAsia="GHEA Grapalat" w:hAnsi="GHEA Grapalat" w:cs="GHEA Grapalat"/>
          <w:lang w:val="en-US"/>
        </w:rPr>
        <w:t>ինչպես նաև</w:t>
      </w:r>
      <w:r w:rsidRPr="00590338">
        <w:rPr>
          <w:rFonts w:ascii="GHEA Grapalat" w:eastAsia="GHEA Grapalat" w:hAnsi="GHEA Grapalat" w:cs="GHEA Grapalat"/>
          <w:lang w:val="en-US"/>
        </w:rPr>
        <w:t xml:space="preserve"> </w:t>
      </w:r>
      <w:r w:rsidR="00C4233C" w:rsidRPr="00590338">
        <w:rPr>
          <w:rFonts w:ascii="GHEA Grapalat" w:eastAsia="GHEA Grapalat" w:hAnsi="GHEA Grapalat" w:cs="GHEA Grapalat"/>
          <w:lang w:val="en-US"/>
        </w:rPr>
        <w:t xml:space="preserve">ստանալ </w:t>
      </w:r>
      <w:r w:rsidRPr="00590338">
        <w:rPr>
          <w:rFonts w:ascii="GHEA Grapalat" w:hAnsi="GHEA Grapalat"/>
          <w:shd w:val="clear" w:color="auto" w:fill="FFFFFF"/>
          <w:lang w:val="hy-AM"/>
        </w:rPr>
        <w:t>գործարանային շշալցմամբ մինչև 20 լիտր խմելու բնական ջուր</w:t>
      </w:r>
      <w:r w:rsidRPr="00590338">
        <w:rPr>
          <w:rFonts w:ascii="GHEA Grapalat" w:hAnsi="GHEA Grapalat"/>
          <w:shd w:val="clear" w:color="auto" w:fill="FFFFFF"/>
          <w:lang w:val="en-US"/>
        </w:rPr>
        <w:t>:</w:t>
      </w:r>
      <w:r w:rsidRPr="00590338">
        <w:rPr>
          <w:rFonts w:ascii="GHEA Grapalat" w:eastAsia="GHEA Grapalat" w:hAnsi="GHEA Grapalat" w:cs="GHEA Grapalat"/>
          <w:lang w:val="en-US"/>
        </w:rPr>
        <w:t>»</w:t>
      </w:r>
      <w:r w:rsidR="00CC3FD1" w:rsidRPr="00590338">
        <w:rPr>
          <w:rFonts w:ascii="GHEA Grapalat" w:eastAsia="GHEA Grapalat" w:hAnsi="GHEA Grapalat" w:cs="GHEA Grapalat"/>
          <w:lang w:val="en-US"/>
        </w:rPr>
        <w:t>:</w:t>
      </w:r>
    </w:p>
    <w:p w:rsidR="00A60B8F" w:rsidRPr="00A60B8F" w:rsidRDefault="00A60B8F" w:rsidP="00A60B8F">
      <w:pPr>
        <w:tabs>
          <w:tab w:val="left" w:pos="709"/>
        </w:tabs>
        <w:ind w:firstLine="720"/>
        <w:jc w:val="both"/>
        <w:rPr>
          <w:rFonts w:ascii="GHEA Grapalat" w:eastAsia="GHEA Grapalat" w:hAnsi="GHEA Grapalat" w:cs="GHEA Grapalat"/>
          <w:lang w:val="en-US"/>
        </w:rPr>
      </w:pPr>
    </w:p>
    <w:p w:rsidR="00CE49BE" w:rsidRPr="00590338" w:rsidRDefault="00442DAE" w:rsidP="00CE49BE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  <w:r w:rsidRPr="00590338">
        <w:rPr>
          <w:rFonts w:ascii="GHEA Grapalat" w:eastAsia="GHEA Grapalat" w:hAnsi="GHEA Grapalat" w:cs="GHEA Grapalat"/>
          <w:b/>
        </w:rPr>
        <w:t xml:space="preserve">Հոդված 2. </w:t>
      </w:r>
      <w:r w:rsidRPr="00590338">
        <w:rPr>
          <w:rFonts w:ascii="GHEA Grapalat" w:eastAsia="GHEA Grapalat" w:hAnsi="GHEA Grapalat" w:cs="GHEA Grapalat"/>
        </w:rPr>
        <w:t xml:space="preserve">Օրենսգրքի </w:t>
      </w:r>
      <w:r w:rsidR="006D7EC8" w:rsidRPr="00590338">
        <w:rPr>
          <w:rFonts w:ascii="GHEA Grapalat" w:eastAsia="GHEA Grapalat" w:hAnsi="GHEA Grapalat" w:cs="GHEA Grapalat"/>
          <w:lang w:val="en-US"/>
        </w:rPr>
        <w:t>81</w:t>
      </w:r>
      <w:r w:rsidRPr="00590338">
        <w:rPr>
          <w:rFonts w:ascii="GHEA Grapalat" w:eastAsia="GHEA Grapalat" w:hAnsi="GHEA Grapalat" w:cs="GHEA Grapalat"/>
        </w:rPr>
        <w:t xml:space="preserve">-րդ </w:t>
      </w:r>
      <w:r w:rsidR="006D7EC8" w:rsidRPr="00590338">
        <w:rPr>
          <w:rFonts w:ascii="GHEA Grapalat" w:eastAsia="GHEA Grapalat" w:hAnsi="GHEA Grapalat" w:cs="GHEA Grapalat"/>
        </w:rPr>
        <w:t>հոդված</w:t>
      </w:r>
      <w:r w:rsidR="006D7EC8" w:rsidRPr="00590338">
        <w:rPr>
          <w:rFonts w:ascii="GHEA Grapalat" w:eastAsia="GHEA Grapalat" w:hAnsi="GHEA Grapalat" w:cs="GHEA Grapalat"/>
          <w:lang w:val="en-US"/>
        </w:rPr>
        <w:t xml:space="preserve">ի 1-ին </w:t>
      </w:r>
      <w:r w:rsidR="00CE49BE">
        <w:rPr>
          <w:rFonts w:ascii="GHEA Grapalat" w:eastAsia="GHEA Grapalat" w:hAnsi="GHEA Grapalat" w:cs="GHEA Grapalat"/>
          <w:lang w:val="en-US"/>
        </w:rPr>
        <w:t xml:space="preserve">մասը </w:t>
      </w:r>
      <w:r w:rsidR="00CE49BE" w:rsidRPr="00590338">
        <w:rPr>
          <w:rFonts w:ascii="GHEA Grapalat" w:eastAsia="GHEA Grapalat" w:hAnsi="GHEA Grapalat" w:cs="GHEA Grapalat"/>
          <w:lang w:val="en-US"/>
        </w:rPr>
        <w:t>շարադրել նոր խմբագրությամբ, հետևյալ բովանդակությամբ</w:t>
      </w:r>
      <w:r w:rsidR="00CE49BE">
        <w:rPr>
          <w:rFonts w:ascii="GHEA Grapalat" w:eastAsia="GHEA Grapalat" w:hAnsi="GHEA Grapalat" w:cs="GHEA Grapalat"/>
          <w:lang w:val="en-US"/>
        </w:rPr>
        <w:t>՝</w:t>
      </w:r>
    </w:p>
    <w:p w:rsidR="00A60B8F" w:rsidRDefault="00CE49BE" w:rsidP="00A60B8F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«</w:t>
      </w:r>
      <w:r w:rsidRPr="00CE49BE">
        <w:rPr>
          <w:rFonts w:ascii="GHEA Grapalat" w:eastAsia="GHEA Grapalat" w:hAnsi="GHEA Grapalat" w:cs="GHEA Grapalat"/>
          <w:lang w:val="en-US"/>
        </w:rPr>
        <w:t xml:space="preserve">1. Դատապարտյալին թույլատրվում է ստանալ և իր հաշվին ուղարկել հանձնուքներ կամ ծանրոցներ։ Դատապարտյալը կարող է շաբաթվա ընթացքում ստանալ մինչև 20 կիլոգրամ (ներառյալ հեղուկ) հանձնուք և ծանրոց: Նշված քանակական սահմանափակումը չի տարածվում որպես հանձնուք ստացված գործարանային շշալցմամբ շաբաթական մինչև 20 լիտր խմելու բնական ջրի նկատմամբ, ինչպես նաև </w:t>
      </w:r>
      <w:r w:rsidR="00A60B8F" w:rsidRPr="00A60B8F">
        <w:rPr>
          <w:rFonts w:ascii="GHEA Grapalat" w:eastAsia="GHEA Grapalat" w:hAnsi="GHEA Grapalat" w:cs="GHEA Grapalat"/>
          <w:lang w:val="en-US"/>
        </w:rPr>
        <w:t>քրեակատարողական հիմնարկների ներքին կանոնակարգով</w:t>
      </w:r>
      <w:r w:rsidR="00A60B8F">
        <w:rPr>
          <w:rFonts w:ascii="GHEA Grapalat" w:eastAsia="GHEA Grapalat" w:hAnsi="GHEA Grapalat" w:cs="GHEA Grapalat"/>
          <w:lang w:val="en-US"/>
        </w:rPr>
        <w:t xml:space="preserve"> </w:t>
      </w:r>
      <w:r w:rsidRPr="00CE49BE">
        <w:rPr>
          <w:rFonts w:ascii="GHEA Grapalat" w:eastAsia="GHEA Grapalat" w:hAnsi="GHEA Grapalat" w:cs="GHEA Grapalat"/>
          <w:lang w:val="en-US"/>
        </w:rPr>
        <w:t>թույլատրելի հագուստի, անկողնային պարագաների և կենցաղային տեխնիկայի նկատմամբ</w:t>
      </w:r>
      <w:r>
        <w:rPr>
          <w:rFonts w:ascii="GHEA Grapalat" w:eastAsia="GHEA Grapalat" w:hAnsi="GHEA Grapalat" w:cs="GHEA Grapalat"/>
          <w:lang w:val="en-US"/>
        </w:rPr>
        <w:t>:</w:t>
      </w:r>
      <w:r w:rsidRPr="00CE49BE">
        <w:rPr>
          <w:rFonts w:ascii="GHEA Grapalat" w:eastAsia="GHEA Grapalat" w:hAnsi="GHEA Grapalat" w:cs="GHEA Grapalat"/>
          <w:lang w:val="en-US"/>
        </w:rPr>
        <w:t xml:space="preserve"> Ծանրոցի առավելագույն քաշը որոշվում է փոստային կապի գործունեության կանոնակարգով:</w:t>
      </w:r>
      <w:r>
        <w:rPr>
          <w:rFonts w:ascii="GHEA Grapalat" w:eastAsia="GHEA Grapalat" w:hAnsi="GHEA Grapalat" w:cs="GHEA Grapalat"/>
          <w:lang w:val="en-US"/>
        </w:rPr>
        <w:t>»:</w:t>
      </w:r>
    </w:p>
    <w:p w:rsidR="00A60B8F" w:rsidRPr="00A60B8F" w:rsidRDefault="00A60B8F" w:rsidP="00A60B8F">
      <w:pPr>
        <w:tabs>
          <w:tab w:val="left" w:pos="709"/>
        </w:tabs>
        <w:ind w:firstLine="720"/>
        <w:jc w:val="both"/>
        <w:rPr>
          <w:rFonts w:ascii="GHEA Grapalat" w:eastAsia="GHEA Grapalat" w:hAnsi="GHEA Grapalat" w:cs="GHEA Grapalat"/>
          <w:lang w:val="en-US"/>
        </w:rPr>
      </w:pPr>
    </w:p>
    <w:p w:rsidR="00442DAE" w:rsidRPr="00590338" w:rsidRDefault="00442DAE" w:rsidP="00442DAE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590338">
        <w:rPr>
          <w:rFonts w:ascii="GHEA Grapalat" w:eastAsia="GHEA Grapalat" w:hAnsi="GHEA Grapalat" w:cs="GHEA Grapalat"/>
          <w:b/>
        </w:rPr>
        <w:t>Հոդված 3.</w:t>
      </w:r>
      <w:r w:rsidRPr="00590338">
        <w:rPr>
          <w:rFonts w:ascii="GHEA Grapalat" w:eastAsia="GHEA Grapalat" w:hAnsi="GHEA Grapalat" w:cs="GHEA Grapalat"/>
          <w:highlight w:val="white"/>
        </w:rPr>
        <w:t xml:space="preserve"> </w:t>
      </w:r>
      <w:r w:rsidRPr="00590338">
        <w:rPr>
          <w:rFonts w:ascii="GHEA Grapalat" w:eastAsia="GHEA Grapalat" w:hAnsi="GHEA Grapalat" w:cs="GHEA Grapalat"/>
        </w:rPr>
        <w:t>Սույն օրենքն ուժի մեջ է մտնում պաշտոնա</w:t>
      </w:r>
      <w:sdt>
        <w:sdtPr>
          <w:tag w:val="goog_rdk_0"/>
          <w:id w:val="20795183"/>
        </w:sdtPr>
        <w:sdtContent/>
      </w:sdt>
      <w:r w:rsidRPr="00590338">
        <w:rPr>
          <w:rFonts w:ascii="GHEA Grapalat" w:eastAsia="GHEA Grapalat" w:hAnsi="GHEA Grapalat" w:cs="GHEA Grapalat"/>
        </w:rPr>
        <w:t>կան հրապարակման օրվան հաջորդող օրը:</w:t>
      </w:r>
    </w:p>
    <w:p w:rsidR="00442DAE" w:rsidRDefault="00442DAE" w:rsidP="00442DAE">
      <w:pPr>
        <w:spacing w:line="360" w:lineRule="auto"/>
        <w:jc w:val="both"/>
        <w:rPr>
          <w:rFonts w:ascii="GHEA Grapalat" w:eastAsia="GHEA Grapalat" w:hAnsi="GHEA Grapalat" w:cs="GHEA Grapalat"/>
          <w:highlight w:val="white"/>
        </w:rPr>
      </w:pPr>
    </w:p>
    <w:tbl>
      <w:tblPr>
        <w:tblW w:w="9418" w:type="dxa"/>
        <w:tblInd w:w="-15" w:type="dxa"/>
        <w:tblLayout w:type="fixed"/>
        <w:tblLook w:val="0400"/>
      </w:tblPr>
      <w:tblGrid>
        <w:gridCol w:w="4521"/>
        <w:gridCol w:w="4897"/>
      </w:tblGrid>
      <w:tr w:rsidR="00442DAE" w:rsidTr="008B6235">
        <w:tc>
          <w:tcPr>
            <w:tcW w:w="4521" w:type="dxa"/>
            <w:shd w:val="clear" w:color="auto" w:fill="FFFFFF"/>
            <w:vAlign w:val="center"/>
          </w:tcPr>
          <w:p w:rsidR="00442DAE" w:rsidRDefault="00442DAE" w:rsidP="008B6235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Հայաստանի Հանրապետության նախագահ</w:t>
            </w:r>
          </w:p>
        </w:tc>
        <w:tc>
          <w:tcPr>
            <w:tcW w:w="4897" w:type="dxa"/>
            <w:shd w:val="clear" w:color="auto" w:fill="FFFFFF"/>
            <w:vAlign w:val="bottom"/>
          </w:tcPr>
          <w:p w:rsidR="00442DAE" w:rsidRDefault="00442DAE" w:rsidP="008B6235">
            <w:pPr>
              <w:jc w:val="right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Վ.Խաչատուրյան</w:t>
            </w:r>
          </w:p>
        </w:tc>
      </w:tr>
      <w:tr w:rsidR="00442DAE" w:rsidTr="008B6235">
        <w:tc>
          <w:tcPr>
            <w:tcW w:w="4521" w:type="dxa"/>
            <w:shd w:val="clear" w:color="auto" w:fill="FFFFFF"/>
            <w:vAlign w:val="center"/>
          </w:tcPr>
          <w:p w:rsidR="00442DAE" w:rsidRDefault="00442DAE" w:rsidP="008B6235">
            <w:pPr>
              <w:ind w:firstLine="37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Arial" w:eastAsia="Arial" w:hAnsi="Arial" w:cs="Arial"/>
              </w:rPr>
              <w:t> </w:t>
            </w:r>
          </w:p>
          <w:p w:rsidR="00442DAE" w:rsidRDefault="00442DAE" w:rsidP="008B6235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2022 թ.    __________</w:t>
            </w:r>
            <w:r>
              <w:rPr>
                <w:rFonts w:ascii="GHEA Grapalat" w:eastAsia="GHEA Grapalat" w:hAnsi="GHEA Grapalat" w:cs="GHEA Grapalat"/>
              </w:rPr>
              <w:br/>
              <w:t>Երևան</w:t>
            </w:r>
            <w:r>
              <w:rPr>
                <w:rFonts w:ascii="GHEA Grapalat" w:eastAsia="GHEA Grapalat" w:hAnsi="GHEA Grapalat" w:cs="GHEA Grapalat"/>
              </w:rPr>
              <w:br/>
              <w:t>ՀՕ-             -Ն</w:t>
            </w:r>
          </w:p>
          <w:p w:rsidR="00A60B8F" w:rsidRDefault="00A60B8F" w:rsidP="008B6235">
            <w:pPr>
              <w:jc w:val="center"/>
              <w:rPr>
                <w:rFonts w:ascii="GHEA Grapalat" w:eastAsia="GHEA Grapalat" w:hAnsi="GHEA Grapalat" w:cs="GHEA Grapalat"/>
              </w:rPr>
            </w:pPr>
            <w:bookmarkStart w:id="0" w:name="_GoBack"/>
            <w:bookmarkEnd w:id="0"/>
          </w:p>
        </w:tc>
        <w:tc>
          <w:tcPr>
            <w:tcW w:w="4897" w:type="dxa"/>
            <w:shd w:val="clear" w:color="auto" w:fill="FFFFFF"/>
            <w:vAlign w:val="center"/>
          </w:tcPr>
          <w:p w:rsidR="00442DAE" w:rsidRDefault="00442DAE" w:rsidP="008B6235">
            <w:pPr>
              <w:rPr>
                <w:rFonts w:ascii="GHEA Grapalat" w:eastAsia="GHEA Grapalat" w:hAnsi="GHEA Grapalat" w:cs="GHEA Grapalat"/>
              </w:rPr>
            </w:pPr>
          </w:p>
        </w:tc>
      </w:tr>
    </w:tbl>
    <w:p w:rsidR="00757E65" w:rsidRDefault="00757E65" w:rsidP="00162604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C20CDE" w:rsidRPr="00C20CDE" w:rsidRDefault="00C20CDE" w:rsidP="00162604">
      <w:pPr>
        <w:spacing w:line="360" w:lineRule="auto"/>
        <w:jc w:val="center"/>
        <w:rPr>
          <w:rFonts w:ascii="GHEA Grapalat" w:hAnsi="GHEA Grapalat"/>
          <w:b/>
        </w:rPr>
      </w:pPr>
      <w:r w:rsidRPr="00C20CDE">
        <w:rPr>
          <w:rFonts w:ascii="GHEA Grapalat" w:hAnsi="GHEA Grapalat"/>
          <w:b/>
        </w:rPr>
        <w:lastRenderedPageBreak/>
        <w:t>ՀԱՅԱՍՏԱՆԻ ՀԱՆՐԱՊԵՏՈՒԹՅԱՆ</w:t>
      </w:r>
      <w:r w:rsidR="00162604">
        <w:rPr>
          <w:rFonts w:ascii="GHEA Grapalat" w:hAnsi="GHEA Grapalat"/>
          <w:b/>
          <w:lang w:val="en-US"/>
        </w:rPr>
        <w:t xml:space="preserve"> </w:t>
      </w:r>
      <w:r w:rsidR="00162604">
        <w:rPr>
          <w:rFonts w:ascii="GHEA Grapalat" w:hAnsi="GHEA Grapalat"/>
          <w:b/>
        </w:rPr>
        <w:t>ՕՐԵՆՔ</w:t>
      </w:r>
      <w:r w:rsidRPr="00C20CDE">
        <w:rPr>
          <w:rFonts w:ascii="GHEA Grapalat" w:hAnsi="GHEA Grapalat"/>
          <w:b/>
        </w:rPr>
        <w:t>Ը</w:t>
      </w:r>
    </w:p>
    <w:p w:rsidR="00C20CDE" w:rsidRPr="00162604" w:rsidRDefault="00162604" w:rsidP="00C20CDE">
      <w:pPr>
        <w:spacing w:line="36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«</w:t>
      </w:r>
      <w:r w:rsidR="00C20CDE" w:rsidRPr="00C20CDE">
        <w:rPr>
          <w:rFonts w:ascii="GHEA Grapalat" w:hAnsi="GHEA Grapalat"/>
          <w:b/>
        </w:rPr>
        <w:t xml:space="preserve">«ՁԵՐԲԱԿԱԼՎԱԾ ԵՎ ԿԱԼԱՆԱՎՈՐՎԱԾ ԱՆՁԱՆՑ ՊԱՀԵԼՈՒ ՄԱՍԻՆ» ՕՐԵՆՔՈՒՄ </w:t>
      </w:r>
      <w:r w:rsidR="003168D0">
        <w:rPr>
          <w:rFonts w:ascii="GHEA Grapalat" w:hAnsi="GHEA Grapalat"/>
          <w:b/>
          <w:lang w:val="en-US"/>
        </w:rPr>
        <w:t>ԼՐԱՑՈՒՄ</w:t>
      </w:r>
      <w:r w:rsidR="00C20CDE" w:rsidRPr="00C20CDE">
        <w:rPr>
          <w:rFonts w:ascii="GHEA Grapalat" w:hAnsi="GHEA Grapalat"/>
          <w:b/>
        </w:rPr>
        <w:t xml:space="preserve"> ԿԱՏԱՐԵԼՈՒ ՄԱՍԻՆ</w:t>
      </w:r>
      <w:r>
        <w:rPr>
          <w:rFonts w:ascii="GHEA Grapalat" w:hAnsi="GHEA Grapalat"/>
          <w:b/>
          <w:lang w:val="en-US"/>
        </w:rPr>
        <w:t>»</w:t>
      </w:r>
    </w:p>
    <w:p w:rsidR="00C20CDE" w:rsidRPr="00C20CDE" w:rsidRDefault="00C20CDE" w:rsidP="00C20CDE">
      <w:pPr>
        <w:tabs>
          <w:tab w:val="left" w:pos="4065"/>
        </w:tabs>
        <w:rPr>
          <w:rFonts w:ascii="GHEA Grapalat" w:hAnsi="GHEA Grapalat"/>
          <w:b/>
          <w:lang w:val="en-US"/>
        </w:rPr>
      </w:pPr>
    </w:p>
    <w:p w:rsidR="00C20CDE" w:rsidRPr="00C20CDE" w:rsidRDefault="00C20CDE" w:rsidP="00C20CDE">
      <w:pPr>
        <w:tabs>
          <w:tab w:val="left" w:pos="4065"/>
        </w:tabs>
        <w:rPr>
          <w:rFonts w:ascii="GHEA Grapalat" w:hAnsi="GHEA Grapalat"/>
          <w:lang w:val="en-US"/>
        </w:rPr>
      </w:pPr>
      <w:r w:rsidRPr="00C20CDE">
        <w:rPr>
          <w:rFonts w:ascii="GHEA Grapalat" w:hAnsi="GHEA Grapalat"/>
          <w:lang w:val="en-US"/>
        </w:rPr>
        <w:t xml:space="preserve"> </w:t>
      </w:r>
    </w:p>
    <w:p w:rsidR="000C6865" w:rsidRPr="000C6865" w:rsidRDefault="00C20CDE" w:rsidP="00794D20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  <w:r w:rsidRPr="002D36A9">
        <w:rPr>
          <w:rFonts w:ascii="GHEA Grapalat" w:eastAsia="GHEA Grapalat" w:hAnsi="GHEA Grapalat" w:cs="GHEA Grapalat"/>
          <w:b/>
        </w:rPr>
        <w:t>Հոդված 1.</w:t>
      </w:r>
      <w:r w:rsidRPr="00C20CDE">
        <w:rPr>
          <w:rFonts w:ascii="GHEA Grapalat" w:eastAsia="GHEA Grapalat" w:hAnsi="GHEA Grapalat" w:cs="GHEA Grapalat"/>
        </w:rPr>
        <w:t xml:space="preserve"> «Ձերբակալված և կալանավորված անձանց պահելու մասին» 2002 թվականի փետրվարի 6-ի ՀՕ-305 օրենքի (այսուհետ՝ Օրենք) </w:t>
      </w:r>
      <w:r w:rsidR="002D36A9">
        <w:rPr>
          <w:rFonts w:ascii="GHEA Grapalat" w:eastAsia="GHEA Grapalat" w:hAnsi="GHEA Grapalat" w:cs="GHEA Grapalat"/>
          <w:lang w:val="en-US"/>
        </w:rPr>
        <w:t>22</w:t>
      </w:r>
      <w:r w:rsidRPr="00C20CDE">
        <w:rPr>
          <w:rFonts w:ascii="GHEA Grapalat" w:eastAsia="GHEA Grapalat" w:hAnsi="GHEA Grapalat" w:cs="GHEA Grapalat"/>
        </w:rPr>
        <w:t>-րդ հոդվածի 1-ին</w:t>
      </w:r>
      <w:r w:rsidR="000C6865">
        <w:rPr>
          <w:rFonts w:ascii="GHEA Grapalat" w:eastAsia="GHEA Grapalat" w:hAnsi="GHEA Grapalat" w:cs="GHEA Grapalat"/>
          <w:lang w:val="en-US"/>
        </w:rPr>
        <w:t xml:space="preserve"> մասում «</w:t>
      </w:r>
      <w:r w:rsidR="000C6865" w:rsidRPr="000C6865">
        <w:rPr>
          <w:rFonts w:ascii="GHEA Grapalat" w:eastAsia="GHEA Grapalat" w:hAnsi="GHEA Grapalat" w:cs="GHEA Grapalat"/>
          <w:lang w:val="en-US"/>
        </w:rPr>
        <w:t>հեղուկը</w:t>
      </w:r>
      <w:r w:rsidR="000C6865">
        <w:rPr>
          <w:rFonts w:ascii="GHEA Grapalat" w:eastAsia="GHEA Grapalat" w:hAnsi="GHEA Grapalat" w:cs="GHEA Grapalat"/>
          <w:lang w:val="en-US"/>
        </w:rPr>
        <w:t>:» բառերից հետո լրացնել նոր նախադասություն, հետևյալ բովանդակությամբ՝ «</w:t>
      </w:r>
      <w:r w:rsidR="00CE49BE" w:rsidRPr="00CE49BE">
        <w:rPr>
          <w:rFonts w:ascii="GHEA Grapalat" w:eastAsia="GHEA Grapalat" w:hAnsi="GHEA Grapalat" w:cs="GHEA Grapalat"/>
          <w:lang w:val="en-US"/>
        </w:rPr>
        <w:t xml:space="preserve">Նշված քանակական սահմանափակումը չի տարածվում կալանավորված անձանց դեպքում որպես հանձնուք ստացված գործարանային շշալցմամբ շաբաթական մինչև 20 լիտր խմելու բնական ջրի նկատմամբ, ինչպես նաև </w:t>
      </w:r>
      <w:r w:rsidR="00A60B8F" w:rsidRPr="00A60B8F">
        <w:rPr>
          <w:rFonts w:ascii="GHEA Grapalat" w:eastAsia="GHEA Grapalat" w:hAnsi="GHEA Grapalat" w:cs="GHEA Grapalat"/>
          <w:lang w:val="en-US"/>
        </w:rPr>
        <w:t>քրեակատարողական հիմնարկների ներքին կանոնակարգով</w:t>
      </w:r>
      <w:r w:rsidR="00A60B8F">
        <w:rPr>
          <w:rFonts w:ascii="GHEA Grapalat" w:eastAsia="GHEA Grapalat" w:hAnsi="GHEA Grapalat" w:cs="GHEA Grapalat"/>
          <w:lang w:val="en-US"/>
        </w:rPr>
        <w:t xml:space="preserve"> </w:t>
      </w:r>
      <w:r w:rsidR="00CE49BE" w:rsidRPr="00CE49BE">
        <w:rPr>
          <w:rFonts w:ascii="GHEA Grapalat" w:eastAsia="GHEA Grapalat" w:hAnsi="GHEA Grapalat" w:cs="GHEA Grapalat"/>
          <w:lang w:val="en-US"/>
        </w:rPr>
        <w:t>թույլատրելի հագուստի, անկողնային պարագաների և կենցաղային տեխնիկայի նկատմամբ</w:t>
      </w:r>
      <w:r w:rsidR="000C6865">
        <w:rPr>
          <w:rFonts w:ascii="GHEA Grapalat" w:eastAsia="GHEA Grapalat" w:hAnsi="GHEA Grapalat" w:cs="GHEA Grapalat"/>
          <w:lang w:val="en-US"/>
        </w:rPr>
        <w:t xml:space="preserve">»: </w:t>
      </w:r>
    </w:p>
    <w:p w:rsidR="002D36A9" w:rsidRDefault="002D36A9" w:rsidP="002D36A9">
      <w:pPr>
        <w:rPr>
          <w:rFonts w:ascii="GHEA Grapalat" w:eastAsia="GHEA Grapalat" w:hAnsi="GHEA Grapalat" w:cs="GHEA Grapalat"/>
          <w:lang w:val="en-US"/>
        </w:rPr>
      </w:pPr>
    </w:p>
    <w:p w:rsidR="00C20CDE" w:rsidRDefault="002D36A9" w:rsidP="002D36A9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  <w:r w:rsidRPr="002D36A9">
        <w:rPr>
          <w:rFonts w:ascii="GHEA Grapalat" w:eastAsia="GHEA Grapalat" w:hAnsi="GHEA Grapalat" w:cs="GHEA Grapalat"/>
          <w:b/>
          <w:lang w:val="en-US"/>
        </w:rPr>
        <w:t>Հոդված 2.</w:t>
      </w:r>
      <w:r w:rsidRPr="002D36A9">
        <w:rPr>
          <w:rFonts w:ascii="GHEA Grapalat" w:eastAsia="GHEA Grapalat" w:hAnsi="GHEA Grapalat" w:cs="GHEA Grapalat"/>
          <w:lang w:val="en-US"/>
        </w:rPr>
        <w:t xml:space="preserve"> Սույն օրենքն ուժի մեջ է մտնում պաշտոնական հրապարակման օրվան հաջորդող օրը:</w:t>
      </w:r>
    </w:p>
    <w:p w:rsidR="000C6865" w:rsidRDefault="000C6865" w:rsidP="002D36A9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</w:p>
    <w:p w:rsidR="000C6865" w:rsidRDefault="000C6865" w:rsidP="000C6865">
      <w:pPr>
        <w:spacing w:line="360" w:lineRule="auto"/>
        <w:jc w:val="both"/>
        <w:rPr>
          <w:rFonts w:ascii="GHEA Grapalat" w:eastAsia="GHEA Grapalat" w:hAnsi="GHEA Grapalat" w:cs="GHEA Grapalat"/>
          <w:lang w:val="en-US"/>
        </w:rPr>
      </w:pPr>
    </w:p>
    <w:p w:rsidR="000C6865" w:rsidRDefault="000C6865" w:rsidP="000C6865">
      <w:pPr>
        <w:spacing w:line="360" w:lineRule="auto"/>
        <w:jc w:val="both"/>
        <w:rPr>
          <w:rFonts w:ascii="GHEA Grapalat" w:eastAsia="GHEA Grapalat" w:hAnsi="GHEA Grapalat" w:cs="GHEA Grapalat"/>
          <w:highlight w:val="white"/>
        </w:rPr>
      </w:pPr>
    </w:p>
    <w:tbl>
      <w:tblPr>
        <w:tblW w:w="9418" w:type="dxa"/>
        <w:tblInd w:w="-15" w:type="dxa"/>
        <w:tblLayout w:type="fixed"/>
        <w:tblLook w:val="0400"/>
      </w:tblPr>
      <w:tblGrid>
        <w:gridCol w:w="4521"/>
        <w:gridCol w:w="4897"/>
      </w:tblGrid>
      <w:tr w:rsidR="000C6865" w:rsidTr="0082684D">
        <w:tc>
          <w:tcPr>
            <w:tcW w:w="4521" w:type="dxa"/>
            <w:shd w:val="clear" w:color="auto" w:fill="FFFFFF"/>
            <w:vAlign w:val="center"/>
          </w:tcPr>
          <w:p w:rsidR="000C6865" w:rsidRDefault="000C6865" w:rsidP="0082684D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Հայաստանի Հանրապետության նախագահ</w:t>
            </w:r>
          </w:p>
        </w:tc>
        <w:tc>
          <w:tcPr>
            <w:tcW w:w="4897" w:type="dxa"/>
            <w:shd w:val="clear" w:color="auto" w:fill="FFFFFF"/>
            <w:vAlign w:val="bottom"/>
          </w:tcPr>
          <w:p w:rsidR="000C6865" w:rsidRDefault="000C6865" w:rsidP="0082684D">
            <w:pPr>
              <w:jc w:val="right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Վ.Խաչատուրյան</w:t>
            </w:r>
          </w:p>
        </w:tc>
      </w:tr>
      <w:tr w:rsidR="000C6865" w:rsidTr="0082684D">
        <w:tc>
          <w:tcPr>
            <w:tcW w:w="4521" w:type="dxa"/>
            <w:shd w:val="clear" w:color="auto" w:fill="FFFFFF"/>
            <w:vAlign w:val="center"/>
          </w:tcPr>
          <w:p w:rsidR="000C6865" w:rsidRDefault="000C6865" w:rsidP="0082684D">
            <w:pPr>
              <w:ind w:firstLine="37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Arial" w:eastAsia="Arial" w:hAnsi="Arial" w:cs="Arial"/>
              </w:rPr>
              <w:t> </w:t>
            </w:r>
          </w:p>
          <w:p w:rsidR="000C6865" w:rsidRDefault="000C6865" w:rsidP="0082684D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2022 թ.    __________</w:t>
            </w:r>
            <w:r>
              <w:rPr>
                <w:rFonts w:ascii="GHEA Grapalat" w:eastAsia="GHEA Grapalat" w:hAnsi="GHEA Grapalat" w:cs="GHEA Grapalat"/>
              </w:rPr>
              <w:br/>
              <w:t>Երևան</w:t>
            </w:r>
            <w:r>
              <w:rPr>
                <w:rFonts w:ascii="GHEA Grapalat" w:eastAsia="GHEA Grapalat" w:hAnsi="GHEA Grapalat" w:cs="GHEA Grapalat"/>
              </w:rPr>
              <w:br/>
              <w:t>ՀՕ-             -Ն</w:t>
            </w:r>
          </w:p>
        </w:tc>
        <w:tc>
          <w:tcPr>
            <w:tcW w:w="4897" w:type="dxa"/>
            <w:shd w:val="clear" w:color="auto" w:fill="FFFFFF"/>
            <w:vAlign w:val="center"/>
          </w:tcPr>
          <w:p w:rsidR="000C6865" w:rsidRDefault="000C6865" w:rsidP="0082684D">
            <w:pPr>
              <w:rPr>
                <w:rFonts w:ascii="GHEA Grapalat" w:eastAsia="GHEA Grapalat" w:hAnsi="GHEA Grapalat" w:cs="GHEA Grapalat"/>
              </w:rPr>
            </w:pPr>
          </w:p>
        </w:tc>
      </w:tr>
    </w:tbl>
    <w:p w:rsidR="000C6865" w:rsidRDefault="000C6865" w:rsidP="000C6865">
      <w:pPr>
        <w:tabs>
          <w:tab w:val="left" w:pos="4065"/>
        </w:tabs>
        <w:rPr>
          <w:lang w:val="en-US"/>
        </w:rPr>
      </w:pPr>
    </w:p>
    <w:p w:rsidR="000C6865" w:rsidRDefault="000C6865" w:rsidP="000C6865">
      <w:pPr>
        <w:tabs>
          <w:tab w:val="left" w:pos="4065"/>
        </w:tabs>
        <w:rPr>
          <w:lang w:val="en-US"/>
        </w:rPr>
      </w:pPr>
    </w:p>
    <w:p w:rsidR="000C6865" w:rsidRPr="002D36A9" w:rsidRDefault="000C6865" w:rsidP="002D36A9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</w:p>
    <w:sectPr w:rsidR="000C6865" w:rsidRPr="002D36A9" w:rsidSect="00A60B8F">
      <w:headerReference w:type="default" r:id="rId6"/>
      <w:footerReference w:type="default" r:id="rId7"/>
      <w:pgSz w:w="11906" w:h="16838" w:code="9"/>
      <w:pgMar w:top="568" w:right="567" w:bottom="270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93" w:rsidRDefault="00C40893" w:rsidP="00FB6083">
      <w:r>
        <w:separator/>
      </w:r>
    </w:p>
  </w:endnote>
  <w:endnote w:type="continuationSeparator" w:id="0">
    <w:p w:rsidR="00C40893" w:rsidRDefault="00C40893" w:rsidP="00FB6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3C" w:rsidRDefault="00C40893">
    <w:pPr>
      <w:pStyle w:val="Footer"/>
      <w:jc w:val="right"/>
    </w:pPr>
  </w:p>
  <w:p w:rsidR="00D3243C" w:rsidRDefault="00C40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93" w:rsidRDefault="00C40893" w:rsidP="00FB6083">
      <w:r>
        <w:separator/>
      </w:r>
    </w:p>
  </w:footnote>
  <w:footnote w:type="continuationSeparator" w:id="0">
    <w:p w:rsidR="00C40893" w:rsidRDefault="00C40893" w:rsidP="00FB6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AE" w:rsidRDefault="00442DAE" w:rsidP="00442DAE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 xml:space="preserve">րդարադատության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  <w:lang w:val="en-US" w:eastAsia="en-US"/>
      </w:rPr>
      <w:drawing>
        <wp:anchor distT="0" distB="0" distL="0" distR="0" simplePos="0" relativeHeight="251659776" behindDoc="0" locked="0" layoutInCell="1" allowOverlap="1">
          <wp:simplePos x="0" y="0"/>
          <wp:positionH relativeFrom="column">
            <wp:posOffset>-685159</wp:posOffset>
          </wp:positionH>
          <wp:positionV relativeFrom="paragraph">
            <wp:posOffset>-8249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2DAE" w:rsidRDefault="00442DAE" w:rsidP="00442DAE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:rsidR="00442DAE" w:rsidRDefault="00442DAE" w:rsidP="00442DAE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</w:rPr>
    </w:pPr>
  </w:p>
  <w:p w:rsidR="00442DAE" w:rsidRDefault="00442D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BED"/>
    <w:rsid w:val="000B5912"/>
    <w:rsid w:val="000C6865"/>
    <w:rsid w:val="00150B54"/>
    <w:rsid w:val="00162604"/>
    <w:rsid w:val="002D36A9"/>
    <w:rsid w:val="003168D0"/>
    <w:rsid w:val="00442DAE"/>
    <w:rsid w:val="004B59A1"/>
    <w:rsid w:val="004C667A"/>
    <w:rsid w:val="004F4BED"/>
    <w:rsid w:val="00590338"/>
    <w:rsid w:val="005B414A"/>
    <w:rsid w:val="006D7EC8"/>
    <w:rsid w:val="00757E65"/>
    <w:rsid w:val="00794D20"/>
    <w:rsid w:val="007F4743"/>
    <w:rsid w:val="0083386A"/>
    <w:rsid w:val="009062FA"/>
    <w:rsid w:val="00A60B8F"/>
    <w:rsid w:val="00AB29DB"/>
    <w:rsid w:val="00AD0F79"/>
    <w:rsid w:val="00B00608"/>
    <w:rsid w:val="00B54CB6"/>
    <w:rsid w:val="00C14A11"/>
    <w:rsid w:val="00C20CDE"/>
    <w:rsid w:val="00C40893"/>
    <w:rsid w:val="00C4233C"/>
    <w:rsid w:val="00CC3FD1"/>
    <w:rsid w:val="00CE49BE"/>
    <w:rsid w:val="00E22CE6"/>
    <w:rsid w:val="00EB7FBC"/>
    <w:rsid w:val="00F33C91"/>
    <w:rsid w:val="00FB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E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F4BED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rsid w:val="004F4B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4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BED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4F4BED"/>
    <w:rPr>
      <w:rFonts w:ascii="Sylfaen" w:hAnsi="Sylfaen" w:cs="Sylfaen" w:hint="default"/>
      <w:sz w:val="22"/>
      <w:szCs w:val="22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F4BE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2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DAE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A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/>
  <dc:description/>
  <cp:lastModifiedBy>Ar-Lazaryan</cp:lastModifiedBy>
  <cp:revision>14</cp:revision>
  <dcterms:created xsi:type="dcterms:W3CDTF">2023-01-26T05:26:00Z</dcterms:created>
  <dcterms:modified xsi:type="dcterms:W3CDTF">2023-02-01T09:33:00Z</dcterms:modified>
</cp:coreProperties>
</file>